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fbee" w14:textId="db0f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0 "2020-2022 жылдарға арналған Миролюб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8 шешімі. Шығыс Қазақстан облысының Әділет департаментінде 2020 жылғы 16 қазанда № 7661 болып тіркелді. Күші жойылды - Шығыс Қазақстан облысы Көкпекті аудандық мәслихатының 2020 жылғы 29 желтоқсандағы № 56-1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0 "2020-2022 жылдарға арналған Миролюбовка ауылдық округінің бюджеті туралы" (нормативтік құқықтық актілердің мемлекеттік тіркеу Тізілімінде № 6548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иролюб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 000,1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96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37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00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ролюб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