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bf9c" w14:textId="b25b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8 маусымдағы № 267 бұйрығы. Қазақстан Республикасының Әділет министрлігінде 2017 жылғы 11 шілдеде № 15322 болып тіркелді. Күші жойылды - Қазақстан Республикасы Білім және ғылым министрінің 2020 жылғы 18 мамырдағы № 209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18.05.2020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әктілерді тіркеу тізілімінде № 12066 болып тіркелген, 2015 жылғы 22 қазанда "Әділет" нормативтік құқықтық әктілерінің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құжаттарға (түпнұсқалар) апостиль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1-тармақ мынадай редакцияда жазылсын:</w:t>
      </w:r>
    </w:p>
    <w:bookmarkEnd w:id="3"/>
    <w:p>
      <w:pPr>
        <w:spacing w:after="0"/>
        <w:ind w:left="0"/>
        <w:jc w:val="both"/>
      </w:pPr>
      <w:r>
        <w:rPr>
          <w:rFonts w:ascii="Times New Roman"/>
          <w:b w:val="false"/>
          <w:i w:val="false"/>
          <w:color w:val="000000"/>
          <w:sz w:val="28"/>
        </w:rPr>
        <w:t xml:space="preserve">
      "1."Білім туралы құжаттарға (түпнұсқалар) апостиль қою" мемлекеттік көрсетілетін қызметті (бұдан әрі – мемлекеттік қызмет) Қазақстан Республикасы Білім және ғылым министрлігінің Білім және ғылым саласындағы бақылау комитетінің аумақтық білім саласындағы департаменттері (бұдан әрі – көрсетілетін қызметті беруші) Қазақстан Республикасы Білім және ғылым министрінің 2015 жылғы 16 сәуірдегі № 212 бұйрығымен бекітілген (Нормативтік құқықтық әктілерді мемлекеттік тіркеу тізілімінде № 11260 болып тіркелген) "Білім туралы құжаттарға (түпнұсқалар) апостиль қою"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Start w:name="z5" w:id="4"/>
    <w:p>
      <w:pPr>
        <w:spacing w:after="0"/>
        <w:ind w:left="0"/>
        <w:jc w:val="both"/>
      </w:pPr>
      <w:r>
        <w:rPr>
          <w:rFonts w:ascii="Times New Roman"/>
          <w:b w:val="false"/>
          <w:i w:val="false"/>
          <w:color w:val="000000"/>
          <w:sz w:val="28"/>
        </w:rPr>
        <w:t>
      3-тармақ мынадай редакцияда жазылсын:</w:t>
      </w:r>
    </w:p>
    <w:bookmarkEnd w:id="4"/>
    <w:p>
      <w:pPr>
        <w:spacing w:after="0"/>
        <w:ind w:left="0"/>
        <w:jc w:val="both"/>
      </w:pPr>
      <w:r>
        <w:rPr>
          <w:rFonts w:ascii="Times New Roman"/>
          <w:b w:val="false"/>
          <w:i w:val="false"/>
          <w:color w:val="000000"/>
          <w:sz w:val="28"/>
        </w:rPr>
        <w:t>
      "3. Мемлекеттік қызмет көрсету нәтижесі Мемлекеттік корпорацияда – "апостиль" мөртаңбасы қойылған дайын құжаттарды қағаз тасымалдағышта беру;</w:t>
      </w:r>
    </w:p>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both"/>
      </w:pPr>
      <w:r>
        <w:rPr>
          <w:rFonts w:ascii="Times New Roman"/>
          <w:b w:val="false"/>
          <w:i w:val="false"/>
          <w:color w:val="000000"/>
          <w:sz w:val="28"/>
        </w:rPr>
        <w:t xml:space="preserve">
      Көрсетілетін қызметті берушіге құжаттар топтамасын тапсырған сәттен бастап мемлекеттік қызметті көрсету мерзімдері Мемлекеттік корпорациясы және портал үшін – 15 (он бес) жұмыс күні; </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6" w:id="5"/>
    <w:p>
      <w:pPr>
        <w:spacing w:after="0"/>
        <w:ind w:left="0"/>
        <w:jc w:val="both"/>
      </w:pPr>
      <w:r>
        <w:rPr>
          <w:rFonts w:ascii="Times New Roman"/>
          <w:b w:val="false"/>
          <w:i w:val="false"/>
          <w:color w:val="000000"/>
          <w:sz w:val="28"/>
        </w:rPr>
        <w:t>
      5-тармақ мынадай редакцияда жазылсын:</w:t>
      </w:r>
    </w:p>
    <w:bookmarkEnd w:id="5"/>
    <w:p>
      <w:pPr>
        <w:spacing w:after="0"/>
        <w:ind w:left="0"/>
        <w:jc w:val="both"/>
      </w:pPr>
      <w:r>
        <w:rPr>
          <w:rFonts w:ascii="Times New Roman"/>
          <w:b w:val="false"/>
          <w:i w:val="false"/>
          <w:color w:val="000000"/>
          <w:sz w:val="28"/>
        </w:rPr>
        <w:t>
      "5. Көрсетілетін қызметті алушының өтініш беру процесінің, әрбір рәсіміне кететін уақытты көрсеткен іс-әрекет сипаттамасы.</w:t>
      </w:r>
    </w:p>
    <w:bookmarkStart w:name="z7" w:id="6"/>
    <w:p>
      <w:pPr>
        <w:spacing w:after="0"/>
        <w:ind w:left="0"/>
        <w:jc w:val="both"/>
      </w:pPr>
      <w:r>
        <w:rPr>
          <w:rFonts w:ascii="Times New Roman"/>
          <w:b w:val="false"/>
          <w:i w:val="false"/>
          <w:color w:val="000000"/>
          <w:sz w:val="28"/>
        </w:rPr>
        <w:t>
      1. Көрсетілетін қызметті алушының Мемлекеттік корпорациясы арқылы өтініш беру процесінің сипаттамасы:</w:t>
      </w:r>
    </w:p>
    <w:bookmarkEnd w:id="6"/>
    <w:bookmarkStart w:name="z8" w:id="7"/>
    <w:p>
      <w:pPr>
        <w:spacing w:after="0"/>
        <w:ind w:left="0"/>
        <w:jc w:val="both"/>
      </w:pPr>
      <w:r>
        <w:rPr>
          <w:rFonts w:ascii="Times New Roman"/>
          <w:b w:val="false"/>
          <w:i w:val="false"/>
          <w:color w:val="000000"/>
          <w:sz w:val="28"/>
        </w:rPr>
        <w:t>
      1) 1-рәсім – көрсетілетін қызметті беруші кеңсесінің қызметкері 1 (бір) жұмыс күні ішінде Электрондық құжат айналымының бірыңғай жүйесінде тіркеуді жүргізеді, Стандарттың 4-тармағында белгіленген мерзімге сәйкес бақылауға қояды және жауапты құрылымдық бөлімшеге жолдайды;</w:t>
      </w:r>
    </w:p>
    <w:bookmarkEnd w:id="7"/>
    <w:bookmarkStart w:name="z9" w:id="8"/>
    <w:p>
      <w:pPr>
        <w:spacing w:after="0"/>
        <w:ind w:left="0"/>
        <w:jc w:val="both"/>
      </w:pPr>
      <w:r>
        <w:rPr>
          <w:rFonts w:ascii="Times New Roman"/>
          <w:b w:val="false"/>
          <w:i w:val="false"/>
          <w:color w:val="000000"/>
          <w:sz w:val="28"/>
        </w:rPr>
        <w:t>
      2) 2-рәсім – жауапты құрылымдық бөлімшенің басшысы 1 (бір) жұмыс күні ішінде құжаттарды жауапты құрылымдық бөлімшенің жауапты қызметкеріне жолдайды;</w:t>
      </w:r>
    </w:p>
    <w:bookmarkEnd w:id="8"/>
    <w:bookmarkStart w:name="z10" w:id="9"/>
    <w:p>
      <w:pPr>
        <w:spacing w:after="0"/>
        <w:ind w:left="0"/>
        <w:jc w:val="both"/>
      </w:pPr>
      <w:r>
        <w:rPr>
          <w:rFonts w:ascii="Times New Roman"/>
          <w:b w:val="false"/>
          <w:i w:val="false"/>
          <w:color w:val="000000"/>
          <w:sz w:val="28"/>
        </w:rPr>
        <w:t>
      3) 3-рәсім – жауапты құрылымдық бөлімшенің жауапты қызметкері 1 (бір) жұмыс күні ішінде ұсынылған құжаттарды Стандарттың 9-тармағына сәйкестігін тексереді;</w:t>
      </w:r>
    </w:p>
    <w:bookmarkEnd w:id="9"/>
    <w:bookmarkStart w:name="z11" w:id="10"/>
    <w:p>
      <w:pPr>
        <w:spacing w:after="0"/>
        <w:ind w:left="0"/>
        <w:jc w:val="both"/>
      </w:pPr>
      <w:r>
        <w:rPr>
          <w:rFonts w:ascii="Times New Roman"/>
          <w:b w:val="false"/>
          <w:i w:val="false"/>
          <w:color w:val="000000"/>
          <w:sz w:val="28"/>
        </w:rPr>
        <w:t>
      4) 4-рәсім – жауапты құрылымдық бөлімшенің жауапты қызметкері білім туралы құжаттардың түпнұсқалығын растау үшін тиісті білім беру ұйымдарына сұратуды дайындайды және 5 (бес) жұмыс күні ішінде жауап алады;</w:t>
      </w:r>
    </w:p>
    <w:bookmarkEnd w:id="10"/>
    <w:bookmarkStart w:name="z12" w:id="11"/>
    <w:p>
      <w:pPr>
        <w:spacing w:after="0"/>
        <w:ind w:left="0"/>
        <w:jc w:val="both"/>
      </w:pPr>
      <w:r>
        <w:rPr>
          <w:rFonts w:ascii="Times New Roman"/>
          <w:b w:val="false"/>
          <w:i w:val="false"/>
          <w:color w:val="000000"/>
          <w:sz w:val="28"/>
        </w:rPr>
        <w:t>
      5) 5-рәсім – жауапты құрылымдық бөлімшенің жауапты қызметкері 2 (екі) жұмыс күні ішінде құжаттарды апостильдеп, көрсетілетін қызметті берушінің басшысына қол қою үшін ұсынады;</w:t>
      </w:r>
    </w:p>
    <w:bookmarkEnd w:id="11"/>
    <w:bookmarkStart w:name="z13" w:id="12"/>
    <w:p>
      <w:pPr>
        <w:spacing w:after="0"/>
        <w:ind w:left="0"/>
        <w:jc w:val="both"/>
      </w:pPr>
      <w:r>
        <w:rPr>
          <w:rFonts w:ascii="Times New Roman"/>
          <w:b w:val="false"/>
          <w:i w:val="false"/>
          <w:color w:val="000000"/>
          <w:sz w:val="28"/>
        </w:rPr>
        <w:t>
      6) 6-рәсім – көрсетілетін қызметті берушінің басшысы 1 (бір) жұмыс күні ішінде құжаттарға қол қойып, жауапты құрылымдық бөлімшенің жауапты қызметкеріне қайта жолдайды;</w:t>
      </w:r>
    </w:p>
    <w:bookmarkEnd w:id="12"/>
    <w:bookmarkStart w:name="z14" w:id="13"/>
    <w:p>
      <w:pPr>
        <w:spacing w:after="0"/>
        <w:ind w:left="0"/>
        <w:jc w:val="both"/>
      </w:pPr>
      <w:r>
        <w:rPr>
          <w:rFonts w:ascii="Times New Roman"/>
          <w:b w:val="false"/>
          <w:i w:val="false"/>
          <w:color w:val="000000"/>
          <w:sz w:val="28"/>
        </w:rPr>
        <w:t>
      7) 7-рәсім – жауапты құрылымдық бөлімшенің жауапты қызметкері 1 (бір) жұмыс күні ішінде құжаттарды апостиль қою үшін ұсынылған құжаттарды тіркеу кітабында тіркейді;</w:t>
      </w:r>
    </w:p>
    <w:bookmarkEnd w:id="13"/>
    <w:bookmarkStart w:name="z15" w:id="14"/>
    <w:p>
      <w:pPr>
        <w:spacing w:after="0"/>
        <w:ind w:left="0"/>
        <w:jc w:val="both"/>
      </w:pPr>
      <w:r>
        <w:rPr>
          <w:rFonts w:ascii="Times New Roman"/>
          <w:b w:val="false"/>
          <w:i w:val="false"/>
          <w:color w:val="000000"/>
          <w:sz w:val="28"/>
        </w:rPr>
        <w:t>
      8) 8-рәсім – жауапты құрылымдық бөлімшенің жауапты қызметкері 2 (екі) жұмыс күні ішінде апостильденген дайын құжаттарды Мемлекеттік корпорацияға курьер немесе пошта арқылы жолдайды;</w:t>
      </w:r>
    </w:p>
    <w:bookmarkEnd w:id="14"/>
    <w:bookmarkStart w:name="z16" w:id="15"/>
    <w:p>
      <w:pPr>
        <w:spacing w:after="0"/>
        <w:ind w:left="0"/>
        <w:jc w:val="both"/>
      </w:pPr>
      <w:r>
        <w:rPr>
          <w:rFonts w:ascii="Times New Roman"/>
          <w:b w:val="false"/>
          <w:i w:val="false"/>
          <w:color w:val="000000"/>
          <w:sz w:val="28"/>
        </w:rPr>
        <w:t>
      9) 9-рәсім – Мемлекеттік корпорацияда 1 (бір) жұмыс күні ішінде "апостиль" мөртаңбасы қойылған дайын құжаттарды қағаз жеткізгіште алу немесе мемлекеттік көрсетілетін қызметтен бас тарту туралы дәлелді жауап дайындайды,</w:t>
      </w:r>
    </w:p>
    <w:bookmarkEnd w:id="15"/>
    <w:p>
      <w:pPr>
        <w:spacing w:after="0"/>
        <w:ind w:left="0"/>
        <w:jc w:val="both"/>
      </w:pPr>
      <w:r>
        <w:rPr>
          <w:rFonts w:ascii="Times New Roman"/>
          <w:b w:val="false"/>
          <w:i w:val="false"/>
          <w:color w:val="000000"/>
          <w:sz w:val="28"/>
        </w:rPr>
        <w:t>
      Көрсетілетін қызметті алушының портал арқылы өтініш беру процесінің сипаттамасы.</w:t>
      </w:r>
    </w:p>
    <w:bookmarkStart w:name="z17" w:id="16"/>
    <w:p>
      <w:pPr>
        <w:spacing w:after="0"/>
        <w:ind w:left="0"/>
        <w:jc w:val="both"/>
      </w:pPr>
      <w:r>
        <w:rPr>
          <w:rFonts w:ascii="Times New Roman"/>
          <w:b w:val="false"/>
          <w:i w:val="false"/>
          <w:color w:val="000000"/>
          <w:sz w:val="28"/>
        </w:rPr>
        <w:t>
      2. Көрсетілетін қызметті алушының портал арқылы өтініш беру процесінің сипаттамасы:</w:t>
      </w:r>
    </w:p>
    <w:bookmarkEnd w:id="16"/>
    <w:p>
      <w:pPr>
        <w:spacing w:after="0"/>
        <w:ind w:left="0"/>
        <w:jc w:val="both"/>
      </w:pPr>
      <w:r>
        <w:rPr>
          <w:rFonts w:ascii="Times New Roman"/>
          <w:b w:val="false"/>
          <w:i w:val="false"/>
          <w:color w:val="000000"/>
          <w:sz w:val="28"/>
        </w:rPr>
        <w:t>
      І кезең: портал арқылы</w:t>
      </w:r>
    </w:p>
    <w:bookmarkStart w:name="z18" w:id="17"/>
    <w:p>
      <w:pPr>
        <w:spacing w:after="0"/>
        <w:ind w:left="0"/>
        <w:jc w:val="both"/>
      </w:pPr>
      <w:r>
        <w:rPr>
          <w:rFonts w:ascii="Times New Roman"/>
          <w:b w:val="false"/>
          <w:i w:val="false"/>
          <w:color w:val="000000"/>
          <w:sz w:val="28"/>
        </w:rPr>
        <w:t>
      1) 1-процесс – жауапты құрылымдық бөлімшенің жауапты қызметкері "Келіп түскен" және "Орындауда" папкасындағы құжаттарды 1 (бір) жұмыс күні ішінде тексеріп, редакциялайды;</w:t>
      </w:r>
    </w:p>
    <w:bookmarkEnd w:id="17"/>
    <w:bookmarkStart w:name="z19" w:id="18"/>
    <w:p>
      <w:pPr>
        <w:spacing w:after="0"/>
        <w:ind w:left="0"/>
        <w:jc w:val="both"/>
      </w:pPr>
      <w:r>
        <w:rPr>
          <w:rFonts w:ascii="Times New Roman"/>
          <w:b w:val="false"/>
          <w:i w:val="false"/>
          <w:color w:val="000000"/>
          <w:sz w:val="28"/>
        </w:rPr>
        <w:t>
      2) 2-процесс – жауапты құрылымдық бөлімшенің жауапты қызметкері 1 (бір) жұмыс күні ішінде құжаттарды қабылдайды және толықтығын тексереді, барлық толықтырылуға тиесілі жолдар дұрыс толтырылған жағдайда, оны мемлекеттік бажды төлеуге жібереді немесе уәжді бас тарту рәсімделеді;</w:t>
      </w:r>
    </w:p>
    <w:bookmarkEnd w:id="18"/>
    <w:bookmarkStart w:name="z20" w:id="19"/>
    <w:p>
      <w:pPr>
        <w:spacing w:after="0"/>
        <w:ind w:left="0"/>
        <w:jc w:val="both"/>
      </w:pPr>
      <w:r>
        <w:rPr>
          <w:rFonts w:ascii="Times New Roman"/>
          <w:b w:val="false"/>
          <w:i w:val="false"/>
          <w:color w:val="000000"/>
          <w:sz w:val="28"/>
        </w:rPr>
        <w:t>
      3) 3-процесс – жауапты құрылымдық бөлімшенің жауапты қызметкері мемлекеттік баж төленгеннен кейін 2 (екі) жұмыс күні ішінде қызметтің көрсетілетін уақыты, күні көрсетілген хабарламаны жолдайды. Егер өтініш беруші мемлекеттік бажды төлемеген жағдайда сұратудың қүші жойылған деп саналады;</w:t>
      </w:r>
    </w:p>
    <w:bookmarkEnd w:id="19"/>
    <w:bookmarkStart w:name="z21" w:id="20"/>
    <w:p>
      <w:pPr>
        <w:spacing w:after="0"/>
        <w:ind w:left="0"/>
        <w:jc w:val="both"/>
      </w:pPr>
      <w:r>
        <w:rPr>
          <w:rFonts w:ascii="Times New Roman"/>
          <w:b w:val="false"/>
          <w:i w:val="false"/>
          <w:color w:val="000000"/>
          <w:sz w:val="28"/>
        </w:rPr>
        <w:t>
      4) 4-процесс – мемлекеттік қызмет көрсету нәтижелерін "Жеке кабинет"/ "Қызмет алу тарихы" бөлімінен 1 (бір) жұмыс күні ішінде алу.</w:t>
      </w:r>
    </w:p>
    <w:bookmarkEnd w:id="20"/>
    <w:p>
      <w:pPr>
        <w:spacing w:after="0"/>
        <w:ind w:left="0"/>
        <w:jc w:val="both"/>
      </w:pPr>
      <w:r>
        <w:rPr>
          <w:rFonts w:ascii="Times New Roman"/>
          <w:b w:val="false"/>
          <w:i w:val="false"/>
          <w:color w:val="000000"/>
          <w:sz w:val="28"/>
        </w:rPr>
        <w:t>
      ІІ кезең:</w:t>
      </w:r>
    </w:p>
    <w:bookmarkStart w:name="z22" w:id="21"/>
    <w:p>
      <w:pPr>
        <w:spacing w:after="0"/>
        <w:ind w:left="0"/>
        <w:jc w:val="both"/>
      </w:pPr>
      <w:r>
        <w:rPr>
          <w:rFonts w:ascii="Times New Roman"/>
          <w:b w:val="false"/>
          <w:i w:val="false"/>
          <w:color w:val="000000"/>
          <w:sz w:val="28"/>
        </w:rPr>
        <w:t>
      1) 1-процесс – көрсетілетін қызметті беруші кеңсесінің қызметкері құжаттарды Электрондық құжат айналымының бірыңғай жүйесінде тіркейді, сондай-ақ жауапты құрылымдық бөлімшеге жолдайды, жауапты құрылымдық бөлімше басшысы 1 (бір) жұмыс күні ішінде жауапты орындаушыға құжаттарды жолдайды;</w:t>
      </w:r>
    </w:p>
    <w:bookmarkEnd w:id="21"/>
    <w:bookmarkStart w:name="z23" w:id="22"/>
    <w:p>
      <w:pPr>
        <w:spacing w:after="0"/>
        <w:ind w:left="0"/>
        <w:jc w:val="both"/>
      </w:pPr>
      <w:r>
        <w:rPr>
          <w:rFonts w:ascii="Times New Roman"/>
          <w:b w:val="false"/>
          <w:i w:val="false"/>
          <w:color w:val="000000"/>
          <w:sz w:val="28"/>
        </w:rPr>
        <w:t>
      2) 2-процесс-жауапты құрылымдық бөлімшенің жауапты қызметкері білім туралы құжаттардың түпнұсқалығын растау үшін тиісті білім беру ұйымдарына сұратуды дайындайды және 5 (бес) жұмыс күні ішінде жауап алады;</w:t>
      </w:r>
    </w:p>
    <w:bookmarkEnd w:id="22"/>
    <w:bookmarkStart w:name="z24" w:id="23"/>
    <w:p>
      <w:pPr>
        <w:spacing w:after="0"/>
        <w:ind w:left="0"/>
        <w:jc w:val="both"/>
      </w:pPr>
      <w:r>
        <w:rPr>
          <w:rFonts w:ascii="Times New Roman"/>
          <w:b w:val="false"/>
          <w:i w:val="false"/>
          <w:color w:val="000000"/>
          <w:sz w:val="28"/>
        </w:rPr>
        <w:t>
      3) 3-процесс жауапты құрылымдық бөлімшенің жауапты қызметкері 1 (бір) жұмыс күні ішінде құжаттарды апостильдеп немесе мемлекеттік көрсетілетін қызметтен бас тарту туралы дәлелді жауап дайындайды және көрсетілетін қызметті берушінің басшысына қол қою үшін ұсынады;</w:t>
      </w:r>
    </w:p>
    <w:bookmarkEnd w:id="23"/>
    <w:bookmarkStart w:name="z25" w:id="24"/>
    <w:p>
      <w:pPr>
        <w:spacing w:after="0"/>
        <w:ind w:left="0"/>
        <w:jc w:val="both"/>
      </w:pPr>
      <w:r>
        <w:rPr>
          <w:rFonts w:ascii="Times New Roman"/>
          <w:b w:val="false"/>
          <w:i w:val="false"/>
          <w:color w:val="000000"/>
          <w:sz w:val="28"/>
        </w:rPr>
        <w:t>
      4) 4-процесс – көрсетілетін қызметті берушінің басшысы 1 (бір) жұмыс күні ішінде құжаттарға қол қойып жауапты құрылымдық бөлімшенің жауапты қызметкеріне қайта жолдайды;</w:t>
      </w:r>
    </w:p>
    <w:bookmarkEnd w:id="24"/>
    <w:bookmarkStart w:name="z26" w:id="25"/>
    <w:p>
      <w:pPr>
        <w:spacing w:after="0"/>
        <w:ind w:left="0"/>
        <w:jc w:val="both"/>
      </w:pPr>
      <w:r>
        <w:rPr>
          <w:rFonts w:ascii="Times New Roman"/>
          <w:b w:val="false"/>
          <w:i w:val="false"/>
          <w:color w:val="000000"/>
          <w:sz w:val="28"/>
        </w:rPr>
        <w:t>
      5) 5-процесс – жауапты құрылымдық бөлімшенің жауапты қызметкері 1 (бір) жұмыс күні ішінде апостильденген құжаттарды журналға тіркейді және құжаттарды беру туралы хабарлама жібереді, дайын құжаттарды Мемлекеттік корпорацияға курьер немесе пошта арқылы жолдайды;</w:t>
      </w:r>
    </w:p>
    <w:bookmarkEnd w:id="25"/>
    <w:bookmarkStart w:name="z27" w:id="26"/>
    <w:p>
      <w:pPr>
        <w:spacing w:after="0"/>
        <w:ind w:left="0"/>
        <w:jc w:val="both"/>
      </w:pPr>
      <w:r>
        <w:rPr>
          <w:rFonts w:ascii="Times New Roman"/>
          <w:b w:val="false"/>
          <w:i w:val="false"/>
          <w:color w:val="000000"/>
          <w:sz w:val="28"/>
        </w:rPr>
        <w:t>
      6) 6-процесс – Мемлекеттік корпорацияда 1 (бір) жұмыс күні ішінде "апостиль" мөртаңбасы қойылған дайын құжаттарды немесе мемлекеттік көрсетілетін қызметтен бас тарту туралы дәлелді жауап дайындайды қағаз жеткізгіште беру.";</w:t>
      </w:r>
    </w:p>
    <w:bookmarkEnd w:id="26"/>
    <w:bookmarkStart w:name="z28" w:id="27"/>
    <w:p>
      <w:pPr>
        <w:spacing w:after="0"/>
        <w:ind w:left="0"/>
        <w:jc w:val="both"/>
      </w:pPr>
      <w:r>
        <w:rPr>
          <w:rFonts w:ascii="Times New Roman"/>
          <w:b w:val="false"/>
          <w:i w:val="false"/>
          <w:color w:val="000000"/>
          <w:sz w:val="28"/>
        </w:rPr>
        <w:t>
      7-тармақ мынадай редакцияда жазылсын:</w:t>
      </w:r>
    </w:p>
    <w:bookmarkEnd w:id="27"/>
    <w:bookmarkStart w:name="z29" w:id="28"/>
    <w:p>
      <w:pPr>
        <w:spacing w:after="0"/>
        <w:ind w:left="0"/>
        <w:jc w:val="both"/>
      </w:pPr>
      <w:r>
        <w:rPr>
          <w:rFonts w:ascii="Times New Roman"/>
          <w:b w:val="false"/>
          <w:i w:val="false"/>
          <w:color w:val="000000"/>
          <w:sz w:val="28"/>
        </w:rPr>
        <w:t xml:space="preserve">
      "7. Мемлекеттік қызмет көрсету процесі құрылымдық бөлімшелер арасындағы мынадай рәсімдерден тұрады: </w:t>
      </w:r>
    </w:p>
    <w:bookmarkEnd w:id="28"/>
    <w:bookmarkStart w:name="z30" w:id="29"/>
    <w:p>
      <w:pPr>
        <w:spacing w:after="0"/>
        <w:ind w:left="0"/>
        <w:jc w:val="both"/>
      </w:pPr>
      <w:r>
        <w:rPr>
          <w:rFonts w:ascii="Times New Roman"/>
          <w:b w:val="false"/>
          <w:i w:val="false"/>
          <w:color w:val="000000"/>
          <w:sz w:val="28"/>
        </w:rPr>
        <w:t>
      1) 1-рәсім – кеңсе қызметкері 1 (бір) жұмыс күні ішінде көрсетілетін қызмет алушыдан келіп түскен құжаттарды қабылдайды және тіркейді, сондай-ақ жауапты құрылымдық бөлімшенің басшысына жолдайды;</w:t>
      </w:r>
    </w:p>
    <w:bookmarkEnd w:id="29"/>
    <w:bookmarkStart w:name="z31" w:id="30"/>
    <w:p>
      <w:pPr>
        <w:spacing w:after="0"/>
        <w:ind w:left="0"/>
        <w:jc w:val="both"/>
      </w:pPr>
      <w:r>
        <w:rPr>
          <w:rFonts w:ascii="Times New Roman"/>
          <w:b w:val="false"/>
          <w:i w:val="false"/>
          <w:color w:val="000000"/>
          <w:sz w:val="28"/>
        </w:rPr>
        <w:t>
      2) 2-рәсім – жауапты құрылымдық бөлімшенің басшысы 1 (бір) жұмыс күні ішінде құжаттарды жауапты құрылымдық бөлімшенің жауапты қызметкеріне жолдайды;</w:t>
      </w:r>
    </w:p>
    <w:bookmarkEnd w:id="30"/>
    <w:bookmarkStart w:name="z32" w:id="31"/>
    <w:p>
      <w:pPr>
        <w:spacing w:after="0"/>
        <w:ind w:left="0"/>
        <w:jc w:val="both"/>
      </w:pPr>
      <w:r>
        <w:rPr>
          <w:rFonts w:ascii="Times New Roman"/>
          <w:b w:val="false"/>
          <w:i w:val="false"/>
          <w:color w:val="000000"/>
          <w:sz w:val="28"/>
        </w:rPr>
        <w:t>
      3) 3-рәсім – жауапты құрылымдық бөлімшенің жауапты қызметкері 1 (бір) жұмыс күні ішінде құжаттарды Стандарттың 9-тармағына сәйкестігін тексереді;</w:t>
      </w:r>
    </w:p>
    <w:bookmarkEnd w:id="31"/>
    <w:bookmarkStart w:name="z33" w:id="32"/>
    <w:p>
      <w:pPr>
        <w:spacing w:after="0"/>
        <w:ind w:left="0"/>
        <w:jc w:val="both"/>
      </w:pPr>
      <w:r>
        <w:rPr>
          <w:rFonts w:ascii="Times New Roman"/>
          <w:b w:val="false"/>
          <w:i w:val="false"/>
          <w:color w:val="000000"/>
          <w:sz w:val="28"/>
        </w:rPr>
        <w:t>
      4) 4-рәсім – жауапты құрылымдық бөлімшенің жауапты қызметкері білім туралы құжаттардың түпнұсқалығын растау үшін тиісті оқу орындарына сұратуды дайындайды және 5 (бес) жұмыс күні ішінде жауап алады;</w:t>
      </w:r>
    </w:p>
    <w:bookmarkEnd w:id="32"/>
    <w:bookmarkStart w:name="z34" w:id="33"/>
    <w:p>
      <w:pPr>
        <w:spacing w:after="0"/>
        <w:ind w:left="0"/>
        <w:jc w:val="both"/>
      </w:pPr>
      <w:r>
        <w:rPr>
          <w:rFonts w:ascii="Times New Roman"/>
          <w:b w:val="false"/>
          <w:i w:val="false"/>
          <w:color w:val="000000"/>
          <w:sz w:val="28"/>
        </w:rPr>
        <w:t>
      5) 5-рәсім – жауапты құрылымдық бөлімшенің жауапты қызметкері 2 (екі) жұмыс күні ішінде құжаттарды апостильдеп, көрсетілетін қызметті берушінің басшысына қол қою үшін ұсынады;</w:t>
      </w:r>
    </w:p>
    <w:bookmarkEnd w:id="33"/>
    <w:bookmarkStart w:name="z35" w:id="34"/>
    <w:p>
      <w:pPr>
        <w:spacing w:after="0"/>
        <w:ind w:left="0"/>
        <w:jc w:val="both"/>
      </w:pPr>
      <w:r>
        <w:rPr>
          <w:rFonts w:ascii="Times New Roman"/>
          <w:b w:val="false"/>
          <w:i w:val="false"/>
          <w:color w:val="000000"/>
          <w:sz w:val="28"/>
        </w:rPr>
        <w:t>
      6) 6-рәсім – көрсетілетін қызметті берушінің басшысы 1 (бір) жұмыс күні ішінде құжаттарға, қол қойып, жауапты құрылымдық бөлімшенің жауапты қызметкеріне қайта жолдайды;</w:t>
      </w:r>
    </w:p>
    <w:bookmarkEnd w:id="34"/>
    <w:bookmarkStart w:name="z36" w:id="35"/>
    <w:p>
      <w:pPr>
        <w:spacing w:after="0"/>
        <w:ind w:left="0"/>
        <w:jc w:val="both"/>
      </w:pPr>
      <w:r>
        <w:rPr>
          <w:rFonts w:ascii="Times New Roman"/>
          <w:b w:val="false"/>
          <w:i w:val="false"/>
          <w:color w:val="000000"/>
          <w:sz w:val="28"/>
        </w:rPr>
        <w:t>
      7) 7-рәсім – жауапты құрылымдық бөлімшенің жауапты қызметкері 1 (бір) жұмыс күні ішінде ішінде құжаттарды апостиль қою үшін ұсынылған құжаттарды тіркеу кітабында тіркейді;</w:t>
      </w:r>
    </w:p>
    <w:bookmarkEnd w:id="35"/>
    <w:bookmarkStart w:name="z37" w:id="36"/>
    <w:p>
      <w:pPr>
        <w:spacing w:after="0"/>
        <w:ind w:left="0"/>
        <w:jc w:val="both"/>
      </w:pPr>
      <w:r>
        <w:rPr>
          <w:rFonts w:ascii="Times New Roman"/>
          <w:b w:val="false"/>
          <w:i w:val="false"/>
          <w:color w:val="000000"/>
          <w:sz w:val="28"/>
        </w:rPr>
        <w:t>
      8) 8-рәсім – жауапты құрылымдық бөлімшенің жауапты қызметкері 2 (екі) жұмыс күні ішінде апостильденген дайын құжаттарды Мемлекеттік корпорацияға курьер немесе пошта арқылы жолдайды;</w:t>
      </w:r>
    </w:p>
    <w:bookmarkEnd w:id="36"/>
    <w:bookmarkStart w:name="z38" w:id="37"/>
    <w:p>
      <w:pPr>
        <w:spacing w:after="0"/>
        <w:ind w:left="0"/>
        <w:jc w:val="both"/>
      </w:pPr>
      <w:r>
        <w:rPr>
          <w:rFonts w:ascii="Times New Roman"/>
          <w:b w:val="false"/>
          <w:i w:val="false"/>
          <w:color w:val="000000"/>
          <w:sz w:val="28"/>
        </w:rPr>
        <w:t>
      9) 9-рәсім – Мемлекеттік корпорацияда 1 (бір) жұмыс күні ішінде "апостиль" мөртаңбасы қойылған дайын құжаттарды немесе мемлекеттік көрсетілетін қызметтен бас тарту туралы дәлелді жауап дайындайды және көрсетілетін қызметті берушінің басшысына қол қою үшін ұсынады;</w:t>
      </w:r>
    </w:p>
    <w:bookmarkEnd w:id="37"/>
    <w:bookmarkStart w:name="z39" w:id="38"/>
    <w:p>
      <w:pPr>
        <w:spacing w:after="0"/>
        <w:ind w:left="0"/>
        <w:jc w:val="both"/>
      </w:pPr>
      <w:r>
        <w:rPr>
          <w:rFonts w:ascii="Times New Roman"/>
          <w:b w:val="false"/>
          <w:i w:val="false"/>
          <w:color w:val="000000"/>
          <w:sz w:val="28"/>
        </w:rPr>
        <w:t>
      10) қағаз жеткізгіште береді.";</w:t>
      </w:r>
    </w:p>
    <w:bookmarkEnd w:id="38"/>
    <w:bookmarkStart w:name="z40" w:id="39"/>
    <w:p>
      <w:pPr>
        <w:spacing w:after="0"/>
        <w:ind w:left="0"/>
        <w:jc w:val="both"/>
      </w:pPr>
      <w:r>
        <w:rPr>
          <w:rFonts w:ascii="Times New Roman"/>
          <w:b w:val="false"/>
          <w:i w:val="false"/>
          <w:color w:val="000000"/>
          <w:sz w:val="28"/>
        </w:rPr>
        <w:t>
      9-тармақ мынадай редакцияда жазылсын:</w:t>
      </w:r>
    </w:p>
    <w:bookmarkEnd w:id="39"/>
    <w:bookmarkStart w:name="z41" w:id="40"/>
    <w:p>
      <w:pPr>
        <w:spacing w:after="0"/>
        <w:ind w:left="0"/>
        <w:jc w:val="both"/>
      </w:pPr>
      <w:r>
        <w:rPr>
          <w:rFonts w:ascii="Times New Roman"/>
          <w:b w:val="false"/>
          <w:i w:val="false"/>
          <w:color w:val="000000"/>
          <w:sz w:val="28"/>
        </w:rPr>
        <w:t>
      "9. Мемлекеттік корпорацияға жүгіну тәртібінің сипаттамасы:</w:t>
      </w:r>
    </w:p>
    <w:bookmarkEnd w:id="40"/>
    <w:bookmarkStart w:name="z42" w:id="41"/>
    <w:p>
      <w:pPr>
        <w:spacing w:after="0"/>
        <w:ind w:left="0"/>
        <w:jc w:val="both"/>
      </w:pPr>
      <w:r>
        <w:rPr>
          <w:rFonts w:ascii="Times New Roman"/>
          <w:b w:val="false"/>
          <w:i w:val="false"/>
          <w:color w:val="000000"/>
          <w:sz w:val="28"/>
        </w:rPr>
        <w:t>
      1) көрсетілетін қызметті алушы көрсетілетін қызметті алу үшін тұрғылықты мекенжайы бойынша Мемлекеттік корпорацияға өтініш білдіреді;</w:t>
      </w:r>
    </w:p>
    <w:bookmarkEnd w:id="41"/>
    <w:bookmarkStart w:name="z43" w:id="42"/>
    <w:p>
      <w:pPr>
        <w:spacing w:after="0"/>
        <w:ind w:left="0"/>
        <w:jc w:val="both"/>
      </w:pPr>
      <w:r>
        <w:rPr>
          <w:rFonts w:ascii="Times New Roman"/>
          <w:b w:val="false"/>
          <w:i w:val="false"/>
          <w:color w:val="000000"/>
          <w:sz w:val="28"/>
        </w:rPr>
        <w:t>
      2) көрсетілетін қызметті алушы Мемлекеттік корпорация операторына құжаттар топтамасын 15 минут ішінде тапсырады;</w:t>
      </w:r>
    </w:p>
    <w:bookmarkEnd w:id="42"/>
    <w:bookmarkStart w:name="z44" w:id="43"/>
    <w:p>
      <w:pPr>
        <w:spacing w:after="0"/>
        <w:ind w:left="0"/>
        <w:jc w:val="both"/>
      </w:pPr>
      <w:r>
        <w:rPr>
          <w:rFonts w:ascii="Times New Roman"/>
          <w:b w:val="false"/>
          <w:i w:val="false"/>
          <w:color w:val="000000"/>
          <w:sz w:val="28"/>
        </w:rPr>
        <w:t>
      3) Мемлекеттік корпорация операторы 15 минут ішінде ұсынылған құжаттар топтамасын қабылдап, мемлекеттік көрсетілетін қызметтің түрін анықтап, құжаттарды қабылдағаны туралы қолхат береді;</w:t>
      </w:r>
    </w:p>
    <w:bookmarkEnd w:id="43"/>
    <w:bookmarkStart w:name="z45" w:id="44"/>
    <w:p>
      <w:pPr>
        <w:spacing w:after="0"/>
        <w:ind w:left="0"/>
        <w:jc w:val="both"/>
      </w:pPr>
      <w:r>
        <w:rPr>
          <w:rFonts w:ascii="Times New Roman"/>
          <w:b w:val="false"/>
          <w:i w:val="false"/>
          <w:color w:val="000000"/>
          <w:sz w:val="28"/>
        </w:rPr>
        <w:t>
      4) Мемлекеттік корпорация операторы 1 (бір) жұмыс күні ішінде құжаттар топтамасын курьер немесе пошта арқылы көрсетілетін қызметті берушіге жолдайды;</w:t>
      </w:r>
    </w:p>
    <w:bookmarkEnd w:id="44"/>
    <w:bookmarkStart w:name="z46" w:id="45"/>
    <w:p>
      <w:pPr>
        <w:spacing w:after="0"/>
        <w:ind w:left="0"/>
        <w:jc w:val="both"/>
      </w:pPr>
      <w:r>
        <w:rPr>
          <w:rFonts w:ascii="Times New Roman"/>
          <w:b w:val="false"/>
          <w:i w:val="false"/>
          <w:color w:val="000000"/>
          <w:sz w:val="28"/>
        </w:rPr>
        <w:t>
      5) "Апостиль" мөртаңбасы қойылған дайын құжаттарды немесе мемлекеттік көрсетілетін қызметтен бас тарту туралы дәлелді жауап қағаз жеткізгіште беру - 15 (он бес) жұмыс күн ішінде;</w:t>
      </w:r>
    </w:p>
    <w:bookmarkEnd w:id="45"/>
    <w:p>
      <w:pPr>
        <w:spacing w:after="0"/>
        <w:ind w:left="0"/>
        <w:jc w:val="both"/>
      </w:pPr>
      <w:r>
        <w:rPr>
          <w:rFonts w:ascii="Times New Roman"/>
          <w:b w:val="false"/>
          <w:i w:val="false"/>
          <w:color w:val="000000"/>
          <w:sz w:val="28"/>
        </w:rPr>
        <w:t>
      Портал арқылы:</w:t>
      </w:r>
    </w:p>
    <w:bookmarkStart w:name="z47" w:id="46"/>
    <w:p>
      <w:pPr>
        <w:spacing w:after="0"/>
        <w:ind w:left="0"/>
        <w:jc w:val="both"/>
      </w:pPr>
      <w:r>
        <w:rPr>
          <w:rFonts w:ascii="Times New Roman"/>
          <w:b w:val="false"/>
          <w:i w:val="false"/>
          <w:color w:val="000000"/>
          <w:sz w:val="28"/>
        </w:rPr>
        <w:t>
      1) 1-процесс көрсетілетін қызметті алушы кез келген уақытта портал арқылы өтініш білдіре алады;</w:t>
      </w:r>
    </w:p>
    <w:bookmarkEnd w:id="46"/>
    <w:bookmarkStart w:name="z48" w:id="47"/>
    <w:p>
      <w:pPr>
        <w:spacing w:after="0"/>
        <w:ind w:left="0"/>
        <w:jc w:val="both"/>
      </w:pPr>
      <w:r>
        <w:rPr>
          <w:rFonts w:ascii="Times New Roman"/>
          <w:b w:val="false"/>
          <w:i w:val="false"/>
          <w:color w:val="000000"/>
          <w:sz w:val="28"/>
        </w:rPr>
        <w:t>
      2) 2-процесс көрсетілетін қызметті алушы өтініші қабылданғаны туралы хабарламаны алғаннан кейін 1 (бір) жұмыс күні ішінде шлюз арқылы мемлекеттік бажды төлеуге тиіс;</w:t>
      </w:r>
    </w:p>
    <w:bookmarkEnd w:id="47"/>
    <w:bookmarkStart w:name="z49" w:id="48"/>
    <w:p>
      <w:pPr>
        <w:spacing w:after="0"/>
        <w:ind w:left="0"/>
        <w:jc w:val="both"/>
      </w:pPr>
      <w:r>
        <w:rPr>
          <w:rFonts w:ascii="Times New Roman"/>
          <w:b w:val="false"/>
          <w:i w:val="false"/>
          <w:color w:val="000000"/>
          <w:sz w:val="28"/>
        </w:rPr>
        <w:t>
      3) 3-процесс көрсетілетін қызметті алушы төлем жасаған соң және өз мәртебесін жаңартқаннан кейін 2 (екі) жұмыс күні ішінде Мемлекеттік корпорацияға апостилдеу үшін құжаттың түпнұсқасын ұсынуы қажет;</w:t>
      </w:r>
    </w:p>
    <w:bookmarkEnd w:id="48"/>
    <w:bookmarkStart w:name="z50" w:id="49"/>
    <w:p>
      <w:pPr>
        <w:spacing w:after="0"/>
        <w:ind w:left="0"/>
        <w:jc w:val="both"/>
      </w:pPr>
      <w:r>
        <w:rPr>
          <w:rFonts w:ascii="Times New Roman"/>
          <w:b w:val="false"/>
          <w:i w:val="false"/>
          <w:color w:val="000000"/>
          <w:sz w:val="28"/>
        </w:rPr>
        <w:t>
      4) 4-процесс Мемлекеттік корпорацияда 1 (бір) жұмыс күні ішінде көрсетілетін қызметтің нәтижесін қағаз түрінде алу.";</w:t>
      </w:r>
    </w:p>
    <w:bookmarkEnd w:id="49"/>
    <w:bookmarkStart w:name="z51" w:id="50"/>
    <w:p>
      <w:pPr>
        <w:spacing w:after="0"/>
        <w:ind w:left="0"/>
        <w:jc w:val="both"/>
      </w:pPr>
      <w:r>
        <w:rPr>
          <w:rFonts w:ascii="Times New Roman"/>
          <w:b w:val="false"/>
          <w:i w:val="false"/>
          <w:color w:val="000000"/>
          <w:sz w:val="28"/>
        </w:rPr>
        <w:t xml:space="preserve">
      көрсетілген регламентке 1 және 2-қосымшалар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0"/>
    <w:bookmarkStart w:name="z52" w:id="51"/>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(А.Ә. Пірімқұлов) заңнамада белгіленген тәртіппен:</w:t>
      </w:r>
    </w:p>
    <w:bookmarkEnd w:id="5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Start w:name="z53" w:id="52"/>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Білім және ғылым саласындағы бақылау комитетінің төрағасы А.Ә. Пірімқұловқа жүктелсін.</w:t>
      </w:r>
    </w:p>
    <w:bookmarkEnd w:id="52"/>
    <w:bookmarkStart w:name="z54"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8 маусымдағы</w:t>
            </w:r>
            <w:r>
              <w:br/>
            </w:r>
            <w:r>
              <w:rPr>
                <w:rFonts w:ascii="Times New Roman"/>
                <w:b w:val="false"/>
                <w:i w:val="false"/>
                <w:color w:val="000000"/>
                <w:sz w:val="20"/>
              </w:rPr>
              <w:t>№ 267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Білім туралы құжаттарға</w:t>
            </w:r>
            <w:r>
              <w:br/>
            </w:r>
            <w:r>
              <w:rPr>
                <w:rFonts w:ascii="Times New Roman"/>
                <w:b w:val="false"/>
                <w:i w:val="false"/>
                <w:color w:val="000000"/>
                <w:sz w:val="20"/>
              </w:rPr>
              <w:t>(түпнұсқалар) апостиль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6" w:id="54"/>
    <w:p>
      <w:pPr>
        <w:spacing w:after="0"/>
        <w:ind w:left="0"/>
        <w:jc w:val="left"/>
      </w:pPr>
      <w:r>
        <w:rPr>
          <w:rFonts w:ascii="Times New Roman"/>
          <w:b/>
          <w:i w:val="false"/>
          <w:color w:val="000000"/>
        </w:rPr>
        <w:t xml:space="preserve"> Әрбір рәсімдердің және іс-әрекеттердің блок-сызбасы</w:t>
      </w:r>
    </w:p>
    <w:bookmarkEnd w:id="54"/>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8 маусымдағы</w:t>
            </w:r>
            <w:r>
              <w:br/>
            </w:r>
            <w:r>
              <w:rPr>
                <w:rFonts w:ascii="Times New Roman"/>
                <w:b w:val="false"/>
                <w:i w:val="false"/>
                <w:color w:val="000000"/>
                <w:sz w:val="20"/>
              </w:rPr>
              <w:t>№ 267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Білім туралы құжаттарға</w:t>
            </w:r>
            <w:r>
              <w:br/>
            </w:r>
            <w:r>
              <w:rPr>
                <w:rFonts w:ascii="Times New Roman"/>
                <w:b w:val="false"/>
                <w:i w:val="false"/>
                <w:color w:val="000000"/>
                <w:sz w:val="20"/>
              </w:rPr>
              <w:t>(түпнұсқалар) апостиль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8" w:id="55"/>
    <w:p>
      <w:pPr>
        <w:spacing w:after="0"/>
        <w:ind w:left="0"/>
        <w:jc w:val="left"/>
      </w:pPr>
      <w:r>
        <w:rPr>
          <w:rFonts w:ascii="Times New Roman"/>
          <w:b/>
          <w:i w:val="false"/>
          <w:color w:val="000000"/>
        </w:rPr>
        <w:t xml:space="preserve"> "Білім туралы құжаттарға (түпнұсқалар) апостиль қою" мемлекеттік көрсетілетін қызметтің бизнес-процесінің сипаттамасы</w:t>
      </w:r>
    </w:p>
    <w:bookmarkEnd w:id="55"/>
    <w:p>
      <w:pPr>
        <w:spacing w:after="0"/>
        <w:ind w:left="0"/>
        <w:jc w:val="left"/>
      </w:pP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