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15cf" w14:textId="09a1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кейбір нормативтік құқықтық актілеріне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2010 жылғы 17 наурыздағы № 17 Бұйрығы. Қазақстан Республикасы Әділет министрлігінде 2010 жылғы 19 сәуірде Нормативтік құқықтық кесімдерді мемлекеттік тіркеудің тізіліміне N 6181 болып енгізілді. Күші жойылды - Қазақстан Республикасы Бас Прокурорының 2012 жылғы 12 қарашадағы № 134 Бұйрығымен.</w:t>
      </w:r>
    </w:p>
    <w:p>
      <w:pPr>
        <w:spacing w:after="0"/>
        <w:ind w:left="0"/>
        <w:jc w:val="both"/>
      </w:pPr>
      <w:r>
        <w:rPr>
          <w:rFonts w:ascii="Times New Roman"/>
          <w:b w:val="false"/>
          <w:i w:val="false"/>
          <w:color w:val="ff0000"/>
          <w:sz w:val="28"/>
        </w:rPr>
        <w:t xml:space="preserve">
      Ескерту. Бұйрықтың күші жойылды - ҚР Бас Прокурорының 2012.11.12 </w:t>
      </w:r>
      <w:r>
        <w:rPr>
          <w:rFonts w:ascii="Times New Roman"/>
          <w:b w:val="false"/>
          <w:i w:val="false"/>
          <w:color w:val="ff0000"/>
          <w:sz w:val="28"/>
        </w:rPr>
        <w:t>№ 134</w:t>
      </w:r>
      <w:r>
        <w:rPr>
          <w:rFonts w:ascii="Times New Roman"/>
          <w:b w:val="false"/>
          <w:i w:val="false"/>
          <w:color w:val="ff0000"/>
          <w:sz w:val="28"/>
        </w:rPr>
        <w:t xml:space="preserve"> (ресми жарияланған күннен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Әкімшілік құқық бұзушылықтар туралы бірыңғай статистикалық есепті одан әрі жетілдіру мақсатында "Прокуратура туралы" Қазақстан Республикасының 1995 жылғы 21 желтоқсандағы № 2709 Заңының 11-бабы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 Бас Прокурорының кейбір нормативтік құқықтық актілеріне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 Бас Прокурорының "Әкімшілік құқық бұзушылықтар және оларды жасаған тұлғалар туралы орталықтандырылған деректер банкін құру және оның жүргізілуі жөніндегі Нұсқаулықты бекіту туралы" 2009 жылғы 29 қыркүйектегі № 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5854 тіркелген):</w:t>
      </w:r>
    </w:p>
    <w:bookmarkEnd w:id="2"/>
    <w:bookmarkStart w:name="z4" w:id="3"/>
    <w:p>
      <w:pPr>
        <w:spacing w:after="0"/>
        <w:ind w:left="0"/>
        <w:jc w:val="both"/>
      </w:pPr>
      <w:r>
        <w:rPr>
          <w:rFonts w:ascii="Times New Roman"/>
          <w:b w:val="false"/>
          <w:i w:val="false"/>
          <w:color w:val="000000"/>
          <w:sz w:val="28"/>
        </w:rPr>
        <w:t xml:space="preserve">
      аталған бұйрықпен бекітілген әкімшілік құқық бұзушылықтар және оларды жасаған тұлғалар туралы орталықтандырылған деректер банкін жүргізу жөніндегі </w:t>
      </w:r>
      <w:r>
        <w:rPr>
          <w:rFonts w:ascii="Times New Roman"/>
          <w:b w:val="false"/>
          <w:i w:val="false"/>
          <w:color w:val="000000"/>
          <w:sz w:val="28"/>
        </w:rPr>
        <w:t>Нұсқаулықта</w:t>
      </w:r>
      <w:r>
        <w:rPr>
          <w:rFonts w:ascii="Times New Roman"/>
          <w:b w:val="false"/>
          <w:i w:val="false"/>
          <w:color w:val="000000"/>
          <w:sz w:val="28"/>
        </w:rPr>
        <w:t xml:space="preserve"> (бұдан әрі – Нұсқаулық):</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"мемлекеттік органдарға бірыңғай" сөздерінен кейін тұрған "әкімшілік құқық бұзушылық туралы іс бойынша қаулысы заңды күшке енген" сөздері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бөлімдегі "Әскери басқармада" сөздер "Комитеттің әскери басқармасында" деген сөздермен ауыстырылсын;</w:t>
      </w:r>
    </w:p>
    <w:p>
      <w:pPr>
        <w:spacing w:after="0"/>
        <w:ind w:left="0"/>
        <w:jc w:val="both"/>
      </w:pPr>
      <w:r>
        <w:rPr>
          <w:rFonts w:ascii="Times New Roman"/>
          <w:b w:val="false"/>
          <w:i w:val="false"/>
          <w:color w:val="000000"/>
          <w:sz w:val="28"/>
        </w:rPr>
        <w:t>
      үшінші бөліммен толықтырылсын:</w:t>
      </w:r>
    </w:p>
    <w:p>
      <w:pPr>
        <w:spacing w:after="0"/>
        <w:ind w:left="0"/>
        <w:jc w:val="both"/>
      </w:pPr>
      <w:r>
        <w:rPr>
          <w:rFonts w:ascii="Times New Roman"/>
          <w:b w:val="false"/>
          <w:i w:val="false"/>
          <w:color w:val="000000"/>
          <w:sz w:val="28"/>
        </w:rPr>
        <w:t>
      "ҚР ҰҚК Шекара қызметінің қызметкерлері анықтаған Қазақстан Республикасының азаматтары, шетелдіктер, азаматтығы жоқ тұлғалар жасаған әкімшілік құқық бұзушылықтар Комитет басқармаларында әкімшілік құқық бұзушылық жасалған орны бойынша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бөлімдегі екінші сөйлем келесі мазмұнда жазылсын:</w:t>
      </w:r>
    </w:p>
    <w:p>
      <w:pPr>
        <w:spacing w:after="0"/>
        <w:ind w:left="0"/>
        <w:jc w:val="both"/>
      </w:pPr>
      <w:r>
        <w:rPr>
          <w:rFonts w:ascii="Times New Roman"/>
          <w:b w:val="false"/>
          <w:i w:val="false"/>
          <w:color w:val="000000"/>
          <w:sz w:val="28"/>
        </w:rPr>
        <w:t>
      "Ішкі істер органдары үшін 22-29 деректемелер толтырылуы қажет";</w:t>
      </w:r>
    </w:p>
    <w:p>
      <w:pPr>
        <w:spacing w:after="0"/>
        <w:ind w:left="0"/>
        <w:jc w:val="both"/>
      </w:pPr>
      <w:r>
        <w:rPr>
          <w:rFonts w:ascii="Times New Roman"/>
          <w:b w:val="false"/>
          <w:i w:val="false"/>
          <w:color w:val="000000"/>
          <w:sz w:val="28"/>
        </w:rPr>
        <w:t>
      екінші бөлімнен кейінгі үшінші бөлім келесі мазмұнда толықтырылсын:</w:t>
      </w:r>
    </w:p>
    <w:p>
      <w:pPr>
        <w:spacing w:after="0"/>
        <w:ind w:left="0"/>
        <w:jc w:val="both"/>
      </w:pPr>
      <w:r>
        <w:rPr>
          <w:rFonts w:ascii="Times New Roman"/>
          <w:b w:val="false"/>
          <w:i w:val="false"/>
          <w:color w:val="000000"/>
          <w:sz w:val="28"/>
        </w:rPr>
        <w:t>
      "Қаулы шығарылған соң, соттар аталған деректемелерді толтырады және жоғарыда аталған АЕҚ сот қабылдаған шешім туралы мәліметтерді АЕҚ-на енгізу үшін әкімшілік практика субъектілеріне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"(есептік тоқсан айының 30 санына дейін)" деген сөздер мынадай сөздермен ауыстырылсын "(келесі есептік тоқсан айының 10 санына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төртінші және бесінші бөлімінде "басқармаға", "Басқармалармен" деген сөздер "әкімшілік практика субъектісіне", "Әкімшілік практика субъектісімен" деген сөздерімен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мазмұнда толықтырылсын:</w:t>
      </w:r>
    </w:p>
    <w:p>
      <w:pPr>
        <w:spacing w:after="0"/>
        <w:ind w:left="0"/>
        <w:jc w:val="both"/>
      </w:pPr>
      <w:r>
        <w:rPr>
          <w:rFonts w:ascii="Times New Roman"/>
          <w:b w:val="false"/>
          <w:i w:val="false"/>
          <w:color w:val="000000"/>
          <w:sz w:val="28"/>
        </w:rPr>
        <w:t xml:space="preserve">
      "Егер қаулы заңды күшіне енген күннен бастап, бір жыл мерзім ішінде, ал салық салу саласындағы құқық бұзушылықтар үшін әкімшілік жаза тағайындау туралы қаулысы бойынша заңды күшіне енген күннен 5 жыл мерзім ішінде қаулы орындалмаса, ҚРӘҚтК </w:t>
      </w:r>
      <w:r>
        <w:rPr>
          <w:rFonts w:ascii="Times New Roman"/>
          <w:b w:val="false"/>
          <w:i w:val="false"/>
          <w:color w:val="000000"/>
          <w:sz w:val="28"/>
        </w:rPr>
        <w:t>703-бабына</w:t>
      </w:r>
      <w:r>
        <w:rPr>
          <w:rFonts w:ascii="Times New Roman"/>
          <w:b w:val="false"/>
          <w:i w:val="false"/>
          <w:color w:val="000000"/>
          <w:sz w:val="28"/>
        </w:rPr>
        <w:t xml:space="preserve"> сәйкес әкімшілік жаза тағайындау туралы қаулы белсенді есепке алынудан шығарылуы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бөлімінде "3.1", "3.2" сандарынан кейін "күні" сөзімен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 xml:space="preserve"> "10-шы деректемеде" сөздерінен кейін ", ал соттар үшін сот органдарына түскен күні 10.1-ші деректемеде" сөздерімен толықтырылсын;</w:t>
      </w:r>
    </w:p>
    <w:bookmarkStart w:name="z13" w:id="4"/>
    <w:p>
      <w:pPr>
        <w:spacing w:after="0"/>
        <w:ind w:left="0"/>
        <w:jc w:val="both"/>
      </w:pPr>
      <w:r>
        <w:rPr>
          <w:rFonts w:ascii="Times New Roman"/>
          <w:b w:val="false"/>
          <w:i w:val="false"/>
          <w:color w:val="000000"/>
          <w:sz w:val="28"/>
        </w:rPr>
        <w:t xml:space="preserve">
      келесі мазмұнда </w:t>
      </w:r>
      <w:r>
        <w:rPr>
          <w:rFonts w:ascii="Times New Roman"/>
          <w:b w:val="false"/>
          <w:i w:val="false"/>
          <w:color w:val="000000"/>
          <w:sz w:val="28"/>
        </w:rPr>
        <w:t>29-1-тармағымен</w:t>
      </w:r>
      <w:r>
        <w:rPr>
          <w:rFonts w:ascii="Times New Roman"/>
          <w:b w:val="false"/>
          <w:i w:val="false"/>
          <w:color w:val="000000"/>
          <w:sz w:val="28"/>
        </w:rPr>
        <w:t xml:space="preserve"> толықтылырсын:</w:t>
      </w:r>
    </w:p>
    <w:bookmarkEnd w:id="4"/>
    <w:p>
      <w:pPr>
        <w:spacing w:after="0"/>
        <w:ind w:left="0"/>
        <w:jc w:val="both"/>
      </w:pPr>
      <w:r>
        <w:rPr>
          <w:rFonts w:ascii="Times New Roman"/>
          <w:b w:val="false"/>
          <w:i w:val="false"/>
          <w:color w:val="000000"/>
          <w:sz w:val="28"/>
        </w:rPr>
        <w:t xml:space="preserve">
      "29-1. 19-деректемеде ҚРӘҚтК </w:t>
      </w:r>
      <w:r>
        <w:rPr>
          <w:rFonts w:ascii="Times New Roman"/>
          <w:b w:val="false"/>
          <w:i w:val="false"/>
          <w:color w:val="000000"/>
          <w:sz w:val="28"/>
        </w:rPr>
        <w:t>672-бабына</w:t>
      </w:r>
      <w:r>
        <w:rPr>
          <w:rFonts w:ascii="Times New Roman"/>
          <w:b w:val="false"/>
          <w:i w:val="false"/>
          <w:color w:val="000000"/>
          <w:sz w:val="28"/>
        </w:rPr>
        <w:t xml:space="preserve"> сәйкес наразылық шығарылған күні, ал 20-деректемеде оның қарау қорытындысы көрсетіледі. 19 және 20-деректемелерді соттардың БААТЖ-нен деректерді шығарған кезде, бірінші сатылы соттар толтырады.";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"30. Соттардың БААТЖ-нен апелляциялық сатылы соттың қарау нәтижесі туралы осы Нұсқаулықтың 9-тармағына сәйкес №2-АП нысанды ЕАҚ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"17" саны "21" санымен ауыстырылсын;</w:t>
      </w:r>
    </w:p>
    <w:p>
      <w:pPr>
        <w:spacing w:after="0"/>
        <w:ind w:left="0"/>
        <w:jc w:val="both"/>
      </w:pPr>
      <w:r>
        <w:rPr>
          <w:rFonts w:ascii="Times New Roman"/>
          <w:b w:val="false"/>
          <w:i w:val="false"/>
          <w:color w:val="000000"/>
          <w:sz w:val="28"/>
        </w:rPr>
        <w:t>
      "Сол сияқты 17.1. деректеме– сот қызметкерлеріне қатысты." сөйлемі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32-тармақта</w:t>
      </w:r>
      <w:r>
        <w:rPr>
          <w:rFonts w:ascii="Times New Roman"/>
          <w:b w:val="false"/>
          <w:i w:val="false"/>
          <w:color w:val="000000"/>
          <w:sz w:val="28"/>
        </w:rPr>
        <w:t xml:space="preserve"> "18", "25" сандары "22", "29"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келесі редакцияда баяндалсын:</w:t>
      </w:r>
    </w:p>
    <w:p>
      <w:pPr>
        <w:spacing w:after="0"/>
        <w:ind w:left="0"/>
        <w:jc w:val="both"/>
      </w:pPr>
      <w:r>
        <w:rPr>
          <w:rFonts w:ascii="Times New Roman"/>
          <w:b w:val="false"/>
          <w:i w:val="false"/>
          <w:color w:val="000000"/>
          <w:sz w:val="28"/>
        </w:rPr>
        <w:t>
      "33. Электронды №1-ӘҚ нысанды АЕҚ толтыру "жеке тұлғалар үшін "Тегі, аты, әкесінің аты, туған күні, жері, ЖИН" деректемелерін немесе заңды тұлғалар үшін "Заңды тұлға атауы", "Салық төлеушінің тіркеу нөмірі, БИН, ұйымдастыру-құқықтық нысаны, заңды мекенжайы" деректемелерін толтырудан басталады. Заңды тұлғалардың деректері кодтары көрсетілген заңды тұлғалардың және жеке кәсіпкерліктердің нысандары түрлерінің толық анықтамалығын экранға шығару жолымен толтырылады. Жеке кәсіпкерге АЕҚ-ын толтыру жеке тұлға үшін толтыру түріне ұқсас келеді.</w:t>
      </w:r>
    </w:p>
    <w:p>
      <w:pPr>
        <w:spacing w:after="0"/>
        <w:ind w:left="0"/>
        <w:jc w:val="both"/>
      </w:pPr>
      <w:r>
        <w:rPr>
          <w:rFonts w:ascii="Times New Roman"/>
          <w:b w:val="false"/>
          <w:i w:val="false"/>
          <w:color w:val="000000"/>
          <w:sz w:val="28"/>
        </w:rPr>
        <w:t>
      "Заңды тұлға атауы, заңды мекенжайы, салық төлеушінің тіркеу нөмірі" деректемесі қысқартуларсыз, материалда (хаттамада, істе) көрсетілген мәліметтерді енгізе отырып толтырылады.</w:t>
      </w:r>
    </w:p>
    <w:p>
      <w:pPr>
        <w:spacing w:after="0"/>
        <w:ind w:left="0"/>
        <w:jc w:val="both"/>
      </w:pPr>
      <w:r>
        <w:rPr>
          <w:rFonts w:ascii="Times New Roman"/>
          <w:b w:val="false"/>
          <w:i w:val="false"/>
          <w:color w:val="000000"/>
          <w:sz w:val="28"/>
        </w:rPr>
        <w:t>
      Жеке немесе заңды тұлғаларға қатысты мәліметтерді енгізу барысында жеке және заңды тұлғаларға қатысты мәлімет енгізуге арналған кіріспелер жасырылады.</w:t>
      </w:r>
    </w:p>
    <w:p>
      <w:pPr>
        <w:spacing w:after="0"/>
        <w:ind w:left="0"/>
        <w:jc w:val="both"/>
      </w:pPr>
      <w:r>
        <w:rPr>
          <w:rFonts w:ascii="Times New Roman"/>
          <w:b w:val="false"/>
          <w:i w:val="false"/>
          <w:color w:val="000000"/>
          <w:sz w:val="28"/>
        </w:rPr>
        <w:t>
      Жеке және заңды тұлғалардың бекіту мәліметтерін толтырғаннан соң, бағдарлама соңғыларын жойып тастамау әдісімен, түзетулер енгізу мүмкіндігімен енгізілетін тұлғаларға қатысты мәліметтердің бар екендігі туралы анықтамаларды ұсынады, сонымен қатар мәліметтердің сақталуы толық жүзеге асырылады. Жаңа ақпараттардың енгізілуі "Жаңа кәртішке" терезесінде жүргізіледі".</w:t>
      </w:r>
    </w:p>
    <w:p>
      <w:pPr>
        <w:spacing w:after="0"/>
        <w:ind w:left="0"/>
        <w:jc w:val="both"/>
      </w:pPr>
      <w:r>
        <w:rPr>
          <w:rFonts w:ascii="Times New Roman"/>
          <w:b w:val="false"/>
          <w:i w:val="false"/>
          <w:color w:val="000000"/>
          <w:sz w:val="28"/>
        </w:rPr>
        <w:t>
      Электронды форматта толтырудың бірінші деректемесі құқық бұзушылықты анықтаған "орган" деректемесі болып табылады. Аталған деректеме ведомство кодын таңдау жолымен толтырылады. Кодтары көрсетілген әкімшілік субъектілердің толық анықтамалығын шақыру тышқанның оң жақ батырмасын басу арқылы жүзеге асырылады.</w:t>
      </w:r>
    </w:p>
    <w:p>
      <w:pPr>
        <w:spacing w:after="0"/>
        <w:ind w:left="0"/>
        <w:jc w:val="both"/>
      </w:pPr>
      <w:r>
        <w:rPr>
          <w:rFonts w:ascii="Times New Roman"/>
          <w:b w:val="false"/>
          <w:i w:val="false"/>
          <w:color w:val="000000"/>
          <w:sz w:val="28"/>
        </w:rPr>
        <w:t>
      "Соның ішінде мемлекеттік органның бастамасымен", "Жасалған орны" және "Материалды қараған орган" деректемелер бөліктері ел аймақтарының немесе әкімшілік практика субъектілерінің толық анықтамалығы көмегімен ведомство кодын сәйкестендіріп қою жолымен толтырылады.</w:t>
      </w:r>
    </w:p>
    <w:p>
      <w:pPr>
        <w:spacing w:after="0"/>
        <w:ind w:left="0"/>
        <w:jc w:val="both"/>
      </w:pPr>
      <w:r>
        <w:rPr>
          <w:rFonts w:ascii="Times New Roman"/>
          <w:b w:val="false"/>
          <w:i w:val="false"/>
          <w:color w:val="000000"/>
          <w:sz w:val="28"/>
        </w:rPr>
        <w:t>
      Әкімшілік материалдарды сот органдарына жіберген кезде негіз (хаттама, түбіртек, қаулы, материал, іс, ұйғарым және т.б.) көрсетіле отырып, 3.2-деректеме толтырылады.</w:t>
      </w:r>
    </w:p>
    <w:p>
      <w:pPr>
        <w:spacing w:after="0"/>
        <w:ind w:left="0"/>
        <w:jc w:val="both"/>
      </w:pPr>
      <w:r>
        <w:rPr>
          <w:rFonts w:ascii="Times New Roman"/>
          <w:b w:val="false"/>
          <w:i w:val="false"/>
          <w:color w:val="000000"/>
          <w:sz w:val="28"/>
        </w:rPr>
        <w:t>
      "Материал нөмірі және басталу күні", "Істі қараған тұлғаның аты-жөні", "Тіркеудің күні мен нөмірі" және "ҚСжАЕК келіп түсу күні" № 1-ӘҚ нысанды АЕҚ көрсетілген мәліметтерді енгізумен немесе әкімшілік құқық бұзушылықтар туралы материалдармен (хаттама, іс) толтырылады. Ведомстволық деректер банкі бар әкімшілік практика субъектілері "ҚСжАЕК келіп түскен күні" деректемесін толтыру барысында, онда АЕҚ енгізуінің нақты күнін белгілейді. Материалдарда әкімшілік істі қозғап, қылмыстық істен бас тарту туралы мәліметтер болған кезде, "Бас тарту материалының нөмірі және ҚІҚБТ күні" толтырылады. "Субъект", "Кәсібі", "Біліктілік" және "Кінә нысаны" деректемелері әкімшілік практика субъектілерінің кодификациялық тізбесін, ҚРӘҚтК баптарының тізбесін қамтитын анықтамалықтарды тармақтар мен тармақшаларға бөле отырып, сонымен қатар кінә нысандары түрлерін пайдаланып толтырылады.</w:t>
      </w:r>
    </w:p>
    <w:p>
      <w:pPr>
        <w:spacing w:after="0"/>
        <w:ind w:left="0"/>
        <w:jc w:val="both"/>
      </w:pPr>
      <w:r>
        <w:rPr>
          <w:rFonts w:ascii="Times New Roman"/>
          <w:b w:val="false"/>
          <w:i w:val="false"/>
          <w:color w:val="000000"/>
          <w:sz w:val="28"/>
        </w:rPr>
        <w:t>
      "Құқық бұзушылық біліктілігі" деректемесінде тармақты немесе тармақшаны көрсету қажет болған жағдайда, енгізу барысында олардың алдына "0 (нөл)" саны қойылады. Мысалы, 79-5-бап, 2-бөлім 079502 түрінде, 532-бап, 1-бөлім 532001 түрінде белгіленеді.</w:t>
      </w:r>
    </w:p>
    <w:p>
      <w:pPr>
        <w:spacing w:after="0"/>
        <w:ind w:left="0"/>
        <w:jc w:val="both"/>
      </w:pPr>
      <w:r>
        <w:rPr>
          <w:rFonts w:ascii="Times New Roman"/>
          <w:b w:val="false"/>
          <w:i w:val="false"/>
          <w:color w:val="000000"/>
          <w:sz w:val="28"/>
        </w:rPr>
        <w:t>
      Құқық бұзушылық фабуласы толық аяқталған сөздермен толытырылады. Өткен жылдардағы кәртішкелерді, оларда құқық бұзушылықтар фабулаларының жоқтығын ескере отырып түзеткен кезде, ҚРӘҚтК баптарының атаулары жазылады.</w:t>
      </w:r>
    </w:p>
    <w:p>
      <w:pPr>
        <w:spacing w:after="0"/>
        <w:ind w:left="0"/>
        <w:jc w:val="both"/>
      </w:pPr>
      <w:r>
        <w:rPr>
          <w:rFonts w:ascii="Times New Roman"/>
          <w:b w:val="false"/>
          <w:i w:val="false"/>
          <w:color w:val="000000"/>
          <w:sz w:val="28"/>
        </w:rPr>
        <w:t>
      "Негізгі жазалау шаралары", "Қосымша" және "Әкімшілік-құқықтық ықпал ету шаралары" деректемелері де қандай да бір жазалау шаралары сәйкес келетін кодты тышқан тетігінің оң жақ батырмасын басу арқылы қойып, экранға жаза түрлерін белгілеп, тек жоғарыда көрсетілген баптарға қатысты қолданылатын толық анықтамалықты шығару үшін толтырылады.</w:t>
      </w:r>
    </w:p>
    <w:p>
      <w:pPr>
        <w:spacing w:after="0"/>
        <w:ind w:left="0"/>
        <w:jc w:val="both"/>
      </w:pPr>
      <w:r>
        <w:rPr>
          <w:rFonts w:ascii="Times New Roman"/>
          <w:b w:val="false"/>
          <w:i w:val="false"/>
          <w:color w:val="000000"/>
          <w:sz w:val="28"/>
        </w:rPr>
        <w:t>
      Мысалы, ӘҚБК 423-бабын көрсету барысында, анықтама "айыппұл", "тұтқынға алу", "рұқсаттамадан айыру (тоқтату)" деректемелерінен тұратын болады, себебі аталған баптың диспозициясы тек осы жазаларды тағуды көздейді.</w:t>
      </w:r>
    </w:p>
    <w:p>
      <w:pPr>
        <w:spacing w:after="0"/>
        <w:ind w:left="0"/>
        <w:jc w:val="both"/>
      </w:pPr>
      <w:r>
        <w:rPr>
          <w:rFonts w:ascii="Times New Roman"/>
          <w:b w:val="false"/>
          <w:i w:val="false"/>
          <w:color w:val="000000"/>
          <w:sz w:val="28"/>
        </w:rPr>
        <w:t>
      "Келтірілген шығын сомасы", "Мемлекет пайдасына өндірілген", "Салынған айыппұл мөлшері" және "Өтелген айыппұл мөлшері" деректемелері материалдарда (хаттама, істе) нүкте және үтірсіз теңге түрінде көрсетілген сомаларды көрсетумен толтырылады.</w:t>
      </w:r>
    </w:p>
    <w:p>
      <w:pPr>
        <w:spacing w:after="0"/>
        <w:ind w:left="0"/>
        <w:jc w:val="both"/>
      </w:pPr>
      <w:r>
        <w:rPr>
          <w:rFonts w:ascii="Times New Roman"/>
          <w:b w:val="false"/>
          <w:i w:val="false"/>
          <w:color w:val="000000"/>
          <w:sz w:val="28"/>
        </w:rPr>
        <w:t>
      Мемлекеттеке келтірген шығын сомасы сауда және қаржы, салық салу, кеден ісі және т.б. саласында құқық бұзушылықтар анықталған жағдайда көрсетіледі.</w:t>
      </w:r>
    </w:p>
    <w:p>
      <w:pPr>
        <w:spacing w:after="0"/>
        <w:ind w:left="0"/>
        <w:jc w:val="both"/>
      </w:pPr>
      <w:r>
        <w:rPr>
          <w:rFonts w:ascii="Times New Roman"/>
          <w:b w:val="false"/>
          <w:i w:val="false"/>
          <w:color w:val="000000"/>
          <w:sz w:val="28"/>
        </w:rPr>
        <w:t>
      АЕҚ сомманы төлеу және толық өтеу туралы мәліметтерді бір мезгілде көрсеткенде, әкімшілік жаза тағу туралы қаулының орындалуы жөніндегі ескерту толтырылмайды.</w:t>
      </w:r>
    </w:p>
    <w:p>
      <w:pPr>
        <w:spacing w:after="0"/>
        <w:ind w:left="0"/>
        <w:jc w:val="both"/>
      </w:pPr>
      <w:r>
        <w:rPr>
          <w:rFonts w:ascii="Times New Roman"/>
          <w:b w:val="false"/>
          <w:i w:val="false"/>
          <w:color w:val="000000"/>
          <w:sz w:val="28"/>
        </w:rPr>
        <w:t xml:space="preserve">
      Егер әкімшілік практика субъектісі ҚРӘҚтК </w:t>
      </w:r>
      <w:r>
        <w:rPr>
          <w:rFonts w:ascii="Times New Roman"/>
          <w:b w:val="false"/>
          <w:i w:val="false"/>
          <w:color w:val="000000"/>
          <w:sz w:val="28"/>
        </w:rPr>
        <w:t>641-бабына</w:t>
      </w:r>
      <w:r>
        <w:rPr>
          <w:rFonts w:ascii="Times New Roman"/>
          <w:b w:val="false"/>
          <w:i w:val="false"/>
          <w:color w:val="000000"/>
          <w:sz w:val="28"/>
        </w:rPr>
        <w:t xml:space="preserve"> сәйкес әкімшілік істі қысқартса, "Қысқартқан күні" 11.4 деректемесіне белгі қойылады.</w:t>
      </w:r>
    </w:p>
    <w:p>
      <w:pPr>
        <w:spacing w:after="0"/>
        <w:ind w:left="0"/>
        <w:jc w:val="both"/>
      </w:pPr>
      <w:r>
        <w:rPr>
          <w:rFonts w:ascii="Times New Roman"/>
          <w:b w:val="false"/>
          <w:i w:val="false"/>
          <w:color w:val="000000"/>
          <w:sz w:val="28"/>
        </w:rPr>
        <w:t>
      "Жұмыс орны, лауазымы, оқу орны" деректемелері кәртішкеде, материалдарда (хаттамада, істе) көрсетілген мәліметтер бойынша толтырылады.</w:t>
      </w:r>
    </w:p>
    <w:p>
      <w:pPr>
        <w:spacing w:after="0"/>
        <w:ind w:left="0"/>
        <w:jc w:val="both"/>
      </w:pPr>
      <w:r>
        <w:rPr>
          <w:rFonts w:ascii="Times New Roman"/>
          <w:b w:val="false"/>
          <w:i w:val="false"/>
          <w:color w:val="000000"/>
          <w:sz w:val="28"/>
        </w:rPr>
        <w:t>
      "Заңды тұлғаның ұйымдастыру-құқықтық нысаны", "Заңды тұлға/жеке кәсіпкерлік атау", "заңды мекенжай", "салық төлеушінің тіркеу нөмірі" деректемелері заңды тұлғаның мәліметтерін енгізген кезде толтырылады.</w:t>
      </w:r>
    </w:p>
    <w:p>
      <w:pPr>
        <w:spacing w:after="0"/>
        <w:ind w:left="0"/>
        <w:jc w:val="both"/>
      </w:pPr>
      <w:r>
        <w:rPr>
          <w:rFonts w:ascii="Times New Roman"/>
          <w:b w:val="false"/>
          <w:i w:val="false"/>
          <w:color w:val="000000"/>
          <w:sz w:val="28"/>
        </w:rPr>
        <w:t>
      "Кәртішкені толтырған тұлғаның аты-жөні және лауазымы" деректемесі аты-жөнін, лауазымын қысқартусыз толтырылады.</w:t>
      </w:r>
    </w:p>
    <w:p>
      <w:pPr>
        <w:spacing w:after="0"/>
        <w:ind w:left="0"/>
        <w:jc w:val="both"/>
      </w:pPr>
      <w:r>
        <w:rPr>
          <w:rFonts w:ascii="Times New Roman"/>
          <w:b w:val="false"/>
          <w:i w:val="false"/>
          <w:color w:val="000000"/>
          <w:sz w:val="28"/>
        </w:rPr>
        <w:t>
      1-АП электрондық кәртішкесінің 6 және 7-парақтары ішкі істер органдарының толтыруына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"35. Шағым немесе наразылық бойынша сотқа түскен әкімшілік іс бойынша БААТЖ-нен (Бірыңғай автоматтандырылған ақпараттық талдау жүйесі) сандық форматта соттар ұсынған мәліметтер № 2-АП нысанды АЕҚ-қа шығарылады.";</w:t>
      </w:r>
    </w:p>
    <w:bookmarkStart w:name="z19" w:id="5"/>
    <w:p>
      <w:pPr>
        <w:spacing w:after="0"/>
        <w:ind w:left="0"/>
        <w:jc w:val="both"/>
      </w:pPr>
      <w:r>
        <w:rPr>
          <w:rFonts w:ascii="Times New Roman"/>
          <w:b w:val="false"/>
          <w:i w:val="false"/>
          <w:color w:val="000000"/>
          <w:sz w:val="28"/>
        </w:rPr>
        <w:t xml:space="preserve">
      Нұсқаулыққа қоса берілген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w:t>
      </w:r>
      <w:r>
        <w:rPr>
          <w:rFonts w:ascii="Times New Roman"/>
          <w:b w:val="false"/>
          <w:i w:val="false"/>
          <w:color w:val="000000"/>
          <w:sz w:val="28"/>
        </w:rPr>
        <w:t xml:space="preserve"> осы бұйрыққа қоса берілген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Бас Прокурорының 2012.09.24 </w:t>
      </w:r>
      <w:r>
        <w:rPr>
          <w:rFonts w:ascii="Times New Roman"/>
          <w:b w:val="false"/>
          <w:i w:val="false"/>
          <w:color w:val="ff0000"/>
          <w:sz w:val="28"/>
        </w:rPr>
        <w:t>№ 113</w:t>
      </w:r>
      <w:r>
        <w:rPr>
          <w:rFonts w:ascii="Times New Roman"/>
          <w:b w:val="false"/>
          <w:i w:val="false"/>
          <w:color w:val="ff0000"/>
          <w:sz w:val="28"/>
        </w:rPr>
        <w:t xml:space="preserve"> (ресми жарияланған күннен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Бас Прокурорының 2012.09.24 </w:t>
      </w:r>
      <w:r>
        <w:rPr>
          <w:rFonts w:ascii="Times New Roman"/>
          <w:b w:val="false"/>
          <w:i w:val="false"/>
          <w:color w:val="ff0000"/>
          <w:sz w:val="28"/>
        </w:rPr>
        <w:t>№ 113</w:t>
      </w:r>
      <w:r>
        <w:rPr>
          <w:rFonts w:ascii="Times New Roman"/>
          <w:b w:val="false"/>
          <w:i w:val="false"/>
          <w:color w:val="ff0000"/>
          <w:sz w:val="28"/>
        </w:rPr>
        <w:t xml:space="preserve"> (ресми жарияланған күннен бастап қолданысқа енгізіледі) Бұйрығымен.</w:t>
      </w:r>
      <w:r>
        <w:br/>
      </w:r>
      <w:r>
        <w:rPr>
          <w:rFonts w:ascii="Times New Roman"/>
          <w:b w:val="false"/>
          <w:i w:val="false"/>
          <w:color w:val="000000"/>
          <w:sz w:val="28"/>
        </w:rPr>
        <w:t>
</w:t>
      </w:r>
    </w:p>
    <w:bookmarkStart w:name="z51" w:id="6"/>
    <w:p>
      <w:pPr>
        <w:spacing w:after="0"/>
        <w:ind w:left="0"/>
        <w:jc w:val="both"/>
      </w:pPr>
      <w:r>
        <w:rPr>
          <w:rFonts w:ascii="Times New Roman"/>
          <w:b w:val="false"/>
          <w:i w:val="false"/>
          <w:color w:val="000000"/>
          <w:sz w:val="28"/>
        </w:rPr>
        <w:t>
      2. Қазақстан Республикасы Бас прокуратурасы Құқықтық статистика және арнайы есепке алу жөніндегі комитеті (одан әрі – Комитет):</w:t>
      </w:r>
    </w:p>
    <w:bookmarkEnd w:id="6"/>
    <w:bookmarkStart w:name="z52"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тіркеулуін қамтамасыз етсін;</w:t>
      </w:r>
    </w:p>
    <w:bookmarkEnd w:id="7"/>
    <w:bookmarkStart w:name="z53" w:id="8"/>
    <w:p>
      <w:pPr>
        <w:spacing w:after="0"/>
        <w:ind w:left="0"/>
        <w:jc w:val="both"/>
      </w:pPr>
      <w:r>
        <w:rPr>
          <w:rFonts w:ascii="Times New Roman"/>
          <w:b w:val="false"/>
          <w:i w:val="false"/>
          <w:color w:val="000000"/>
          <w:sz w:val="28"/>
        </w:rPr>
        <w:t>
      2) осы бұйрықты құқықтық статистика және арнайы есепке алу субъектілеріне және Комитеттің аумақтық органдарына орындау үшін жолдасын.</w:t>
      </w:r>
    </w:p>
    <w:bookmarkEnd w:id="8"/>
    <w:bookmarkStart w:name="z54" w:id="9"/>
    <w:p>
      <w:pPr>
        <w:spacing w:after="0"/>
        <w:ind w:left="0"/>
        <w:jc w:val="both"/>
      </w:pPr>
      <w:r>
        <w:rPr>
          <w:rFonts w:ascii="Times New Roman"/>
          <w:b w:val="false"/>
          <w:i w:val="false"/>
          <w:color w:val="000000"/>
          <w:sz w:val="28"/>
        </w:rPr>
        <w:t>
      3. Осы бұйрықтық орындалуын бақылау Комитет Төрағасына жүктелсін.</w:t>
      </w:r>
    </w:p>
    <w:bookmarkEnd w:id="9"/>
    <w:bookmarkStart w:name="z55" w:id="10"/>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соң қолданысқа енеді.</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Мәми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2010 жылғы 17 наурыздағы</w:t>
            </w:r>
            <w:r>
              <w:br/>
            </w:r>
            <w:r>
              <w:rPr>
                <w:rFonts w:ascii="Times New Roman"/>
                <w:b w:val="false"/>
                <w:i w:val="false"/>
                <w:color w:val="000000"/>
                <w:sz w:val="20"/>
              </w:rPr>
              <w:t>№ 17 бұйрығына 1-қосымша</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және оларды жасаған тұлғалар</w:t>
            </w:r>
            <w:r>
              <w:br/>
            </w:r>
            <w:r>
              <w:rPr>
                <w:rFonts w:ascii="Times New Roman"/>
                <w:b w:val="false"/>
                <w:i w:val="false"/>
                <w:color w:val="000000"/>
                <w:sz w:val="20"/>
              </w:rPr>
              <w:t>туралы орталықтандырылған</w:t>
            </w:r>
            <w:r>
              <w:br/>
            </w:r>
            <w:r>
              <w:rPr>
                <w:rFonts w:ascii="Times New Roman"/>
                <w:b w:val="false"/>
                <w:i w:val="false"/>
                <w:color w:val="000000"/>
                <w:sz w:val="20"/>
              </w:rPr>
              <w:t>деректер банкін құру туралы"</w:t>
            </w:r>
            <w:r>
              <w:br/>
            </w:r>
            <w:r>
              <w:rPr>
                <w:rFonts w:ascii="Times New Roman"/>
                <w:b w:val="false"/>
                <w:i w:val="false"/>
                <w:color w:val="000000"/>
                <w:sz w:val="20"/>
              </w:rPr>
              <w:t>Нұсқаулыққа № 1-қосымша</w:t>
            </w:r>
          </w:p>
        </w:tc>
      </w:tr>
    </w:tbl>
    <w:p>
      <w:pPr>
        <w:spacing w:after="0"/>
        <w:ind w:left="0"/>
        <w:jc w:val="left"/>
      </w:pPr>
      <w:r>
        <w:rPr>
          <w:rFonts w:ascii="Times New Roman"/>
          <w:b/>
          <w:i w:val="false"/>
          <w:color w:val="000000"/>
        </w:rPr>
        <w:t xml:space="preserve"> 1-ӘҚ нысанды Әкімшілік құқық бұзушылықтарды және оларды жасаған тұлғаларды есепке алу кәртішкесі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құқық бұзушылықты анықтаған органның аталуы</w:t>
            </w:r>
          </w:p>
          <w:p>
            <w:pPr>
              <w:spacing w:after="20"/>
              <w:ind w:left="20"/>
              <w:jc w:val="both"/>
            </w:pPr>
            <w:r>
              <w:rPr>
                <w:rFonts w:ascii="Times New Roman"/>
                <w:b w:val="false"/>
                <w:i w:val="false"/>
                <w:color w:val="000000"/>
                <w:sz w:val="20"/>
              </w:rPr>
              <w:t>
1.1.____________________________________________________________</w:t>
            </w:r>
          </w:p>
          <w:p>
            <w:pPr>
              <w:spacing w:after="20"/>
              <w:ind w:left="20"/>
              <w:jc w:val="both"/>
            </w:pPr>
            <w:r>
              <w:rPr>
                <w:rFonts w:ascii="Times New Roman"/>
                <w:b w:val="false"/>
                <w:i w:val="false"/>
                <w:color w:val="000000"/>
                <w:sz w:val="20"/>
              </w:rPr>
              <w:t>
       соның ішінде, мемлекеттік орган бастамасы бойынша</w:t>
            </w:r>
          </w:p>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құқық бұзушылық жасалған орын</w:t>
            </w:r>
          </w:p>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істі, материалды (хаттаманы) қарастырған</w:t>
            </w:r>
          </w:p>
          <w:p>
            <w:pPr>
              <w:spacing w:after="20"/>
              <w:ind w:left="20"/>
              <w:jc w:val="both"/>
            </w:pPr>
            <w:r>
              <w:rPr>
                <w:rFonts w:ascii="Times New Roman"/>
                <w:b w:val="false"/>
                <w:i w:val="false"/>
                <w:color w:val="000000"/>
                <w:sz w:val="20"/>
              </w:rPr>
              <w:t>
       өкілетті орган</w:t>
            </w:r>
          </w:p>
          <w:p>
            <w:pPr>
              <w:spacing w:after="20"/>
              <w:ind w:left="20"/>
              <w:jc w:val="both"/>
            </w:pPr>
            <w:r>
              <w:rPr>
                <w:rFonts w:ascii="Times New Roman"/>
                <w:b w:val="false"/>
                <w:i w:val="false"/>
                <w:color w:val="000000"/>
                <w:sz w:val="20"/>
              </w:rPr>
              <w:t>
3.1. ведомстволығы (соттылығы) бойынша түскен күні "__" __ 20_ж.</w:t>
            </w:r>
          </w:p>
          <w:p>
            <w:pPr>
              <w:spacing w:after="20"/>
              <w:ind w:left="20"/>
              <w:jc w:val="both"/>
            </w:pPr>
            <w:r>
              <w:rPr>
                <w:rFonts w:ascii="Times New Roman"/>
                <w:b w:val="false"/>
                <w:i w:val="false"/>
                <w:color w:val="000000"/>
                <w:sz w:val="20"/>
              </w:rPr>
              <w:t>
3.2. Сот органдарына қарау үшін жолдаған күні "__" _____ 20__ ж.</w:t>
            </w:r>
          </w:p>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Істегі материалдың (хаттаманың) нөмірі ____________________</w:t>
            </w:r>
          </w:p>
          <w:p>
            <w:pPr>
              <w:spacing w:after="20"/>
              <w:ind w:left="20"/>
              <w:jc w:val="both"/>
            </w:pPr>
            <w:r>
              <w:rPr>
                <w:rFonts w:ascii="Times New Roman"/>
                <w:b w:val="false"/>
                <w:i w:val="false"/>
                <w:color w:val="000000"/>
                <w:sz w:val="20"/>
              </w:rPr>
              <w:t>
басталған күні "___"______________20__ж.</w:t>
            </w:r>
          </w:p>
          <w:p>
            <w:pPr>
              <w:spacing w:after="20"/>
              <w:ind w:left="20"/>
              <w:jc w:val="both"/>
            </w:pPr>
            <w:r>
              <w:rPr>
                <w:rFonts w:ascii="Times New Roman"/>
                <w:b w:val="false"/>
                <w:i w:val="false"/>
                <w:color w:val="000000"/>
                <w:sz w:val="20"/>
              </w:rPr>
              <w:t>
4.1. бас тарту материалының нөмірі________________________</w:t>
            </w:r>
          </w:p>
          <w:p>
            <w:pPr>
              <w:spacing w:after="20"/>
              <w:ind w:left="20"/>
              <w:jc w:val="both"/>
            </w:pPr>
            <w:r>
              <w:rPr>
                <w:rFonts w:ascii="Times New Roman"/>
                <w:b w:val="false"/>
                <w:i w:val="false"/>
                <w:color w:val="000000"/>
                <w:sz w:val="20"/>
              </w:rPr>
              <w:t>
ҚІҚБТ күні "___"_______________20__ж.</w:t>
            </w:r>
          </w:p>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істі қараған лауазымды тұлғаның аты-жөні</w:t>
            </w:r>
          </w:p>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Тіркеу күні "___"___20 ж.</w:t>
            </w:r>
          </w:p>
          <w:p>
            <w:pPr>
              <w:spacing w:after="20"/>
              <w:ind w:left="20"/>
              <w:jc w:val="both"/>
            </w:pPr>
            <w:r>
              <w:rPr>
                <w:rFonts w:ascii="Times New Roman"/>
                <w:b w:val="false"/>
                <w:i w:val="false"/>
                <w:color w:val="000000"/>
                <w:sz w:val="20"/>
              </w:rPr>
              <w:t>
6.1. "__"__________20__ж. №______________</w:t>
            </w:r>
          </w:p>
          <w:p>
            <w:pPr>
              <w:spacing w:after="20"/>
              <w:ind w:left="20"/>
              <w:jc w:val="both"/>
            </w:pPr>
            <w:r>
              <w:rPr>
                <w:rFonts w:ascii="Times New Roman"/>
                <w:b w:val="false"/>
                <w:i w:val="false"/>
                <w:color w:val="000000"/>
                <w:sz w:val="20"/>
              </w:rPr>
              <w:t>
тіркелген күні және әкімшілік практика</w:t>
            </w:r>
          </w:p>
          <w:p>
            <w:pPr>
              <w:spacing w:after="20"/>
              <w:ind w:left="20"/>
              <w:jc w:val="both"/>
            </w:pPr>
            <w:r>
              <w:rPr>
                <w:rFonts w:ascii="Times New Roman"/>
                <w:b w:val="false"/>
                <w:i w:val="false"/>
                <w:color w:val="000000"/>
                <w:sz w:val="20"/>
              </w:rPr>
              <w:t>
субъектісінің тіркеу нөмірі</w:t>
            </w:r>
          </w:p>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ҚСжАЕКБ келіп түскен күні "__"___________ 20__ж.</w:t>
            </w:r>
          </w:p>
          <w:p>
            <w:pPr>
              <w:spacing w:after="20"/>
              <w:ind w:left="20"/>
              <w:jc w:val="both"/>
            </w:pPr>
            <w:r>
              <w:rPr>
                <w:rFonts w:ascii="Times New Roman"/>
                <w:b w:val="false"/>
                <w:i w:val="false"/>
                <w:color w:val="000000"/>
                <w:sz w:val="20"/>
              </w:rPr>
              <w:t>
Түзету күні "__"_____________ 20__ж.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Субъект: жеке тұлға "1";</w:t>
            </w:r>
          </w:p>
          <w:p>
            <w:pPr>
              <w:spacing w:after="20"/>
              <w:ind w:left="20"/>
              <w:jc w:val="both"/>
            </w:pPr>
            <w:r>
              <w:rPr>
                <w:rFonts w:ascii="Times New Roman"/>
                <w:b w:val="false"/>
                <w:i w:val="false"/>
                <w:color w:val="000000"/>
                <w:sz w:val="20"/>
              </w:rPr>
              <w:t>
жеке кәсіпкер "2"; заңды тұлға "3"; шетел заңды тұлғасы "4";</w:t>
            </w:r>
          </w:p>
          <w:p>
            <w:pPr>
              <w:spacing w:after="20"/>
              <w:ind w:left="20"/>
              <w:jc w:val="both"/>
            </w:pPr>
            <w:r>
              <w:rPr>
                <w:rFonts w:ascii="Times New Roman"/>
                <w:b w:val="false"/>
                <w:i w:val="false"/>
                <w:color w:val="000000"/>
                <w:sz w:val="20"/>
              </w:rPr>
              <w:t>
шетелдік қатысудағы заңды тұлға "5"; лауазымды тұлға "25"; "26" лауазымды тұлғаға теңестірілген;</w:t>
            </w:r>
          </w:p>
          <w:p>
            <w:pPr>
              <w:spacing w:after="20"/>
              <w:ind w:left="20"/>
              <w:jc w:val="both"/>
            </w:pPr>
            <w:r>
              <w:rPr>
                <w:rFonts w:ascii="Times New Roman"/>
                <w:b w:val="false"/>
                <w:i w:val="false"/>
                <w:color w:val="000000"/>
                <w:sz w:val="20"/>
              </w:rPr>
              <w:t>
</w:t>
            </w:r>
            <w:r>
              <w:rPr>
                <w:rFonts w:ascii="Times New Roman"/>
                <w:b/>
                <w:i w:val="false"/>
                <w:color w:val="000000"/>
                <w:sz w:val="20"/>
              </w:rPr>
              <w:t>8.1</w:t>
            </w:r>
            <w:r>
              <w:rPr>
                <w:rFonts w:ascii="Times New Roman"/>
                <w:b w:val="false"/>
                <w:i w:val="false"/>
                <w:color w:val="000000"/>
                <w:sz w:val="20"/>
              </w:rPr>
              <w:t>.</w:t>
            </w:r>
            <w:r>
              <w:rPr>
                <w:rFonts w:ascii="Times New Roman"/>
                <w:b/>
                <w:i w:val="false"/>
                <w:color w:val="000000"/>
                <w:sz w:val="20"/>
              </w:rPr>
              <w:t>орган қызметкерлері</w:t>
            </w:r>
            <w:r>
              <w:rPr>
                <w:rFonts w:ascii="Times New Roman"/>
                <w:b w:val="false"/>
                <w:i w:val="false"/>
                <w:color w:val="000000"/>
                <w:sz w:val="20"/>
              </w:rPr>
              <w:t>: ӘМ ҚАЖК "6"; қаржы полициясы "7"; ішкі істер "8"; қорғаныс министрліктері "9"; ұлттық қауіпсіздік "10";  еден қызметі "11"; шекара қызметі "12"; прокуратуралар "13"; салық қызметі "14"; Төтенше жағдайлар министрлігі "15"; ҚР ІІМ ішкі әскер "16"; Республикалық Гвардия "17"; соттар "18";Әкімдер "19";  епутаттар "20"; Президенттікке үміткерлер "21"; сот орындаушылары "22"; басқа да мемлекеттік құрылымдар "23"; арнайы қызметтер "24";</w:t>
            </w:r>
          </w:p>
          <w:p>
            <w:pPr>
              <w:spacing w:after="20"/>
              <w:ind w:left="20"/>
              <w:jc w:val="both"/>
            </w:pPr>
            <w:r>
              <w:rPr>
                <w:rFonts w:ascii="Times New Roman"/>
                <w:b w:val="false"/>
                <w:i w:val="false"/>
                <w:color w:val="000000"/>
                <w:sz w:val="20"/>
              </w:rPr>
              <w:t>
</w:t>
            </w:r>
            <w:r>
              <w:rPr>
                <w:rFonts w:ascii="Times New Roman"/>
                <w:b/>
                <w:i w:val="false"/>
                <w:color w:val="000000"/>
                <w:sz w:val="20"/>
              </w:rPr>
              <w:t>Соттың басқа да</w:t>
            </w:r>
            <w:r>
              <w:rPr>
                <w:rFonts w:ascii="Times New Roman"/>
                <w:b/>
                <w:i w:val="false"/>
                <w:color w:val="000000"/>
                <w:sz w:val="20"/>
              </w:rPr>
              <w:t xml:space="preserve"> қызметшілері "56", ҚМ техникалық қызметі "56", министрліктер қызметшілері: </w:t>
            </w:r>
            <w:r>
              <w:rPr>
                <w:rFonts w:ascii="Times New Roman"/>
                <w:b w:val="false"/>
                <w:i w:val="false"/>
                <w:color w:val="000000"/>
                <w:sz w:val="20"/>
              </w:rPr>
              <w:t>әділет "51", қаржы "27", білім және ғылым "28", ауыл шаруашылық "29", сыртқы істер "30", энергетика және минералды ресурстар "31", денсаулық қорғау "32", индустрия және сауда "33", қоршаған ортаны қорғау "34", экономика және бюджеттік жоспарлау "35", туризм және спорт "36", мәдениет және ақпарат "37", еңбек және халықты әлеуметтік қорғау "38", көлік және коммуникация "39";</w:t>
            </w:r>
          </w:p>
          <w:p>
            <w:pPr>
              <w:spacing w:after="20"/>
              <w:ind w:left="20"/>
              <w:jc w:val="both"/>
            </w:pPr>
            <w:r>
              <w:rPr>
                <w:rFonts w:ascii="Times New Roman"/>
                <w:b w:val="false"/>
                <w:i w:val="false"/>
                <w:color w:val="000000"/>
                <w:sz w:val="20"/>
              </w:rPr>
              <w:t>
</w:t>
            </w:r>
            <w:r>
              <w:rPr>
                <w:rFonts w:ascii="Times New Roman"/>
                <w:b/>
                <w:i w:val="false"/>
                <w:color w:val="000000"/>
                <w:sz w:val="20"/>
              </w:rPr>
              <w:t>агенттік қызметшілері</w:t>
            </w:r>
            <w:r>
              <w:rPr>
                <w:rFonts w:ascii="Times New Roman"/>
                <w:b w:val="false"/>
                <w:i w:val="false"/>
                <w:color w:val="000000"/>
                <w:sz w:val="20"/>
              </w:rPr>
              <w:t>: статистика бойынша "40", жер ресурстарымен басқару "41", табиғи монополиялары реттеу "42", қаржы нарығын және қаржы ұйымдарын қадағалау және реттеу "43", мемлекеттік істер бойынша "44", ақпараттандыру және байланыс "45", Алматы қаласы аумақтық қаржы қызметін реттеу бойынша "46", Ұлттық космостық агенттік "47"; Ұлттық банк "48", Республикалық бюджеттің орындалуын қадағалау бойынша есеп комитеті "49", әкімдіктер қызметкерлері және олардың құрылымдық бөлімшелері "50", өзге де мемлекеттік құрылымдар қызметшілері "23", лауазымды тұлға "25", лауазымды тұлғаға теңестірілген "26", бәсекелестікті қорғау "52", басқалар "53", жұмыс істемейтіндер "54".</w:t>
            </w:r>
          </w:p>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Құқық бұзушылық дәрежесі Қазақстан Республикасы</w:t>
            </w:r>
          </w:p>
          <w:p>
            <w:pPr>
              <w:spacing w:after="20"/>
              <w:ind w:left="20"/>
              <w:jc w:val="both"/>
            </w:pPr>
            <w:r>
              <w:rPr>
                <w:rFonts w:ascii="Times New Roman"/>
                <w:b w:val="false"/>
                <w:i w:val="false"/>
                <w:color w:val="000000"/>
                <w:sz w:val="20"/>
              </w:rPr>
              <w:t>
ӘҚБК_____бабы_______б._____т</w:t>
            </w:r>
            <w:r>
              <w:rPr>
                <w:rFonts w:ascii="Times New Roman"/>
                <w:b/>
                <w:i w:val="false"/>
                <w:color w:val="000000"/>
                <w:sz w:val="20"/>
              </w:rPr>
              <w:t>.</w:t>
            </w:r>
          </w:p>
          <w:p>
            <w:pPr>
              <w:spacing w:after="20"/>
              <w:ind w:left="20"/>
              <w:jc w:val="both"/>
            </w:pPr>
            <w:r>
              <w:rPr>
                <w:rFonts w:ascii="Times New Roman"/>
                <w:b w:val="false"/>
                <w:i w:val="false"/>
                <w:color w:val="000000"/>
                <w:sz w:val="20"/>
              </w:rPr>
              <w:t>
9.1. Кінә нысаны: "1" - қасақана, "2" - абайсыздықта.</w:t>
            </w:r>
          </w:p>
          <w:p>
            <w:pPr>
              <w:spacing w:after="20"/>
              <w:ind w:left="20"/>
              <w:jc w:val="both"/>
            </w:pPr>
            <w:r>
              <w:rPr>
                <w:rFonts w:ascii="Times New Roman"/>
                <w:b w:val="false"/>
                <w:i w:val="false"/>
                <w:color w:val="000000"/>
                <w:sz w:val="20"/>
              </w:rPr>
              <w:t>
9.2. Әкімшілік құқық бұзушылықтың жасалған (анықталған) күні "____"__________ 20__ж.</w:t>
            </w:r>
          </w:p>
          <w:p>
            <w:pPr>
              <w:spacing w:after="20"/>
              <w:ind w:left="20"/>
              <w:jc w:val="both"/>
            </w:pPr>
            <w:r>
              <w:rPr>
                <w:rFonts w:ascii="Times New Roman"/>
                <w:b w:val="false"/>
                <w:i w:val="false"/>
                <w:color w:val="000000"/>
                <w:sz w:val="20"/>
              </w:rPr>
              <w:t>
9.3. Құқық бұзушылық фабуласы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Әкімшілік істі қарастырған күн</w:t>
            </w:r>
          </w:p>
          <w:p>
            <w:pPr>
              <w:spacing w:after="20"/>
              <w:ind w:left="20"/>
              <w:jc w:val="both"/>
            </w:pPr>
            <w:r>
              <w:rPr>
                <w:rFonts w:ascii="Times New Roman"/>
                <w:b w:val="false"/>
                <w:i w:val="false"/>
                <w:color w:val="000000"/>
                <w:sz w:val="20"/>
              </w:rPr>
              <w:t xml:space="preserve">
10.1 Сот органдарына түскен күні "__" 20 ж ________________ </w:t>
            </w:r>
          </w:p>
          <w:p>
            <w:pPr>
              <w:spacing w:after="20"/>
              <w:ind w:left="20"/>
              <w:jc w:val="both"/>
            </w:pPr>
            <w:r>
              <w:rPr>
                <w:rFonts w:ascii="Times New Roman"/>
                <w:b w:val="false"/>
                <w:i w:val="false"/>
                <w:color w:val="000000"/>
                <w:sz w:val="20"/>
              </w:rPr>
              <w:t>
"__"_____________________ 20___ж.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Жазаның әкімшілік шаралары (ҚР ӘҚБК 46, 57-баптары):</w:t>
            </w:r>
          </w:p>
          <w:p>
            <w:pPr>
              <w:spacing w:after="20"/>
              <w:ind w:left="20"/>
              <w:jc w:val="both"/>
            </w:pPr>
            <w:r>
              <w:rPr>
                <w:rFonts w:ascii="Times New Roman"/>
                <w:b w:val="false"/>
                <w:i w:val="false"/>
                <w:color w:val="000000"/>
                <w:sz w:val="20"/>
              </w:rPr>
              <w:t>
11.1. негізгі: "01" - ескерту; "02" - айып; "03" - тұтқын;</w:t>
            </w:r>
          </w:p>
          <w:p>
            <w:pPr>
              <w:spacing w:after="20"/>
              <w:ind w:left="20"/>
              <w:jc w:val="both"/>
            </w:pPr>
            <w:r>
              <w:rPr>
                <w:rFonts w:ascii="Times New Roman"/>
                <w:b w:val="false"/>
                <w:i w:val="false"/>
                <w:color w:val="000000"/>
                <w:sz w:val="20"/>
              </w:rPr>
              <w:t>
"04" - арнайы құқықтан арылу; "05" - рұқсаттан арылу/тоқтатылу; "06" - жеке кәсіпкер және заңды тұлға қызметінің тоқтатылуы/тыйым салынуы; "07" - шетелдіктерді немесе азаматтығы жоқ тұлғаларды әкімшілік кетіру.</w:t>
            </w:r>
          </w:p>
          <w:p>
            <w:pPr>
              <w:spacing w:after="20"/>
              <w:ind w:left="20"/>
              <w:jc w:val="both"/>
            </w:pPr>
            <w:r>
              <w:rPr>
                <w:rFonts w:ascii="Times New Roman"/>
                <w:b w:val="false"/>
                <w:i w:val="false"/>
                <w:color w:val="000000"/>
                <w:sz w:val="20"/>
              </w:rPr>
              <w:t>
200__жылдың "___"_____________ мерзіміне дейін.</w:t>
            </w:r>
          </w:p>
          <w:p>
            <w:pPr>
              <w:spacing w:after="20"/>
              <w:ind w:left="20"/>
              <w:jc w:val="both"/>
            </w:pPr>
            <w:r>
              <w:rPr>
                <w:rFonts w:ascii="Times New Roman"/>
                <w:b w:val="false"/>
                <w:i w:val="false"/>
                <w:color w:val="000000"/>
                <w:sz w:val="20"/>
              </w:rPr>
              <w:t>
11.2. қосымша: "08" - алып қойылған; "09" - кәмпескелеу;</w:t>
            </w:r>
          </w:p>
          <w:p>
            <w:pPr>
              <w:spacing w:after="20"/>
              <w:ind w:left="20"/>
              <w:jc w:val="both"/>
            </w:pPr>
            <w:r>
              <w:rPr>
                <w:rFonts w:ascii="Times New Roman"/>
                <w:b w:val="false"/>
                <w:i w:val="false"/>
                <w:color w:val="000000"/>
                <w:sz w:val="20"/>
              </w:rPr>
              <w:t>
"10" - мәжбүрлік алым; "04" - арнайы құқықтан арылу;</w:t>
            </w:r>
          </w:p>
          <w:p>
            <w:pPr>
              <w:spacing w:after="20"/>
              <w:ind w:left="20"/>
              <w:jc w:val="both"/>
            </w:pPr>
            <w:r>
              <w:rPr>
                <w:rFonts w:ascii="Times New Roman"/>
                <w:b w:val="false"/>
                <w:i w:val="false"/>
                <w:color w:val="000000"/>
                <w:sz w:val="20"/>
              </w:rPr>
              <w:t>
"05" - рұқсаттан арылу/тоқтатылу;</w:t>
            </w:r>
          </w:p>
          <w:p>
            <w:pPr>
              <w:spacing w:after="20"/>
              <w:ind w:left="20"/>
              <w:jc w:val="both"/>
            </w:pPr>
            <w:r>
              <w:rPr>
                <w:rFonts w:ascii="Times New Roman"/>
                <w:b w:val="false"/>
                <w:i w:val="false"/>
                <w:color w:val="000000"/>
                <w:sz w:val="20"/>
              </w:rPr>
              <w:t>
"06" - жеке кәсіпкер және заңды тұлға қызметінің тоқтатушы/тыйым салынуы;</w:t>
            </w:r>
          </w:p>
          <w:p>
            <w:pPr>
              <w:spacing w:after="20"/>
              <w:ind w:left="20"/>
              <w:jc w:val="both"/>
            </w:pPr>
            <w:r>
              <w:rPr>
                <w:rFonts w:ascii="Times New Roman"/>
                <w:b w:val="false"/>
                <w:i w:val="false"/>
                <w:color w:val="000000"/>
                <w:sz w:val="20"/>
              </w:rPr>
              <w:t>
"07" - шетелдіктерді немесе азаматтығы жоқ тұлғаларды әкімшілік кетіру.</w:t>
            </w:r>
          </w:p>
          <w:p>
            <w:pPr>
              <w:spacing w:after="20"/>
              <w:ind w:left="20"/>
              <w:jc w:val="both"/>
            </w:pPr>
            <w:r>
              <w:rPr>
                <w:rFonts w:ascii="Times New Roman"/>
                <w:b w:val="false"/>
                <w:i w:val="false"/>
                <w:color w:val="000000"/>
                <w:sz w:val="20"/>
              </w:rPr>
              <w:t>
2005 жылдың "___"_____________ мерзіміне дейін.</w:t>
            </w:r>
          </w:p>
          <w:p>
            <w:pPr>
              <w:spacing w:after="20"/>
              <w:ind w:left="20"/>
              <w:jc w:val="both"/>
            </w:pPr>
            <w:r>
              <w:rPr>
                <w:rFonts w:ascii="Times New Roman"/>
                <w:b w:val="false"/>
                <w:i w:val="false"/>
                <w:color w:val="000000"/>
                <w:sz w:val="20"/>
              </w:rPr>
              <w:t>
11.3. әкімшілік - құқықтық: "12" - жол жүру ережелерін білуді тексеру; "13" - мед. сипаттағы мәжбүрлеу шаралары</w:t>
            </w:r>
          </w:p>
          <w:p>
            <w:pPr>
              <w:spacing w:after="20"/>
              <w:ind w:left="20"/>
              <w:jc w:val="both"/>
            </w:pPr>
            <w:r>
              <w:rPr>
                <w:rFonts w:ascii="Times New Roman"/>
                <w:b w:val="false"/>
                <w:i w:val="false"/>
                <w:color w:val="000000"/>
                <w:sz w:val="20"/>
              </w:rPr>
              <w:t>
11.4. Әкімшілік өндірістің қысқартылған күні "___"______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 </w:t>
            </w:r>
            <w:r>
              <w:rPr>
                <w:rFonts w:ascii="Times New Roman"/>
                <w:b w:val="false"/>
                <w:i w:val="false"/>
                <w:color w:val="000000"/>
                <w:sz w:val="20"/>
              </w:rPr>
              <w:t>Мемлекетке келтірілген зиян сомасы _________________ теңге</w:t>
            </w:r>
          </w:p>
          <w:p>
            <w:pPr>
              <w:spacing w:after="20"/>
              <w:ind w:left="20"/>
              <w:jc w:val="both"/>
            </w:pPr>
            <w:r>
              <w:rPr>
                <w:rFonts w:ascii="Times New Roman"/>
                <w:b w:val="false"/>
                <w:i w:val="false"/>
                <w:color w:val="000000"/>
                <w:sz w:val="20"/>
              </w:rPr>
              <w:t>
12.1 Мемлекет пайдасына өндіріп алынғаны _______________ теңге</w:t>
            </w:r>
          </w:p>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val="false"/>
                <w:i w:val="false"/>
                <w:color w:val="000000"/>
                <w:sz w:val="20"/>
              </w:rPr>
              <w:t>. Салынған айып мөлшері__________ теңге</w:t>
            </w:r>
          </w:p>
          <w:p>
            <w:pPr>
              <w:spacing w:after="20"/>
              <w:ind w:left="20"/>
              <w:jc w:val="both"/>
            </w:pPr>
            <w:r>
              <w:rPr>
                <w:rFonts w:ascii="Times New Roman"/>
                <w:b w:val="false"/>
                <w:i w:val="false"/>
                <w:color w:val="000000"/>
                <w:sz w:val="20"/>
              </w:rPr>
              <w:t>
13.1 Өтелінген айып мөлшері_________ теңге</w:t>
            </w:r>
          </w:p>
          <w:p>
            <w:pPr>
              <w:spacing w:after="20"/>
              <w:ind w:left="20"/>
              <w:jc w:val="both"/>
            </w:pPr>
            <w:r>
              <w:rPr>
                <w:rFonts w:ascii="Times New Roman"/>
                <w:b w:val="false"/>
                <w:i w:val="false"/>
                <w:color w:val="000000"/>
                <w:sz w:val="20"/>
              </w:rPr>
              <w:t>
13.2. Қаулының мәжбүрлеп орындау үшін ҚР ӘҚБК 708, 709 бабы тәртібінде қабылдау күні "___"_____20__ ж.</w:t>
            </w:r>
          </w:p>
          <w:p>
            <w:pPr>
              <w:spacing w:after="20"/>
              <w:ind w:left="20"/>
              <w:jc w:val="both"/>
            </w:pPr>
            <w:r>
              <w:rPr>
                <w:rFonts w:ascii="Times New Roman"/>
                <w:b w:val="false"/>
                <w:i w:val="false"/>
                <w:color w:val="000000"/>
                <w:sz w:val="20"/>
              </w:rPr>
              <w:t>
13.3. Сотпен мәжбүрлеу арқылы ҚР ӘҚБК 708, 709 бабы тәртібінде қаралған күні "___"______20___ ж.</w:t>
            </w:r>
          </w:p>
          <w:p>
            <w:pPr>
              <w:spacing w:after="20"/>
              <w:ind w:left="20"/>
              <w:jc w:val="both"/>
            </w:pPr>
            <w:r>
              <w:rPr>
                <w:rFonts w:ascii="Times New Roman"/>
                <w:b w:val="false"/>
                <w:i w:val="false"/>
                <w:color w:val="000000"/>
                <w:sz w:val="20"/>
              </w:rPr>
              <w:t>
13.4. Мәжбүрлеу тәртібінде өтелген айыппұл мөлшері сомамен</w:t>
            </w:r>
          </w:p>
          <w:p>
            <w:pPr>
              <w:spacing w:after="20"/>
              <w:ind w:left="20"/>
              <w:jc w:val="both"/>
            </w:pPr>
            <w:r>
              <w:rPr>
                <w:rFonts w:ascii="Times New Roman"/>
                <w:b w:val="false"/>
                <w:i w:val="false"/>
                <w:color w:val="000000"/>
                <w:sz w:val="20"/>
              </w:rPr>
              <w:t>
</w:t>
            </w:r>
            <w:r>
              <w:rPr>
                <w:rFonts w:ascii="Times New Roman"/>
                <w:b/>
                <w:i w:val="false"/>
                <w:color w:val="000000"/>
                <w:sz w:val="20"/>
              </w:rPr>
              <w:t>14</w:t>
            </w: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(әкімшілік құқық бұзушылық жасаған тұлғаның аты-жөні)</w:t>
            </w:r>
          </w:p>
          <w:p>
            <w:pPr>
              <w:spacing w:after="20"/>
              <w:ind w:left="20"/>
              <w:jc w:val="both"/>
            </w:pPr>
            <w:r>
              <w:rPr>
                <w:rFonts w:ascii="Times New Roman"/>
                <w:b w:val="false"/>
                <w:i w:val="false"/>
                <w:color w:val="000000"/>
                <w:sz w:val="20"/>
              </w:rPr>
              <w:t>
14.1 "____"__________ 19__ж.</w:t>
            </w:r>
          </w:p>
          <w:p>
            <w:pPr>
              <w:spacing w:after="20"/>
              <w:ind w:left="20"/>
              <w:jc w:val="both"/>
            </w:pPr>
            <w:r>
              <w:rPr>
                <w:rFonts w:ascii="Times New Roman"/>
                <w:b w:val="false"/>
                <w:i w:val="false"/>
                <w:color w:val="000000"/>
                <w:sz w:val="20"/>
              </w:rPr>
              <w:t>
тұрғылықты жері _______________________________________________</w:t>
            </w:r>
          </w:p>
          <w:p>
            <w:pPr>
              <w:spacing w:after="20"/>
              <w:ind w:left="20"/>
              <w:jc w:val="both"/>
            </w:pP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
14.2 Жеке басын куәландыратын құжат:</w:t>
            </w:r>
          </w:p>
          <w:p>
            <w:pPr>
              <w:spacing w:after="20"/>
              <w:ind w:left="20"/>
              <w:jc w:val="both"/>
            </w:pPr>
            <w:r>
              <w:rPr>
                <w:rFonts w:ascii="Times New Roman"/>
                <w:b w:val="false"/>
                <w:i w:val="false"/>
                <w:color w:val="000000"/>
                <w:sz w:val="20"/>
              </w:rPr>
              <w:t>
"1" - паспорт, "2" - жеке куәлік, "3" - тұрғылықты мекеннің түрі, "4" - азаматтығы жоқ тұлғаның куәлігі, "5" - жүргізуші куәлігі, "6" - әскери билет №_______берілген "___" _________ ______ж.</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(кіммен берілген)</w:t>
            </w:r>
          </w:p>
          <w:p>
            <w:pPr>
              <w:spacing w:after="20"/>
              <w:ind w:left="20"/>
              <w:jc w:val="both"/>
            </w:pPr>
            <w:r>
              <w:rPr>
                <w:rFonts w:ascii="Times New Roman"/>
                <w:b w:val="false"/>
                <w:i w:val="false"/>
                <w:color w:val="000000"/>
                <w:sz w:val="20"/>
              </w:rPr>
              <w:t>
14.3 ЖСН______________________СТН __________________</w:t>
            </w:r>
          </w:p>
          <w:p>
            <w:pPr>
              <w:spacing w:after="20"/>
              <w:ind w:left="20"/>
              <w:jc w:val="both"/>
            </w:pPr>
            <w:r>
              <w:rPr>
                <w:rFonts w:ascii="Times New Roman"/>
                <w:b w:val="false"/>
                <w:i w:val="false"/>
                <w:color w:val="000000"/>
                <w:sz w:val="20"/>
              </w:rPr>
              <w:t>
14.4 Құқық бұзушының жынысы: "1" - ер; "2" - әйел</w:t>
            </w:r>
          </w:p>
          <w:p>
            <w:pPr>
              <w:spacing w:after="20"/>
              <w:ind w:left="20"/>
              <w:jc w:val="both"/>
            </w:pPr>
            <w:r>
              <w:rPr>
                <w:rFonts w:ascii="Times New Roman"/>
                <w:b w:val="false"/>
                <w:i w:val="false"/>
                <w:color w:val="000000"/>
                <w:sz w:val="20"/>
              </w:rPr>
              <w:t>
14.5 Құқық бұзушылық жасалды: "1"-ҚР азаматымен; "2"-ТМД азаматымен; "3"-шетел азаматтарымен; "4"-азаматтығы жоқ тұлғамен</w:t>
            </w:r>
          </w:p>
          <w:p>
            <w:pPr>
              <w:spacing w:after="20"/>
              <w:ind w:left="20"/>
              <w:jc w:val="both"/>
            </w:pPr>
            <w:r>
              <w:rPr>
                <w:rFonts w:ascii="Times New Roman"/>
                <w:b w:val="false"/>
                <w:i w:val="false"/>
                <w:color w:val="000000"/>
                <w:sz w:val="20"/>
              </w:rPr>
              <w:t>
14.6 Жұмыс орны, лауазымы, оқу орны________</w:t>
            </w:r>
          </w:p>
          <w:p>
            <w:pPr>
              <w:spacing w:after="20"/>
              <w:ind w:left="20"/>
              <w:jc w:val="both"/>
            </w:pPr>
            <w:r>
              <w:rPr>
                <w:rFonts w:ascii="Times New Roman"/>
                <w:b w:val="false"/>
                <w:i w:val="false"/>
                <w:color w:val="000000"/>
                <w:sz w:val="20"/>
              </w:rPr>
              <w:t>
(керегін сызып қою) (нақты белгілеу)</w:t>
            </w:r>
          </w:p>
          <w:p>
            <w:pPr>
              <w:spacing w:after="20"/>
              <w:ind w:left="20"/>
              <w:jc w:val="both"/>
            </w:pPr>
            <w:r>
              <w:rPr>
                <w:rFonts w:ascii="Times New Roman"/>
                <w:b w:val="false"/>
                <w:i w:val="false"/>
                <w:color w:val="000000"/>
                <w:sz w:val="20"/>
              </w:rPr>
              <w:t>
14.7 Жағдайда: алкогольдік "1"; есірткілік "2"; уытқұмарлық мас күйінде "3".</w:t>
            </w:r>
          </w:p>
          <w:p>
            <w:pPr>
              <w:spacing w:after="20"/>
              <w:ind w:left="20"/>
              <w:jc w:val="both"/>
            </w:pPr>
            <w:r>
              <w:rPr>
                <w:rFonts w:ascii="Times New Roman"/>
                <w:b w:val="false"/>
                <w:i w:val="false"/>
                <w:color w:val="000000"/>
                <w:sz w:val="20"/>
              </w:rPr>
              <w:t>
</w:t>
            </w:r>
            <w:r>
              <w:rPr>
                <w:rFonts w:ascii="Times New Roman"/>
                <w:b/>
                <w:i w:val="false"/>
                <w:color w:val="000000"/>
                <w:sz w:val="20"/>
              </w:rPr>
              <w:t>15</w:t>
            </w:r>
            <w:r>
              <w:rPr>
                <w:rFonts w:ascii="Times New Roman"/>
                <w:b w:val="false"/>
                <w:i w:val="false"/>
                <w:color w:val="000000"/>
                <w:sz w:val="20"/>
              </w:rPr>
              <w:t>. Заңды тұлғаның ұйымдастырушылық-құқықтық нысаны</w:t>
            </w:r>
          </w:p>
          <w:p>
            <w:pPr>
              <w:spacing w:after="20"/>
              <w:ind w:left="20"/>
              <w:jc w:val="both"/>
            </w:pPr>
            <w:r>
              <w:rPr>
                <w:rFonts w:ascii="Times New Roman"/>
                <w:b w:val="false"/>
                <w:i w:val="false"/>
                <w:color w:val="000000"/>
                <w:sz w:val="20"/>
              </w:rPr>
              <w:t>
</w:t>
            </w:r>
            <w:r>
              <w:rPr>
                <w:rFonts w:ascii="Times New Roman"/>
                <w:b/>
                <w:i w:val="false"/>
                <w:color w:val="000000"/>
                <w:sz w:val="20"/>
              </w:rPr>
              <w:t>коммерциялық</w:t>
            </w:r>
            <w:r>
              <w:rPr>
                <w:rFonts w:ascii="Times New Roman"/>
                <w:b/>
                <w:i w:val="false"/>
                <w:color w:val="000000"/>
                <w:sz w:val="20"/>
              </w:rPr>
              <w:t xml:space="preserve"> ұйым</w:t>
            </w:r>
            <w:r>
              <w:rPr>
                <w:rFonts w:ascii="Times New Roman"/>
                <w:b w:val="false"/>
                <w:i w:val="false"/>
                <w:color w:val="000000"/>
                <w:sz w:val="20"/>
              </w:rPr>
              <w:t xml:space="preserve"> "1" - БП, шаруашылық серіктестік - "2", "3" - АҚ, "4" - ӨК, "5" - өзге;</w:t>
            </w:r>
          </w:p>
          <w:p>
            <w:pPr>
              <w:spacing w:after="20"/>
              <w:ind w:left="20"/>
              <w:jc w:val="both"/>
            </w:pPr>
            <w:r>
              <w:rPr>
                <w:rFonts w:ascii="Times New Roman"/>
                <w:b w:val="false"/>
                <w:i w:val="false"/>
                <w:color w:val="000000"/>
                <w:sz w:val="20"/>
              </w:rPr>
              <w:t>
</w:t>
            </w:r>
            <w:r>
              <w:rPr>
                <w:rFonts w:ascii="Times New Roman"/>
                <w:b/>
                <w:i w:val="false"/>
                <w:color w:val="000000"/>
                <w:sz w:val="20"/>
              </w:rPr>
              <w:t>коммерциялқ</w:t>
            </w:r>
            <w:r>
              <w:rPr>
                <w:rFonts w:ascii="Times New Roman"/>
                <w:b/>
                <w:i w:val="false"/>
                <w:color w:val="000000"/>
                <w:sz w:val="20"/>
              </w:rPr>
              <w:t xml:space="preserve"> емес: </w:t>
            </w:r>
            <w:r>
              <w:rPr>
                <w:rFonts w:ascii="Times New Roman"/>
                <w:b w:val="false"/>
                <w:i w:val="false"/>
                <w:color w:val="000000"/>
                <w:sz w:val="20"/>
              </w:rPr>
              <w:t>"8" мекеме, "09" қоғамдық бірлестік, "10" мемлекеттік мекеме, "11" өзге нысан</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16</w:t>
            </w:r>
            <w:r>
              <w:rPr>
                <w:rFonts w:ascii="Times New Roman"/>
                <w:b w:val="false"/>
                <w:i w:val="false"/>
                <w:color w:val="000000"/>
                <w:sz w:val="20"/>
              </w:rPr>
              <w:t>. Заңды тұлғаның, жеке кәсіпкердің аталуы</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заңды мекен-жайы 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СТН ______________________________________________________________</w:t>
            </w:r>
          </w:p>
          <w:p>
            <w:pPr>
              <w:spacing w:after="20"/>
              <w:ind w:left="20"/>
              <w:jc w:val="both"/>
            </w:pPr>
            <w:r>
              <w:rPr>
                <w:rFonts w:ascii="Times New Roman"/>
                <w:b w:val="false"/>
                <w:i w:val="false"/>
                <w:color w:val="000000"/>
                <w:sz w:val="20"/>
              </w:rPr>
              <w:t>
БСН 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19</w:t>
            </w:r>
            <w:r>
              <w:rPr>
                <w:rFonts w:ascii="Times New Roman"/>
                <w:b/>
                <w:i w:val="false"/>
                <w:color w:val="000000"/>
                <w:sz w:val="20"/>
              </w:rPr>
              <w:t xml:space="preserve">. </w:t>
            </w:r>
            <w:r>
              <w:rPr>
                <w:rFonts w:ascii="Times New Roman"/>
                <w:b w:val="false"/>
                <w:i w:val="false"/>
                <w:color w:val="000000"/>
                <w:sz w:val="20"/>
              </w:rPr>
              <w:t>Қаулы: наразылық білдірілді</w:t>
            </w:r>
          </w:p>
          <w:p>
            <w:pPr>
              <w:spacing w:after="20"/>
              <w:ind w:left="20"/>
              <w:jc w:val="both"/>
            </w:pPr>
            <w:r>
              <w:rPr>
                <w:rFonts w:ascii="Times New Roman"/>
                <w:b w:val="false"/>
                <w:i w:val="false"/>
                <w:color w:val="000000"/>
                <w:sz w:val="20"/>
              </w:rPr>
              <w:t>
(ҚРӘҚтК 672-бабы) "__"__________ж.</w:t>
            </w:r>
          </w:p>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val="false"/>
                <w:i w:val="false"/>
                <w:color w:val="000000"/>
                <w:sz w:val="20"/>
              </w:rPr>
              <w:t>. Қарау нәтижесі:</w:t>
            </w:r>
          </w:p>
          <w:p>
            <w:pPr>
              <w:spacing w:after="20"/>
              <w:ind w:left="20"/>
              <w:jc w:val="both"/>
            </w:pPr>
            <w:r>
              <w:rPr>
                <w:rFonts w:ascii="Times New Roman"/>
                <w:b w:val="false"/>
                <w:i w:val="false"/>
                <w:color w:val="000000"/>
                <w:sz w:val="20"/>
              </w:rPr>
              <w:t>
"1"-бас тартылған; "2"-өзгертілген; "3" - өзгеріссіз</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21. </w:t>
            </w:r>
            <w:r>
              <w:rPr>
                <w:rFonts w:ascii="Times New Roman"/>
                <w:b w:val="false"/>
                <w:i w:val="false"/>
                <w:color w:val="000000"/>
                <w:sz w:val="20"/>
              </w:rPr>
              <w:t>Қызметкердің аты-жөні, лауазымы, қолы, толтырған күні</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"___"____________________20___ жыл</w:t>
            </w:r>
          </w:p>
          <w:p>
            <w:pPr>
              <w:spacing w:after="20"/>
              <w:ind w:left="20"/>
              <w:jc w:val="both"/>
            </w:pPr>
            <w:r>
              <w:rPr>
                <w:rFonts w:ascii="Times New Roman"/>
                <w:b w:val="false"/>
                <w:i w:val="false"/>
                <w:color w:val="000000"/>
                <w:sz w:val="20"/>
              </w:rPr>
              <w:t>
Ескерту: 19 және 19.1-жолдарды бірінші сатылы соттар толтырады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ІСТЕР ОРГАНДАРЫМЕН ТОЛТЫРЫЛАДЫ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22. </w:t>
            </w:r>
            <w:r>
              <w:rPr>
                <w:rFonts w:ascii="Times New Roman"/>
                <w:b w:val="false"/>
                <w:i w:val="false"/>
                <w:color w:val="000000"/>
                <w:sz w:val="20"/>
              </w:rPr>
              <w:t>ІІО қызметкерлерімен анықталды: полицияның учаскелік инспекторларымен /1/, кәмелет жасқа толмағандар істері бойынша инспекторымен /2/, патрульдік полиция /3/, лицензиялық рұқсаттама жұмысы қызметкерімен /4/, табиғат қорғау және мал-дәрігерлік полиция қызметкерлерімен /5/, көші-қон полициясы қызметкерлерімен /6/, арнайы мекемелер қызметкерлерімен /7/, мемлекеттік күзет қызметі қызметкерлерімен /8/, жол полициясы қызметкерлерімен /9/, өзге де ІІО қызметтері қызметкерлерімен /10/.</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23. </w:t>
            </w:r>
            <w:r>
              <w:rPr>
                <w:rFonts w:ascii="Times New Roman"/>
                <w:b w:val="false"/>
                <w:i w:val="false"/>
                <w:color w:val="000000"/>
                <w:sz w:val="20"/>
              </w:rPr>
              <w:t>Тұлға ІІО есепке алынды: бұрын сотталған /1/, ІІО әкімшілік қадағалауында тұрған /2/, Алкогольдік ішімдікке байланысты ауруға шалдыққан, денсаулық қорғау мекемелерінде есепке алынған /3/, қылмыстық-мерзімінен бұрын босатылған тұлға /4/.</w:t>
            </w:r>
          </w:p>
          <w:p>
            <w:pPr>
              <w:spacing w:after="20"/>
              <w:ind w:left="20"/>
              <w:jc w:val="both"/>
            </w:pPr>
            <w:r>
              <w:rPr>
                <w:rFonts w:ascii="Times New Roman"/>
                <w:b w:val="false"/>
                <w:i w:val="false"/>
                <w:color w:val="000000"/>
                <w:sz w:val="20"/>
              </w:rPr>
              <w:t>
</w:t>
            </w:r>
            <w:r>
              <w:rPr>
                <w:rFonts w:ascii="Times New Roman"/>
                <w:b/>
                <w:i w:val="false"/>
                <w:color w:val="000000"/>
                <w:sz w:val="20"/>
              </w:rPr>
              <w:t>24.</w:t>
            </w:r>
            <w:r>
              <w:rPr>
                <w:rFonts w:ascii="Times New Roman"/>
                <w:b w:val="false"/>
                <w:i w:val="false"/>
                <w:color w:val="000000"/>
                <w:sz w:val="20"/>
              </w:rPr>
              <w:t>Көлік түрі: "01" - жеңіл, "02" - ауыр, "03" - автобус, "04" - өзге.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25. </w:t>
            </w:r>
            <w:r>
              <w:rPr>
                <w:rFonts w:ascii="Times New Roman"/>
                <w:b w:val="false"/>
                <w:i w:val="false"/>
                <w:color w:val="000000"/>
                <w:sz w:val="20"/>
              </w:rPr>
              <w:t>Көлік маркасы: 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26</w:t>
            </w:r>
            <w:r>
              <w:rPr>
                <w:rFonts w:ascii="Times New Roman"/>
                <w:b w:val="false"/>
                <w:i w:val="false"/>
                <w:color w:val="000000"/>
                <w:sz w:val="20"/>
              </w:rPr>
              <w:t>. Көліктің мемлекеттік нөмірі 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27</w:t>
            </w:r>
            <w:r>
              <w:rPr>
                <w:rFonts w:ascii="Times New Roman"/>
                <w:b w:val="false"/>
                <w:i w:val="false"/>
                <w:color w:val="000000"/>
                <w:sz w:val="20"/>
              </w:rPr>
              <w:t>. Көлік двигателінің, кузовының нөмірлері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28</w:t>
            </w:r>
            <w:r>
              <w:rPr>
                <w:rFonts w:ascii="Times New Roman"/>
                <w:b w:val="false"/>
                <w:i w:val="false"/>
                <w:color w:val="000000"/>
                <w:sz w:val="20"/>
              </w:rPr>
              <w:t>. Көліктің меншіктілігі "01"-жеке, "02"-мемлекеттік, "03"-өзге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29. </w:t>
            </w:r>
            <w:r>
              <w:rPr>
                <w:rFonts w:ascii="Times New Roman"/>
                <w:b w:val="false"/>
                <w:i w:val="false"/>
                <w:color w:val="000000"/>
                <w:sz w:val="20"/>
              </w:rPr>
              <w:t>Жүргізу куәлігінің нөмірі және сериясы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 xml:space="preserve">2010 жылғы 17 наурыздағы № 17 </w:t>
            </w:r>
            <w:r>
              <w:br/>
            </w:r>
            <w:r>
              <w:rPr>
                <w:rFonts w:ascii="Times New Roman"/>
                <w:b w:val="false"/>
                <w:i w:val="false"/>
                <w:color w:val="000000"/>
                <w:sz w:val="20"/>
              </w:rPr>
              <w:t>бұйрығына 2-қосымша</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және оларды жасаған тұлғаларды</w:t>
            </w:r>
            <w:r>
              <w:br/>
            </w:r>
            <w:r>
              <w:rPr>
                <w:rFonts w:ascii="Times New Roman"/>
                <w:b w:val="false"/>
                <w:i w:val="false"/>
                <w:color w:val="000000"/>
                <w:sz w:val="20"/>
              </w:rPr>
              <w:t>орталықтандырылған банкке алу</w:t>
            </w:r>
            <w:r>
              <w:br/>
            </w:r>
            <w:r>
              <w:rPr>
                <w:rFonts w:ascii="Times New Roman"/>
                <w:b w:val="false"/>
                <w:i w:val="false"/>
                <w:color w:val="000000"/>
                <w:sz w:val="20"/>
              </w:rPr>
              <w:t>туралы Нұсқаулыққа 2-қосымша</w:t>
            </w:r>
          </w:p>
        </w:tc>
      </w:tr>
    </w:tbl>
    <w:p>
      <w:pPr>
        <w:spacing w:after="0"/>
        <w:ind w:left="0"/>
        <w:jc w:val="left"/>
      </w:pPr>
      <w:r>
        <w:rPr>
          <w:rFonts w:ascii="Times New Roman"/>
          <w:b/>
          <w:i w:val="false"/>
          <w:color w:val="000000"/>
        </w:rPr>
        <w:t xml:space="preserve"> Заңды күшке енбеген қаулыларды қайта қарау тәртібінде қаралған әкімшілік істерді есепке алу бойынша № 2-ӘҚ нысанды кәртішке</w:t>
      </w:r>
    </w:p>
    <w:p>
      <w:pPr>
        <w:spacing w:after="0"/>
        <w:ind w:left="0"/>
        <w:jc w:val="both"/>
      </w:pPr>
      <w:r>
        <w:rPr>
          <w:rFonts w:ascii="Times New Roman"/>
          <w:b w:val="false"/>
          <w:i w:val="false"/>
          <w:color w:val="000000"/>
          <w:sz w:val="28"/>
        </w:rPr>
        <w:t>
      (облыстық және оларға теңестірілген соттар үшін)( ӘҚБК 655 бабының 39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түсті (сот атауы)______________________________</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2. Күні "___"__________________20 __ж.</w:t>
            </w:r>
          </w:p>
          <w:p>
            <w:pPr>
              <w:spacing w:after="20"/>
              <w:ind w:left="20"/>
              <w:jc w:val="both"/>
            </w:pPr>
            <w:r>
              <w:rPr>
                <w:rFonts w:ascii="Times New Roman"/>
                <w:b w:val="false"/>
                <w:i w:val="false"/>
                <w:color w:val="000000"/>
                <w:sz w:val="20"/>
              </w:rPr>
              <w:t>
3. № ________________________________________ бойынша түсті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Жоғарыда тұрған сот атауы _____________________________</w:t>
            </w:r>
          </w:p>
          <w:p>
            <w:pPr>
              <w:spacing w:after="20"/>
              <w:ind w:left="20"/>
              <w:jc w:val="both"/>
            </w:pPr>
            <w:r>
              <w:rPr>
                <w:rFonts w:ascii="Times New Roman"/>
                <w:b w:val="false"/>
                <w:i w:val="false"/>
                <w:color w:val="000000"/>
                <w:sz w:val="20"/>
              </w:rPr>
              <w:t>
4.1 Алқа 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Судьяның аты-жөні 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Құқық бұзушылық біліктілігі (ӘҚБК бабы) 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Тегі ___________________________________________________</w:t>
            </w:r>
          </w:p>
          <w:p>
            <w:pPr>
              <w:spacing w:after="20"/>
              <w:ind w:left="20"/>
              <w:jc w:val="both"/>
            </w:pPr>
            <w:r>
              <w:rPr>
                <w:rFonts w:ascii="Times New Roman"/>
                <w:b w:val="false"/>
                <w:i w:val="false"/>
                <w:color w:val="000000"/>
                <w:sz w:val="20"/>
              </w:rPr>
              <w:t>
6.1.Аты ___________________________________________________</w:t>
            </w:r>
          </w:p>
          <w:p>
            <w:pPr>
              <w:spacing w:after="20"/>
              <w:ind w:left="20"/>
              <w:jc w:val="both"/>
            </w:pPr>
            <w:r>
              <w:rPr>
                <w:rFonts w:ascii="Times New Roman"/>
                <w:b w:val="false"/>
                <w:i w:val="false"/>
                <w:color w:val="000000"/>
                <w:sz w:val="20"/>
              </w:rPr>
              <w:t>
6.2.Әкесінің аты __________________________________________</w:t>
            </w:r>
          </w:p>
          <w:p>
            <w:pPr>
              <w:spacing w:after="20"/>
              <w:ind w:left="20"/>
              <w:jc w:val="both"/>
            </w:pPr>
            <w:r>
              <w:rPr>
                <w:rFonts w:ascii="Times New Roman"/>
                <w:b w:val="false"/>
                <w:i w:val="false"/>
                <w:color w:val="000000"/>
                <w:sz w:val="20"/>
              </w:rPr>
              <w:t>
6.3. Туған күні "____" ________________________ жыл</w:t>
            </w:r>
          </w:p>
          <w:p>
            <w:pPr>
              <w:spacing w:after="20"/>
              <w:ind w:left="20"/>
              <w:jc w:val="both"/>
            </w:pPr>
            <w:r>
              <w:rPr>
                <w:rFonts w:ascii="Times New Roman"/>
                <w:b w:val="false"/>
                <w:i w:val="false"/>
                <w:color w:val="000000"/>
                <w:sz w:val="20"/>
              </w:rPr>
              <w:t>
6.4. Жұмыс орны ___________________________________________</w:t>
            </w:r>
          </w:p>
          <w:p>
            <w:pPr>
              <w:spacing w:after="20"/>
              <w:ind w:left="20"/>
              <w:jc w:val="both"/>
            </w:pPr>
            <w:r>
              <w:rPr>
                <w:rFonts w:ascii="Times New Roman"/>
                <w:b w:val="false"/>
                <w:i w:val="false"/>
                <w:color w:val="000000"/>
                <w:sz w:val="20"/>
              </w:rPr>
              <w:t>
Лауазымы 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Заңды тұлғаның атауы 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Істің келіп түсу негізі: наразылық бойынша (1), шағым бойынша (2), шағым және наразылық бойынша бір мезгілде (3)</w:t>
            </w:r>
          </w:p>
          <w:p>
            <w:pPr>
              <w:spacing w:after="20"/>
              <w:ind w:left="20"/>
              <w:jc w:val="both"/>
            </w:pPr>
            <w:r>
              <w:rPr>
                <w:rFonts w:ascii="Times New Roman"/>
                <w:b w:val="false"/>
                <w:i w:val="false"/>
                <w:color w:val="000000"/>
                <w:sz w:val="20"/>
              </w:rPr>
              <w:t>
9. Кері шақыртылды "__"__________20__ж.</w:t>
            </w:r>
          </w:p>
          <w:p>
            <w:pPr>
              <w:spacing w:after="20"/>
              <w:ind w:left="20"/>
              <w:jc w:val="both"/>
            </w:pPr>
            <w:r>
              <w:rPr>
                <w:rFonts w:ascii="Times New Roman"/>
                <w:b w:val="false"/>
                <w:i w:val="false"/>
                <w:color w:val="000000"/>
                <w:sz w:val="20"/>
              </w:rPr>
              <w:t>
9.1. Кері қайтарылғаны: наразылық (1), шағым (2), шағым мен наразылық бір мезгілде(3)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Қараусыз қайтарылу күні "__" ____________20 __ж.</w:t>
            </w:r>
          </w:p>
          <w:p>
            <w:pPr>
              <w:spacing w:after="20"/>
              <w:ind w:left="20"/>
              <w:jc w:val="both"/>
            </w:pPr>
            <w:r>
              <w:rPr>
                <w:rFonts w:ascii="Times New Roman"/>
                <w:b w:val="false"/>
                <w:i w:val="false"/>
                <w:color w:val="000000"/>
                <w:sz w:val="20"/>
              </w:rPr>
              <w:t>
11. Іс қаралуға тағайындалды "__"____________20__ж.</w:t>
            </w:r>
          </w:p>
          <w:p>
            <w:pPr>
              <w:spacing w:after="20"/>
              <w:ind w:left="20"/>
              <w:jc w:val="both"/>
            </w:pPr>
            <w:r>
              <w:rPr>
                <w:rFonts w:ascii="Times New Roman"/>
                <w:b w:val="false"/>
                <w:i w:val="false"/>
                <w:color w:val="000000"/>
                <w:sz w:val="20"/>
              </w:rPr>
              <w:t>
12. Қарау күні "____"______________20_ж.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i w:val="false"/>
                <w:color w:val="000000"/>
                <w:sz w:val="20"/>
              </w:rPr>
              <w:t>.</w:t>
            </w:r>
            <w:r>
              <w:rPr>
                <w:rFonts w:ascii="Times New Roman"/>
                <w:b w:val="false"/>
                <w:i w:val="false"/>
                <w:color w:val="000000"/>
                <w:sz w:val="20"/>
              </w:rPr>
              <w:t xml:space="preserve"> Мемлекеттік тілде қаралды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i w:val="false"/>
                <w:color w:val="000000"/>
                <w:sz w:val="20"/>
              </w:rPr>
              <w:t>. Қарау нәтижесі</w:t>
            </w:r>
            <w:r>
              <w:rPr>
                <w:rFonts w:ascii="Times New Roman"/>
                <w:b w:val="false"/>
                <w:i w:val="false"/>
                <w:color w:val="000000"/>
                <w:sz w:val="20"/>
              </w:rPr>
              <w:t>: өзгертусіз қалдырылды (01), алып тасталды (02), өзгертілді және қысқартылды (ӘҚБК 68 және 580, 581 баптары бойынша) (03), алып тасталды және жаңа қаулы шығарылды (04), алып тасталды және ведомстволығы бойынша жолданды (05)</w:t>
            </w:r>
          </w:p>
          <w:p>
            <w:pPr>
              <w:spacing w:after="20"/>
              <w:ind w:left="20"/>
              <w:jc w:val="both"/>
            </w:pPr>
            <w:r>
              <w:rPr>
                <w:rFonts w:ascii="Times New Roman"/>
                <w:b w:val="false"/>
                <w:i w:val="false"/>
                <w:color w:val="000000"/>
                <w:sz w:val="20"/>
              </w:rPr>
              <w:t>
14.1. шағым қанағаттандырылған (1), келесі бөлім бойынша шағым қанағаттандырылған (2), қанағаттандырылмаған шағым (3)</w:t>
            </w:r>
          </w:p>
          <w:p>
            <w:pPr>
              <w:spacing w:after="20"/>
              <w:ind w:left="20"/>
              <w:jc w:val="both"/>
            </w:pPr>
            <w:r>
              <w:rPr>
                <w:rFonts w:ascii="Times New Roman"/>
                <w:b w:val="false"/>
                <w:i w:val="false"/>
                <w:color w:val="000000"/>
                <w:sz w:val="20"/>
              </w:rPr>
              <w:t>
14.2 наразылық қанағаттандырылған (1), келесі бөлім бойынша наразылық қанағаттандырылған (2), қанағаттандырылмаған наразылық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Іс 1-ші сатылы сотқа қайтарылды "__"___________ 20_ж.</w:t>
            </w:r>
          </w:p>
          <w:p>
            <w:pPr>
              <w:spacing w:after="20"/>
              <w:ind w:left="20"/>
              <w:jc w:val="both"/>
            </w:pPr>
            <w:r>
              <w:rPr>
                <w:rFonts w:ascii="Times New Roman"/>
                <w:b w:val="false"/>
                <w:i w:val="false"/>
                <w:color w:val="000000"/>
                <w:sz w:val="20"/>
              </w:rPr>
              <w:t>
16. АЕҚ құрастырған қызметкердің аты-жөні __________________________</w:t>
            </w:r>
          </w:p>
          <w:p>
            <w:pPr>
              <w:spacing w:after="20"/>
              <w:ind w:left="20"/>
              <w:jc w:val="both"/>
            </w:pPr>
            <w:r>
              <w:rPr>
                <w:rFonts w:ascii="Times New Roman"/>
                <w:b w:val="false"/>
                <w:i w:val="false"/>
                <w:color w:val="000000"/>
                <w:sz w:val="20"/>
              </w:rPr>
              <w:t>
                                     қолы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2010 жылғы 17 наурыздағы</w:t>
            </w:r>
            <w:r>
              <w:br/>
            </w:r>
            <w:r>
              <w:rPr>
                <w:rFonts w:ascii="Times New Roman"/>
                <w:b w:val="false"/>
                <w:i w:val="false"/>
                <w:color w:val="000000"/>
                <w:sz w:val="20"/>
              </w:rPr>
              <w:t>№ 17 бұйрығына 3-қосымша</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және оларды жасаған тұлғаларды</w:t>
            </w:r>
            <w:r>
              <w:br/>
            </w:r>
            <w:r>
              <w:rPr>
                <w:rFonts w:ascii="Times New Roman"/>
                <w:b w:val="false"/>
                <w:i w:val="false"/>
                <w:color w:val="000000"/>
                <w:sz w:val="20"/>
              </w:rPr>
              <w:t>орталықтандырылған банкке алу</w:t>
            </w:r>
            <w:r>
              <w:br/>
            </w:r>
            <w:r>
              <w:rPr>
                <w:rFonts w:ascii="Times New Roman"/>
                <w:b w:val="false"/>
                <w:i w:val="false"/>
                <w:color w:val="000000"/>
                <w:sz w:val="20"/>
              </w:rPr>
              <w:t>туралы Нұсқаулыққа 3-ші қосымша</w:t>
            </w:r>
          </w:p>
        </w:tc>
      </w:tr>
    </w:tbl>
    <w:p>
      <w:pPr>
        <w:spacing w:after="0"/>
        <w:ind w:left="0"/>
        <w:jc w:val="left"/>
      </w:pPr>
      <w:r>
        <w:rPr>
          <w:rFonts w:ascii="Times New Roman"/>
          <w:b/>
          <w:i w:val="false"/>
          <w:color w:val="000000"/>
        </w:rPr>
        <w:t xml:space="preserve"> Заңды күшке енген қаулыларды және ұйғарымдарды қайта қарау тәртібінде қаралған әкімшілік істерді есепке алу бойынша №3-ӘҚ нысанды кәртішке</w:t>
      </w:r>
    </w:p>
    <w:p>
      <w:pPr>
        <w:spacing w:after="0"/>
        <w:ind w:left="0"/>
        <w:jc w:val="both"/>
      </w:pPr>
      <w:r>
        <w:rPr>
          <w:rFonts w:ascii="Times New Roman"/>
          <w:b w:val="false"/>
          <w:i w:val="false"/>
          <w:color w:val="000000"/>
          <w:sz w:val="28"/>
        </w:rPr>
        <w:t>
      (облыстық және оларға теңестірілген соттар, ҚР Жоғарғы Соты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келіп түскен соттың атауы</w:t>
            </w:r>
          </w:p>
          <w:p>
            <w:pPr>
              <w:spacing w:after="20"/>
              <w:ind w:left="20"/>
              <w:jc w:val="both"/>
            </w:pPr>
            <w:r>
              <w:rPr>
                <w:rFonts w:ascii="Times New Roman"/>
                <w:b w:val="false"/>
                <w:i w:val="false"/>
                <w:color w:val="000000"/>
                <w:sz w:val="20"/>
              </w:rPr>
              <w:t>
1.1 Келіп түскен күні "___"__________________20__ж.</w:t>
            </w:r>
          </w:p>
          <w:p>
            <w:pPr>
              <w:spacing w:after="20"/>
              <w:ind w:left="20"/>
              <w:jc w:val="both"/>
            </w:pPr>
            <w:r>
              <w:rPr>
                <w:rFonts w:ascii="Times New Roman"/>
                <w:b w:val="false"/>
                <w:i w:val="false"/>
                <w:color w:val="000000"/>
                <w:sz w:val="20"/>
              </w:rPr>
              <w:t>
1.2.Іс № 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 келіп түскен жоғарыда тұрған соттың атауы __________________</w:t>
            </w:r>
          </w:p>
          <w:p>
            <w:pPr>
              <w:spacing w:after="20"/>
              <w:ind w:left="20"/>
              <w:jc w:val="both"/>
            </w:pPr>
            <w:r>
              <w:rPr>
                <w:rFonts w:ascii="Times New Roman"/>
                <w:b w:val="false"/>
                <w:i w:val="false"/>
                <w:color w:val="000000"/>
                <w:sz w:val="20"/>
              </w:rPr>
              <w:t>
2.1 соттағы іс № _____________________________________</w:t>
            </w:r>
          </w:p>
          <w:p>
            <w:pPr>
              <w:spacing w:after="20"/>
              <w:ind w:left="20"/>
              <w:jc w:val="both"/>
            </w:pPr>
            <w:r>
              <w:rPr>
                <w:rFonts w:ascii="Times New Roman"/>
                <w:b w:val="false"/>
                <w:i w:val="false"/>
                <w:color w:val="000000"/>
                <w:sz w:val="20"/>
              </w:rPr>
              <w:t>
2.2 Сот алқасы 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Құқық бұзушылық біліктілігі (ӘҚБК бабы) 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Тегі ______________________________________________</w:t>
            </w:r>
          </w:p>
          <w:p>
            <w:pPr>
              <w:spacing w:after="20"/>
              <w:ind w:left="20"/>
              <w:jc w:val="both"/>
            </w:pPr>
            <w:r>
              <w:rPr>
                <w:rFonts w:ascii="Times New Roman"/>
                <w:b w:val="false"/>
                <w:i w:val="false"/>
                <w:color w:val="000000"/>
                <w:sz w:val="20"/>
              </w:rPr>
              <w:t>
4.1 Аты_______________________________________________</w:t>
            </w:r>
          </w:p>
          <w:p>
            <w:pPr>
              <w:spacing w:after="20"/>
              <w:ind w:left="20"/>
              <w:jc w:val="both"/>
            </w:pPr>
            <w:r>
              <w:rPr>
                <w:rFonts w:ascii="Times New Roman"/>
                <w:b w:val="false"/>
                <w:i w:val="false"/>
                <w:color w:val="000000"/>
                <w:sz w:val="20"/>
              </w:rPr>
              <w:t>
4.2 Әкесінің аты __________________________________</w:t>
            </w:r>
          </w:p>
          <w:p>
            <w:pPr>
              <w:spacing w:after="20"/>
              <w:ind w:left="20"/>
              <w:jc w:val="both"/>
            </w:pPr>
            <w:r>
              <w:rPr>
                <w:rFonts w:ascii="Times New Roman"/>
                <w:b w:val="false"/>
                <w:i w:val="false"/>
                <w:color w:val="000000"/>
                <w:sz w:val="20"/>
              </w:rPr>
              <w:t>
4.3 туған күні "__"__________ жылы Туған жері 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орны _____________ 5.1 Лауазымы 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Заңды тұлға атауы _________________________________</w:t>
            </w:r>
          </w:p>
          <w:p>
            <w:pPr>
              <w:spacing w:after="20"/>
              <w:ind w:left="20"/>
              <w:jc w:val="both"/>
            </w:pPr>
            <w:r>
              <w:rPr>
                <w:rFonts w:ascii="Times New Roman"/>
                <w:b w:val="false"/>
                <w:i w:val="false"/>
                <w:color w:val="000000"/>
                <w:sz w:val="20"/>
              </w:rPr>
              <w:t>
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Істің келіп түсу негізі: қаулыға қатысты наразылық бойынша (01), ұйғарымға қатысты наразылық бойынша (02), қаулыға және ұйғарымға наразылық бойынша (03)</w:t>
            </w:r>
          </w:p>
          <w:p>
            <w:pPr>
              <w:spacing w:after="20"/>
              <w:ind w:left="20"/>
              <w:jc w:val="both"/>
            </w:pPr>
            <w:r>
              <w:rPr>
                <w:rFonts w:ascii="Times New Roman"/>
                <w:b w:val="false"/>
                <w:i w:val="false"/>
                <w:color w:val="000000"/>
                <w:sz w:val="20"/>
              </w:rPr>
              <w:t>
8. Кері шақыртылды "__"__________20___ж.</w:t>
            </w:r>
          </w:p>
          <w:p>
            <w:pPr>
              <w:spacing w:after="20"/>
              <w:ind w:left="20"/>
              <w:jc w:val="both"/>
            </w:pPr>
            <w:r>
              <w:rPr>
                <w:rFonts w:ascii="Times New Roman"/>
                <w:b w:val="false"/>
                <w:i w:val="false"/>
                <w:color w:val="000000"/>
                <w:sz w:val="20"/>
              </w:rPr>
              <w:t>
8.1 наразылық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 қаралуға тағайындалды "__"______________20__ ж.</w:t>
            </w:r>
          </w:p>
          <w:p>
            <w:pPr>
              <w:spacing w:after="20"/>
              <w:ind w:left="20"/>
              <w:jc w:val="both"/>
            </w:pPr>
            <w:r>
              <w:rPr>
                <w:rFonts w:ascii="Times New Roman"/>
                <w:b w:val="false"/>
                <w:i w:val="false"/>
                <w:color w:val="000000"/>
                <w:sz w:val="20"/>
              </w:rPr>
              <w:t>
9.1 Қаралды "__"____________20__ж.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Істі қарау нәтижесінде төмендегілер қанағаттандырылды: қаулыға қатысты наразылық (01), ұйғарымға қатысты наразылық (02), қаулыға және ұйғарымға қатысты наразылық (03)</w:t>
            </w:r>
          </w:p>
          <w:p>
            <w:pPr>
              <w:spacing w:after="20"/>
              <w:ind w:left="20"/>
              <w:jc w:val="both"/>
            </w:pPr>
            <w:r>
              <w:rPr>
                <w:rFonts w:ascii="Times New Roman"/>
                <w:b w:val="false"/>
                <w:i w:val="false"/>
                <w:color w:val="000000"/>
                <w:sz w:val="20"/>
              </w:rPr>
              <w:t>
10.1 қаулыға наразылық қанағаттандырылған (01), қанағаттандырылмаған (02)</w:t>
            </w:r>
          </w:p>
          <w:p>
            <w:pPr>
              <w:spacing w:after="20"/>
              <w:ind w:left="20"/>
              <w:jc w:val="both"/>
            </w:pPr>
            <w:r>
              <w:rPr>
                <w:rFonts w:ascii="Times New Roman"/>
                <w:b w:val="false"/>
                <w:i w:val="false"/>
                <w:color w:val="000000"/>
                <w:sz w:val="20"/>
              </w:rPr>
              <w:t>
10.2 ұйғарымға наразылық қанағаттандырылған (01), қанағаттандырылмаған (02)</w:t>
            </w:r>
          </w:p>
          <w:p>
            <w:pPr>
              <w:spacing w:after="20"/>
              <w:ind w:left="20"/>
              <w:jc w:val="both"/>
            </w:pPr>
            <w:r>
              <w:rPr>
                <w:rFonts w:ascii="Times New Roman"/>
                <w:b w:val="false"/>
                <w:i w:val="false"/>
                <w:color w:val="000000"/>
                <w:sz w:val="20"/>
              </w:rPr>
              <w:t>
10.3 қаулыға және ұйғарымға наразылық қанағаттандырылған (01), қанағаттандырылмаған (02)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Іс 1-ші сатылы сотқа қайтарылды "__"___________ 20_ж.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АЕҚ құрастырған қызметкердің аты-жөні __________________________</w:t>
            </w:r>
          </w:p>
          <w:p>
            <w:pPr>
              <w:spacing w:after="20"/>
              <w:ind w:left="20"/>
              <w:jc w:val="both"/>
            </w:pPr>
            <w:r>
              <w:rPr>
                <w:rFonts w:ascii="Times New Roman"/>
                <w:b w:val="false"/>
                <w:i w:val="false"/>
                <w:color w:val="000000"/>
                <w:sz w:val="20"/>
              </w:rPr>
              <w:t>
қолы 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2010 жылғы 17 наурыздағы</w:t>
            </w:r>
            <w:r>
              <w:br/>
            </w:r>
            <w:r>
              <w:rPr>
                <w:rFonts w:ascii="Times New Roman"/>
                <w:b w:val="false"/>
                <w:i w:val="false"/>
                <w:color w:val="000000"/>
                <w:sz w:val="20"/>
              </w:rPr>
              <w:t>№ 17 бұйрығына 4-қосымша</w:t>
            </w:r>
          </w:p>
        </w:tc>
      </w:tr>
    </w:tbl>
    <w:p>
      <w:pPr>
        <w:spacing w:after="0"/>
        <w:ind w:left="0"/>
        <w:jc w:val="left"/>
      </w:pPr>
      <w:r>
        <w:rPr>
          <w:rFonts w:ascii="Times New Roman"/>
          <w:b/>
          <w:i w:val="false"/>
          <w:color w:val="000000"/>
        </w:rPr>
        <w:t xml:space="preserve"> "Уәкілетті органдардың әкімшілік құқық бұзушылықтар жөніндегі істерді қарау нәтижесі туралы" №1-ӘҚ нысанды есебі</w:t>
      </w:r>
    </w:p>
    <w:p>
      <w:pPr>
        <w:spacing w:after="0"/>
        <w:ind w:left="0"/>
        <w:jc w:val="both"/>
      </w:pPr>
      <w:r>
        <w:rPr>
          <w:rFonts w:ascii="Times New Roman"/>
          <w:b w:val="false"/>
          <w:i w:val="false"/>
          <w:color w:val="ff0000"/>
          <w:sz w:val="28"/>
        </w:rPr>
        <w:t xml:space="preserve">
      Ескерту. Күші жойылды – ҚР Бас Прокурорының 2012.09.24 </w:t>
      </w:r>
      <w:r>
        <w:rPr>
          <w:rFonts w:ascii="Times New Roman"/>
          <w:b w:val="false"/>
          <w:i w:val="false"/>
          <w:color w:val="ff0000"/>
          <w:sz w:val="28"/>
        </w:rPr>
        <w:t>№ 113</w:t>
      </w:r>
      <w:r>
        <w:rPr>
          <w:rFonts w:ascii="Times New Roman"/>
          <w:b w:val="false"/>
          <w:i w:val="false"/>
          <w:color w:val="ff0000"/>
          <w:sz w:val="28"/>
        </w:rPr>
        <w:t xml:space="preserve"> (ресми жарияланған күннен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2010 жылғы</w:t>
            </w:r>
            <w:r>
              <w:br/>
            </w:r>
            <w:r>
              <w:rPr>
                <w:rFonts w:ascii="Times New Roman"/>
                <w:b w:val="false"/>
                <w:i w:val="false"/>
                <w:color w:val="000000"/>
                <w:sz w:val="20"/>
              </w:rPr>
              <w:t>17 наурыздағы № 17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Уәкілетті органдардың әкімшілік құқық бұзушылықтар жөніндегі істерді қарау нәтижесі туралы" №1-ӘҚ нысанды есебі.</w:t>
      </w:r>
    </w:p>
    <w:p>
      <w:pPr>
        <w:spacing w:after="0"/>
        <w:ind w:left="0"/>
        <w:jc w:val="both"/>
      </w:pPr>
      <w:r>
        <w:rPr>
          <w:rFonts w:ascii="Times New Roman"/>
          <w:b w:val="false"/>
          <w:i w:val="false"/>
          <w:color w:val="ff0000"/>
          <w:sz w:val="28"/>
        </w:rPr>
        <w:t xml:space="preserve">
      Ескерту. Күші жойылды – ҚР Бас Прокурорының 2012.09.24 </w:t>
      </w:r>
      <w:r>
        <w:rPr>
          <w:rFonts w:ascii="Times New Roman"/>
          <w:b w:val="false"/>
          <w:i w:val="false"/>
          <w:color w:val="ff0000"/>
          <w:sz w:val="28"/>
        </w:rPr>
        <w:t>№ 113</w:t>
      </w:r>
      <w:r>
        <w:rPr>
          <w:rFonts w:ascii="Times New Roman"/>
          <w:b w:val="false"/>
          <w:i w:val="false"/>
          <w:color w:val="ff0000"/>
          <w:sz w:val="28"/>
        </w:rPr>
        <w:t xml:space="preserve"> (ресми жарияланған күннен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2010 жылғы</w:t>
            </w:r>
            <w:r>
              <w:br/>
            </w:r>
            <w:r>
              <w:rPr>
                <w:rFonts w:ascii="Times New Roman"/>
                <w:b w:val="false"/>
                <w:i w:val="false"/>
                <w:color w:val="000000"/>
                <w:sz w:val="20"/>
              </w:rPr>
              <w:t>17 наурыздағы № 17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"Уәкілетті органдардың әкімшілік құқық бұзушылықтар жөніндегі істерді қарау нәтижесі туралы" №1-ӘҚ нысанды есебі</w:t>
      </w:r>
    </w:p>
    <w:p>
      <w:pPr>
        <w:spacing w:after="0"/>
        <w:ind w:left="0"/>
        <w:jc w:val="both"/>
      </w:pPr>
      <w:r>
        <w:rPr>
          <w:rFonts w:ascii="Times New Roman"/>
          <w:b w:val="false"/>
          <w:i w:val="false"/>
          <w:color w:val="ff0000"/>
          <w:sz w:val="28"/>
        </w:rPr>
        <w:t xml:space="preserve">
      Ескерту. Күші жойылды – ҚР Бас Прокурорының 2012.09.24 </w:t>
      </w:r>
      <w:r>
        <w:rPr>
          <w:rFonts w:ascii="Times New Roman"/>
          <w:b w:val="false"/>
          <w:i w:val="false"/>
          <w:color w:val="ff0000"/>
          <w:sz w:val="28"/>
        </w:rPr>
        <w:t>№ 113</w:t>
      </w:r>
      <w:r>
        <w:rPr>
          <w:rFonts w:ascii="Times New Roman"/>
          <w:b w:val="false"/>
          <w:i w:val="false"/>
          <w:color w:val="ff0000"/>
          <w:sz w:val="28"/>
        </w:rPr>
        <w:t xml:space="preserve"> (ресми жарияланған күннен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