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213c6" w14:textId="1221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2020 жылғы 31 желтоқсандағы № 955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заңнамасында белгіленген тәртіппен мыналар:</w:t>
      </w:r>
    </w:p>
    <w:bookmarkEnd w:id="1"/>
    <w:bookmarkStart w:name="z3" w:id="2"/>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министрлігінің Орман шаруашылығы және жануарлар дүниесі комитеті" республикалық мемлекеттік мекемесі одан "Қазақстан Республикасы Экология, геология және табиғи ресурстар министрлігінің Балық шаруашылығы комитеті" республикалық мемлекеттік мекемесін бөліп шығару жолымен;</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министрлігінің Орман шаруашылығы және жануарлар дүниесі комитетінің аумақтық бөлімшелері – республикалық мемлекеттік мекемелер қайта ұйымдастырылсын.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Экология, геология және табиғи ресурстар министрлігі Балық шаруашылығы комитетінің облысаралық бассейндік балық шаруашылығы инспекциялары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Орман шаруашылығы және жануарлар дүниесі комитетінің аумақтық бөлімшелері – республикалық мемлекеттік мекемелерінің балық ресурстары мен басқа да су жануарларын қорғау, өсімін молайту және пайдалану саласындағы құқықтары мен міндеттемелерінің құқықтық мирасқоры болып белгіленсін.</w:t>
      </w:r>
    </w:p>
    <w:bookmarkStart w:name="z6"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Орман шаруашылығы және жануарлар дүниесі комитетінің республикалық мемлекеттік кәсіпорындарының атаулары өзгертілсін.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Экология, геология және табиғи ресурстар министрлігінің Балық шаруашылығы комитеті осы қаулының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республикалық мемлекеттік кәсіпорындарға қатысты мемлекеттік басқарудың тиісті саласына (аясына) басшылық ету жөніндегі уәкілетті орган болып айқындалсын.</w:t>
      </w:r>
    </w:p>
    <w:bookmarkStart w:name="z8" w:id="5"/>
    <w:p>
      <w:pPr>
        <w:spacing w:after="0"/>
        <w:ind w:left="0"/>
        <w:jc w:val="both"/>
      </w:pPr>
      <w:r>
        <w:rPr>
          <w:rFonts w:ascii="Times New Roman"/>
          <w:b w:val="false"/>
          <w:i w:val="false"/>
          <w:color w:val="000000"/>
          <w:sz w:val="28"/>
        </w:rPr>
        <w:t>
      5.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Қазақстан Республикасы Экология, геология және табиғи ресурстар министрлігінің Балық шаруашылығы комитетіне "Балық шаруашылығы ғылыми-өндірістік орталығы" жауапкершілігі шектеулі серіктестігінің мемлекеттік қатысу үлесін иелену және пайдалану құқығы берілсін.</w:t>
      </w:r>
    </w:p>
    <w:bookmarkEnd w:id="5"/>
    <w:bookmarkStart w:name="z9" w:id="6"/>
    <w:p>
      <w:pPr>
        <w:spacing w:after="0"/>
        <w:ind w:left="0"/>
        <w:jc w:val="both"/>
      </w:pPr>
      <w:r>
        <w:rPr>
          <w:rFonts w:ascii="Times New Roman"/>
          <w:b w:val="false"/>
          <w:i w:val="false"/>
          <w:color w:val="000000"/>
          <w:sz w:val="28"/>
        </w:rPr>
        <w:t xml:space="preserve">
      6.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w:t>
      </w:r>
      <w:r>
        <w:rPr>
          <w:rFonts w:ascii="Times New Roman"/>
          <w:b w:val="false"/>
          <w:i w:val="false"/>
          <w:color w:val="000000"/>
          <w:sz w:val="28"/>
        </w:rPr>
        <w:t xml:space="preserve"> бекітілсін.</w:t>
      </w:r>
    </w:p>
    <w:bookmarkEnd w:id="6"/>
    <w:bookmarkStart w:name="z10" w:id="7"/>
    <w:p>
      <w:pPr>
        <w:spacing w:after="0"/>
        <w:ind w:left="0"/>
        <w:jc w:val="both"/>
      </w:pPr>
      <w:r>
        <w:rPr>
          <w:rFonts w:ascii="Times New Roman"/>
          <w:b w:val="false"/>
          <w:i w:val="false"/>
          <w:color w:val="000000"/>
          <w:sz w:val="28"/>
        </w:rPr>
        <w:t>
      7. Қазақстан Республикасының Экология, геология және табиғи ресурстар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осы қаулыдан туындайтын шараларды қабылдасын.</w:t>
      </w:r>
    </w:p>
    <w:bookmarkEnd w:id="7"/>
    <w:bookmarkStart w:name="z11" w:id="8"/>
    <w:p>
      <w:pPr>
        <w:spacing w:after="0"/>
        <w:ind w:left="0"/>
        <w:jc w:val="both"/>
      </w:pPr>
      <w:r>
        <w:rPr>
          <w:rFonts w:ascii="Times New Roman"/>
          <w:b w:val="false"/>
          <w:i w:val="false"/>
          <w:color w:val="000000"/>
          <w:sz w:val="28"/>
        </w:rPr>
        <w:t>
      8. Осы қаулы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 жылғы 31 желтоқсандағы</w:t>
            </w:r>
            <w:r>
              <w:br/>
            </w:r>
            <w:r>
              <w:rPr>
                <w:rFonts w:ascii="Times New Roman"/>
                <w:b w:val="false"/>
                <w:i w:val="false"/>
                <w:color w:val="000000"/>
                <w:sz w:val="20"/>
              </w:rPr>
              <w:t>№ 955 қаулысына</w:t>
            </w:r>
            <w:r>
              <w:br/>
            </w:r>
            <w:r>
              <w:rPr>
                <w:rFonts w:ascii="Times New Roman"/>
                <w:b w:val="false"/>
                <w:i w:val="false"/>
                <w:color w:val="000000"/>
                <w:sz w:val="20"/>
              </w:rPr>
              <w:t>1-қосымша</w:t>
            </w:r>
          </w:p>
        </w:tc>
      </w:tr>
    </w:tbl>
    <w:bookmarkStart w:name="z13" w:id="9"/>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қайта ұйымдастырылатын аумақтық бөлімшелері – республикалық мемлекеттік мекемелерінің тізбесі</w:t>
      </w:r>
    </w:p>
    <w:bookmarkEnd w:id="9"/>
    <w:bookmarkStart w:name="z14" w:id="10"/>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министрлігінің Орман шаруашылығы және жануарлар дүниесі комитетінің Ақмола облыстық орман шаруашылығы және жануарлар дүниесі аумақтық инспекциясы" республикалық мемлекеттік мекемесі одан "Қазақстан Республикасы Экология, геология және табиғи ресурстар министрлігі Балық шаруашылығы комитетінің Есіл облысаралық бассейндік балық шаруашылығы инспекциясы" республикалық мемлекеттік мекемесін бөліп шығару жолымен.</w:t>
      </w:r>
    </w:p>
    <w:bookmarkEnd w:id="10"/>
    <w:bookmarkStart w:name="z15" w:id="11"/>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комитетінің Алматы облыстық орман шаруашылығы және жануарлар дүниесі аумақтық инспекциясы" республикалық мемлекеттік мекемесі одан "Қазақстан Республикасы Экология, геология және табиғи ресурстар министрлігінің Балық шаруашылығы комитетінің Балқаш-Алакөл облысаралық бассейндік балық шаруашылығы инспекциясы" республикалық мемлекеттік мекемесін бөліп шығару жолымен.</w:t>
      </w:r>
    </w:p>
    <w:bookmarkEnd w:id="11"/>
    <w:bookmarkStart w:name="z16" w:id="12"/>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Орман шаруашылығы және жануарлар дүниесі комитетінің Атырау облыстық орман шаруашылығы және жануарлар дүниесі аумақтық инспекциясы" республикалық мемлекеттік мекемесі одан "Қазақстан Республикасы Экология, геология және табиғи ресурстар министрлігі Балық шаруашылығы комитетінің Жайық-Каспий облысаралық бассейндік балық шаруашылығы инспекциясы" республикалық мемлекеттік мекемесін бөліп шығару жолымен.</w:t>
      </w:r>
    </w:p>
    <w:bookmarkEnd w:id="12"/>
    <w:bookmarkStart w:name="z17" w:id="13"/>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министрлігінің Орман шаруашылығы және жануарлар дүниесі комитетінің Шығыс Қазақстан облыстық орман шаруашылығы және жануарлар дүниесі аумақтық инспекциясы" республикалық мемлекеттік мекемесі одан "Қазақстан Республикасы Экология, геология және табиғи ресурстар министрлігі Балық шаруашылығы комитетінің Зайсан-Ертіс облысаралық бассейндік балық шаруашылығы инспекциясы" республикалық мемлекеттік мекемесін бөліп шығару жолымен.</w:t>
      </w:r>
    </w:p>
    <w:bookmarkEnd w:id="13"/>
    <w:bookmarkStart w:name="z18" w:id="14"/>
    <w:p>
      <w:pPr>
        <w:spacing w:after="0"/>
        <w:ind w:left="0"/>
        <w:jc w:val="both"/>
      </w:pPr>
      <w:r>
        <w:rPr>
          <w:rFonts w:ascii="Times New Roman"/>
          <w:b w:val="false"/>
          <w:i w:val="false"/>
          <w:color w:val="000000"/>
          <w:sz w:val="28"/>
        </w:rPr>
        <w:t>
      5. "Қазақстан Республикасы Экология, геология және табиғи ресурстар министрлігінің Орман шаруашылығы және жануарлар дүниесі комитетінің Қызылорда облыстық орман шаруашылығы және жануарлар дүниесі аумақтық инспекциясы" республикалық мемлекеттік мекемесі одан "Қазақстан Республикасы Экология, геология және табиғи ресурстар министрлігі Балық шаруашылығы комитетінің Арал-Сырдария облысаралық бассейндік балық шаруашылығы инспекциясы" республикалық мемлекеттік мекемесін бөліп шығару жолымен.</w:t>
      </w:r>
    </w:p>
    <w:bookmarkEnd w:id="14"/>
    <w:bookmarkStart w:name="z19" w:id="15"/>
    <w:p>
      <w:pPr>
        <w:spacing w:after="0"/>
        <w:ind w:left="0"/>
        <w:jc w:val="both"/>
      </w:pPr>
      <w:r>
        <w:rPr>
          <w:rFonts w:ascii="Times New Roman"/>
          <w:b w:val="false"/>
          <w:i w:val="false"/>
          <w:color w:val="000000"/>
          <w:sz w:val="28"/>
        </w:rPr>
        <w:t>
      6. "Қазақстан Республикасы Экология, геология және табиғи ресурстар министрлігінің Орман шаруашылығы және жануарлар дүниесі комитетінің Жамбыл облыстық орман шаруашылығы және жануарлар дүниесі аумақтық инспекциясы" республикалық мемлекеттік мекемесі одан "Қазақстан Республикасы Экология, геология және табиғи ресурстар министрлігі Балық шаруашылығы комитетінің Шу-Талас облысаралық бассейндік балық шаруашылығы инспекциясы" республикалық мемлекеттік мекемесін бөліп шығару жолымен.</w:t>
      </w:r>
    </w:p>
    <w:bookmarkEnd w:id="15"/>
    <w:bookmarkStart w:name="z20" w:id="16"/>
    <w:p>
      <w:pPr>
        <w:spacing w:after="0"/>
        <w:ind w:left="0"/>
        <w:jc w:val="both"/>
      </w:pPr>
      <w:r>
        <w:rPr>
          <w:rFonts w:ascii="Times New Roman"/>
          <w:b w:val="false"/>
          <w:i w:val="false"/>
          <w:color w:val="000000"/>
          <w:sz w:val="28"/>
        </w:rPr>
        <w:t>
      7. "Қазақстан Республикасы Экология, геология және табиғи ресурстар министрлігінің Орман шаруашылығы және жануарлар дүниесі комитетінің Қарағанды облыстық орман шаруашылығы және жануарлар дүниесі аумақтық инспекциясы" республикалық мемлекеттік мекемесі одан "Қазақстан Республикасы Экология, геология және табиғи ресурстар министрлігі Балық шаруашылығы комитетінің Нұра-Сарысу облысаралық бассейндік балық шаруашылығы инспекциясы" республикалық мемлекеттік мекемесін бөліп шығару жолымен.</w:t>
      </w:r>
    </w:p>
    <w:bookmarkEnd w:id="16"/>
    <w:bookmarkStart w:name="z21" w:id="17"/>
    <w:p>
      <w:pPr>
        <w:spacing w:after="0"/>
        <w:ind w:left="0"/>
        <w:jc w:val="both"/>
      </w:pPr>
      <w:r>
        <w:rPr>
          <w:rFonts w:ascii="Times New Roman"/>
          <w:b w:val="false"/>
          <w:i w:val="false"/>
          <w:color w:val="000000"/>
          <w:sz w:val="28"/>
        </w:rPr>
        <w:t>
      8. "Қазақстан Республикасы Экология, геология және табиғи ресурстар министрлігінің Орман шаруашылығы және жануарлар дүниесі комитетінің Қостанай облыстық орман шаруашылығы және жануарлар дүниесі аумақтық инспекциясы" республикалық мемлекеттік мекемесі одан "Қазақстан Республикасы Экология, геология және табиғи ресурстар министрлігі Балық шаруашылығы комитетінің Тобыл-Торғай облысаралық бассейндік балық шаруашылығы инспекциясы" республикалық мемлекеттік мекемесін бөліп шығару жолымен.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 жылғы 31 желтоқсандағы</w:t>
            </w:r>
            <w:r>
              <w:br/>
            </w:r>
            <w:r>
              <w:rPr>
                <w:rFonts w:ascii="Times New Roman"/>
                <w:b w:val="false"/>
                <w:i w:val="false"/>
                <w:color w:val="000000"/>
                <w:sz w:val="20"/>
              </w:rPr>
              <w:t>№ 955 қаулысына</w:t>
            </w:r>
            <w:r>
              <w:br/>
            </w:r>
            <w:r>
              <w:rPr>
                <w:rFonts w:ascii="Times New Roman"/>
                <w:b w:val="false"/>
                <w:i w:val="false"/>
                <w:color w:val="000000"/>
                <w:sz w:val="20"/>
              </w:rPr>
              <w:t>2-қосымша</w:t>
            </w:r>
          </w:p>
        </w:tc>
      </w:tr>
    </w:tbl>
    <w:bookmarkStart w:name="z23" w:id="18"/>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аумақтық бөлімшелері – республикалық мемлекеттік мекемелерінің балық ресурстарын және басқа да су жануарларын қорғау, өсімін молайту және пайдалану саласындағы құқықтары мен міндеттемелерінің құқықтық мирасқорлары болып айқындалған Қазақстан Республикасы Экология, геология және табиғи ресурстар министрлігі Балық шаруашылығы комитетінің облысаралық бассейндік балық шаруашылығы инспекцияларының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министрлігінің Орман шаруашылығы және жануарлар дүниесі комитетінің аумақтық бөлімшесі – республикалық мемлекеттік мекеменің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 Балық шаруашылығы комитетінің облысаралық бассейндік балық шаруашылығы инспекциясының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Орман шаруашылығы және жануарлар дүниесі комитетінің "Ақмола облыстық орман шаруашылығы және жануарлар дүниесі аумақтық инспекциясы" республикалық мемлекеттік мекемесі</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Балық шаруашылығы комитетінің Есіл облысаралық бассейндік балық шаруашылығы инспекциясы"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Орман шаруашылығы және жануарлар дүниесі комитетінің "Солтүстік Қазақстан облыстық орман шаруашылығы және жануарлар дүниесі аумақтық инспекциясы" республикалық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Орман шаруашылығы және жануарлар дүниесі комитетінің "Атырау облыстық орман шаруашылығы және жануарлар дүниесі аумақтық инспекциясы" республикалық мемлекеттік мекемесі.</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Балық шаруашылығы комитетінің Жайық-Каспий облысаралық бассейндік балық шаруашылығы инспекциясы"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Орман шаруашылығы және жануарлар дүниесі комитетінің "Маңғыстау облыстық орман шаруашылығы және жануарлар дүниесі аумақтық инспекциясы республикалық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Орман шаруашылығы және жануарлар дүниесі комитетінің "Батыс Қазақстан облыстық орман шаруашылығы және жануарлар дүниесі аумақтық инспекциясы республикалық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Орман шаруашылығы және жануарлар дүниесі комитетінің "Алматы облыстық орман шаруашылығы және жануарлар дүниесі аумақтық инспекциясы" республикалық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Балық шаруашылығы комитетінің Балқаш-Алакөл облысаралық бассейндік балық шаруашылығы инспекциясы"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Орман шаруашылығы және жануарлар дүниесі комитетінің "Қарағанды облыстық орман шаруашылығы және жануарлар дүниесі аумақтық инспекциясы" республикалық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Балық шаруашылығы комитетінің Нұра-Сарысу облысаралық бассейндік балық шаруашылығы инспекциясы"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Орман шаруашылығы және жануарлар дүниесі комитетінің "Жамбыл облыстық орман шаруашылығы және жануарлар дүниесі аумақтық инспекциясы" республикалық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Балық шаруашылығы комитетінің Шу-Талас облысаралық бассейндік балық шаруашылығы инспекциясы"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Орман шаруашылығы және жануарлар дүниесі комитетінің "Ақтөбе облыстық орман шаруашылығы және жануарлар дүниесі аумақтық инспекциясы". республикалық мемлекеттік мекемесі</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Балық шаруашылығы комитетінің Тобыл-Торғай облысаралық бассейндік балық шаруашылығы инспекциясы"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Орман шаруашылығы және жануарлар дүниесі комитетінің "Қостанай облыстық орман шаруашылығы және жануарлар дүниесі аумақтық инспекциясы" республикалық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Орман шаруашылығы және жануарлар дүниесі комитетінің "Шығыс Қазақстан облыстық орман шаруашылығы және жануарлар дүниесі аумақтық инспекциясы" республикалық мемлекеттік мекемесі</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Балық шаруашылығы комитетінің Зайсан-Ертіс облысаралық бассейндік балық шаруашылығы инспекциясы"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Орман шаруашылығы және жануарлар дүниесі комитетінің "Павлодар облыстық орман шаруашылығы және жануарлар дүниесі аумақтық инспекциясы" республикалық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Орман шаруашылығы және жануарлар дүниесі комитетінің "Қызылорда облыстық орман шаруашылығы және жануарлар дүниесі аумақтық инспекциясы" республикалық мемлекеттік мекемесі</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Балық шаруашылығы комитетінің Арал-Сырдария облысаралық бассейндік балық шаруашылығы инспекциясы"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Орман шаруашылығы және жануарлар дүниесі комитетінің "Түркістан облыстық орман шаруашылығы және жануарлар дүниесі аумақтық инспекциясы" республикалық мемлекеттік мекемесі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 жылғы 31 желтоқсандағы</w:t>
            </w:r>
            <w:r>
              <w:br/>
            </w:r>
            <w:r>
              <w:rPr>
                <w:rFonts w:ascii="Times New Roman"/>
                <w:b w:val="false"/>
                <w:i w:val="false"/>
                <w:color w:val="000000"/>
                <w:sz w:val="20"/>
              </w:rPr>
              <w:t>№ 955 қаулысына</w:t>
            </w:r>
            <w:r>
              <w:br/>
            </w:r>
            <w:r>
              <w:rPr>
                <w:rFonts w:ascii="Times New Roman"/>
                <w:b w:val="false"/>
                <w:i w:val="false"/>
                <w:color w:val="000000"/>
                <w:sz w:val="20"/>
              </w:rPr>
              <w:t>3-қосымша</w:t>
            </w:r>
          </w:p>
        </w:tc>
      </w:tr>
    </w:tbl>
    <w:bookmarkStart w:name="z25" w:id="19"/>
    <w:p>
      <w:pPr>
        <w:spacing w:after="0"/>
        <w:ind w:left="0"/>
        <w:jc w:val="left"/>
      </w:pPr>
      <w:r>
        <w:rPr>
          <w:rFonts w:ascii="Times New Roman"/>
          <w:b/>
          <w:i w:val="false"/>
          <w:color w:val="000000"/>
        </w:rPr>
        <w:t xml:space="preserve"> Қазақстан Республикасының Экология, геология және табиғи ресурстар министрлігі Орман шаруашылығы және жануарлар дүниесі комитетінің атауы өзгертілетін республикалық мемлекеттік кәсіпорындарының тізбесі</w:t>
      </w:r>
    </w:p>
    <w:bookmarkEnd w:id="19"/>
    <w:bookmarkStart w:name="z26" w:id="20"/>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Орман шаруашылығы және жануарлар дүниесі комитетінің "Атырау бекіре балық өсіру зауыты" республикалық мемлекеттік қазыналық кәсіпорны – Қазақстан Республикасы Экология, геология және табиғи ресурстар министрлігі Балық шаруашылығы комитетінің "Атырау бекіре балық өсіру зауыты" республикалық мемлекеттік қазыналық кәсіпорны.</w:t>
      </w:r>
    </w:p>
    <w:bookmarkEnd w:id="20"/>
    <w:bookmarkStart w:name="z27" w:id="21"/>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Орман шаруашылығы және жануарлар дүниесі комитетінің "Петропавл балық питомнигі" республикалық мемлекеттік қазыналық кәсіпорны – Қазақстан Республикасы Экология, геология және табиғи ресурстар министрлігі Балық шаруашылығы комитетінің "Петропавл балық питомнигі" республикалық мемлекеттік қазыналық кәсіпорны.</w:t>
      </w:r>
    </w:p>
    <w:bookmarkEnd w:id="21"/>
    <w:bookmarkStart w:name="z28" w:id="22"/>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 Орман шаруашылығы және жануарлар дүниесі комитетінің "Қамыстыбас балық питомнигі" республикалық мемлекеттік қазыналық кәсіпорны – Қазақстан Республикасы Экология, геология және табиғи ресурстар министрлігі Балық шаруашылығы комитетінің "Қамыстыбас балық питомнигі" республикалық мемлекеттік қазыналық кәсіпорны.</w:t>
      </w:r>
    </w:p>
    <w:bookmarkEnd w:id="22"/>
    <w:bookmarkStart w:name="z29" w:id="23"/>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 Орман шаруашылығы және жануарлар дүниесі комитетінің "Жайық-Атырау бекіре балық өсіру зауыты" республикалық мемлекеттік қазыналық кәсіпорны – Қазақстан Республикасы Экология, геология және табиғи ресурстар министрлігі Балық шаруашылығы комитетінің "Жайық-Атырау бекіре балық өсіру зауыты" республикалық мемлекеттік қазыналық кәсіпорны.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 жылғы 31 желтоқсандағы</w:t>
            </w:r>
            <w:r>
              <w:br/>
            </w:r>
            <w:r>
              <w:rPr>
                <w:rFonts w:ascii="Times New Roman"/>
                <w:b w:val="false"/>
                <w:i w:val="false"/>
                <w:color w:val="000000"/>
                <w:sz w:val="20"/>
              </w:rPr>
              <w:t>№ 955 қаулысымен</w:t>
            </w:r>
            <w:r>
              <w:br/>
            </w:r>
            <w:r>
              <w:rPr>
                <w:rFonts w:ascii="Times New Roman"/>
                <w:b w:val="false"/>
                <w:i w:val="false"/>
                <w:color w:val="000000"/>
                <w:sz w:val="20"/>
              </w:rPr>
              <w:t>бекітілген</w:t>
            </w:r>
          </w:p>
        </w:tc>
      </w:tr>
    </w:tbl>
    <w:bookmarkStart w:name="z31" w:id="24"/>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w:t>
      </w:r>
    </w:p>
    <w:bookmarkEnd w:id="24"/>
    <w:bookmarkStart w:name="z32" w:id="25"/>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25"/>
    <w:bookmarkStart w:name="z33" w:id="26"/>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26"/>
    <w:bookmarkStart w:name="z34" w:id="27"/>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министрлігіне" деген бөлім мынадай редакцияда жазылсын:</w:t>
      </w:r>
    </w:p>
    <w:bookmarkEnd w:id="27"/>
    <w:bookmarkStart w:name="z35" w:id="28"/>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министрлігіне</w:t>
      </w:r>
    </w:p>
    <w:bookmarkEnd w:id="28"/>
    <w:bookmarkStart w:name="z36" w:id="29"/>
    <w:p>
      <w:pPr>
        <w:spacing w:after="0"/>
        <w:ind w:left="0"/>
        <w:jc w:val="both"/>
      </w:pPr>
      <w:r>
        <w:rPr>
          <w:rFonts w:ascii="Times New Roman"/>
          <w:b w:val="false"/>
          <w:i w:val="false"/>
          <w:color w:val="000000"/>
          <w:sz w:val="28"/>
        </w:rPr>
        <w:t>
      400. "Жасыл даму" акционерлік қоғамы.</w:t>
      </w:r>
    </w:p>
    <w:bookmarkEnd w:id="29"/>
    <w:bookmarkStart w:name="z37" w:id="30"/>
    <w:p>
      <w:pPr>
        <w:spacing w:after="0"/>
        <w:ind w:left="0"/>
        <w:jc w:val="both"/>
      </w:pPr>
      <w:r>
        <w:rPr>
          <w:rFonts w:ascii="Times New Roman"/>
          <w:b w:val="false"/>
          <w:i w:val="false"/>
          <w:color w:val="000000"/>
          <w:sz w:val="28"/>
        </w:rPr>
        <w:t>
      400-1. "QazExpoCongress" ұлттық компаниясы" акционерлік қоғамы.</w:t>
      </w:r>
    </w:p>
    <w:bookmarkEnd w:id="30"/>
    <w:bookmarkStart w:name="z38" w:id="31"/>
    <w:p>
      <w:pPr>
        <w:spacing w:after="0"/>
        <w:ind w:left="0"/>
        <w:jc w:val="both"/>
      </w:pPr>
      <w:r>
        <w:rPr>
          <w:rFonts w:ascii="Times New Roman"/>
          <w:b w:val="false"/>
          <w:i w:val="false"/>
          <w:color w:val="000000"/>
          <w:sz w:val="28"/>
        </w:rPr>
        <w:t>
      400-2. "Қазақ Су шаруашылығы ғылыми-зерттеу институты" жауапкершілігі шектеулі серіктестігі.</w:t>
      </w:r>
    </w:p>
    <w:bookmarkEnd w:id="31"/>
    <w:bookmarkStart w:name="z39" w:id="32"/>
    <w:p>
      <w:pPr>
        <w:spacing w:after="0"/>
        <w:ind w:left="0"/>
        <w:jc w:val="both"/>
      </w:pPr>
      <w:r>
        <w:rPr>
          <w:rFonts w:ascii="Times New Roman"/>
          <w:b w:val="false"/>
          <w:i w:val="false"/>
          <w:color w:val="000000"/>
          <w:sz w:val="28"/>
        </w:rPr>
        <w:t>
      401. "Халықаралық жасыл технологиялар және инвестициялық жобалар орталығы" коммерциялық емес акционерлік қоғамы.</w:t>
      </w:r>
    </w:p>
    <w:bookmarkEnd w:id="32"/>
    <w:bookmarkStart w:name="z40" w:id="33"/>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министрлігінің Геология комитетіне:</w:t>
      </w:r>
    </w:p>
    <w:bookmarkEnd w:id="33"/>
    <w:bookmarkStart w:name="z41" w:id="34"/>
    <w:p>
      <w:pPr>
        <w:spacing w:after="0"/>
        <w:ind w:left="0"/>
        <w:jc w:val="both"/>
      </w:pPr>
      <w:r>
        <w:rPr>
          <w:rFonts w:ascii="Times New Roman"/>
          <w:b w:val="false"/>
          <w:i w:val="false"/>
          <w:color w:val="000000"/>
          <w:sz w:val="28"/>
        </w:rPr>
        <w:t>
      402. "Қазгеология" ұлттық геологиялық барлау компаниясы" акционерлік қоғамы.</w:t>
      </w:r>
    </w:p>
    <w:bookmarkEnd w:id="34"/>
    <w:bookmarkStart w:name="z42" w:id="35"/>
    <w:p>
      <w:pPr>
        <w:spacing w:after="0"/>
        <w:ind w:left="0"/>
        <w:jc w:val="both"/>
      </w:pPr>
      <w:r>
        <w:rPr>
          <w:rFonts w:ascii="Times New Roman"/>
          <w:b w:val="false"/>
          <w:i w:val="false"/>
          <w:color w:val="000000"/>
          <w:sz w:val="28"/>
        </w:rPr>
        <w:t>
      403. "Қазгеоақпарат" республикалық геологиялық ақпарат орталығы" жауапкершілігі шектеулі серіктестігі.</w:t>
      </w:r>
    </w:p>
    <w:bookmarkEnd w:id="35"/>
    <w:bookmarkStart w:name="z43" w:id="36"/>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министрлігінің Балық шаруашылығы комитетіне:</w:t>
      </w:r>
    </w:p>
    <w:bookmarkEnd w:id="36"/>
    <w:bookmarkStart w:name="z44" w:id="37"/>
    <w:p>
      <w:pPr>
        <w:spacing w:after="0"/>
        <w:ind w:left="0"/>
        <w:jc w:val="both"/>
      </w:pPr>
      <w:r>
        <w:rPr>
          <w:rFonts w:ascii="Times New Roman"/>
          <w:b w:val="false"/>
          <w:i w:val="false"/>
          <w:color w:val="000000"/>
          <w:sz w:val="28"/>
        </w:rPr>
        <w:t>
      404. "Балық шаруашылығы ғылыми-өндірістік орталығы" жауапкершілігі шектеулі серіктестігі.".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0" w:id="38"/>
    <w:p>
      <w:pPr>
        <w:spacing w:after="0"/>
        <w:ind w:left="0"/>
        <w:jc w:val="both"/>
      </w:pPr>
      <w:r>
        <w:rPr>
          <w:rFonts w:ascii="Times New Roman"/>
          <w:b w:val="false"/>
          <w:i w:val="false"/>
          <w:color w:val="000000"/>
          <w:sz w:val="28"/>
        </w:rPr>
        <w:t xml:space="preserve">
      3.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Жарлығын іске асыру жөніндегі шаралар туралы" Қазақстан Республикасы Үкіметінің 2019 жылғы 5 шілдедегі № 479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2019 ж., № 26-27, 236-құжат):</w:t>
      </w:r>
    </w:p>
    <w:bookmarkEnd w:id="38"/>
    <w:bookmarkStart w:name="z51" w:id="39"/>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Экология, геология және табиғи ресурстар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3" w:id="40"/>
    <w:p>
      <w:pPr>
        <w:spacing w:after="0"/>
        <w:ind w:left="0"/>
        <w:jc w:val="both"/>
      </w:pPr>
      <w:r>
        <w:rPr>
          <w:rFonts w:ascii="Times New Roman"/>
          <w:b w:val="false"/>
          <w:i w:val="false"/>
          <w:color w:val="000000"/>
          <w:sz w:val="28"/>
        </w:rPr>
        <w:t>
      "2. Министрліктің ведомстволары бар:</w:t>
      </w:r>
    </w:p>
    <w:bookmarkEnd w:id="40"/>
    <w:bookmarkStart w:name="z54" w:id="41"/>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министрлігінің Экологиялық реттеу және бақылау комитеті;</w:t>
      </w:r>
    </w:p>
    <w:bookmarkEnd w:id="41"/>
    <w:bookmarkStart w:name="z55" w:id="4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Геология комитеті;</w:t>
      </w:r>
    </w:p>
    <w:bookmarkEnd w:id="42"/>
    <w:bookmarkStart w:name="z56" w:id="4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Орман шаруашылығы және жануарлар дүниесі комитеті;</w:t>
      </w:r>
    </w:p>
    <w:bookmarkEnd w:id="43"/>
    <w:bookmarkStart w:name="z57" w:id="44"/>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министрлігінің Балық шаруашылығы комитеті;</w:t>
      </w:r>
    </w:p>
    <w:bookmarkEnd w:id="44"/>
    <w:bookmarkStart w:name="z58" w:id="45"/>
    <w:p>
      <w:pPr>
        <w:spacing w:after="0"/>
        <w:ind w:left="0"/>
        <w:jc w:val="both"/>
      </w:pPr>
      <w:r>
        <w:rPr>
          <w:rFonts w:ascii="Times New Roman"/>
          <w:b w:val="false"/>
          <w:i w:val="false"/>
          <w:color w:val="000000"/>
          <w:sz w:val="28"/>
        </w:rPr>
        <w:t>
      5) Қазақстан Республикасы Экология, геология және табиғи ресурстар министрлігінің Су ресурстары комитеті;</w:t>
      </w:r>
    </w:p>
    <w:bookmarkEnd w:id="45"/>
    <w:bookmarkStart w:name="z59" w:id="46"/>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министрлігінің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46"/>
    <w:bookmarkStart w:name="z60" w:id="47"/>
    <w:p>
      <w:pPr>
        <w:spacing w:after="0"/>
        <w:ind w:left="0"/>
        <w:jc w:val="both"/>
      </w:pPr>
      <w:r>
        <w:rPr>
          <w:rFonts w:ascii="Times New Roman"/>
          <w:b w:val="false"/>
          <w:i w:val="false"/>
          <w:color w:val="000000"/>
          <w:sz w:val="28"/>
        </w:rPr>
        <w:t xml:space="preserve">
      "Жауапкершілігі шектеулі серіктестіктер" деген </w:t>
      </w:r>
      <w:r>
        <w:rPr>
          <w:rFonts w:ascii="Times New Roman"/>
          <w:b w:val="false"/>
          <w:i w:val="false"/>
          <w:color w:val="000000"/>
          <w:sz w:val="28"/>
        </w:rPr>
        <w:t>бөлімде</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62" w:id="48"/>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Орман шаруашылығы және жануарлар дүниесі комитетінің қарамағындағы аумақтық органдардың – мемлекеттік мекемелердің тізбесі мынадай редакцияда жазылсын:</w:t>
      </w:r>
    </w:p>
    <w:bookmarkEnd w:id="48"/>
    <w:bookmarkStart w:name="z63" w:id="49"/>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Орман шаруашылығы және жануарлар дүниесі комитетінің қарамағындағы аумақтық бөлімшелердің – мемлекеттік мекемелердің тізбесі</w:t>
      </w:r>
    </w:p>
    <w:bookmarkEnd w:id="49"/>
    <w:bookmarkStart w:name="z64" w:id="50"/>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Орман шаруашылығы және жануарлар дүниесі комитетінің Ақмола облыстық орман шаруашылығы және жануарлар дүниесі аумақтық инспекциясы" республикалық мемлекеттік мекемесі.</w:t>
      </w:r>
    </w:p>
    <w:bookmarkEnd w:id="50"/>
    <w:bookmarkStart w:name="z65" w:id="51"/>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Орман шаруашылығы және жануарлар дүниесі комитетінің Ақтөбе облыстық орман шаруашылығы және жануарлар дүниесі аумақтық инспекциясы" республикалық мемлекеттік мекемесі.</w:t>
      </w:r>
    </w:p>
    <w:bookmarkEnd w:id="51"/>
    <w:bookmarkStart w:name="z66" w:id="52"/>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 Орман шаруашылығы және жануарлар дүниесі комитетінің Алматы облыстық орман шаруашылығы және жануарлар дүниесі аумақтық инспекциясы" республикалық мемлекеттік мекемесі.</w:t>
      </w:r>
    </w:p>
    <w:bookmarkEnd w:id="52"/>
    <w:bookmarkStart w:name="z67" w:id="53"/>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 Орман шаруашылығы және жануарлар дүниесі комитетінің Атырау облыстық орман шаруашылығы және жануарлар дүниесі аумақтық инспекциясы" республикалық мемлекеттік мекемесі.</w:t>
      </w:r>
    </w:p>
    <w:bookmarkEnd w:id="53"/>
    <w:bookmarkStart w:name="z68" w:id="54"/>
    <w:p>
      <w:pPr>
        <w:spacing w:after="0"/>
        <w:ind w:left="0"/>
        <w:jc w:val="both"/>
      </w:pPr>
      <w:r>
        <w:rPr>
          <w:rFonts w:ascii="Times New Roman"/>
          <w:b w:val="false"/>
          <w:i w:val="false"/>
          <w:color w:val="000000"/>
          <w:sz w:val="28"/>
        </w:rPr>
        <w:t>
      5. "Қазақстан Республикасы Экология, геология және табиғи ресурстар министрлігі Орман шаруашылығы және жануарлар дүниесі комитетінің Шығыс Қазақстан облыстық шаруашылығы және жануарлар дүниесі аумақтық инспекциясы" республикалық мемлекеттік мекемесі;</w:t>
      </w:r>
    </w:p>
    <w:bookmarkEnd w:id="54"/>
    <w:bookmarkStart w:name="z69" w:id="55"/>
    <w:p>
      <w:pPr>
        <w:spacing w:after="0"/>
        <w:ind w:left="0"/>
        <w:jc w:val="both"/>
      </w:pPr>
      <w:r>
        <w:rPr>
          <w:rFonts w:ascii="Times New Roman"/>
          <w:b w:val="false"/>
          <w:i w:val="false"/>
          <w:color w:val="000000"/>
          <w:sz w:val="28"/>
        </w:rPr>
        <w:t>
      6. "Қазақстан Республикасы Экология, геология және табиғи ресурстар министрлігі Орман шаруашылығы және жануарлар дүниесі комитетінің Жамбыл облыстық орман шаруашылығы және жануарлар дүниесі аумақтық инспекциясы" республикалық мемлекеттік мекемесі.</w:t>
      </w:r>
    </w:p>
    <w:bookmarkEnd w:id="55"/>
    <w:bookmarkStart w:name="z70" w:id="56"/>
    <w:p>
      <w:pPr>
        <w:spacing w:after="0"/>
        <w:ind w:left="0"/>
        <w:jc w:val="both"/>
      </w:pPr>
      <w:r>
        <w:rPr>
          <w:rFonts w:ascii="Times New Roman"/>
          <w:b w:val="false"/>
          <w:i w:val="false"/>
          <w:color w:val="000000"/>
          <w:sz w:val="28"/>
        </w:rPr>
        <w:t>
      7. "Қазақстан Республикасы Экология, геология және табиғи ресурстар министрлігі Орман шаруашылығы және жануарлар дүниесі комитетінің Батыс Қазақстан облыстық орман шаруашылығы және жануарлар дүниесі аумақтық инспекциясы" республикалық мемлекеттік мекемесі.</w:t>
      </w:r>
    </w:p>
    <w:bookmarkEnd w:id="56"/>
    <w:bookmarkStart w:name="z71" w:id="57"/>
    <w:p>
      <w:pPr>
        <w:spacing w:after="0"/>
        <w:ind w:left="0"/>
        <w:jc w:val="both"/>
      </w:pPr>
      <w:r>
        <w:rPr>
          <w:rFonts w:ascii="Times New Roman"/>
          <w:b w:val="false"/>
          <w:i w:val="false"/>
          <w:color w:val="000000"/>
          <w:sz w:val="28"/>
        </w:rPr>
        <w:t>
      8. "Қазақстан Республикасы Экология, геология және табиғи ресурстар министрлігі Орман шаруашылығы және жануарлар дүниесі комитетінің Қарағанды облыстық орман шаруашылығы және жануарлар дүниесі аумақтық инспекциясы" республикалық мемлекеттік мекемесі.</w:t>
      </w:r>
    </w:p>
    <w:bookmarkEnd w:id="57"/>
    <w:bookmarkStart w:name="z72" w:id="58"/>
    <w:p>
      <w:pPr>
        <w:spacing w:after="0"/>
        <w:ind w:left="0"/>
        <w:jc w:val="both"/>
      </w:pPr>
      <w:r>
        <w:rPr>
          <w:rFonts w:ascii="Times New Roman"/>
          <w:b w:val="false"/>
          <w:i w:val="false"/>
          <w:color w:val="000000"/>
          <w:sz w:val="28"/>
        </w:rPr>
        <w:t>
      9. "Қазақстан Республикасы Экология, геология және табиғи ресурстар министрлігі Орман шаруашылығы және жануарлар дүниесі комитетінің Қостанай облыстық орман шаруашылығы және жануарлар дүниесі аумақтық инспекциясы" республикалық мемлекеттік мекемесі.</w:t>
      </w:r>
    </w:p>
    <w:bookmarkEnd w:id="58"/>
    <w:bookmarkStart w:name="z73" w:id="59"/>
    <w:p>
      <w:pPr>
        <w:spacing w:after="0"/>
        <w:ind w:left="0"/>
        <w:jc w:val="both"/>
      </w:pPr>
      <w:r>
        <w:rPr>
          <w:rFonts w:ascii="Times New Roman"/>
          <w:b w:val="false"/>
          <w:i w:val="false"/>
          <w:color w:val="000000"/>
          <w:sz w:val="28"/>
        </w:rPr>
        <w:t>
      10. "Қазақстан Республикасы Экология, геология және табиғи ресурстар министрлігі Орман шаруашылығы және жануарлар дүниесі комитетінің Қызылорда облыстық орман шаруашылығы және жануарлар дүниесі аумақтық инспекциясы" республикалық мемлекеттік мекемесі.</w:t>
      </w:r>
    </w:p>
    <w:bookmarkEnd w:id="59"/>
    <w:bookmarkStart w:name="z74" w:id="60"/>
    <w:p>
      <w:pPr>
        <w:spacing w:after="0"/>
        <w:ind w:left="0"/>
        <w:jc w:val="both"/>
      </w:pPr>
      <w:r>
        <w:rPr>
          <w:rFonts w:ascii="Times New Roman"/>
          <w:b w:val="false"/>
          <w:i w:val="false"/>
          <w:color w:val="000000"/>
          <w:sz w:val="28"/>
        </w:rPr>
        <w:t>
      11. "Қазақстан Республикасы Экология, геология және табиғи ресурстар министрлігі Орман шаруашылығы және жануарлар дүниесі комитетінің Маңғыстау облыстық орман шаруашылығы және жануарлар дүниесі аумақтық инспекциясы" республикалық мемлекеттік мекемесі.</w:t>
      </w:r>
    </w:p>
    <w:bookmarkEnd w:id="60"/>
    <w:bookmarkStart w:name="z75" w:id="61"/>
    <w:p>
      <w:pPr>
        <w:spacing w:after="0"/>
        <w:ind w:left="0"/>
        <w:jc w:val="both"/>
      </w:pPr>
      <w:r>
        <w:rPr>
          <w:rFonts w:ascii="Times New Roman"/>
          <w:b w:val="false"/>
          <w:i w:val="false"/>
          <w:color w:val="000000"/>
          <w:sz w:val="28"/>
        </w:rPr>
        <w:t>
      12. "Қазақстан Республикасы Экология, геология және табиғи ресурстар министрлігі Орман шаруашылығы және жануарлар дүниесі комитетінің Павлодар облыстық орман шаруашылығы және жануарлар дүниесі аумақтық инспекциясы" республикалық мемлекеттік мекемесі.</w:t>
      </w:r>
    </w:p>
    <w:bookmarkEnd w:id="61"/>
    <w:bookmarkStart w:name="z76" w:id="62"/>
    <w:p>
      <w:pPr>
        <w:spacing w:after="0"/>
        <w:ind w:left="0"/>
        <w:jc w:val="both"/>
      </w:pPr>
      <w:r>
        <w:rPr>
          <w:rFonts w:ascii="Times New Roman"/>
          <w:b w:val="false"/>
          <w:i w:val="false"/>
          <w:color w:val="000000"/>
          <w:sz w:val="28"/>
        </w:rPr>
        <w:t>
      13. "Қазақстан Республикасы Экология, геология және табиғи ресурстар министрлігі Орман шаруашылығы және жануарлар дүниесі комитетінің Солтүстік Қазақстан облыстық орман шаруашылығы және жануарлар дүниесі аумақтық инспекциясы" республикалық мемлекеттік мекемесі.</w:t>
      </w:r>
    </w:p>
    <w:bookmarkEnd w:id="62"/>
    <w:bookmarkStart w:name="z77" w:id="63"/>
    <w:p>
      <w:pPr>
        <w:spacing w:after="0"/>
        <w:ind w:left="0"/>
        <w:jc w:val="both"/>
      </w:pPr>
      <w:r>
        <w:rPr>
          <w:rFonts w:ascii="Times New Roman"/>
          <w:b w:val="false"/>
          <w:i w:val="false"/>
          <w:color w:val="000000"/>
          <w:sz w:val="28"/>
        </w:rPr>
        <w:t>
      14. "Қазақстан Республикасы Экология, геология және табиғи ресурстар министрлігі Орман шаруашылығы және жануарлар дүниесі комитетінің Түркістан облыстық орман шаруашылығы және жануарлар дүниесі аумақтық инспекциясы" республикалық мемлекеттік мекемесі.";</w:t>
      </w:r>
    </w:p>
    <w:bookmarkEnd w:id="63"/>
    <w:bookmarkStart w:name="z78" w:id="64"/>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Орман шаруашылығы және жануарлар дүниесі комитетінің ведомстволық бағынысты ұйымдарының тізбесі мынадай редакцияда жазылсын:</w:t>
      </w:r>
    </w:p>
    <w:bookmarkEnd w:id="64"/>
    <w:bookmarkStart w:name="z79" w:id="65"/>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Орман шаруашылығы және жануарлар дүниесі комитетінің ведомстволық бағынысты ұйымдарының тізбесі.</w:t>
      </w:r>
    </w:p>
    <w:bookmarkEnd w:id="65"/>
    <w:bookmarkStart w:name="z80" w:id="66"/>
    <w:p>
      <w:pPr>
        <w:spacing w:after="0"/>
        <w:ind w:left="0"/>
        <w:jc w:val="both"/>
      </w:pPr>
      <w:r>
        <w:rPr>
          <w:rFonts w:ascii="Times New Roman"/>
          <w:b w:val="false"/>
          <w:i w:val="false"/>
          <w:color w:val="000000"/>
          <w:sz w:val="28"/>
        </w:rPr>
        <w:t>
      Республикалық мемлекеттік мекемелер</w:t>
      </w:r>
    </w:p>
    <w:bookmarkEnd w:id="66"/>
    <w:bookmarkStart w:name="z81" w:id="67"/>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Орман шаруашылығы және жануарлар дүниесі комитетінің "Ақсу-Жабағылы мемлекеттік табиғи қорығы" республикалық мемлекеттік мекемесі.</w:t>
      </w:r>
    </w:p>
    <w:bookmarkEnd w:id="67"/>
    <w:bookmarkStart w:name="z82" w:id="68"/>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Орман шаруашылығы және жануарлар дүниесі комитетінің "Алакөл мемлекеттік табиғи қорығы" республикалық мемлекеттік мекемесі.</w:t>
      </w:r>
    </w:p>
    <w:bookmarkEnd w:id="68"/>
    <w:bookmarkStart w:name="z83" w:id="69"/>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 Орман шаруашылығы және жануарлар дүниесі комитетінің "Алматы мемлекеттік табиғи қорығы" республикалық мемлекеттік мекемесі.</w:t>
      </w:r>
    </w:p>
    <w:bookmarkEnd w:id="69"/>
    <w:bookmarkStart w:name="z84" w:id="70"/>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 Орман шаруашылығы және жануарлар дүниесі комитетінің "Барсакелмес мемлекеттік табиғи қорығы" республикалық мемлекеттік мекемесі.</w:t>
      </w:r>
    </w:p>
    <w:bookmarkEnd w:id="70"/>
    <w:bookmarkStart w:name="z85" w:id="71"/>
    <w:p>
      <w:pPr>
        <w:spacing w:after="0"/>
        <w:ind w:left="0"/>
        <w:jc w:val="both"/>
      </w:pPr>
      <w:r>
        <w:rPr>
          <w:rFonts w:ascii="Times New Roman"/>
          <w:b w:val="false"/>
          <w:i w:val="false"/>
          <w:color w:val="000000"/>
          <w:sz w:val="28"/>
        </w:rPr>
        <w:t>
      5. "Қазақстан Республикасы Экология, геология және табиғи ресурстар министрлігі Орман шаруашылығы және жануарлар дүниесі комитетінің "Баянауыл мемлекеттік ұлттық табиғи паркі" республикалық мемлекеттік мекемесі.</w:t>
      </w:r>
    </w:p>
    <w:bookmarkEnd w:id="71"/>
    <w:bookmarkStart w:name="z86" w:id="72"/>
    <w:p>
      <w:pPr>
        <w:spacing w:after="0"/>
        <w:ind w:left="0"/>
        <w:jc w:val="both"/>
      </w:pPr>
      <w:r>
        <w:rPr>
          <w:rFonts w:ascii="Times New Roman"/>
          <w:b w:val="false"/>
          <w:i w:val="false"/>
          <w:color w:val="000000"/>
          <w:sz w:val="28"/>
        </w:rPr>
        <w:t>
      6. "Қазақстан Республикасы Экология, геология және табиғи ресурстар министрлігі Орман шаруашылығы және жануарлар дүниесі комитетінің "Алтын Емел" мемлекеттік ұлттық табиғи паркі" республикалық мемлекеттік мекемесі.</w:t>
      </w:r>
    </w:p>
    <w:bookmarkEnd w:id="72"/>
    <w:bookmarkStart w:name="z87" w:id="73"/>
    <w:p>
      <w:pPr>
        <w:spacing w:after="0"/>
        <w:ind w:left="0"/>
        <w:jc w:val="both"/>
      </w:pPr>
      <w:r>
        <w:rPr>
          <w:rFonts w:ascii="Times New Roman"/>
          <w:b w:val="false"/>
          <w:i w:val="false"/>
          <w:color w:val="000000"/>
          <w:sz w:val="28"/>
        </w:rPr>
        <w:t>
      7. "Қазақстан Республикасы Экология, геология және табиғи ресурстар министрлігі Орман шаруашылығы және жануарлар дүниесі комитетінің "Көкшетау" мемлекеттік ұлттық табиғи паркі" республикалық мемлекеттік мекемесі.</w:t>
      </w:r>
    </w:p>
    <w:bookmarkEnd w:id="73"/>
    <w:bookmarkStart w:name="z88" w:id="74"/>
    <w:p>
      <w:pPr>
        <w:spacing w:after="0"/>
        <w:ind w:left="0"/>
        <w:jc w:val="both"/>
      </w:pPr>
      <w:r>
        <w:rPr>
          <w:rFonts w:ascii="Times New Roman"/>
          <w:b w:val="false"/>
          <w:i w:val="false"/>
          <w:color w:val="000000"/>
          <w:sz w:val="28"/>
        </w:rPr>
        <w:t>
      8. "Қазақстан Республикасы Экология, геология және табиғи ресурстар министрлігі Орман шаруашылығы және жануарлар дүниесі комитетінің "Ертіс орманы" мемлекеттік орман табиғи резерваты" республикалық мемлекеттік мекемесі.</w:t>
      </w:r>
    </w:p>
    <w:bookmarkEnd w:id="74"/>
    <w:bookmarkStart w:name="z89" w:id="75"/>
    <w:p>
      <w:pPr>
        <w:spacing w:after="0"/>
        <w:ind w:left="0"/>
        <w:jc w:val="both"/>
      </w:pPr>
      <w:r>
        <w:rPr>
          <w:rFonts w:ascii="Times New Roman"/>
          <w:b w:val="false"/>
          <w:i w:val="false"/>
          <w:color w:val="000000"/>
          <w:sz w:val="28"/>
        </w:rPr>
        <w:t>
      9. "Қазақстан Республикасы Экология, геология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w:t>
      </w:r>
    </w:p>
    <w:bookmarkEnd w:id="75"/>
    <w:bookmarkStart w:name="z90" w:id="76"/>
    <w:p>
      <w:pPr>
        <w:spacing w:after="0"/>
        <w:ind w:left="0"/>
        <w:jc w:val="both"/>
      </w:pPr>
      <w:r>
        <w:rPr>
          <w:rFonts w:ascii="Times New Roman"/>
          <w:b w:val="false"/>
          <w:i w:val="false"/>
          <w:color w:val="000000"/>
          <w:sz w:val="28"/>
        </w:rPr>
        <w:t>
      10. "Қазақстан Республикасы Экология, геология және табиғи ресурстар министрлігі Орман шаруашылығы және жануарлар дүниесі комитетінің "Ырғыз-Торғай мемлекеттік табиғи резерваты" республикалық мемлекеттік мекемесі.</w:t>
      </w:r>
    </w:p>
    <w:bookmarkEnd w:id="76"/>
    <w:bookmarkStart w:name="z91" w:id="77"/>
    <w:p>
      <w:pPr>
        <w:spacing w:after="0"/>
        <w:ind w:left="0"/>
        <w:jc w:val="both"/>
      </w:pPr>
      <w:r>
        <w:rPr>
          <w:rFonts w:ascii="Times New Roman"/>
          <w:b w:val="false"/>
          <w:i w:val="false"/>
          <w:color w:val="000000"/>
          <w:sz w:val="28"/>
        </w:rPr>
        <w:t>
      11. "Қазақстан Республикасы Экология, геология және табиғи ресурстар министрлігі Орман шаруашылығы және жануарлар дүниесі комитетінің "Ақжайық" мемлекеттік табиғи резерваты республикалық мемлекеттік мекемесі.</w:t>
      </w:r>
    </w:p>
    <w:bookmarkEnd w:id="77"/>
    <w:bookmarkStart w:name="z92" w:id="78"/>
    <w:p>
      <w:pPr>
        <w:spacing w:after="0"/>
        <w:ind w:left="0"/>
        <w:jc w:val="both"/>
      </w:pPr>
      <w:r>
        <w:rPr>
          <w:rFonts w:ascii="Times New Roman"/>
          <w:b w:val="false"/>
          <w:i w:val="false"/>
          <w:color w:val="000000"/>
          <w:sz w:val="28"/>
        </w:rPr>
        <w:t>
      12. "Қазақстан Республикасы Экология, геология және табиғи ресурстар министрлігі Орман шаруашылығы және жануарлар дүниесі комитетінің "Батыс Алтай мемлекеттік табиғи қорығы" республикалық мемлекеттік мекемесі.</w:t>
      </w:r>
    </w:p>
    <w:bookmarkEnd w:id="78"/>
    <w:bookmarkStart w:name="z93" w:id="79"/>
    <w:p>
      <w:pPr>
        <w:spacing w:after="0"/>
        <w:ind w:left="0"/>
        <w:jc w:val="both"/>
      </w:pPr>
      <w:r>
        <w:rPr>
          <w:rFonts w:ascii="Times New Roman"/>
          <w:b w:val="false"/>
          <w:i w:val="false"/>
          <w:color w:val="000000"/>
          <w:sz w:val="28"/>
        </w:rPr>
        <w:t>
      13. "Қазақстан Республикасы Экология, геология және табиғи ресурстар министрлігі Орман шаруашылығы және жануарлар дүниесі комитетінің "Іле Алатауы" мемлекеттік ұлттық табиғи паркі" республикалық мемлекеттік мекемесі.</w:t>
      </w:r>
    </w:p>
    <w:bookmarkEnd w:id="79"/>
    <w:bookmarkStart w:name="z94" w:id="80"/>
    <w:p>
      <w:pPr>
        <w:spacing w:after="0"/>
        <w:ind w:left="0"/>
        <w:jc w:val="both"/>
      </w:pPr>
      <w:r>
        <w:rPr>
          <w:rFonts w:ascii="Times New Roman"/>
          <w:b w:val="false"/>
          <w:i w:val="false"/>
          <w:color w:val="000000"/>
          <w:sz w:val="28"/>
        </w:rPr>
        <w:t>
      14. "Қазақстан Республикасы Экология, геология және табиғи ресурстар министрлігі Орман шаруашылығы және жануарлар дүниесі комитетінің "Қаратау мемлекеттік табиғи қорығы" республикалық мемлекеттік мекемесі.</w:t>
      </w:r>
    </w:p>
    <w:bookmarkEnd w:id="80"/>
    <w:bookmarkStart w:name="z95" w:id="81"/>
    <w:p>
      <w:pPr>
        <w:spacing w:after="0"/>
        <w:ind w:left="0"/>
        <w:jc w:val="both"/>
      </w:pPr>
      <w:r>
        <w:rPr>
          <w:rFonts w:ascii="Times New Roman"/>
          <w:b w:val="false"/>
          <w:i w:val="false"/>
          <w:color w:val="000000"/>
          <w:sz w:val="28"/>
        </w:rPr>
        <w:t>
      15. "Қазақстан Республикасы Экология, геология және табиғи ресурстар министрлігі Орман шаруашылығы және жануарлар дүниесі комитетінің "Қарқаралы мемлекеттік ұлттық табиғи паркі" республикалық мемлекеттік мекемесі.</w:t>
      </w:r>
    </w:p>
    <w:bookmarkEnd w:id="81"/>
    <w:bookmarkStart w:name="z96" w:id="82"/>
    <w:p>
      <w:pPr>
        <w:spacing w:after="0"/>
        <w:ind w:left="0"/>
        <w:jc w:val="both"/>
      </w:pPr>
      <w:r>
        <w:rPr>
          <w:rFonts w:ascii="Times New Roman"/>
          <w:b w:val="false"/>
          <w:i w:val="false"/>
          <w:color w:val="000000"/>
          <w:sz w:val="28"/>
        </w:rPr>
        <w:t>
      16. "Қазақстан Республикасы Экология, геология және табиғи ресурстар министрлігі Орман шаруашылығы және жануарлар дүниесі комитетінің "Қорғалжын мемлекеттік табиғи қорығы" республикалық мемлекеттік мекемесі.</w:t>
      </w:r>
    </w:p>
    <w:bookmarkEnd w:id="82"/>
    <w:bookmarkStart w:name="z97" w:id="83"/>
    <w:p>
      <w:pPr>
        <w:spacing w:after="0"/>
        <w:ind w:left="0"/>
        <w:jc w:val="both"/>
      </w:pPr>
      <w:r>
        <w:rPr>
          <w:rFonts w:ascii="Times New Roman"/>
          <w:b w:val="false"/>
          <w:i w:val="false"/>
          <w:color w:val="000000"/>
          <w:sz w:val="28"/>
        </w:rPr>
        <w:t>
      17. "Қазақстан Республикасы Экология, геология және табиғи ресурстар министрлігі Орман шаруашылығы және жануарлар дүниесі комитетінің "Катонқарағай мемлекеттік ұлттық табиғи паркі" республикалық мемлекеттік мекемесі.</w:t>
      </w:r>
    </w:p>
    <w:bookmarkEnd w:id="83"/>
    <w:bookmarkStart w:name="z98" w:id="84"/>
    <w:p>
      <w:pPr>
        <w:spacing w:after="0"/>
        <w:ind w:left="0"/>
        <w:jc w:val="both"/>
      </w:pPr>
      <w:r>
        <w:rPr>
          <w:rFonts w:ascii="Times New Roman"/>
          <w:b w:val="false"/>
          <w:i w:val="false"/>
          <w:color w:val="000000"/>
          <w:sz w:val="28"/>
        </w:rPr>
        <w:t>
      18. "Қазақстан Республикасы Экология, геология және табиғи ресурстар министрлігі Орман шаруашылығы және жануарлар дүниесі комитетінің "Марқакөл мемлекеттік табиғи қорығы" республикалық мемлекеттік мекемесі.</w:t>
      </w:r>
    </w:p>
    <w:bookmarkEnd w:id="84"/>
    <w:bookmarkStart w:name="z99" w:id="85"/>
    <w:p>
      <w:pPr>
        <w:spacing w:after="0"/>
        <w:ind w:left="0"/>
        <w:jc w:val="both"/>
      </w:pPr>
      <w:r>
        <w:rPr>
          <w:rFonts w:ascii="Times New Roman"/>
          <w:b w:val="false"/>
          <w:i w:val="false"/>
          <w:color w:val="000000"/>
          <w:sz w:val="28"/>
        </w:rPr>
        <w:t>
      19. "Қазақстан Республикасы Экология, геология және табиғи ресурстар министрлігі Орман шаруашылығы және жануарлар дүниесі комитетінің "Наурызым мемлекеттік табиғи қорығы" республикалық мемлекеттік мекемесі.</w:t>
      </w:r>
    </w:p>
    <w:bookmarkEnd w:id="85"/>
    <w:bookmarkStart w:name="z100" w:id="86"/>
    <w:p>
      <w:pPr>
        <w:spacing w:after="0"/>
        <w:ind w:left="0"/>
        <w:jc w:val="both"/>
      </w:pPr>
      <w:r>
        <w:rPr>
          <w:rFonts w:ascii="Times New Roman"/>
          <w:b w:val="false"/>
          <w:i w:val="false"/>
          <w:color w:val="000000"/>
          <w:sz w:val="28"/>
        </w:rPr>
        <w:t>
      20. "Қазақстан Республикасы Экология, геология және табиғи ресурстар министрлігі Орман шаруашылығы және жануарлар дүниесі комитетінің "Сандықтау оқу-өндірістік орман шаруашылығы" республикалық мемлекеттік мекемесі.</w:t>
      </w:r>
    </w:p>
    <w:bookmarkEnd w:id="86"/>
    <w:bookmarkStart w:name="z101" w:id="87"/>
    <w:p>
      <w:pPr>
        <w:spacing w:after="0"/>
        <w:ind w:left="0"/>
        <w:jc w:val="both"/>
      </w:pPr>
      <w:r>
        <w:rPr>
          <w:rFonts w:ascii="Times New Roman"/>
          <w:b w:val="false"/>
          <w:i w:val="false"/>
          <w:color w:val="000000"/>
          <w:sz w:val="28"/>
        </w:rPr>
        <w:t>
      21. "Қазақстан Республикасы Экология, геология және табиғи ресурстар министрлігі Орман шаруашылығы және жануарлар дүниесі комитетінің "Үстірт мемлекеттік табиғи қорығы" республикалық мемлекеттік мекемесі.</w:t>
      </w:r>
    </w:p>
    <w:bookmarkEnd w:id="87"/>
    <w:bookmarkStart w:name="z102" w:id="88"/>
    <w:p>
      <w:pPr>
        <w:spacing w:after="0"/>
        <w:ind w:left="0"/>
        <w:jc w:val="both"/>
      </w:pPr>
      <w:r>
        <w:rPr>
          <w:rFonts w:ascii="Times New Roman"/>
          <w:b w:val="false"/>
          <w:i w:val="false"/>
          <w:color w:val="000000"/>
          <w:sz w:val="28"/>
        </w:rPr>
        <w:t>
      22. "Қазақстан Республикасы Экология, геология және табиғи ресурстар министрлігі Орман шаруашылығы және жануарлар дүниесі комитетінің "Шарын мемлекеттік ұлттық табиғи паркі" республикалық мемлекеттік мекемесі.</w:t>
      </w:r>
    </w:p>
    <w:bookmarkEnd w:id="88"/>
    <w:bookmarkStart w:name="z103" w:id="89"/>
    <w:p>
      <w:pPr>
        <w:spacing w:after="0"/>
        <w:ind w:left="0"/>
        <w:jc w:val="both"/>
      </w:pPr>
      <w:r>
        <w:rPr>
          <w:rFonts w:ascii="Times New Roman"/>
          <w:b w:val="false"/>
          <w:i w:val="false"/>
          <w:color w:val="000000"/>
          <w:sz w:val="28"/>
        </w:rPr>
        <w:t>
      23. "Қазақстан Республикасы Экология, геология және табиғи ресурстар министрлігі Орман шаруашылығы және жануарлар дүниесі комитетінің "Сайрам-Өгем мемлекеттік ұлттық табиғи паркі" республикалық мемлекеттік мекемесі.</w:t>
      </w:r>
    </w:p>
    <w:bookmarkEnd w:id="89"/>
    <w:bookmarkStart w:name="z104" w:id="90"/>
    <w:p>
      <w:pPr>
        <w:spacing w:after="0"/>
        <w:ind w:left="0"/>
        <w:jc w:val="both"/>
      </w:pPr>
      <w:r>
        <w:rPr>
          <w:rFonts w:ascii="Times New Roman"/>
          <w:b w:val="false"/>
          <w:i w:val="false"/>
          <w:color w:val="000000"/>
          <w:sz w:val="28"/>
        </w:rPr>
        <w:t>
      24. "Қазақстан Республикасы Экология, геология және табиғи ресурстар министрлігі Орман шаруашылығы және жануарлар дүниесі комитетінің "Көлсай көлдері" мемлекеттік ұлттық табиғи паркі" республикалық мемлекеттік мекемесі.</w:t>
      </w:r>
    </w:p>
    <w:bookmarkEnd w:id="90"/>
    <w:bookmarkStart w:name="z105" w:id="91"/>
    <w:p>
      <w:pPr>
        <w:spacing w:after="0"/>
        <w:ind w:left="0"/>
        <w:jc w:val="both"/>
      </w:pPr>
      <w:r>
        <w:rPr>
          <w:rFonts w:ascii="Times New Roman"/>
          <w:b w:val="false"/>
          <w:i w:val="false"/>
          <w:color w:val="000000"/>
          <w:sz w:val="28"/>
        </w:rPr>
        <w:t>
      25. "Қазақстан Республикасы Экология, геология және табиғи ресурстар министрлігі Орман шаруашылығы және жануарлар дүниесі комитетінің "Жоңғар Алатауы мемлекеттік ұлттық табиғи паркі" республикалық мемлекеттік мекемесі.</w:t>
      </w:r>
    </w:p>
    <w:bookmarkEnd w:id="91"/>
    <w:bookmarkStart w:name="z106" w:id="92"/>
    <w:p>
      <w:pPr>
        <w:spacing w:after="0"/>
        <w:ind w:left="0"/>
        <w:jc w:val="both"/>
      </w:pPr>
      <w:r>
        <w:rPr>
          <w:rFonts w:ascii="Times New Roman"/>
          <w:b w:val="false"/>
          <w:i w:val="false"/>
          <w:color w:val="000000"/>
          <w:sz w:val="28"/>
        </w:rPr>
        <w:t>
      26. "Қазақстан Республикасы Экология, геология және табиғи ресурстар министрлігі Орман шаруашылығы және жануарлар дүниесі комитетінің "Бұйратау" мемлекеттік ұлттық табиғи паркі" республикалық мемлекеттік мекемесі.</w:t>
      </w:r>
    </w:p>
    <w:bookmarkEnd w:id="92"/>
    <w:bookmarkStart w:name="z107" w:id="93"/>
    <w:p>
      <w:pPr>
        <w:spacing w:after="0"/>
        <w:ind w:left="0"/>
        <w:jc w:val="both"/>
      </w:pPr>
      <w:r>
        <w:rPr>
          <w:rFonts w:ascii="Times New Roman"/>
          <w:b w:val="false"/>
          <w:i w:val="false"/>
          <w:color w:val="000000"/>
          <w:sz w:val="28"/>
        </w:rPr>
        <w:t>
      27. "Қазақстан Республикасы Экология, геология және табиғи ресурстар министрлігі Орман шаруашылығы және жануарлар дүниесі комитетінің "Алтын дала" мемлекеттік табиғи резерваты" республикалық мемлекеттік мекемесі.</w:t>
      </w:r>
    </w:p>
    <w:bookmarkEnd w:id="93"/>
    <w:bookmarkStart w:name="z108" w:id="94"/>
    <w:p>
      <w:pPr>
        <w:spacing w:after="0"/>
        <w:ind w:left="0"/>
        <w:jc w:val="both"/>
      </w:pPr>
      <w:r>
        <w:rPr>
          <w:rFonts w:ascii="Times New Roman"/>
          <w:b w:val="false"/>
          <w:i w:val="false"/>
          <w:color w:val="000000"/>
          <w:sz w:val="28"/>
        </w:rPr>
        <w:t>
      28. "Қазақстан Республикасы Ауыл шаруашылығы министрлігі Орман шаруашылығы және жануарлар дүниесі комитетінің "Іле-Балқаш" мемлекеттік табиғи резерваты" республикалық мемлекеттік мекемесі.</w:t>
      </w:r>
    </w:p>
    <w:bookmarkEnd w:id="94"/>
    <w:bookmarkStart w:name="z109" w:id="95"/>
    <w:p>
      <w:pPr>
        <w:spacing w:after="0"/>
        <w:ind w:left="0"/>
        <w:jc w:val="both"/>
      </w:pPr>
      <w:r>
        <w:rPr>
          <w:rFonts w:ascii="Times New Roman"/>
          <w:b w:val="false"/>
          <w:i w:val="false"/>
          <w:color w:val="000000"/>
          <w:sz w:val="28"/>
        </w:rPr>
        <w:t>
      29. "Қазақстан Республикасы Экология, геология және табиғи ресурстар министрлігі Орман шаруашылығы және жануарлар дүниесі комитетінің "Тарбағатай" мемлекеттік ұлттық табиғи паркі" республикалық мемлекеттік мекемесі.</w:t>
      </w:r>
    </w:p>
    <w:bookmarkEnd w:id="95"/>
    <w:bookmarkStart w:name="z110" w:id="96"/>
    <w:p>
      <w:pPr>
        <w:spacing w:after="0"/>
        <w:ind w:left="0"/>
        <w:jc w:val="both"/>
      </w:pPr>
      <w:r>
        <w:rPr>
          <w:rFonts w:ascii="Times New Roman"/>
          <w:b w:val="false"/>
          <w:i w:val="false"/>
          <w:color w:val="000000"/>
          <w:sz w:val="28"/>
        </w:rPr>
        <w:t>
      Республикалық мемлекеттік кәсіпорындар</w:t>
      </w:r>
    </w:p>
    <w:bookmarkEnd w:id="96"/>
    <w:bookmarkStart w:name="z111" w:id="97"/>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Орман шаруашылығы және жануарлар дүниесі комитетінің "Қазақ ормандарды авиациялық қорғау және орман шаруашылығына қызмет көрсету базасы" республикалық мемлекеттік қазыналық кәсіпорны.</w:t>
      </w:r>
    </w:p>
    <w:bookmarkEnd w:id="97"/>
    <w:bookmarkStart w:name="z112" w:id="98"/>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Орман шаруашылығы және жануарлар дүниесі комитетінің "Қазақ орман орналастыру кәсіпорны" республикалық мемлекеттік қазыналық кәсіпорны.</w:t>
      </w:r>
    </w:p>
    <w:bookmarkEnd w:id="98"/>
    <w:bookmarkStart w:name="z113" w:id="99"/>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 Орман шаруашылығы және жануарлар дүниесі комитетінің "Охотзоопром" ӨБ" республикалық мемлекеттік қазыналық кәсіпорны.</w:t>
      </w:r>
    </w:p>
    <w:bookmarkEnd w:id="99"/>
    <w:bookmarkStart w:name="z114" w:id="100"/>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 Орман шаруашылығы және жануарлар дүниесі комитетінің "Республикалық орман селекциялық тұқым өсіру орталығы" республикалық мемлекеттік қазыналық кәсіпорны.</w:t>
      </w:r>
    </w:p>
    <w:bookmarkEnd w:id="100"/>
    <w:bookmarkStart w:name="z115" w:id="101"/>
    <w:p>
      <w:pPr>
        <w:spacing w:after="0"/>
        <w:ind w:left="0"/>
        <w:jc w:val="both"/>
      </w:pPr>
      <w:r>
        <w:rPr>
          <w:rFonts w:ascii="Times New Roman"/>
          <w:b w:val="false"/>
          <w:i w:val="false"/>
          <w:color w:val="000000"/>
          <w:sz w:val="28"/>
        </w:rPr>
        <w:t>
      5. Қазақстан Республикасы Экология, геология және табиғи ресурстар министрлігі Орман шаруашылығы және жануарлар дүниесі комитетінің "Жасыл аймақ" шаруашылық жүргізу құқығындағы республикалық мемлекеттік кәсіпорны.</w:t>
      </w:r>
    </w:p>
    <w:bookmarkEnd w:id="101"/>
    <w:bookmarkStart w:name="z116" w:id="102"/>
    <w:p>
      <w:pPr>
        <w:spacing w:after="0"/>
        <w:ind w:left="0"/>
        <w:jc w:val="both"/>
      </w:pPr>
      <w:r>
        <w:rPr>
          <w:rFonts w:ascii="Times New Roman"/>
          <w:b w:val="false"/>
          <w:i w:val="false"/>
          <w:color w:val="000000"/>
          <w:sz w:val="28"/>
        </w:rPr>
        <w:t>
      6. Қазақстан Республикасы Экология, геология және табиғи ресурстар министрлігі Орман шаруашылығы және жануарлар дүниесі комитетінің "Есік мемлекеттік дендрологиялық саябағы" республикалық мемлекеттік қазыналық кәсіпорны.</w:t>
      </w:r>
    </w:p>
    <w:bookmarkEnd w:id="102"/>
    <w:bookmarkStart w:name="z117" w:id="103"/>
    <w:p>
      <w:pPr>
        <w:spacing w:after="0"/>
        <w:ind w:left="0"/>
        <w:jc w:val="both"/>
      </w:pPr>
      <w:r>
        <w:rPr>
          <w:rFonts w:ascii="Times New Roman"/>
          <w:b w:val="false"/>
          <w:i w:val="false"/>
          <w:color w:val="000000"/>
          <w:sz w:val="28"/>
        </w:rPr>
        <w:t>
      7. Қазақстан Республикасы Экология, геология және табиғи ресурстар министрлігі Орман шаруашылығы және жануарлар дүниесі комитетінің "Ботаника және фитоинтродукция институты" шаруашылық жүргізу құқығындағы республикалық мемлекеттік кәсіпорны.";</w:t>
      </w:r>
    </w:p>
    <w:bookmarkEnd w:id="103"/>
    <w:bookmarkStart w:name="z118" w:id="104"/>
    <w:p>
      <w:pPr>
        <w:spacing w:after="0"/>
        <w:ind w:left="0"/>
        <w:jc w:val="both"/>
      </w:pPr>
      <w:r>
        <w:rPr>
          <w:rFonts w:ascii="Times New Roman"/>
          <w:b w:val="false"/>
          <w:i w:val="false"/>
          <w:color w:val="000000"/>
          <w:sz w:val="28"/>
        </w:rPr>
        <w:t>
      мынадай мазмұндағы бөлімдермен толықтырылсын:</w:t>
      </w:r>
    </w:p>
    <w:bookmarkEnd w:id="104"/>
    <w:bookmarkStart w:name="z119" w:id="105"/>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Балық шаруашылығы комитетінің қарамағындағы аумақтық органдар – мемлекеттік мекемелердің тізбесі</w:t>
      </w:r>
    </w:p>
    <w:bookmarkEnd w:id="105"/>
    <w:bookmarkStart w:name="z120" w:id="106"/>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Балық шаруашылығы комитетінің Арал-Сырдария облысаралық бассейндік балық шаруашылығы инспекциясы" республикалық мемлекеттік мекемесі.</w:t>
      </w:r>
    </w:p>
    <w:bookmarkEnd w:id="106"/>
    <w:bookmarkStart w:name="z121" w:id="107"/>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Балық шаруашылығы комитетінің Балқаш-Алакөл облысаралық бассейндік балық шаруашылығы инспекциясы" республикалық мемлекеттік мекемесі.</w:t>
      </w:r>
    </w:p>
    <w:bookmarkEnd w:id="107"/>
    <w:bookmarkStart w:name="z122" w:id="108"/>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 Балық шаруашылығы комитетінің Зайсан-Ертіс облысаралық бассейндік балық шаруашылығы инспекциясы" республикалық мемлекеттік мекемесі.</w:t>
      </w:r>
    </w:p>
    <w:bookmarkEnd w:id="108"/>
    <w:bookmarkStart w:name="z123" w:id="109"/>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 Балық шаруашылығы комитетінің Есіл облысаралық бассейндік балық шаруашылығы инспекциясы" республикалық мемлекеттік мекемесі.</w:t>
      </w:r>
    </w:p>
    <w:bookmarkEnd w:id="109"/>
    <w:bookmarkStart w:name="z124" w:id="110"/>
    <w:p>
      <w:pPr>
        <w:spacing w:after="0"/>
        <w:ind w:left="0"/>
        <w:jc w:val="both"/>
      </w:pPr>
      <w:r>
        <w:rPr>
          <w:rFonts w:ascii="Times New Roman"/>
          <w:b w:val="false"/>
          <w:i w:val="false"/>
          <w:color w:val="000000"/>
          <w:sz w:val="28"/>
        </w:rPr>
        <w:t>
      5. "Қазақстан Республикасы Экология, геология және табиғи ресурстар министрлігі Балық шаруашылығы комитетінің Жайық-Каспий облысаралық бассейндік балық шаруашылығы инспекциясы" республикалық мемлекеттік мекемесі.</w:t>
      </w:r>
    </w:p>
    <w:bookmarkEnd w:id="110"/>
    <w:bookmarkStart w:name="z125" w:id="111"/>
    <w:p>
      <w:pPr>
        <w:spacing w:after="0"/>
        <w:ind w:left="0"/>
        <w:jc w:val="both"/>
      </w:pPr>
      <w:r>
        <w:rPr>
          <w:rFonts w:ascii="Times New Roman"/>
          <w:b w:val="false"/>
          <w:i w:val="false"/>
          <w:color w:val="000000"/>
          <w:sz w:val="28"/>
        </w:rPr>
        <w:t>
      6. "Қазақстан Республикасы Экология, геология және табиғи ресурстар министрлігі Балық шаруашылығы комитетінің Нұра-Сарысу облысаралық бассейндік балық шаруашылығы инспекциясы" республикалық мемлекеттік мекемесі.</w:t>
      </w:r>
    </w:p>
    <w:bookmarkEnd w:id="111"/>
    <w:bookmarkStart w:name="z126" w:id="112"/>
    <w:p>
      <w:pPr>
        <w:spacing w:after="0"/>
        <w:ind w:left="0"/>
        <w:jc w:val="both"/>
      </w:pPr>
      <w:r>
        <w:rPr>
          <w:rFonts w:ascii="Times New Roman"/>
          <w:b w:val="false"/>
          <w:i w:val="false"/>
          <w:color w:val="000000"/>
          <w:sz w:val="28"/>
        </w:rPr>
        <w:t>
      7. "Қазақстан Республикасы Экология, геология және табиғи ресурстар министрлігі Балық шаруашылығы комитетінің Тобыл-Торғай облысаралық бассейндік балық шаруашылығы инспекциясы" республикалық мемлекеттік мекемесі.</w:t>
      </w:r>
    </w:p>
    <w:bookmarkEnd w:id="112"/>
    <w:bookmarkStart w:name="z127" w:id="113"/>
    <w:p>
      <w:pPr>
        <w:spacing w:after="0"/>
        <w:ind w:left="0"/>
        <w:jc w:val="both"/>
      </w:pPr>
      <w:r>
        <w:rPr>
          <w:rFonts w:ascii="Times New Roman"/>
          <w:b w:val="false"/>
          <w:i w:val="false"/>
          <w:color w:val="000000"/>
          <w:sz w:val="28"/>
        </w:rPr>
        <w:t xml:space="preserve">
      8. "Қазақстан Республикасы Экология, геология және табиғи ресурстар министрлігі Балық шаруашылығы комитетінің Шу-Талас облысаралық бассейндік балық шаруашылығы инспекциясы" республикалық мемлекеттік мекемесі. </w:t>
      </w:r>
    </w:p>
    <w:bookmarkEnd w:id="113"/>
    <w:bookmarkStart w:name="z128" w:id="114"/>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Балық шаруашылығы комитетінің ведомстволық бағынысты ұйымдарының тізбесі</w:t>
      </w:r>
    </w:p>
    <w:bookmarkEnd w:id="114"/>
    <w:bookmarkStart w:name="z129" w:id="115"/>
    <w:p>
      <w:pPr>
        <w:spacing w:after="0"/>
        <w:ind w:left="0"/>
        <w:jc w:val="both"/>
      </w:pPr>
      <w:r>
        <w:rPr>
          <w:rFonts w:ascii="Times New Roman"/>
          <w:b w:val="false"/>
          <w:i w:val="false"/>
          <w:color w:val="000000"/>
          <w:sz w:val="28"/>
        </w:rPr>
        <w:t>
      Жауапкершілігі шектеулі серіктестіктер</w:t>
      </w:r>
    </w:p>
    <w:bookmarkEnd w:id="115"/>
    <w:bookmarkStart w:name="z130" w:id="116"/>
    <w:p>
      <w:pPr>
        <w:spacing w:after="0"/>
        <w:ind w:left="0"/>
        <w:jc w:val="both"/>
      </w:pPr>
      <w:r>
        <w:rPr>
          <w:rFonts w:ascii="Times New Roman"/>
          <w:b w:val="false"/>
          <w:i w:val="false"/>
          <w:color w:val="000000"/>
          <w:sz w:val="28"/>
        </w:rPr>
        <w:t>
      1. "Балық шаруашылығы ғылыми-өндірістік орталығы" жауапкершілігі шектеулі серіктестігі.</w:t>
      </w:r>
    </w:p>
    <w:bookmarkEnd w:id="116"/>
    <w:bookmarkStart w:name="z131" w:id="117"/>
    <w:p>
      <w:pPr>
        <w:spacing w:after="0"/>
        <w:ind w:left="0"/>
        <w:jc w:val="both"/>
      </w:pPr>
      <w:r>
        <w:rPr>
          <w:rFonts w:ascii="Times New Roman"/>
          <w:b w:val="false"/>
          <w:i w:val="false"/>
          <w:color w:val="000000"/>
          <w:sz w:val="28"/>
        </w:rPr>
        <w:t>
      Республикалық мемлекеттік кәсіпорындар</w:t>
      </w:r>
    </w:p>
    <w:bookmarkEnd w:id="117"/>
    <w:bookmarkStart w:name="z132" w:id="118"/>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министрлігінің Балық шаруашылығы комитетінің "Атырау бекіре балық өсіру зауыты" республикалық мемлекеттік қазыналық кәсіпорны.</w:t>
      </w:r>
    </w:p>
    <w:bookmarkEnd w:id="118"/>
    <w:bookmarkStart w:name="z133" w:id="119"/>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комитетінің "Петропавл балық питомнигі" республикалық мемлекеттік қазыналық кәсіпорны.</w:t>
      </w:r>
    </w:p>
    <w:bookmarkEnd w:id="119"/>
    <w:bookmarkStart w:name="z134" w:id="120"/>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Балық шаруашылығы комитетінің "Қамыстыбас балық питомнигі" республикалық мемлекеттік қазыналық кәсіпорны.</w:t>
      </w:r>
    </w:p>
    <w:bookmarkEnd w:id="120"/>
    <w:bookmarkStart w:name="z135" w:id="121"/>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министрлігінің Балық шаруашылығы комитетінің "Жайық-Атырау бекіре балық өсіру зауыты" республикалық мемлекеттік қазыналық кәсіпорны.".</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