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0e61" w14:textId="42e0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Мақаншы ауылдық округіне қарасты "Ілгідай" шаруа қожалығына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Мақаншы ауылдық округі әкімінің 2020 жылғы 23 сәуірдегі № 34 шешімі. Шығыс Қазақстан облысының Әділет департаментінде 2020 жылғы 27 сәуірде № 7001 болып тіркелді. Күші жойылды - Шығыс Қазақстан облысы Үржар ауданы Мақаншы ауылдық округі әкімінің 2020 жылғы 19 маусымдағы № 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ауданы Мақаншы ауылдық округі әкімінің 19.06.2020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 Ветеринариялық бақылау және қадағалау комитетінің Үржар аудандық аумақтық инспекциясы басшысының 2020 жылдың 10 сәуірдегі № 90 ұсынысы негізінде, Мақаншы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Үржар ауданы Мақаншы ауылдық округіне қарасты "Ілгідай" шаруа қожалығында ірі қара малдары мен жылқы малы арасында құтырық ауруы шығуына байланысты,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Үржар аудандық аумақтық инспекциясы" мемлекеттік мекемесіне (келісім бойынша), Шығыс Қазақстан облысы денсаулық сақтау басқармасының "Үржар ауданының №2 аудандық ауруханасы" шаруашылық жүргізу құқығындағы коммуналдық мемлекеттік кәсіпорнына (келісім бойынша) анықталған эпизоотиялық ошақта ветеринариялық-санитариялық қолайлы жағдайға қол жеткізуге қажетті ветеринариялық-санитариялық іс-шараларды жүргізу ұсынылсын.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Үржар ауданы Мақаншы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жарияланғаннан кейін Үржар ауданының әкімдігінің интернет-ресурстарында орналастыруын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