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522" w14:textId="3a9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56-13 шешімі. Солтүстік Қазақстан облысының Әділет департаментінде 2020 жылғы 16 қаңтарда № 5962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74 865,3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632,7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05.11.2020 № 68-10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7 214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Тахтаброд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