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658c" w14:textId="35e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2019 – 2021 жылдарға арналған бюджеті туралы" Сырдария аудандық мәслихаттың 2018 жылғы 26 желтоқсандағы № 263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324 шешімі. Қызылорда облысының Әділет департаментінде 2019 жылғы 15 тамызда № 6884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6602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Ақжарма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105185,8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100224,8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- 968,2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968,2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