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c9918" w14:textId="d1c99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использования средств резервного фонда акима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Кызылординской области от 10 июня 1997 года № 506. Зарегистрировано Управлением юстиции Кызылординской области 13 июня 1997 года № 15. Утратило силу постановлением акимата Кызылординской области от 20 декабря 2004 года № 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20.12.2004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постановлением Правительства Республики Казахстан от 22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№ 620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целях обеспечения эффективного и целевого использования средств резервного фонда акима области, а также для оперативного финансирования возникающих непредвиденных обстоятельств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Порядок использования средств резервного фонда акима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акимам районов и города Кызылорда разработать и утвердить порядок использования средств резервного фонда соответствующих местных бюджетов.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