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5b1d" w14:textId="47e5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 ноября 2023 года № 453. Зарегистрировано в Департаменте юстиции Туркестанской области 7 ноября 2023 года № 6399-13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района Байдибек,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от 20 декабря 2020 года № 469 "Об определении специально отведенных мест для осуществления выездной торговли на территории района Байдибек" (зарегистрировано в Реестре государственной регистрации нормативных правовых актов № 5957).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Байдибек.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Байдибекского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2023 года № 453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Байдибек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Точное месторасположение нестационарных торговых объектов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Агыбетский сельский округ, населенный пункт Агыбет, улица Талдыбулак справа от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Акбастау, населенный пункт Акбастау, улица Бейбитшилик, напротив продуктового магазина "Мейрамбек"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"Мейрамбек"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Алгабас, населенный пункт Шакпак, улица С. Абдижаппарова, напротив здания "Сельское отделение почтовой связи Шакпак Байдибекский районный почтовый узел Туркестанский областной филиал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Алмалы, населенный пункт Жарыкбас, улица Дарбаза, слева от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Богенский сельский округ, населенный пункт Шалдар, улица А.Касымбекова, напротив здания "сельский Дом культуры "Шалдар" государственного коммунального казенного предприятия "районный Дом культуры" отдела культуры и развития языков Байдибекского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"Нур-мейр"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Борлысай, населенный пункт Актас, улица Н. Тойжанова слева от продуктового магазина "Куаныш-ата"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"Куаныш-ата"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Боралдай, населенный пункт Боралдай, улица А. Жумадиллаулы, слева от дома № 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"Максат"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Боралдай, населенный пункт Верхний Боралдай, улица Толеби напротив АЗС "КазМунайГаз"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населенный пункт Жамбыл, улица А. Айнакожа, слева от участкового пункта полиции №105 Жамбылского сельского округа отдела местной полицейской службы Байдибекского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Коктерек, населенный пункт Кенестобе, улица З. Капалбаева, справа от открытой спортивной площадки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Мынбулак, населенный пункт Мынбулак, улица А.Ералиева слева от машинно-ремонтного центра №30/1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"Бакыт"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 Сельский округ Шаян, населенный пункт Шаян, улица М.Ауэзова, на территории площади "Независимости"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"Роза"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Шаян, населенный пункт Шаян, улица Б.Карашаулы, напротив "Детской аллеи"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"Канагат"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