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d3771" w14:textId="44d37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Атбасарского района от 22 февраля 2017 года № 6С 9/10 "Об утверждении Правил оказания социальной помощи, установления размеров и определения перечня отдельных категорий нуждающихся граждан Атбасарского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Атбасарского районного маслихата Акмолинской области от 17 ноября 2022 года № 7С 25/16. Зарегистрировано в Министерстве юстиции Республики Казахстан 24 ноября 2022 года № 30700. Утратило силу решением Атбасарского районного маслихата Акмолинской области от 17 ноября 2023 года № 8С 9/4</w:t>
      </w:r>
    </w:p>
    <w:p>
      <w:pPr>
        <w:spacing w:after="0"/>
        <w:ind w:left="0"/>
        <w:jc w:val="both"/>
      </w:pPr>
      <w:r>
        <w:rPr>
          <w:rFonts w:ascii="Times New Roman"/>
          <w:b w:val="false"/>
          <w:i w:val="false"/>
          <w:color w:val="ff0000"/>
          <w:sz w:val="28"/>
        </w:rPr>
        <w:t xml:space="preserve">
      Сноска. Утратило силу решением Атбасарского районного маслихата Акмолинской области от 17.11.2023 </w:t>
      </w:r>
      <w:r>
        <w:rPr>
          <w:rFonts w:ascii="Times New Roman"/>
          <w:b w:val="false"/>
          <w:i w:val="false"/>
          <w:color w:val="ff0000"/>
          <w:sz w:val="28"/>
        </w:rPr>
        <w:t>№ 8С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Атбасарский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Атбасарского района "Об утверждении Правил оказания социальной помощи, установления размеров и определения перечня отдельных категорий нуждающихся граждан Атбасарского района" от 22 февраля 2017 года № 6С 9/10 (зарегистрировано в Реестре государственной регистрации нормативных правовых актов под № 5835)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Атбасарского района,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Меры социальной поддержки, предусмотренные статьей 16 Закона Республики Казахстан "О социальной защите лиц с инвалидностью в Республике Казахстан" и подпунктом 2) статьи 10, подпунктом 2) статьи 11, подпунктом 2) статьи 12, подпунктом 2) статьи 13, статьей 17 Закона Республики Казахстан "О ветеранах", оказываются в порядке, определенном настоящими Правилами.";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Социальная помощь к праздничным дням оказывается единовременно и периодически (ежемесячно), в виде денежных выплат следующим категориям граждан:</w:t>
      </w:r>
    </w:p>
    <w:p>
      <w:pPr>
        <w:spacing w:after="0"/>
        <w:ind w:left="0"/>
        <w:jc w:val="both"/>
      </w:pPr>
      <w:r>
        <w:rPr>
          <w:rFonts w:ascii="Times New Roman"/>
          <w:b w:val="false"/>
          <w:i w:val="false"/>
          <w:color w:val="000000"/>
          <w:sz w:val="28"/>
        </w:rPr>
        <w:t>
      1) День Победы - 9 мая:</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единовременно в размере – 1 000 000 (один миллион) тенге и ежемесячно в размере 20 (двадцать) месячных расчетных показателей;</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единовременно в размере – 1 000 000 (один миллион)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в размере –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в размере –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в размере – 100 000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единовременно в размере – 100 000 (сто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единовременно в размере – 100 000 (сто тысяч) тенге;</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единовременно в размере – 100 000 (сто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единовременно в размере – 100 000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единовременно в размере – 100 000 (сто тысяч) тенге;</w:t>
      </w:r>
    </w:p>
    <w:p>
      <w:pPr>
        <w:spacing w:after="0"/>
        <w:ind w:left="0"/>
        <w:jc w:val="both"/>
      </w:pPr>
      <w:r>
        <w:rPr>
          <w:rFonts w:ascii="Times New Roman"/>
          <w:b w:val="false"/>
          <w:i w:val="false"/>
          <w:color w:val="000000"/>
          <w:sz w:val="28"/>
        </w:rPr>
        <w:t>
      рабочим и служащим соответствующих категорий, обслуживавших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единовременно в размере – 100 000 (сто тысяч) тенге;</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единовременно в размере –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единовременно –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награжденных медалью "За оборону Ленинграда" или знаком "Житель блокадного Ленинграда", единовременно в размере – 60 000 (шестьдесят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единовременно – 60 000 (шестьдесят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 30 000 (тридцать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 30 000 (тридцать тысяч) тенге;</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единовременно в размере – 30 000 (тридцать тысяч) тенге;</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единовременно в размере – 30 000 (тридцать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единовременно в размере – 30 000 (тридцать тысяч) тенге;</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единовременно в размере – 30 000 (тридцать тысяч) тенге;</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единовременно в размере – 30 000 (тридцать тысяч) тенге;</w:t>
      </w:r>
    </w:p>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единовременно в размере – 30 000 (тридцать тысяч) тенге;</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единовременно – 30 000 (тридцать тысяч) тенге;</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единовременно – 30 000 (тридцать тысяч) тенге;</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единовременно – 30 000 (тридцать тысяч) тенге;</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признанными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единовременно – 30 000 (тридцать тысяч) тенге;</w:t>
      </w:r>
    </w:p>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единовременно – 30 000 (тридцать тысяч) тенге;</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единовременно - 15 (пятнадцать) месячных расчетных показателей;</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единовременно - 15 (пятнадцать)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единовременно - 15 (пятнадцать)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единовременно - 15 (пятнадцать)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единовременно - 15 (пятнадцать)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единовременно - 15 (пятнадцать)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единовременно - 15 (пятнадцать)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единовременно - 15 (пятнадцать) месячных расчетных показателей.</w:t>
      </w:r>
    </w:p>
    <w:p>
      <w:pPr>
        <w:spacing w:after="0"/>
        <w:ind w:left="0"/>
        <w:jc w:val="both"/>
      </w:pPr>
      <w:r>
        <w:rPr>
          <w:rFonts w:ascii="Times New Roman"/>
          <w:b w:val="false"/>
          <w:i w:val="false"/>
          <w:color w:val="000000"/>
          <w:sz w:val="28"/>
        </w:rPr>
        <w:t>
      2) День Конституции Республики Казахстан- 30 августа:</w:t>
      </w:r>
    </w:p>
    <w:p>
      <w:pPr>
        <w:spacing w:after="0"/>
        <w:ind w:left="0"/>
        <w:jc w:val="both"/>
      </w:pPr>
      <w:r>
        <w:rPr>
          <w:rFonts w:ascii="Times New Roman"/>
          <w:b w:val="false"/>
          <w:i w:val="false"/>
          <w:color w:val="000000"/>
          <w:sz w:val="28"/>
        </w:rPr>
        <w:t>
      лицам с инвалидностью 1, 2, 3 группы и детям с инвалидностью, единовременно - 2 (два) месячных расчетных показателей;</w:t>
      </w:r>
    </w:p>
    <w:p>
      <w:pPr>
        <w:spacing w:after="0"/>
        <w:ind w:left="0"/>
        <w:jc w:val="both"/>
      </w:pPr>
      <w:r>
        <w:rPr>
          <w:rFonts w:ascii="Times New Roman"/>
          <w:b w:val="false"/>
          <w:i w:val="false"/>
          <w:color w:val="000000"/>
          <w:sz w:val="28"/>
        </w:rPr>
        <w:t>
      пенсионерам с минимальной и ниже минимального размера пенсии, единовременно - 2 (два) месячных расчетных показателей.</w:t>
      </w:r>
    </w:p>
    <w:p>
      <w:pPr>
        <w:spacing w:after="0"/>
        <w:ind w:left="0"/>
        <w:jc w:val="both"/>
      </w:pPr>
      <w:r>
        <w:rPr>
          <w:rFonts w:ascii="Times New Roman"/>
          <w:b w:val="false"/>
          <w:i w:val="false"/>
          <w:color w:val="000000"/>
          <w:sz w:val="28"/>
        </w:rPr>
        <w:t>
      3) День Независимости Республики Казахстан -16 декабря:</w:t>
      </w:r>
    </w:p>
    <w:p>
      <w:pPr>
        <w:spacing w:after="0"/>
        <w:ind w:left="0"/>
        <w:jc w:val="both"/>
      </w:pPr>
      <w:r>
        <w:rPr>
          <w:rFonts w:ascii="Times New Roman"/>
          <w:b w:val="false"/>
          <w:i w:val="false"/>
          <w:color w:val="000000"/>
          <w:sz w:val="28"/>
        </w:rPr>
        <w:t>
      жертвам политических репрессий, лицам, пострадавшим от политических репрессий, имеющим инвалидность или являющимся пенсионерами, реабилитированным в порядке, установленным Законом Республики Казахстан "О реабилитации жертв массовых политических репрессий", единовременно - 3 (три) месячных расчетных показателей.";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редакций:</w:t>
      </w:r>
    </w:p>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оказавшихся в трудной жизненной ситуации по обращению не позднее двенадцати месяцев после ее наступления, единовременно и (или) периодически (ежемесячно):</w:t>
      </w:r>
    </w:p>
    <w:p>
      <w:pPr>
        <w:spacing w:after="0"/>
        <w:ind w:left="0"/>
        <w:jc w:val="both"/>
      </w:pPr>
      <w:r>
        <w:rPr>
          <w:rFonts w:ascii="Times New Roman"/>
          <w:b w:val="false"/>
          <w:i w:val="false"/>
          <w:color w:val="000000"/>
          <w:sz w:val="28"/>
        </w:rPr>
        <w:t>
      1) гражданам (семьям), пострадавшим вследствие стихийного бедствия или пожара по месту возникновения стихийного бедствия или пожара, без учета среднедушевого дохода единовременно – 50 (пятьдесят) месячных расчетных показателей;</w:t>
      </w:r>
    </w:p>
    <w:p>
      <w:pPr>
        <w:spacing w:after="0"/>
        <w:ind w:left="0"/>
        <w:jc w:val="both"/>
      </w:pPr>
      <w:r>
        <w:rPr>
          <w:rFonts w:ascii="Times New Roman"/>
          <w:b w:val="false"/>
          <w:i w:val="false"/>
          <w:color w:val="000000"/>
          <w:sz w:val="28"/>
        </w:rPr>
        <w:t>
      2) лицам (семьям), признанным находящимся в трудной жизненной ситуации, в том числе ограничение жизнедеятельности вследствие социально значимых заболеваний, заболеваний, представляющих опасность для окружающих:</w:t>
      </w:r>
    </w:p>
    <w:p>
      <w:pPr>
        <w:spacing w:after="0"/>
        <w:ind w:left="0"/>
        <w:jc w:val="both"/>
      </w:pPr>
      <w:r>
        <w:rPr>
          <w:rFonts w:ascii="Times New Roman"/>
          <w:b w:val="false"/>
          <w:i w:val="false"/>
          <w:color w:val="000000"/>
          <w:sz w:val="28"/>
        </w:rPr>
        <w:t>
      лицам, имеющим злокачественные новообразования, проходящим специальное лечение в условиях стационара и амбулаторно, на оснований заключения врачебно-консультативной комиссии, без учета среднедушевого дохода единовременно - 20 (двадцать) месячных расчетных показателей;</w:t>
      </w:r>
    </w:p>
    <w:p>
      <w:pPr>
        <w:spacing w:after="0"/>
        <w:ind w:left="0"/>
        <w:jc w:val="both"/>
      </w:pPr>
      <w:r>
        <w:rPr>
          <w:rFonts w:ascii="Times New Roman"/>
          <w:b w:val="false"/>
          <w:i w:val="false"/>
          <w:color w:val="000000"/>
          <w:sz w:val="28"/>
        </w:rPr>
        <w:t>
      лицам, имеющим болезнь вызванным вирусом иммунодефицита человека, на оснований заключения врачебно-консультативной комиссии, без учета среднедушевого дохода единовременно - 15 (пятнадцать) месячных расчетных показателей;</w:t>
      </w:r>
    </w:p>
    <w:p>
      <w:pPr>
        <w:spacing w:after="0"/>
        <w:ind w:left="0"/>
        <w:jc w:val="both"/>
      </w:pPr>
      <w:r>
        <w:rPr>
          <w:rFonts w:ascii="Times New Roman"/>
          <w:b w:val="false"/>
          <w:i w:val="false"/>
          <w:color w:val="000000"/>
          <w:sz w:val="28"/>
        </w:rPr>
        <w:t>
      родителям или иным законным представителям инфицированных детей, вызванных вирусом иммунодефицита человека, состоящих на диспансерном учете, на оснований заключения врачебно-консультативной комиссии, социальная помощь назначается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p>
      <w:pPr>
        <w:spacing w:after="0"/>
        <w:ind w:left="0"/>
        <w:jc w:val="both"/>
      </w:pPr>
      <w:r>
        <w:rPr>
          <w:rFonts w:ascii="Times New Roman"/>
          <w:b w:val="false"/>
          <w:i w:val="false"/>
          <w:color w:val="000000"/>
          <w:sz w:val="28"/>
        </w:rPr>
        <w:t>
      лицам, с заболеванием туберкулез, находящимся на амбулаторном лечении, на оснований списка уполномоченной организаций, ежемесячно - 5 (пять) месячных расчетных показателей.</w:t>
      </w:r>
    </w:p>
    <w:p>
      <w:pPr>
        <w:spacing w:after="0"/>
        <w:ind w:left="0"/>
        <w:jc w:val="both"/>
      </w:pPr>
      <w:r>
        <w:rPr>
          <w:rFonts w:ascii="Times New Roman"/>
          <w:b w:val="false"/>
          <w:i w:val="false"/>
          <w:color w:val="000000"/>
          <w:sz w:val="28"/>
        </w:rPr>
        <w:t>
      3) лицам (семьям), признанным находящимся в трудной жизненной ситуации, единовременно в размере 15 (пятнадцать) месячных расчетных показателей без учета среднедушевого дохода, по следующим основаниям:</w:t>
      </w:r>
    </w:p>
    <w:p>
      <w:pPr>
        <w:spacing w:after="0"/>
        <w:ind w:left="0"/>
        <w:jc w:val="both"/>
      </w:pPr>
      <w:r>
        <w:rPr>
          <w:rFonts w:ascii="Times New Roman"/>
          <w:b w:val="false"/>
          <w:i w:val="false"/>
          <w:color w:val="000000"/>
          <w:sz w:val="28"/>
        </w:rPr>
        <w:t>
      освобождение из мест лишения свободы;</w:t>
      </w:r>
    </w:p>
    <w:p>
      <w:pPr>
        <w:spacing w:after="0"/>
        <w:ind w:left="0"/>
        <w:jc w:val="both"/>
      </w:pPr>
      <w:r>
        <w:rPr>
          <w:rFonts w:ascii="Times New Roman"/>
          <w:b w:val="false"/>
          <w:i w:val="false"/>
          <w:color w:val="000000"/>
          <w:sz w:val="28"/>
        </w:rPr>
        <w:t>
      нахождение на учете в службе пробаций.</w:t>
      </w:r>
    </w:p>
    <w:p>
      <w:pPr>
        <w:spacing w:after="0"/>
        <w:ind w:left="0"/>
        <w:jc w:val="both"/>
      </w:pPr>
      <w:r>
        <w:rPr>
          <w:rFonts w:ascii="Times New Roman"/>
          <w:b w:val="false"/>
          <w:i w:val="false"/>
          <w:color w:val="000000"/>
          <w:sz w:val="28"/>
        </w:rPr>
        <w:t>
      4) лицам, указанным в подпункте 1) пункта 6 настоящих Правил, без учета среднедушевого дохода, на проезд на санаторно-курортное лечения (в обе стороны) единовременно в размере не более 30 (тридцати) месячных расчетных показателей.".</w:t>
      </w:r>
    </w:p>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Атбасарского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Б.Комбатуров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