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a72" w14:textId="2edd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зарегистрированных кандидатов в депутаты районного маслихата вместо выбывшего депутата по избирательному округу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февраля 2011 года N 44.Зарегистрировано Управлением юстиции Айыртауского района Северо-Казахстанской области 1 марта 2011 года N 13-3-127. Утратило силу - постановлением акимата Айыртауского района Северо-Казахстанской области от 28 марта 2011 года N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28.03.2011 N 85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зарегистрированных кандидатов в депутаты районного маслихата вместо выбывшего депутата по избирательному округу № 5, согласно прилагаемого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Токтасин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Е. Мергасимов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зарегистрированных кандидатов в депутаты районного маслихата вместо выбывшего депутата по избирательному округу № 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69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информационных стендов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Комаровка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«Ашимова» (по согласованию)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Акана-сере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индивидуального дома Рамиш Айбарши (по согласованию)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Лавровка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почты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Жумысши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ИП «Умышев» (по согласованию)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Теренколь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«Детский мир», угол улиц Достык и М. Янко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