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b424" w14:textId="397b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утверждении поправочных коэффициентов к базовым ставкам платы за земельные участки и границы зон города Тараз" от 28 октября 2005 года № 11-7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18 декабря 2008 года N 10-7. Зарегистрировано Департаментом юстиции Жамбылской области 20 января 2009 года за № 1718.Утратило силу решением Жамбылского областного маслихата от 15 марта 2011 года № 32-6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Жамбылского областного маслихата от 15.03.2011 года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октября 2008 года № 956 "О внесении изменения в постановление Правительства Республики Казахстан от 2 сентября 2003 года № 890",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областного маслихата " Об утверждении поправочных к оэффициентов к базовым ставкам платы за земельные участки и границы зон города Тараз" от 28 октября 2005 года № 11-7 (зарегистрировано в Реестре государственной регистрации нормативных правовых актов за № 1627, опубликовано 26 ноября 2005 года в областных газетах "Знамя труда" № 157-158 и "Ақ жол" № 173)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цифры "362" заменить на цифры "2080";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цифры "272" заменить на цифры "1560";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 цифры "181" заменить на цифры "1040";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цифры "90,5" заменить на цифры "520".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Бегеев                  А. Асильбеков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