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e23c" w14:textId="253e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Аккольского района Акмолинской области от 29 мая 2024 года № А-5/126 и решение Аккольского районного маслихата Акмолинской области от 29 мая 2024 года № С 22-6 "Об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Аккольского района Акмолинской области от 29 января 2026 года № А-1/13 и решение Аккольского районного маслихата Акмолинской области от 29 января 2026 года № С 53-1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производства", акимат Аккольского района ПОСТАНОВЛЯЕТ и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от 29 мая 2024 года № А-5/126 и решение Аккольского районного маслихата Акмолинской области от 29 мая 2024 года № С 22-6 "Об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районе" (зарегистрировано в Реестре государственной регистрации нормативных правовых актов № 8759-03)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А-1/13 от 29 января 2026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53-1 от 29 января 2026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угодий, гектар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 или фермерского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