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04c" w14:textId="5ab3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1997 г. N 170-I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Республики Таджикистан о свободной торговле, подписанное 22 ноября 1995 года в Алматы.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 Правительством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декабря 1997 г.)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способствуя гармоничному развитию торгово-экономического сотрудничества между Республикой Казахстан и Республикой Таджикистан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Совета глав государств СНГ от 15 апреля 1994 года о создании зоны свободной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торговые отношения между обеими странами в соответствии с основными принципами Генерального соглашения по тарифам и торговле (ГАТТ),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применяют таможенные пошлины, налоги и сборы, имеющие эквивалентные действия на экспорт или импорт товаров, происходящих из таможенной территории одной из Сторон и предназначенных для таможенной территории другой Стороны. Изъятия из данного торгового режима по согласованной номенклатуре товаров ежегодно будут оформляться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и на период его действия под товарами, происходящими из таможенных территорий Сторон, понимаются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полностью произведенные на территории Сторон 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подвергшиеся обработке на территории Сторон с использованием сырья, материалов и комплектующих изделий происхождением из третьих стран, и изменившие в связи с этим принадлежность по классификации Гармонизированной Системы описания и кодирования товаров хотя бы по одному из четырех первых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произведенные с использованием указанных в подпункте "б" сырья, материалов и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Подробные правила происхождения товаров будут согласованы Сторонами в отдельном документе, который Стороны поручат подготовить уполномоченным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прямо или косвенно облагать товары, подпадающие под действие настоящего Соглашения, внутренними налогами или сборами, превышающими соответствующие налоги и сборы, которыми облагаются аналогичные товары внутреннего производства или товары, происходящие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вводить в отношении импорта или экспорта товаров, подпадающих под действие настоящего Соглашения, какие-либо специальные ограничения и требования, которые в аналогичной ситуации не применяются к аналогичным товарам внутреннего производства или товарам, происхождением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в отношении складирования, перегрузки, хранения, перевозки товаров происхождением из другой Стороны, а также платежей и перевода платежей правила иные, чем те, которые применяются в аналогичных случаях в отношении собственных товаров или товаров происхождением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во взаимной торговле будут воздерживаться от применения дискриминационных мер, введения количественных ограничений или эквивалентных им мер на экспорт и/или импорт товаров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устанавливать количественные ограничения в одностороннем порядке, но только в разумных пределах и на строго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ограничения должны иметь исключительный характер и могут применяться только в случаях острого дефицита данного товара на внутреннем рынке и острого дефицита платежного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применяющая количественные ограничения в соответствии с настоящей статьей, должна по возможности заблаговременно, предоставить другой Стороне полную информацию об основных причинах введения, формах и предполагаемых сроках применения упомянутых ограничений, после чего назначаются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количественных ограничений в соответствии с настоящей статьей оформляется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по торгово-экономическому сотрудничеству между хозяйствующими субъектами Сторон будут осуществляться в соответствии с соглашением между уполномоченными банками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не будет допускать реэкспорта товаров, в отношении экспорта которых другая Сторона, с территории которой происходят эти товары, применяет меры тарифного и/или нетарифного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таких товаров в третьи страны может осуществляться только с письменного согласия и на условиях, определяемых уполномоченным учреждением страны происхождения данных товаров. В случае несоблюдения настоящего положения заинтересованная Сторона, вправе после предварительных консультаций с другой Стороной, в одностороннем порядке вводить меры по регулированию вывоза таких товаров на территорию другой Стороны, допустившей несогласованный реэкспорт.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реэкспортом понимается вывоз товара, происходящего из таможенной территории одной Стороны, другой Стороной за пределы ее таможенной территории, с целью экспорта в третью страну.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на регулярной основе информацией о законах, связанных с экономической деятельностью, в том числе по вопросам торговли, инвестиций, налогообложения, банковской и страховой деятельности и прочих финансовых услуг, по транспортным и таможенным вопросам, включая таможенную статистику.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своевременно будут сообщать друг другу об изменениях в национальном законодательстве, которые могут повлиять на выполнение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согласуют порядок обмена такой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сближать уровни ставок таможенных пошлин, применяемых в торговле с третьими странами, и в этих целях согласились о проведении регулярных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действующих таможенных тарифах и обо всех исключениях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несовместимость с целями настоящего Соглашения недобросовестную деловую практику, и обязуются не допускать и устранять следующие, в частности, ее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договоры между предприятиями, решения, принятые их объединениями, и общие методы деловой практики, имеющие своей целью помешать или ограничить конкуренцию или нарушить условия для нее на территориях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действия, с помощью которых одно или несколько предприятий используют свое доминирующее положение, ограничивая конкуренцию на всей или на значительной части территорий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мер тарифного и нетарифного регулирования двусторонних экономических отношений, для обмена статистической информацией, проведения таможенных процедур Стороны согласились использовать единую девятизначную Товарную номенклатуру внешнеэкономической деятельности (ТН ВЭД), основанную на Гармонизированной Системе описания и кодирования товаров и Комбинированной тарифно-статистической номенклатуре Европейского экономического сообщества. При этом для собственных нужд своих государств Стороны при необходимости осуществляют развитие Товарной номенклатуры за пределами девяти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эталонного экземпляра Товарной номенклатуры осуществляется на взаимосогласованной основе через имеющееся представительство в соответствующих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согласны в том,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каждая Сторона обеспечит беспрепятственный транзит через ее территорию товаров, происходящих из таможенной территории другой Стороны или третьих стран и предназначенных для таможенной территории другой Стороны или третьей страны, и будет предоставлять осуществляющим такой транзит экспортерам, импортерам или перевозчикам имеющиеся и необходимые для обеспечения транзита средства и услуги на условиях, в том числе финансовых, не худших, чем те, на которых те же средства и услуги предоставляются экспортерам, импортерам, национальным перевозчикам любого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праву любой из Договаривающихся Сторон принимать общепринятые в международной практике меры, которые она считает необходимыми для выполнения международных договоров, участником которых она является или намеревается стать, если эти меры касаются: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затрагивающей интересы национальной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оружием, боеприпасами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исследований или производства, связанных с нуждами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поставок материалов и оборудования, используемых в ядерной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общественной морали 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золотом, серебром или иными драгоценными металлами и камнями;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заменяют положения соглашений, заключенных ранее между Сторонами, в той мере, в какой последние либо несовместимы с первыми, либо идентичны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препятствует Сторонам устанавливать не противоречащие целям и условиям настоящего Соглашения отношения с государствами, не являющимися сторонами настоящего Соглашения, а также с их объединениями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относительно толкования или применения положений настоящего Соглашения будут разрешаться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избегать конфликтные ситуации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определяют, что претензии и споры между хозяйствующими субъектами обеих стран в результате толкования или исполнения коммерческих контрактов или сделок, в случаях невозможности их разрешения дружественным путем на основе консультаций и переговоров, и, если не согласовано иное, будут являться исключительной компетенцией судов, рассматривающих хозяйственные споры, создаваемых на территории Сторон либо на территории третьих государств, которые определяют Стороны, подписавшие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могут также определить применяемое материальное право, нормы и процедуры, а также место проведения слушания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обеспечит, чтобы на ее территории имелись эффективные средства по признанию и проведению в исполнение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целей настоящего Соглашения и выработки рекомендаций по совершенствованию торгово-зкономического сотрудничества между двумя государствами Стороны согласились учредить совместную казахстанско-таджикистанскую комиссию, которая по желанию одной из Сторон будет собираться в Республике Казахстан и Республике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предусмотренных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пять лет и будет автоматически продлеваться на следующие пятилетние сроки, если ни одна из Сторон за шесть месяцев письменно не уведомит другую сторону о своем намерении прекратить его действие.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г.Алматы 22 ноября 1995 года в двух подлинных экземплярах, каждый на казахском, таджикском и русском языках, при том все тексты имеют одинаковую силу. В случае возникновения разногласий Сторон по тексту настоящего Соглашения, Стороны будут руководствоваться текстом Соглашения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Республики Таджикистан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изъятиях из режима свободной торговли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Соглашению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Правительством Республики Таджикистан о свободной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торговле от 22 ноября 1995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Полномочные представители Республики Казахстан и Республики Таджикистан заключили настоящий Протокол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Изъятия, предусмотренные статьей 1 Соглашения между Правительством Республики Казахстан и Правительством Республики Таджикистан о свободной торговле от 22 ноября 1995 года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подпадающие под действие законодательства Республики Казахстан об экспортном тарифе, а также о порядке экспорта и импорта товаров, функционирующего в момент таможенного оформления товаров при их экспорте из Казахстана в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экспортной таможенной пошлины на продовольственное зерно Стороны рассмотрят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подпадающие под действие законодательства Республики Таджикистан об экспортном тарифе, а также законодательства о лицензировании и квотировании экспорта и импорта товаров (работ, услуг), действующего на момент проведения таможенного оформления товаров при их экспорте из Таджикистана в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товаров, на которые распространяются изъятия из режима свободной торговли в соответствии со статьей 1 настоящего Протокола. Стороны предоставляют друг другу режим наиболее благоприятствуемой нации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таможенных пошлин, налогов и сборов, взимаемых при экспорте, включая методы взимания таких пошлин,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положений, касающихся таможенного оформления транзита, транспортировки, складирования, перегрузки и других подобных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методов платежа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экспортных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развивающимся странам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соседним странам в целях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Сторонами друг другу в соответствии со специальными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является неотъемлемой частью Соглашения между Правительством Республики Казахстан и Правительством Республики Таджикистан о свободной торговле от 22 ноября 1995 года и вступает в силу одновременно с названным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действует на период до заключения нового Протокола, предусмотренного статьей 1 Соглашения между Правительством Республики Казахстан и Правительством Республики Таджикистан о свободной торговле от 22 ноября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г.Алматы 22 ноября 1995 года в двух подлинных экземплярах, каждый на казахском, таджикском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Республики Таджикистан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