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cbef" w14:textId="9c8c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января 2012 года № 527-IV.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РК см. </w:t>
      </w:r>
      <w:r>
        <w:rPr>
          <w:rFonts w:ascii="Times New Roman"/>
          <w:b w:val="false"/>
          <w:i w:val="false"/>
          <w:color w:val="000000"/>
          <w:sz w:val="28"/>
        </w:rPr>
        <w:t>ст.30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правовые отношения в области национальной безопасности Республики Казахстан и определяет содержание и принципы обеспечения безопасности человека и гражданина, общества и государства, систему, цели и направления обеспечения национальной безопасности Республики Казахстан.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Основные понятия, используемые в настоящем Законе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инфраструктура – совокупность технических средств и систем формирования, создания, преобразования, обработки, передачи, использования и хранения информации;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информационное пространство – сфера деятельности, связанная с формированием, созданием, преобразованием, обработкой, передачей, использованием, хранением информации, оказывающая воздействие в том числе на индивидуальное и общественное сознание, информационную инфраструктуру и собственно информацию;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национальная безопасность Республики Казахстан (далее – национальная безопасность) – состояние защищенности национальных интересов Республики Казахстан от реальных и потенциальных угроз, обеспечивающее динамическое развитие человека и гражданина, общества и государства;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национальной безопасности Республики Казахстан (далее – обеспечение национальной безопасности) – деятельность субъектов национальной безопасности, направленная на защиту национальных интересов от реальных и потенциальных угроз;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обеспечения национальной безопасности Республики Казахстан – совокупность правовых, организационных, экономических, технических и иных мер, реализуемых субъектами национальной безопасности, в рамках государственной политики в области национальной безопасности;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национальные интересы Республики Казахстан – совокупность законодательно признанных политических, экономических, социальных и других потребностей Республики Казахстан, от реализации которых зависит способность государства обеспечивать защиту прав человека и гражданина, ценностей казахстанского общества и основ конституционного строя;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угрозы национальной безопасности – совокупность внешних и внутренних факторов (процессов и явлений), препятствующих или могущих препятствовать реализации национальных интересов Республики Казахстан;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объекты национальной безопасности – человек, его жизнь, права и свободы; общество, его материальные и духовные ценности; государство, его конституционный строй;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стратегия национальной безопасности – стратегический документ развития Республики Казахстан, определяющий основные проблемы и угрозы, стратегические цели и целевые индикаторы, задачи и показатели результатов в области обеспечения национальной безопасности;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субъекты национальной безопасности – государство, осуществляющее свои полномочия через органы законодательной, исполнительной и судебной ветвей власти, а также граждане и организации Республики Казахстан, участвующие в реализации государственной политики в области обеспечения национальной безопасности.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Правовые основы обеспечения национальной безопасности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в области обеспечения национальной безопасности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нормы, чем те, которые содержатся в настоящем Законе, то применяются правила международного договора.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допускается заключение международных договоров: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способных нанести ущерб национальной безопасности или ведущих к утрате независимости Республики Казахстан;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сужающих сферу суверенных прав Республики Казахстан.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2-1. Цель и задачи обеспечения национальной безопасности </w:t>
      </w:r>
    </w:p>
    <w:bookmarkStart w:name="z38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обеспечения национальной безопасности является защита национальных интересов Республики Казахстан от реальных и потенциальных угроз.</w:t>
      </w:r>
    </w:p>
    <w:bookmarkEnd w:id="20"/>
    <w:bookmarkStart w:name="z38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обеспечения национальной безопасности являются:</w:t>
      </w:r>
    </w:p>
    <w:bookmarkEnd w:id="21"/>
    <w:bookmarkStart w:name="z38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незыблемости основ конституционного строя Республики Казахстан, в том числе Суверенитета, Независимости, унитарности и президентской формы правления, территориальной целостности, неприкосновенности Государственной границы Республики Казахстан и неотчуждаемости территории страны, а также обороноспособности государства;</w:t>
      </w:r>
    </w:p>
    <w:bookmarkEnd w:id="22"/>
    <w:bookmarkStart w:name="z38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 политической стабильности в стране, устойчивости экономики государства;</w:t>
      </w:r>
    </w:p>
    <w:bookmarkEnd w:id="23"/>
    <w:bookmarkStart w:name="z3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своевременное обнаружение (выявление), ликвидация или локализация угроз национальной безопасности, а также их анализ, прогнозирование и предотвращение;</w:t>
      </w:r>
    </w:p>
    <w:bookmarkEnd w:id="24"/>
    <w:bookmarkStart w:name="z3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системы политических, правовых, экономических, технических, социальных, а также стратегических, тактических, оперативных и иных мер обеспечения национальной безопасности;</w:t>
      </w:r>
    </w:p>
    <w:bookmarkEnd w:id="25"/>
    <w:bookmarkStart w:name="z39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формирование, обеспечение эффективного функционирования и совершенствование системы обеспечения национальной безопасности.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статьей 2-1 в соответствии с Законом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Принципы обеспечения национальной безопасности</w:t>
      </w:r>
    </w:p>
    <w:bookmarkEnd w:id="27"/>
    <w:bookmarkStart w:name="z2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Принципами обеспечения национальной безопасности являются:</w:t>
      </w:r>
    </w:p>
    <w:bookmarkEnd w:id="28"/>
    <w:bookmarkStart w:name="z2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 прав и свобод человека и гражданина;</w:t>
      </w:r>
    </w:p>
    <w:bookmarkEnd w:id="29"/>
    <w:bookmarkStart w:name="z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приоритетность предупредительно-профилактических мер при обеспечении национальной безопасности;</w:t>
      </w:r>
    </w:p>
    <w:bookmarkEnd w:id="30"/>
    <w:bookmarkStart w:name="z2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законности при осуществлении деятельности по обеспечению национальной безопасности;</w:t>
      </w:r>
    </w:p>
    <w:bookmarkEnd w:id="31"/>
    <w:bookmarkStart w:name="z2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оперативное взаимное информирование и согласованность действий сил обеспечения национальной безопасности;</w:t>
      </w:r>
    </w:p>
    <w:bookmarkEnd w:id="32"/>
    <w:bookmarkStart w:name="z2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единство, взаимосвязь и сбалансированность всех видов национальной безопасности, оперативное изменение их приоритетности в зависимости от развития ситуации;</w:t>
      </w:r>
    </w:p>
    <w:bookmarkEnd w:id="33"/>
    <w:bookmarkStart w:name="z2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своевременность и адекватность мер обеспечения национальной безопасности масштабам и характеру нанесенного и (или) потенциального ущерба национальной безопасности;</w:t>
      </w:r>
    </w:p>
    <w:bookmarkEnd w:id="34"/>
    <w:bookmarkStart w:name="z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баланса интересов человека и гражданина, общества и государства, их взаимная ответственность;</w:t>
      </w:r>
    </w:p>
    <w:bookmarkEnd w:id="35"/>
    <w:bookmarkStart w:name="z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контролируемость реализации всей совокупности действий по защите национальной безопасности;</w:t>
      </w:r>
    </w:p>
    <w:bookmarkEnd w:id="36"/>
    <w:bookmarkStart w:name="z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интеграция системы обеспечения национальной безопасности с международными системами безопасности;</w:t>
      </w:r>
    </w:p>
    <w:bookmarkEnd w:id="37"/>
    <w:bookmarkStart w:name="z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четкое разграничение полномочий государственных органов.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Законом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Виды национальной безопасности</w:t>
      </w:r>
    </w:p>
    <w:bookmarkEnd w:id="39"/>
    <w:bookmarkStart w:name="z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Видами национальной безопасности являются:</w:t>
      </w:r>
    </w:p>
    <w:bookmarkEnd w:id="40"/>
    <w:bookmarkStart w:name="z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общественная безопасность – состояние защищенности жизни, здоровья и благополучия граждан, духовно-нравственных ценностей казахстанского общества и системы социального обеспечения от реальных и потенциальных угроз, при котором обеспечивается целостность общества и его стабильность;</w:t>
      </w:r>
    </w:p>
    <w:bookmarkEnd w:id="41"/>
    <w:bookmarkStart w:name="z3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военная безопасность – состояние защищенности жизненно важных интересов человека и гражданина, общества и государства от внешних и внутренних угроз, связанных с применением военной силы или намерением ее применения;</w:t>
      </w:r>
    </w:p>
    <w:bookmarkEnd w:id="42"/>
    <w:bookmarkStart w:name="z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политическая безопасность – состояние защищенности основ конституционного строя, деятельности системы государственных органов и порядка государственного управления от реальных и потенциальных угроз, при котором обеспечивается соблюдение прав и свобод граждан, социальных групп и баланс их интересов, стабильность, целостность и благоприятное международное положение государства;</w:t>
      </w:r>
    </w:p>
    <w:bookmarkEnd w:id="43"/>
    <w:bookmarkStart w:name="z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экономическая безопасность – состояние защищенности национальной экономики Республики Казахстан от реальных и потенциальных угроз, при котором обеспечивается устойчивое ее развитие и экономическая независимость;</w:t>
      </w:r>
    </w:p>
    <w:bookmarkEnd w:id="44"/>
    <w:bookmarkStart w:name="z3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безопасность – состояние защищенности информационного пространства Республики Казахстан, а также прав и интересов человека и гражданина, общества и государства в информационной сфере от реальных и потенциальных угроз, при котором обеспечивается устойчивое развитие и информационная независимость страны;</w:t>
      </w:r>
    </w:p>
    <w:bookmarkEnd w:id="45"/>
    <w:bookmarkStart w:name="z4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экологическая безопасность – состояние защищенности жизненно важных интересов и прав человека и гражданина, общества и государства от угроз, возникающих в результате антропогенных и природных воздействий на окружающую среду.</w:t>
      </w:r>
    </w:p>
    <w:bookmarkEnd w:id="46"/>
    <w:bookmarkStart w:name="z4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Основные национальные интересы Республики Казахстан</w:t>
      </w:r>
    </w:p>
    <w:bookmarkEnd w:id="47"/>
    <w:bookmarkStart w:name="z4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национальными интересами Республики Казахстан являются:</w:t>
      </w:r>
    </w:p>
    <w:bookmarkEnd w:id="48"/>
    <w:bookmarkStart w:name="z4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прав и свобод человека и гражданина;</w:t>
      </w:r>
    </w:p>
    <w:bookmarkEnd w:id="49"/>
    <w:bookmarkStart w:name="z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точное и единообразное исполнение законов и поддержание правопорядка;</w:t>
      </w:r>
    </w:p>
    <w:bookmarkEnd w:id="50"/>
    <w:bookmarkStart w:name="z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общественное согласие и политическая стабильность в стране;</w:t>
      </w:r>
    </w:p>
    <w:bookmarkEnd w:id="51"/>
    <w:bookmarkStart w:name="z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казахстанский патриотизм и единство народа Казахстана;</w:t>
      </w:r>
    </w:p>
    <w:bookmarkEnd w:id="52"/>
    <w:bookmarkStart w:name="z4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сохранение и приумножение материальных и духовно-нравственных ценностей казахстанского общества;</w:t>
      </w:r>
    </w:p>
    <w:bookmarkEnd w:id="53"/>
    <w:bookmarkStart w:name="z4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достижение и поддержание уровня и качества системы здравоохранения и социального обеспечения, адекватного потребностям улучшения благосостояния граждан и общества;</w:t>
      </w:r>
    </w:p>
    <w:bookmarkEnd w:id="54"/>
    <w:bookmarkStart w:name="z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достижение и поддержание уровня и качества образования и научного потенциала страны, адекватного потребностям социально-экономического, инновационного и интеллектуального развития общества и граждан;</w:t>
      </w:r>
    </w:p>
    <w:bookmarkEnd w:id="55"/>
    <w:bookmarkStart w:name="z5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незыблемость основ конституционного строя Республики Казахстан, в том числе Суверенитета, Независимости, унитарности и президентской формы правления, территориальной целостности, неприкосновенности Государственной границы и неотчуждаемости территории страны;</w:t>
      </w:r>
    </w:p>
    <w:bookmarkEnd w:id="56"/>
    <w:bookmarkStart w:name="z5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устойчивое функционирование государственных институтов, повышение эффективности их деятельности;</w:t>
      </w:r>
    </w:p>
    <w:bookmarkEnd w:id="57"/>
    <w:bookmarkStart w:name="z5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экономическое развитие на благо единого народа Казахстана;</w:t>
      </w:r>
    </w:p>
    <w:bookmarkEnd w:id="58"/>
    <w:bookmarkStart w:name="z5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устойчивое функционирование субъектов агропромышленного, топливно-энергетического комплексов, транспортной и производственных отраслей, финансовой системы, в полной мере обеспечивающих экономическую безопасность;</w:t>
      </w:r>
    </w:p>
    <w:bookmarkEnd w:id="59"/>
    <w:bookmarkStart w:name="z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боевой и мобилизационной готовности Вооруженных Сил, других войск и воинских формирований Республики Казахстан;</w:t>
      </w:r>
    </w:p>
    <w:bookmarkEnd w:id="60"/>
    <w:bookmarkStart w:name="z5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оснащенности вооружением и военной техникой и развитие отечественных субъектов оборонно-промышленного комплекса, в полной мере обеспечивающее военную безопасность Республики Казахстан;</w:t>
      </w:r>
    </w:p>
    <w:bookmarkEnd w:id="61"/>
    <w:bookmarkStart w:name="z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поддержание и развитие конкурентоспособного и защищенного национального информационного пространства;</w:t>
      </w:r>
    </w:p>
    <w:bookmarkEnd w:id="62"/>
    <w:bookmarkStart w:name="z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сохранение и улучшение состояния окружающей среды, рациональное использование природных ресурсов;</w:t>
      </w:r>
    </w:p>
    <w:bookmarkEnd w:id="63"/>
    <w:bookmarkStart w:name="z5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состояние международного сотрудничества, отвечающее приоритетам развития Республики Казахстан;</w:t>
      </w:r>
    </w:p>
    <w:bookmarkEnd w:id="64"/>
    <w:bookmarkStart w:name="z5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продвижение политических инициатив, направленных на укрепление позитивного имиджа и авторитета Республики Казахстан на международном уровне;</w:t>
      </w:r>
    </w:p>
    <w:bookmarkEnd w:id="65"/>
    <w:bookmarkStart w:name="z6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защита населения и территории Казахстана от угроз, возникающих при чрезвычайных ситуациях и военных конфликтах или вследствие этих конфликтов, в мирное и военное время.</w:t>
      </w:r>
    </w:p>
    <w:bookmarkEnd w:id="66"/>
    <w:bookmarkStart w:name="z6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Национальные интересы Республики Казахстан могут дополняться законами Республики Казахстан.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законами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Основные угрозы национальной безопасности</w:t>
      </w:r>
    </w:p>
    <w:bookmarkEnd w:id="68"/>
    <w:bookmarkStart w:name="z6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Основными угрозами национальной безопасности являются:</w:t>
      </w:r>
    </w:p>
    <w:bookmarkEnd w:id="69"/>
    <w:bookmarkStart w:name="z6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уровня законности и правопорядка, в том числе рост преступности, включая организованные ее формы, сращивание государственных органов с криминальными структурами, террористическими или экстремистскими организациями, покровительство должностных лиц незаконному обороту капитала, коррупция, незаконный оборот оружия и наркотических средств, способствующие снижению степени защищенности национальных интересов;</w:t>
      </w:r>
    </w:p>
    <w:bookmarkEnd w:id="70"/>
    <w:bookmarkStart w:name="z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ухудшение демографической ситуации и здоровья населения, в том числе резкое снижение рождаемости, повышение смертности;</w:t>
      </w:r>
    </w:p>
    <w:bookmarkEnd w:id="71"/>
    <w:bookmarkStart w:name="z6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неконтролируемые миграционные процессы;</w:t>
      </w:r>
    </w:p>
    <w:bookmarkEnd w:id="72"/>
    <w:bookmarkStart w:name="z6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снижение уровня и качества здравоохранения, образования и интеллектуального потенциала страны;</w:t>
      </w:r>
    </w:p>
    <w:bookmarkEnd w:id="73"/>
    <w:bookmarkStart w:name="z6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утрата историко-культурного и духовного наследия единого народа Республики Казахстан;</w:t>
      </w:r>
    </w:p>
    <w:bookmarkEnd w:id="74"/>
    <w:bookmarkStart w:name="z6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обострение социальной и политической обстановки, выражающееся в межэтнических и межконфессиональных конфликтах, массовых беспорядках;</w:t>
      </w:r>
    </w:p>
    <w:bookmarkEnd w:id="75"/>
    <w:bookmarkStart w:name="z7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деятельность, направленная на насильственное изменение основ конституционного строя, в том числе действия, посягающие на унитарность Республики Казахстан, целостность, неприкосновенность, неотчуждаемость ее территории, безопасность охраняемых лиц;</w:t>
      </w:r>
    </w:p>
    <w:bookmarkEnd w:id="76"/>
    <w:bookmarkStart w:name="z7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терроризм, экстремизм и сепаратизм в любых их формах и проявлениях;</w:t>
      </w:r>
    </w:p>
    <w:bookmarkEnd w:id="77"/>
    <w:bookmarkStart w:name="z7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разведывательно-подрывная деятельность специальных служб иностранных государств, иных зарубежных организаций и отдельных лиц, направленная на нанесение ущерба национальной безопасности;</w:t>
      </w:r>
    </w:p>
    <w:bookmarkEnd w:id="78"/>
    <w:bookmarkStart w:name="z7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дезорганизация деятельности государственных органов, нарушение их бесперебойного функционирования, снижение степени управляемости в стране;</w:t>
      </w:r>
    </w:p>
    <w:bookmarkEnd w:id="79"/>
    <w:bookmarkStart w:name="z7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нанесение ущерба экономической безопасности государства, включая использование стратегических ресурсов вопреки интересам страны, препятствование инновационному развитию и росту инвестиционной активности, неконтролируемый вывоз капитала и товаров за пределы страны, рост теневой экономики;</w:t>
      </w:r>
    </w:p>
    <w:bookmarkEnd w:id="80"/>
    <w:bookmarkStart w:name="z7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снижение устойчивости финансовой системы;</w:t>
      </w:r>
    </w:p>
    <w:bookmarkEnd w:id="81"/>
    <w:bookmarkStart w:name="z7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сокращение производства, снижение качества, конкурентоспособности, экспортного, транзитного потенциала и доступности продукции и товаров, сокращение поставок из других государств продукции и товаров, не производимых в Республике Казахстан;</w:t>
      </w:r>
    </w:p>
    <w:bookmarkEnd w:id="82"/>
    <w:bookmarkStart w:name="z7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снижение уровня обороноспособности страны, угроза неприкосновенности Государственной границы Республики Казахстан и применения силы в отношении Республики Казахстан, агрессия против нее;</w:t>
      </w:r>
    </w:p>
    <w:bookmarkEnd w:id="83"/>
    <w:bookmarkStart w:name="z7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создание не предусмотренных законодательством Республики Казахстан военизированных формирований;</w:t>
      </w:r>
    </w:p>
    <w:bookmarkEnd w:id="84"/>
    <w:bookmarkStart w:name="z7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снижение уровня защищенности информационного пространства страны, а также национальных информационных ресурсов от несанкционированного доступа;</w:t>
      </w:r>
    </w:p>
    <w:bookmarkEnd w:id="85"/>
    <w:bookmarkStart w:name="z8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информационное воздействие на общественное и индивидуальное сознание, связанное с преднамеренным искажением и распространением недостоверной информации в ущерб национальной безопасности;</w:t>
      </w:r>
    </w:p>
    <w:bookmarkEnd w:id="86"/>
    <w:bookmarkStart w:name="z8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резкое ухудшение экологической ситуации, в том числе качества питьевой воды, стихийные бедствия и иные чрезвычайные ситуации природного и техногенного характера, эпидемии и эпизоотии;</w:t>
      </w:r>
    </w:p>
    <w:bookmarkEnd w:id="87"/>
    <w:bookmarkStart w:name="z8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нанесение ущерба национальным интересам на международном уровне, политическому имиджу и экономическому рейтингу Казахстана;</w:t>
      </w:r>
    </w:p>
    <w:bookmarkEnd w:id="88"/>
    <w:bookmarkStart w:name="z37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использование денег и (или) иного имущества, полученных (поступивших) от иностранных государств, международных и иностранных организаций, иностранных граждан, лиц без гражданства, на организацию и проведение собраний, митингов, шествий, пикетов и демонстраций, а также призывы к участию в них, если их целью являются разжигание расовой, национальной, этнической, социальной, религиозной нетерпимости, насильственное свержение конституционного строя, посягательство на территориальную целостность Республики Казахстан, а также нарушение других положений Конституции, законов и иных нормативных правовых актов Республики Казахстан либо их проведение угрожает общественному порядку и безопасности граждан.</w:t>
      </w:r>
    </w:p>
    <w:bookmarkEnd w:id="89"/>
    <w:bookmarkStart w:name="z37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высокий уровень биологических рисков и возникновение биологических угроз.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дополнить подпунктом 22) в соответствии с Законом РК от 10.06.2026 </w:t>
      </w:r>
      <w:r>
        <w:rPr>
          <w:rFonts w:ascii="Times New Roman"/>
          <w:b w:val="false"/>
          <w:i w:val="false"/>
          <w:color w:val="ff0000"/>
          <w:sz w:val="28"/>
        </w:rPr>
        <w:t>№ 301-VIII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Угрозы национальной безопасности могут дополняться и детализироваться законодательством Республики Казахстан, документами Системы государственного планирования Республики Казахстан.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26.07.2016 </w:t>
      </w:r>
      <w:r>
        <w:rPr>
          <w:rFonts w:ascii="Times New Roman"/>
          <w:b w:val="false"/>
          <w:i w:val="false"/>
          <w:color w:val="000000"/>
          <w:sz w:val="28"/>
        </w:rPr>
        <w:t>№ 12-VІ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двух месяцев после дня его первого официального опубликования); от 28.12.2016 </w:t>
      </w:r>
      <w:r>
        <w:rPr>
          <w:rFonts w:ascii="Times New Roman"/>
          <w:b w:val="false"/>
          <w:i w:val="false"/>
          <w:color w:val="000000"/>
          <w:sz w:val="28"/>
        </w:rPr>
        <w:t>№ 36-VІ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двух месяцев после дня его первого официального опубликования); от 16.11.2020 </w:t>
      </w:r>
      <w:r>
        <w:rPr>
          <w:rFonts w:ascii="Times New Roman"/>
          <w:b w:val="false"/>
          <w:i w:val="false"/>
          <w:color w:val="000000"/>
          <w:sz w:val="28"/>
        </w:rPr>
        <w:t>№ 375-VI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21.05.2022 </w:t>
      </w:r>
      <w:r>
        <w:rPr>
          <w:rFonts w:ascii="Times New Roman"/>
          <w:b w:val="false"/>
          <w:i w:val="false"/>
          <w:color w:val="000000"/>
          <w:sz w:val="28"/>
        </w:rPr>
        <w:t>№ 123-VII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СИСТЕМА ОБЕСПЕЧЕНИЯ НАЦИОНАЛЬНОЙ БЕЗОПАСНОСТИ И</w:t>
      </w:r>
      <w:r>
        <w:br/>
      </w:r>
      <w:r>
        <w:rPr>
          <w:rFonts w:ascii="Times New Roman"/>
          <w:b/>
          <w:i w:val="false"/>
          <w:color w:val="000000"/>
        </w:rPr>
        <w:t>ЕЕ ОСНОВНЫЕ ФУНКЦИИ</w:t>
      </w:r>
    </w:p>
    <w:bookmarkEnd w:id="92"/>
    <w:bookmarkStart w:name="z8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Система обеспечения национальной безопасности</w:t>
      </w:r>
    </w:p>
    <w:bookmarkEnd w:id="93"/>
    <w:bookmarkStart w:name="z8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Систему обеспечения национальной безопасности образуют взаимодействующие между собой силы ее обеспечения, иные государственные органы и организации, осуществляющие меры политического, правового, организационного, экономического, военного и иного характера, направленные на обеспечение безопасности человека и гражданина, общества и государства.</w:t>
      </w:r>
    </w:p>
    <w:bookmarkEnd w:id="94"/>
    <w:bookmarkStart w:name="z8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Республики Казахстан участвуют в реализации государственной политики в области обеспечения национальной безопасности посредством реализации своих прав и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Казахстан.</w:t>
      </w:r>
    </w:p>
    <w:bookmarkEnd w:id="95"/>
    <w:bookmarkStart w:name="z8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Основные функции системы обеспечения национальной безопасности</w:t>
      </w:r>
    </w:p>
    <w:bookmarkEnd w:id="96"/>
    <w:bookmarkStart w:name="z8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системы обеспечения национальной безопасности являются:</w:t>
      </w:r>
    </w:p>
    <w:bookmarkEnd w:id="97"/>
    <w:bookmarkStart w:name="z9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национальных интересов Республики Казахстан;</w:t>
      </w:r>
    </w:p>
    <w:bookmarkEnd w:id="98"/>
    <w:bookmarkStart w:name="z9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целей, задач и основных направлений обеспечения национальной безопасности;</w:t>
      </w:r>
    </w:p>
    <w:bookmarkEnd w:id="99"/>
    <w:bookmarkStart w:name="z9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анализ, оценка и прогнозирование угроз национальной безопасности;</w:t>
      </w:r>
    </w:p>
    <w:bookmarkEnd w:id="100"/>
    <w:bookmarkStart w:name="z9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осуществление комплекса оперативных и долговременных мер по предупреждению и нейтрализации угроз национальной безопасности;</w:t>
      </w:r>
    </w:p>
    <w:bookmarkEnd w:id="101"/>
    <w:bookmarkStart w:name="z9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продвижение политических инициатив, направленных на укрепление международной безопасности;</w:t>
      </w:r>
    </w:p>
    <w:bookmarkEnd w:id="102"/>
    <w:bookmarkStart w:name="z9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в постоянной готовности сил обеспечения национальной безопасности;</w:t>
      </w:r>
    </w:p>
    <w:bookmarkEnd w:id="103"/>
    <w:bookmarkStart w:name="z9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обеспечении международной (глобальной, региональной) безопасности в соответствии с международными договорами, ратифицированными Республикой Казахстан.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изменением, внесенным Законом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Силы обеспечения национальной безопасности</w:t>
      </w:r>
    </w:p>
    <w:bookmarkEnd w:id="105"/>
    <w:bookmarkStart w:name="z9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силам обеспечения национальной безопасности относятся: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Подпункта 1) предусматривается в редакции Закона РК от 10.06.2026 </w:t>
      </w:r>
      <w:r>
        <w:rPr>
          <w:rFonts w:ascii="Times New Roman"/>
          <w:b w:val="false"/>
          <w:i w:val="false"/>
          <w:color w:val="ff0000"/>
          <w:sz w:val="28"/>
        </w:rPr>
        <w:t>№ 301-VIII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государственные органы, осуществляющие разведывательную, контрразведывательную деятельность, а также комплекс правовых и организационных мер, направленных на обеспечение безопасности охраняемых лиц и объектов;</w:t>
      </w:r>
    </w:p>
    <w:bookmarkStart w:name="z10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Вооруженные Силы, другие войска и воинские формирования Республики Казахстан;</w:t>
      </w:r>
    </w:p>
    <w:bookmarkEnd w:id="107"/>
    <w:bookmarkStart w:name="z10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органы внутренних дел, органы государственной противопожарной службы, служба экономических расследований и аварийно-спасательные службы;</w:t>
      </w:r>
    </w:p>
    <w:bookmarkEnd w:id="108"/>
    <w:bookmarkStart w:name="z10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национальной безопасности является обязательным для всех государственных органов и должностных лиц государства в соответствии с полномочиями, установленными законодательством.</w:t>
      </w:r>
    </w:p>
    <w:bookmarkEnd w:id="109"/>
    <w:bookmarkStart w:name="z10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Силы обеспечения национальной безопасности и иные государственные органы взаимодействуют между собой, реализуют совместные меры по защите национальных интересов Республики Казахстан и взаимно информируют друг друга по вопросам, относящимся к их компетенции.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взаимодействия сил обеспечения национальной безопасности и иных государственных органов определяется настоящим Законом, актами Президента Республики Казахстан и Правительства Республики Казахстан, совместными нормативными правовыми актами соответствующих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законами РК от 13.01.2014 </w:t>
      </w:r>
      <w:r>
        <w:rPr>
          <w:rFonts w:ascii="Times New Roman"/>
          <w:b w:val="false"/>
          <w:i w:val="false"/>
          <w:color w:val="000000"/>
          <w:sz w:val="28"/>
        </w:rPr>
        <w:t>№ 159-V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07.11.2014 </w:t>
      </w:r>
      <w:r>
        <w:rPr>
          <w:rFonts w:ascii="Times New Roman"/>
          <w:b w:val="false"/>
          <w:i w:val="false"/>
          <w:color w:val="000000"/>
          <w:sz w:val="28"/>
        </w:rPr>
        <w:t>№ 248-V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12.06.2026 </w:t>
      </w:r>
      <w:r>
        <w:rPr>
          <w:rFonts w:ascii="Times New Roman"/>
          <w:b w:val="false"/>
          <w:i w:val="false"/>
          <w:color w:val="000000"/>
          <w:sz w:val="28"/>
        </w:rPr>
        <w:t>№ 311-VIII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ПОЛНОМОЧИЯ ПРЕЗИДЕНТА, СОВЕТА БЕЗОПАСНОСТИ, КУРУЛТАЯ, ПРАВИТЕЛЬСТВА, СУДОВ, ГОСУДАРСТВЕННЫХ ОРГАНОВ РЕСПУБЛИКИ КАЗАХСТАН В ОБЛАСТИ ОБЕСПЕЧЕНИЯ НАЦИОНАЛЬНОЙ БЕЗОПАСНОСТИ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с изменением, внесенным Законом РК от 11.06.2026 </w:t>
      </w:r>
      <w:r>
        <w:rPr>
          <w:rFonts w:ascii="Times New Roman"/>
          <w:b w:val="false"/>
          <w:i w:val="false"/>
          <w:color w:val="ff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10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Полномочия Президента Республики Казахстан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Казахстан:</w:t>
      </w:r>
    </w:p>
    <w:bookmarkStart w:name="z10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основные направления государственной политики в области обеспечения национальной безопасности;</w:t>
      </w:r>
    </w:p>
    <w:bookmarkEnd w:id="113"/>
    <w:bookmarkStart w:name="z10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согласованное функционирование всех ветвей государственной власти в области защиты национальных интересов страны;</w:t>
      </w:r>
    </w:p>
    <w:bookmarkEnd w:id="114"/>
    <w:bookmarkStart w:name="z10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акты по вопросам обеспечения национальной безопасности;</w:t>
      </w:r>
    </w:p>
    <w:bookmarkEnd w:id="115"/>
    <w:bookmarkStart w:name="z10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образует Совет Безопасности Республики Казахстан;</w:t>
      </w:r>
    </w:p>
    <w:bookmarkEnd w:id="116"/>
    <w:bookmarkStart w:name="z11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Стратегию национальной безопасности Республики Казахстан;</w:t>
      </w:r>
    </w:p>
    <w:bookmarkEnd w:id="117"/>
    <w:bookmarkStart w:name="z11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другие полномочия по вопросам обеспечения национальной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05.07.2018 </w:t>
      </w:r>
      <w:r>
        <w:rPr>
          <w:rFonts w:ascii="Times New Roman"/>
          <w:b w:val="false"/>
          <w:i w:val="false"/>
          <w:color w:val="000000"/>
          <w:sz w:val="28"/>
        </w:rPr>
        <w:t>№ 179-VІ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Полномочия Совета Безопасности Республики Казахстан</w:t>
      </w:r>
    </w:p>
    <w:bookmarkEnd w:id="119"/>
    <w:bookmarkStart w:name="z11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Исключен Законом РК от 05.07.2018 </w:t>
      </w:r>
      <w:r>
        <w:rPr>
          <w:rFonts w:ascii="Times New Roman"/>
          <w:b w:val="false"/>
          <w:i w:val="false"/>
          <w:color w:val="ff0000"/>
          <w:sz w:val="28"/>
        </w:rPr>
        <w:t>№ 179-V</w:t>
      </w:r>
      <w:r>
        <w:rPr>
          <w:rFonts w:ascii="Times New Roman"/>
          <w:b w:val="false"/>
          <w:i w:val="false"/>
          <w:color w:val="ff0000"/>
          <w:sz w:val="28"/>
        </w:rPr>
        <w:t>I (вводится в действие со дня его первого официального опубликования).</w:t>
      </w:r>
    </w:p>
    <w:bookmarkEnd w:id="120"/>
    <w:bookmarkStart w:name="z11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Организация деятельности и полномочия Совета Безопасности Республики Казахстан определяются законом.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Законом РК от 05.07.2018 </w:t>
      </w:r>
      <w:r>
        <w:rPr>
          <w:rFonts w:ascii="Times New Roman"/>
          <w:b w:val="false"/>
          <w:i w:val="false"/>
          <w:color w:val="000000"/>
          <w:sz w:val="28"/>
        </w:rPr>
        <w:t>№ 179-V</w:t>
      </w:r>
      <w:r>
        <w:rPr>
          <w:rFonts w:ascii="Times New Roman"/>
          <w:b w:val="false"/>
          <w:i w:val="false"/>
          <w:color w:val="ff0000"/>
          <w:sz w:val="28"/>
        </w:rPr>
        <w:t>I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Полномочия Курултая Республики Казахстан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Законом РК от 11.06.2026 </w:t>
      </w:r>
      <w:r>
        <w:rPr>
          <w:rFonts w:ascii="Times New Roman"/>
          <w:b w:val="false"/>
          <w:i w:val="false"/>
          <w:color w:val="ff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11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Курултай Республики Казахстан осуществляет свои полномочия в области национальной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изменением, внесенным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Полномочия Правительства Республики Казахстан</w:t>
      </w:r>
    </w:p>
    <w:bookmarkEnd w:id="124"/>
    <w:bookmarkStart w:name="z11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bookmarkEnd w:id="125"/>
    <w:bookmarkStart w:name="z11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в Курултай Республики Казахстан проекты законов и обеспечивает исполнение законов в области национальной безопасности;</w:t>
      </w:r>
    </w:p>
    <w:bookmarkEnd w:id="126"/>
    <w:bookmarkStart w:name="z12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основные направления обеспечения национальной безопасности и организует их осуществление, в том числе организует разработку и реализацию Стратегии национальной безопасности;</w:t>
      </w:r>
    </w:p>
    <w:bookmarkEnd w:id="127"/>
    <w:bookmarkStart w:name="z12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 деятельностью министерств, иных центральных и местных исполнительных органов по обеспечению национальной безопасности;</w:t>
      </w:r>
    </w:p>
    <w:bookmarkEnd w:id="128"/>
    <w:bookmarkStart w:name="z39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определяет порядок согласования приобретения или иного получения в собственность физическими и юридическими лицами более 10 процентов голосующих акций, а также долей, паев организации, владеющей и (или) осуществляющей деятельность по управлению или эксплуатации линии связи в качестве оператора междугородной и (или) международной связи;</w:t>
      </w:r>
    </w:p>
    <w:bookmarkEnd w:id="129"/>
    <w:bookmarkStart w:name="z12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формирует перечни: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стратегических объектов, находящихся в собственности юридических лиц, не аффилиированных с государством, а также физических лиц;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5) исключен Законом РК от 04.12.2015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435-V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решение о выдаче разрешения или отказе в выдаче разрешения на совершение гражданско-правовой сделки, которая может создать угрозу национальной безопасности, со стратегическим объектом, принадлежащим физическим и юридическим лицам, на основании отраслевого заключения уполномоченного органа соответствующей отрасли;</w:t>
      </w:r>
    </w:p>
    <w:bookmarkEnd w:id="131"/>
    <w:bookmarkStart w:name="z12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 по вопросам национальной безопасности в соответствии с Конституцией, законами и актами Президента Республики Казахстан. 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13 с изменениями, внесенными законами РК от 04.12.2015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435-V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 Полномочия судов Республики Казахстан</w:t>
      </w:r>
    </w:p>
    <w:bookmarkEnd w:id="133"/>
    <w:bookmarkStart w:name="z12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Суды:</w:t>
      </w:r>
    </w:p>
    <w:bookmarkEnd w:id="134"/>
    <w:bookmarkStart w:name="z13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защиту прав, свобод и законных интересов граждан и организаций, исполнение Конституции, настоящего Закона и иных нормативных правовых актов, а также международных договоров Республики Казахстан;</w:t>
      </w:r>
    </w:p>
    <w:bookmarkEnd w:id="135"/>
    <w:bookmarkStart w:name="z13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отправляют правосудие по делам об уголовных и иных правонарушениях, посягающих на безопасность человека и гражданина, общества и государства.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14 с изменением, внесенным Законом РК от 03.07.2014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Полномочия государственных органов Республики Казахстан</w:t>
      </w:r>
    </w:p>
    <w:bookmarkEnd w:id="137"/>
    <w:bookmarkStart w:name="z13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Обеспечение национальной безопасности осуществляется государственными органами в пределах установленной законодательством Республики Казахстан компетенции:</w:t>
      </w:r>
    </w:p>
    <w:bookmarkEnd w:id="138"/>
    <w:bookmarkStart w:name="z13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органы национальной безопасности – непосредственно подчиненные и подотчетные Президенту Республики Казахстан специальные государственные органы, осуществляющие разведывательную, контрразведывательную, оперативно-розыскную деятельность по защите основ конституционного строя, государственного Суверенитета, Независимости, территориальной целостности, экономического, научно-технического и борьбу с коррупцией, защиту и, охрану Государственной границы Республики Казахстан, поддержание и обеспечение правительственной связью, а также межведомственную координацию деятельности в сфере противодействия терроризму и экстремизму, защиты государственных секретов;</w:t>
      </w:r>
    </w:p>
    <w:bookmarkEnd w:id="139"/>
    <w:bookmarkStart w:name="z13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внешней разведки – непосредственно подчиненный и подотчетный Президенту Республики Казахстан специальный государственный орган, осуществляющий разведывательную деятельность в целях обеспечения соответствующей информацией Президента, Курултай и Правительство Республики Казахстан, государственные органы и государственные организации Республики Казахстан, а также содействия реализации политики руководства государства в политической, военно-политической, финансово-экономической, научно-технической, гуманитарной, экологической и иных областях, затрагивающих национальные интересы Республики Казахстан;</w:t>
      </w:r>
    </w:p>
    <w:bookmarkEnd w:id="140"/>
    <w:bookmarkStart w:name="z13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Служба государственной охраны Республики Казахстан – непосредственно подчиненный и подотчетный Президенту Республики Казахстан специальный государственный орган, обеспечивающий безопасность охраняемых лиц и объектов, являющийся организующим и координирующим органом по вопросам обеспечения безопасности охраняемых лиц;</w:t>
      </w:r>
    </w:p>
    <w:bookmarkEnd w:id="141"/>
    <w:bookmarkStart w:name="z13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делам государственной службы – центральный государственный орган, осуществляющий реализацию единой государственной политики в сфере государственной службы и контроля за соблюдением качества оказания государственных услуг;</w:t>
      </w:r>
    </w:p>
    <w:bookmarkEnd w:id="142"/>
    <w:bookmarkStart w:name="z13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органы внутренних дел – исполнительные органы, осуществляющие охрану общественного порядка, борьбу с преступностью, незаконным оборотом наркотических средств и оружия, неконтролируемой миграцией, защиту прав и законных интересов граждан и организаций, организующие исполнение уголовных наказаний, а также межведомственную координацию деятельности по обеспечению общественной безопасности;</w:t>
      </w:r>
    </w:p>
    <w:bookmarkEnd w:id="143"/>
    <w:bookmarkStart w:name="z13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Министерство обороны – центральный исполнительный орган, поддерживающий и обеспечивающий обороноспособность государства, постоянную боевую и мобилизационную готовность Вооруженных Сил, осуществляющий в пределах своей компетенции внешнюю разведку, противодействие терроризму и экстремизму, а также межведомственную координацию деятельности по обеспечению военной безопасности;</w:t>
      </w:r>
    </w:p>
    <w:bookmarkEnd w:id="144"/>
    <w:bookmarkStart w:name="z3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уполномоченный орган по антикоррупционной политике – центральный государственный орган, осуществляющий формирование и реализацию антикоррупционной политики Республики Казахстан, координацию в сфере противодействия коррупции, в вопросах минимизации и устранения причин и условий, способствующих совершению коррупционных правонарушений, и его территориальные подразделения;</w:t>
      </w:r>
    </w:p>
    <w:bookmarkEnd w:id="145"/>
    <w:bookmarkStart w:name="z14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сфере внешней политики – центральный исполнительный орган, обеспечивающий дипломатическими средствами и методами реализацию внешнеполитического курса, усилий Республики Казахстан по обеспечению международного мира, глобальной и региональной безопасности, укрепление международного авторитета Республики Казахстан, защиту Суверенитета, национальной безопасности, территориальной целостности и нерушимости границ Республики Казахстан, ее политических, торгово-экономических и иных интересов во взаимоотношениях с другими государствами и на международной арене, прав и интересов граждан и юридических лиц Республики Казахстан за рубежом, а также межведомственную координацию деятельности по обеспечению международной безопасности;</w:t>
      </w:r>
    </w:p>
    <w:bookmarkEnd w:id="146"/>
    <w:bookmarkStart w:name="z14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связи – центральный исполнительный орган, осуществляющий формирование, развитие и обеспечение безопасности инфраструктуры связи Республики Казахстан;</w:t>
      </w:r>
    </w:p>
    <w:bookmarkEnd w:id="147"/>
    <w:bookmarkStart w:name="z3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уполномоченный орган в области масс-медиа – центральный исполнительный орган, осуществляющий государственное регулирование в области масс-медиа;</w:t>
      </w:r>
    </w:p>
    <w:bookmarkEnd w:id="148"/>
    <w:bookmarkStart w:name="z3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уполномоченный орган в сфере цифровизации – центральный исполнительный орган, осуществляющий руководство и межотраслевую координацию в сфере цифровизации;</w:t>
      </w:r>
    </w:p>
    <w:bookmarkEnd w:id="149"/>
    <w:bookmarkStart w:name="z14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сфере обеспечения кибербезопасности разрабатывает правовые, административные и иные меры по обеспечению кибербезопасности, осуществляет контроль их реализации и соблюдения, а также межведомственную координацию деятельности по обеспечению кибербезопасности;</w:t>
      </w:r>
    </w:p>
    <w:bookmarkEnd w:id="150"/>
    <w:bookmarkStart w:name="z14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области охраны окружающей среды – центральный исполнительный орган, осуществляющий руководство и межотраслевую координацию по вопросам разработки и реализации государственной политики в области охраны окружающей среды и природопользования;</w:t>
      </w:r>
    </w:p>
    <w:bookmarkEnd w:id="151"/>
    <w:bookmarkStart w:name="z14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в сфере государственного планирования – центральный исполнительный орган, осуществляющий формирование основных приоритетов социально-экономического развития Республики Казахстан, государственной политики в сфере мобилизационной подготовки и мобилизации, обеспечивающий регулирование и развитие внутренней и внешней торговли, а также межведомственную координацию деятельности по обеспечению экономической безопасности в пределах установленной законодательством компетенции;</w:t>
      </w:r>
    </w:p>
    <w:bookmarkEnd w:id="152"/>
    <w:bookmarkStart w:name="z14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в области развития агропромышленного комплекса – центральный исполнительный орган, осуществляющий государственное регулирование в области развития агропромышленного комплекса;</w:t>
      </w:r>
    </w:p>
    <w:bookmarkEnd w:id="153"/>
    <w:bookmarkStart w:name="z14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орган в сфере транспорта и коммуникаций – центральный исполнительный орган, осуществляющий руководство транспортно-коммуникационной отраслью, а также в пределах, предусмотренных законодательством, межотраслевую координацию;</w:t>
      </w:r>
    </w:p>
    <w:bookmarkEnd w:id="154"/>
    <w:bookmarkStart w:name="z14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орган в области финансов – центральный исполнительный орган, обеспечивающий соблюдение налогового, таможенного и бюджетного законодательства Республики Казахстан, рациональное использование и сохранность государственного имущества, межведомственную координацию деятельности по обеспечению экономической и финансовой безопасности;</w:t>
      </w:r>
    </w:p>
    <w:bookmarkEnd w:id="155"/>
    <w:bookmarkStart w:name="z39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уполномоченный орган в области финансового мониторинга – государственный орган, осуществляющий финансовый мониторинг и принимающий меры по противодействию легализации (отмыванию) доходов, полученных преступным путем, и финансированию терроризма, межведомственную координацию деятельности по обеспечению экономической и финансовой безопасности, а также осуществляющий предупреждение, выявление, пресечение, раскрытие и расследование преступных и иных противоправных посягательств на права человека и гражданина, интересы общества и государства в сфере экономической и финансовой деятельности;</w:t>
      </w:r>
    </w:p>
    <w:bookmarkEnd w:id="156"/>
    <w:bookmarkStart w:name="z14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уполномоченный орган в области индустриального развития – центральный исполнительный орган, осуществляющий руководство и межотраслевую координацию по вопросам разработки и реализации государственной политики в сфере индустриального развития;</w:t>
      </w:r>
    </w:p>
    <w:bookmarkEnd w:id="157"/>
    <w:bookmarkStart w:name="z3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15-1) уполномоченный орган в области инновационного развития – центральный исполнительный орган, обеспечивающий инновационное и научно-техническое развитие отраслей экономики страны;</w:t>
      </w:r>
    </w:p>
    <w:bookmarkEnd w:id="158"/>
    <w:bookmarkStart w:name="z14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в области энергетики – центральный исполнительный орган, обеспечивающий удовлетворение потребностей экономики в энергии и энергоресурсах, развитие топливно-энергетического комплекса, а также межведомственную координацию деятельности по обеспечению энергетической безопасности;</w:t>
      </w:r>
    </w:p>
    <w:bookmarkEnd w:id="159"/>
    <w:bookmarkStart w:name="z15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уполномоченный орган в сфере гражданской защиты – центральный исполнительный орган, осуществляющий руководство и межотраслевую координацию в сфере гражданской защиты в части предупреждения и ликвидации чрезвычайных ситуаций природного и техногенного характера, оказания экстренной медицинской и психологической помощи населению, обеспечения пожарной безопасности и организации гражданской обороны;</w:t>
      </w:r>
    </w:p>
    <w:bookmarkEnd w:id="160"/>
    <w:bookmarkStart w:name="z15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органы юстиции – исполнительные органы, поддерживающие режим законности в работе государственных органов, организаций, должностных лиц и граждан, обеспечивающий защиту прав и законных интересов граждан и организаций;</w:t>
      </w:r>
    </w:p>
    <w:bookmarkEnd w:id="161"/>
    <w:bookmarkStart w:name="z15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уполномоченный орган в области социальной защиты населения – центральный исполнительный орган, обеспечивающий соблюдение законности и укрепление согласия в социальных и трудовых отношениях, занятости населения;</w:t>
      </w:r>
    </w:p>
    <w:bookmarkEnd w:id="162"/>
    <w:bookmarkStart w:name="z15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уполномоченный орган в области культуры – центральный исполнительный орган, обеспечивающий сохранение историко-культурных и духовно-нравственных ценностей общества, динамичное развитие государственного и других языков, укрепление внутриполитической стабильности и межэтнического согласия;</w:t>
      </w:r>
    </w:p>
    <w:bookmarkEnd w:id="163"/>
    <w:bookmarkStart w:name="z15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уполномоченный орган в области образования и науки – центральный исполнительный орган, обеспечивающий предоставление качественного и доступного образования, устойчивое развитие казахстанской науки, защиту прав и законных интересов детей;</w:t>
      </w:r>
    </w:p>
    <w:bookmarkEnd w:id="164"/>
    <w:bookmarkStart w:name="z3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уполномоченный орган по вопросам государственной молодежной политики – центральный исполнительный орган, осуществляющий руководство и межотраслевую координацию в сфере государственной молодежной политики;</w:t>
      </w:r>
    </w:p>
    <w:bookmarkEnd w:id="165"/>
    <w:bookmarkStart w:name="z15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уполномоченный орган в области здравоохранения - центральный исполнительный орган, обеспечивающий охрану здоровья населения, защиту от распространения особо опасных и карантинных инфекционных заболеваний, удовлетворение потребностей граждан в эффективных, качественных и доступных лекарственных средствах;</w:t>
      </w:r>
    </w:p>
    <w:bookmarkEnd w:id="166"/>
    <w:bookmarkStart w:name="z15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уполномоченный орган в области туризма, физической культуры и спорта – центральный исполнительный орган, обеспечивающий развитие туризма, массового спорта в Казахстане, укрепление физической культуры населения страны;</w:t>
      </w:r>
    </w:p>
    <w:bookmarkEnd w:id="167"/>
    <w:bookmarkStart w:name="z15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уполномоченный орган по управлению земельными ресурсами – центральный исполнительный орган, обеспечивающий рациональное использование и охрану земель, соблюдение земельного законодательства;</w:t>
      </w:r>
    </w:p>
    <w:bookmarkEnd w:id="168"/>
    <w:bookmarkStart w:name="z15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уполномоченный орган в области государственной статистики – центральный исполнительный орган, осуществляющий руководство, а также межотраслевую координацию в области государственной статистики в пределах своей компетенции;</w:t>
      </w:r>
    </w:p>
    <w:bookmarkEnd w:id="169"/>
    <w:bookmarkStart w:name="z15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уполномоченный орган в области защиты конкуренции – центральный исполнительный орган, обеспечивающий предупреждение, выявление и пресечение правонарушений законодательства Республики Казахстан в области защиты конкуренции;</w:t>
      </w:r>
    </w:p>
    <w:bookmarkEnd w:id="170"/>
    <w:bookmarkStart w:name="z16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уполномоченный орган по изучению недр – центральный исполнительный орган, обеспечивающий реализацию государственной политики и контроль в сфере геологического изучения недр, а также осуществляющий иные функции в сфере недропользования, установленные законодательством Республики Казахстан;</w:t>
      </w:r>
    </w:p>
    <w:bookmarkEnd w:id="171"/>
    <w:bookmarkStart w:name="z16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уполномоченный орган по делам религий – центральный исполнительный орган, осуществляющий государственное регулирование в сфере религиозной деятельности;</w:t>
      </w:r>
    </w:p>
    <w:bookmarkEnd w:id="172"/>
    <w:bookmarkStart w:name="z3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уполномоченный орган в сфере геодезии, картографии и пространственных данных – центральный исполнительный орган, осуществляющий руководство и межотраслевую координацию в сфере геодезии, картографии и пространственных данных;</w:t>
      </w:r>
    </w:p>
    <w:bookmarkEnd w:id="173"/>
    <w:bookmarkStart w:name="z16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Национальный Банк Республики Казахстан – центральный банк Республики Казахстан, подотчетный Президенту Республики Казахстан, содействующий обеспечению стабильности финансовой системы;</w:t>
      </w:r>
    </w:p>
    <w:bookmarkEnd w:id="174"/>
    <w:bookmarkStart w:name="z37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29-1) уполномоченный орган по регулированию, контролю и надзору финансового рынка и финансовых организаций – непосредственно подчиненный и подотчетный Президенту Республики Казахстан государственный орган, содействующий обеспечению стабильности финансовой системы;</w:t>
      </w:r>
    </w:p>
    <w:bookmarkEnd w:id="175"/>
    <w:bookmarkStart w:name="z16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Высшая аудиторская палата Республики Казахстан – непосредственно подчиненный и подотчетный Президенту Республики Казахстан высший орган государственного аудита и финансового контроля.</w:t>
      </w:r>
    </w:p>
    <w:bookmarkEnd w:id="176"/>
    <w:bookmarkStart w:name="z16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Республики Казахстан в пределах своей компетенции:</w:t>
      </w:r>
    </w:p>
    <w:bookmarkEnd w:id="177"/>
    <w:bookmarkStart w:name="z16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руководят деятельностью подведомственных организаций по планированию и проведению мероприятий по обеспечению национальной безопасности;</w:t>
      </w:r>
    </w:p>
    <w:bookmarkEnd w:id="178"/>
    <w:bookmarkStart w:name="z16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вносят предложения по совершенствованию системы национальной безопасности;</w:t>
      </w:r>
    </w:p>
    <w:bookmarkEnd w:id="179"/>
    <w:bookmarkStart w:name="z16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соблюдение законов и иных нормативных правовых актов в области национальной безопасности;</w:t>
      </w:r>
    </w:p>
    <w:bookmarkEnd w:id="180"/>
    <w:bookmarkStart w:name="z16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соблюдением законодательства в области защиты государственных секретов информируют население о состоянии национальной безопасности и принимаемых мерах по ее обеспечению, ведут пропагандистскую и контрпропагандистскую деятельность;</w:t>
      </w:r>
    </w:p>
    <w:bookmarkEnd w:id="181"/>
    <w:bookmarkStart w:name="z16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привлекают к соответствующей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Казахстан.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законами РК от 27.04.2012 </w:t>
      </w:r>
      <w:r>
        <w:rPr>
          <w:rFonts w:ascii="Times New Roman"/>
          <w:b w:val="false"/>
          <w:i w:val="false"/>
          <w:color w:val="000000"/>
          <w:sz w:val="28"/>
        </w:rPr>
        <w:t>№ 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11.04.2014 </w:t>
      </w:r>
      <w:r>
        <w:rPr>
          <w:rFonts w:ascii="Times New Roman"/>
          <w:b w:val="false"/>
          <w:i w:val="false"/>
          <w:color w:val="000000"/>
          <w:sz w:val="28"/>
        </w:rPr>
        <w:t>№ 189-V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10.06.2014 </w:t>
      </w:r>
      <w:r>
        <w:rPr>
          <w:rFonts w:ascii="Times New Roman"/>
          <w:b w:val="false"/>
          <w:i w:val="false"/>
          <w:color w:val="000000"/>
          <w:sz w:val="28"/>
        </w:rPr>
        <w:t>№ 206-V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07.11.2014 </w:t>
      </w:r>
      <w:r>
        <w:rPr>
          <w:rFonts w:ascii="Times New Roman"/>
          <w:b w:val="false"/>
          <w:i w:val="false"/>
          <w:color w:val="000000"/>
          <w:sz w:val="28"/>
        </w:rPr>
        <w:t>№ 248-V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29.10.2015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12.11.2015 </w:t>
      </w:r>
      <w:r>
        <w:rPr>
          <w:rFonts w:ascii="Times New Roman"/>
          <w:b w:val="false"/>
          <w:i w:val="false"/>
          <w:color w:val="000000"/>
          <w:sz w:val="28"/>
        </w:rPr>
        <w:t>№ 393-V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06.04.2016 </w:t>
      </w:r>
      <w:r>
        <w:rPr>
          <w:rFonts w:ascii="Times New Roman"/>
          <w:b w:val="false"/>
          <w:i w:val="false"/>
          <w:color w:val="000000"/>
          <w:sz w:val="28"/>
        </w:rPr>
        <w:t>№ 484-V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11.07.2017 </w:t>
      </w:r>
      <w:r>
        <w:rPr>
          <w:rFonts w:ascii="Times New Roman"/>
          <w:b w:val="false"/>
          <w:i w:val="false"/>
          <w:color w:val="000000"/>
          <w:sz w:val="28"/>
        </w:rPr>
        <w:t>№ 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27.12.2017 </w:t>
      </w:r>
      <w:r>
        <w:rPr>
          <w:rFonts w:ascii="Times New Roman"/>
          <w:b w:val="false"/>
          <w:i w:val="false"/>
          <w:color w:val="000000"/>
          <w:sz w:val="28"/>
        </w:rPr>
        <w:t>№ 126-VI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03.07.2019 </w:t>
      </w:r>
      <w:r>
        <w:rPr>
          <w:rFonts w:ascii="Times New Roman"/>
          <w:b w:val="false"/>
          <w:i w:val="false"/>
          <w:color w:val="000000"/>
          <w:sz w:val="28"/>
        </w:rPr>
        <w:t>№ 262-VI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25.06.2020 </w:t>
      </w:r>
      <w:r>
        <w:rPr>
          <w:rFonts w:ascii="Times New Roman"/>
          <w:b w:val="false"/>
          <w:i w:val="false"/>
          <w:color w:val="000000"/>
          <w:sz w:val="28"/>
        </w:rPr>
        <w:t>№ 347-VI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357-VI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06.10.2020 </w:t>
      </w:r>
      <w:r>
        <w:rPr>
          <w:rFonts w:ascii="Times New Roman"/>
          <w:b w:val="false"/>
          <w:i w:val="false"/>
          <w:color w:val="000000"/>
          <w:sz w:val="28"/>
        </w:rPr>
        <w:t>№ 365-VI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16.11.2020 </w:t>
      </w:r>
      <w:r>
        <w:rPr>
          <w:rFonts w:ascii="Times New Roman"/>
          <w:b w:val="false"/>
          <w:i w:val="false"/>
          <w:color w:val="000000"/>
          <w:sz w:val="28"/>
        </w:rPr>
        <w:t>№ 375-VI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05.11.2022 </w:t>
      </w:r>
      <w:r>
        <w:rPr>
          <w:rFonts w:ascii="Times New Roman"/>
          <w:b w:val="false"/>
          <w:i w:val="false"/>
          <w:color w:val="000000"/>
          <w:sz w:val="28"/>
        </w:rPr>
        <w:t>№ 157-VII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21.12.2022 </w:t>
      </w:r>
      <w:r>
        <w:rPr>
          <w:rFonts w:ascii="Times New Roman"/>
          <w:b w:val="false"/>
          <w:i w:val="false"/>
          <w:color w:val="000000"/>
          <w:sz w:val="28"/>
        </w:rPr>
        <w:t>№ 167-VII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26.12.2022 </w:t>
      </w:r>
      <w:r>
        <w:rPr>
          <w:rFonts w:ascii="Times New Roman"/>
          <w:b w:val="false"/>
          <w:i w:val="false"/>
          <w:color w:val="000000"/>
          <w:sz w:val="28"/>
        </w:rPr>
        <w:t>168-VI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19.06.2024 </w:t>
      </w:r>
      <w:r>
        <w:rPr>
          <w:rFonts w:ascii="Times New Roman"/>
          <w:b w:val="false"/>
          <w:i w:val="false"/>
          <w:color w:val="000000"/>
          <w:sz w:val="28"/>
        </w:rPr>
        <w:t>№ 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24.06.2025 </w:t>
      </w:r>
      <w:r>
        <w:rPr>
          <w:rFonts w:ascii="Times New Roman"/>
          <w:b w:val="false"/>
          <w:i w:val="false"/>
          <w:color w:val="000000"/>
          <w:sz w:val="28"/>
        </w:rPr>
        <w:t>№ 196-VIII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18.07.2025 </w:t>
      </w:r>
      <w:r>
        <w:rPr>
          <w:rFonts w:ascii="Times New Roman"/>
          <w:b w:val="false"/>
          <w:i w:val="false"/>
          <w:color w:val="000000"/>
          <w:sz w:val="28"/>
        </w:rPr>
        <w:t>№ 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01.07.2026); от 12.06.2026 </w:t>
      </w:r>
      <w:r>
        <w:rPr>
          <w:rFonts w:ascii="Times New Roman"/>
          <w:b w:val="false"/>
          <w:i w:val="false"/>
          <w:color w:val="000000"/>
          <w:sz w:val="28"/>
        </w:rPr>
        <w:t>№ 311-VIII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Полномочия местных представительных и исполнительных органов Республики Казахстан</w:t>
      </w:r>
    </w:p>
    <w:bookmarkEnd w:id="183"/>
    <w:bookmarkStart w:name="z17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представительные и исполнительные органы областей (городов республиканского значения, столицы) в пределах установленных законодательством Республики Казахстан компетенций:</w:t>
      </w:r>
    </w:p>
    <w:bookmarkEnd w:id="184"/>
    <w:bookmarkStart w:name="z17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принимают меры и организуют работу по обеспечению национальной безопасности в соответствующих административно–территориальных единицах;</w:t>
      </w:r>
    </w:p>
    <w:bookmarkEnd w:id="185"/>
    <w:bookmarkStart w:name="z17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сохранность мобилизационных мощностей и мобилизационных резервов (ресурсов), установленных Правительством Республики Казахстан.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изменением, внесенным Законом РК от 28.12.2018 </w:t>
      </w:r>
      <w:r>
        <w:rPr>
          <w:rFonts w:ascii="Times New Roman"/>
          <w:b w:val="false"/>
          <w:i w:val="false"/>
          <w:color w:val="00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ОБЕСПЕЧЕНИЕ НАЦИОНАЛЬНОЙ БЕЗОПАСНОСТИ</w:t>
      </w:r>
    </w:p>
    <w:bookmarkEnd w:id="187"/>
    <w:bookmarkStart w:name="z17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 Гарантии прав и свобод человека и гражданина при обеспечении национальной безопасности</w:t>
      </w:r>
    </w:p>
    <w:bookmarkEnd w:id="188"/>
    <w:bookmarkStart w:name="z17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 Казахстан в соответствии с законодательством и международными договорами обеспечивает безопасность каждого человека и гражданина на своей территории. Гражданам Республики Казахстан, находящимся за пределами Республики Казахстан, государством гарантируются защита и покровительство.</w:t>
      </w:r>
    </w:p>
    <w:bookmarkEnd w:id="189"/>
    <w:bookmarkStart w:name="z17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обеспечении национальной безопасности права и свободы человека и гражданина могут быть ограничены только законами и лишь в той мере, в какой это необходимо в целях защиты основ конституционного строя, прав и свобод человека и гражданина, обеспечения национальной безопасности, охраны общественного порядка, здоровья граждан и нравственности общества. При этом указанные лица в установленном законодательством порядке вправе получать разъяснения от соответствующих государственных органов по поводу ограничения их прав и свобод.</w:t>
      </w:r>
    </w:p>
    <w:bookmarkEnd w:id="190"/>
    <w:bookmarkStart w:name="z17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Должностные лица, превысившие свои полномочия при обеспечении национальной безопасности, несут установленную законом ответственность.</w:t>
      </w:r>
    </w:p>
    <w:bookmarkEnd w:id="191"/>
    <w:bookmarkStart w:name="z17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Гарантируется государственная поддержка лицам, оказывающим содействие в обеспечении национальной безопасности, в том числе их правовая защита в соответствии с законодательством Республики Казахстан. 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изменением, внесенным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18. Меры по обеспечению национальной безопасности</w:t>
      </w:r>
    </w:p>
    <w:bookmarkEnd w:id="193"/>
    <w:bookmarkStart w:name="z18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Обеспечение национальной безопасности достигается последовательно реализуемой государственной политикой при четком разграничении компетенции и обеспечении согласованного функционирования всех органов и должностных лиц государства, а также граждан и организаций, принимающих на законном основании участие в реализации мер по обеспечению национальной безопасности.</w:t>
      </w:r>
    </w:p>
    <w:bookmarkEnd w:id="194"/>
    <w:bookmarkStart w:name="z18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 Казахстан обеспечивает свою национальную безопасность всеми имеющимися в ее распоряжении средствами и методами, в том числе экономическими, политическими, военными, правовыми, специальными (разведка, контрразведка), применяемыми односторонне или в соответствии с международными договорами.</w:t>
      </w:r>
    </w:p>
    <w:bookmarkEnd w:id="195"/>
    <w:bookmarkStart w:name="z18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обеспечению национальной безопасности в обязательном порядке учитываются при:</w:t>
      </w:r>
    </w:p>
    <w:bookmarkEnd w:id="196"/>
    <w:bookmarkStart w:name="z18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стратегическом планировании направлений и этапов социально-экономического развития страны;</w:t>
      </w:r>
    </w:p>
    <w:bookmarkEnd w:id="197"/>
    <w:bookmarkStart w:name="z18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разработке, принятии и исполнении законов и иных нормативных правовых актов в сфере национальной безопасности.</w:t>
      </w:r>
    </w:p>
    <w:bookmarkEnd w:id="198"/>
    <w:bookmarkStart w:name="z18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Обеспечение национальной безопасности состоит в достижении и поддержании необходимого уровня защищенности национальных интересов путем:</w:t>
      </w:r>
    </w:p>
    <w:bookmarkEnd w:id="199"/>
    <w:bookmarkStart w:name="z18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определения основных направлений деятельности государства в этой сфере;</w:t>
      </w:r>
    </w:p>
    <w:bookmarkEnd w:id="200"/>
    <w:bookmarkStart w:name="z18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выявления и прогнозирования угроз национальной безопасности, а также возможностей продвижения политических инициатив Республики Казахстан за рубежом;</w:t>
      </w:r>
    </w:p>
    <w:bookmarkEnd w:id="201"/>
    <w:bookmarkStart w:name="z18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осуществления комплекса оперативных и долговременных мер по предупреждению и нейтрализации угроз национальной безопасности, в том числе по устранению причин и условий, порождающих эти угрозы;</w:t>
      </w:r>
    </w:p>
    <w:bookmarkEnd w:id="202"/>
    <w:bookmarkStart w:name="z19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мобилизации сил и средств обеспечения национальной безопасности в случаях возникновения непосредственной угрозы национальной безопасности, посягательства на нее, в том числе в случаях экстремальных и чрезвычайных ситуаций внутригосударственного, трансграничного и глобального характера;</w:t>
      </w:r>
    </w:p>
    <w:bookmarkEnd w:id="203"/>
    <w:bookmarkStart w:name="z19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безотлагательного принятия решений и действий по защите национальных интересов, пресечения незаконной деятельности, посягающей на национальную безопасность, осуществления иных правоограничительных мер, в том числе путем ограничения доступа к информации, связанной с разведывательной, контрразведывательной деятельностью и охранными мероприятими по обеспечению безопасности охраняемых лиц и объектов;</w:t>
      </w:r>
    </w:p>
    <w:bookmarkEnd w:id="204"/>
    <w:bookmarkStart w:name="z19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локализации и ликвидации последствий, связанных с посягательствами на национальные интересы, осуществления комплекса восстановительных мер.</w:t>
      </w:r>
    </w:p>
    <w:bookmarkEnd w:id="205"/>
    <w:bookmarkStart w:name="z19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реализации мер по обеспечению национальной безопасности могут создаваться межведомственные комиссии, советы или штабы.</w:t>
      </w:r>
    </w:p>
    <w:bookmarkEnd w:id="206"/>
    <w:bookmarkStart w:name="z19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Руководителями межведомственных комиссий, советов или штабов являются руководители уполномоченных органов, осуществляющих в соответствии со статьей 15 настоящего Закона межведомственную координацию в определенной области обеспечения национальной безопасности.</w:t>
      </w:r>
    </w:p>
    <w:bookmarkEnd w:id="207"/>
    <w:bookmarkStart w:name="z19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межведомственных комиссий, советов или штабов включаются государственные органы и организации, которые в пределах своей компетенции участвуют в реализации государственной политики в области обеспечения национальной безопасности.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изменениями, внесенными Законами РК от 23.11.2015 </w:t>
      </w:r>
      <w:r>
        <w:rPr>
          <w:rFonts w:ascii="Times New Roman"/>
          <w:b w:val="false"/>
          <w:i w:val="false"/>
          <w:color w:val="000000"/>
          <w:sz w:val="28"/>
        </w:rPr>
        <w:t>№ 417-V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19. Обеспечение общественной безопасности</w:t>
      </w:r>
    </w:p>
    <w:bookmarkEnd w:id="209"/>
    <w:bookmarkStart w:name="z19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Общественная безопасность обеспечивается решениями и действиями государственных органов, организаций, должностных лиц и граждан, направленными на:</w:t>
      </w:r>
    </w:p>
    <w:bookmarkEnd w:id="210"/>
    <w:bookmarkStart w:name="z19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 гарантий обеспечения личной безопасности граждан, их прав и свобод;</w:t>
      </w:r>
    </w:p>
    <w:bookmarkEnd w:id="211"/>
    <w:bookmarkStart w:name="z19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государственной идеологии, основанной на казахстанском патриотизме, межэтническом и межконфессиональном согласии;</w:t>
      </w:r>
    </w:p>
    <w:bookmarkEnd w:id="212"/>
    <w:bookmarkStart w:name="z20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укрепление единства народа Казахстана и толерантности в обществе;</w:t>
      </w:r>
    </w:p>
    <w:bookmarkEnd w:id="213"/>
    <w:bookmarkStart w:name="z20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поддержку естественного прироста населения и обеспечение принятия своевременных мер по противодействию кризисным демографическим процессам;</w:t>
      </w:r>
    </w:p>
    <w:bookmarkEnd w:id="214"/>
    <w:bookmarkStart w:name="z20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усиление борьбы с преступностью, в том числе с ее организованными формами, коррупцией, терроризмом и экстремизмом;</w:t>
      </w:r>
    </w:p>
    <w:bookmarkEnd w:id="215"/>
    <w:bookmarkStart w:name="z20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сдерживание роста безработицы и падения уровня жизни населения;</w:t>
      </w:r>
    </w:p>
    <w:bookmarkEnd w:id="216"/>
    <w:bookmarkStart w:name="z20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предупреждение немедицинского употребления психоактивных веществ, а также других социальных факторов, угрожающих здоровью граждан и нравственности общества, генофонду народа Казахстана;</w:t>
      </w:r>
    </w:p>
    <w:bookmarkEnd w:id="217"/>
    <w:bookmarkStart w:name="z20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воспрепятствование снижению интеллектуального потенциала страны;</w:t>
      </w:r>
    </w:p>
    <w:bookmarkEnd w:id="218"/>
    <w:bookmarkStart w:name="z20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сохранения исторических, традиционных, духовных и культурных ценностей казахстанского общества;</w:t>
      </w:r>
    </w:p>
    <w:bookmarkEnd w:id="219"/>
    <w:bookmarkStart w:name="z20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противодействие незаконной миграции.</w:t>
      </w:r>
    </w:p>
    <w:bookmarkEnd w:id="220"/>
    <w:bookmarkStart w:name="z37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оценку биологических рисков и профилактику в области биологической безопасности.</w:t>
      </w:r>
    </w:p>
    <w:bookmarkEnd w:id="221"/>
    <w:bookmarkStart w:name="z20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допускается принятие решений и совершение действий заведомо способных привести к:</w:t>
      </w:r>
    </w:p>
    <w:bookmarkEnd w:id="222"/>
    <w:bookmarkStart w:name="z20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нарушению единства народа Казахстана и ухудшению состояния межэтнических и межконфессиональных отношений;</w:t>
      </w:r>
    </w:p>
    <w:bookmarkEnd w:id="223"/>
    <w:bookmarkStart w:name="z21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нарушению общественного согласия;</w:t>
      </w:r>
    </w:p>
    <w:bookmarkEnd w:id="224"/>
    <w:bookmarkStart w:name="z21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незаконному вмешательству общественных и религиозных объединений в дела государства и государства в дела общественных и религиозных объединений;</w:t>
      </w:r>
    </w:p>
    <w:bookmarkEnd w:id="225"/>
    <w:bookmarkStart w:name="z21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росту преступности и правонарушений;</w:t>
      </w:r>
    </w:p>
    <w:bookmarkEnd w:id="226"/>
    <w:bookmarkStart w:name="z21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снижению уровня и качества образования и медицинского обеспечения;</w:t>
      </w:r>
    </w:p>
    <w:bookmarkEnd w:id="227"/>
    <w:bookmarkStart w:name="z21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утрате объектов историко-культурного наследия;</w:t>
      </w:r>
    </w:p>
    <w:bookmarkEnd w:id="228"/>
    <w:bookmarkStart w:name="z21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необоснованному ограничению прав и свобод человека и гражданина.</w:t>
      </w:r>
    </w:p>
    <w:bookmarkEnd w:id="229"/>
    <w:bookmarkStart w:name="z38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повышению уровня биологических рисков либо возникновению угроз биологической безопасности Республики Казахстан.</w:t>
      </w:r>
    </w:p>
    <w:bookmarkEnd w:id="230"/>
    <w:bookmarkStart w:name="z21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допускается въезд в Республику Казахстан иностранных граждан и лиц без гражданства, имеющих особо опасные и карантинные инфекционные заболевания, создающие реальную угрозу здоровью общества.</w:t>
      </w:r>
    </w:p>
    <w:bookmarkEnd w:id="231"/>
    <w:bookmarkStart w:name="z21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граждане и лица без гражданства, находящиеся на территории Республики Казахстан и имеющие инфекционные заболевания, представляющие угрозу здоровью граждан, подлежат выдворению за пределы страны.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с изменениями, внесенными законами РК от 11.07.2017 </w:t>
      </w:r>
      <w:r>
        <w:rPr>
          <w:rFonts w:ascii="Times New Roman"/>
          <w:b w:val="false"/>
          <w:i w:val="false"/>
          <w:color w:val="000000"/>
          <w:sz w:val="28"/>
        </w:rPr>
        <w:t>№ 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>
        <w:rPr>
          <w:rFonts w:ascii="Times New Roman"/>
          <w:b w:val="false"/>
          <w:i w:val="false"/>
          <w:color w:val="000000"/>
          <w:sz w:val="28"/>
        </w:rPr>
        <w:t>№ 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21.05.2022 </w:t>
      </w:r>
      <w:r>
        <w:rPr>
          <w:rFonts w:ascii="Times New Roman"/>
          <w:b w:val="false"/>
          <w:i w:val="false"/>
          <w:color w:val="000000"/>
          <w:sz w:val="28"/>
        </w:rPr>
        <w:t>№ 123-VII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20. Обеспечение военной безопасности</w:t>
      </w:r>
    </w:p>
    <w:bookmarkEnd w:id="233"/>
    <w:bookmarkStart w:name="z21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Военная безопасность обеспечивается:</w:t>
      </w:r>
    </w:p>
    <w:bookmarkEnd w:id="234"/>
    <w:bookmarkStart w:name="z22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поддержанием необходимого уровня обороноспособности государства;</w:t>
      </w:r>
    </w:p>
    <w:bookmarkEnd w:id="235"/>
    <w:bookmarkStart w:name="z22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поддержанием боевой готовности Вооруженных Сил, других войск и воинских формирований Республики Казахстан;</w:t>
      </w:r>
    </w:p>
    <w:bookmarkEnd w:id="236"/>
    <w:bookmarkStart w:name="z22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созданием эффективных систем мобилизационной готовности экономики и мобилизационной подготовки населения страны;</w:t>
      </w:r>
    </w:p>
    <w:bookmarkEnd w:id="237"/>
    <w:bookmarkStart w:name="z22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расширением военного сотрудничества и партнерских отношений в рамках региональных и международных структур безопасности, продвижением инициативы ядерного разоружения в целях усиления взаимного доверия и снижения уровня военной опасности в мире;</w:t>
      </w:r>
    </w:p>
    <w:bookmarkEnd w:id="238"/>
    <w:bookmarkStart w:name="z22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поддержанием в готовности Гражданской обороны к защите населения и территории страны.</w:t>
      </w:r>
    </w:p>
    <w:bookmarkEnd w:id="239"/>
    <w:bookmarkStart w:name="z22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Обязанностью всех органов и должностных лиц государства, организаций, независимо от форм собственности, и граждан является содействие:</w:t>
      </w:r>
    </w:p>
    <w:bookmarkEnd w:id="240"/>
    <w:bookmarkStart w:name="z22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укреплению обороноспособности Республики Казахстан;</w:t>
      </w:r>
    </w:p>
    <w:bookmarkEnd w:id="241"/>
    <w:bookmarkStart w:name="z22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поддержанию и повышению уровня боевой готовности Вооруженных Сил, других войск и воинских формирований Республики Казахстан;</w:t>
      </w:r>
    </w:p>
    <w:bookmarkEnd w:id="242"/>
    <w:bookmarkStart w:name="z22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сохранению мобилизационных мощностей и совершенствованию системы мобилизационных резервов.</w:t>
      </w:r>
    </w:p>
    <w:bookmarkEnd w:id="243"/>
    <w:bookmarkStart w:name="z22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Запрещается принятие решений и действий, способных:</w:t>
      </w:r>
    </w:p>
    <w:bookmarkEnd w:id="244"/>
    <w:bookmarkStart w:name="z39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нанести ущерб обороноспособности Республики Казахстан и боевой готовности Вооруженных Сил Республики Казахстан, других войск и воинских формирований;</w:t>
      </w:r>
    </w:p>
    <w:bookmarkEnd w:id="245"/>
    <w:bookmarkStart w:name="z39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отношению к организациям оборонно-промышленного комплекса привести к нарушению требований пунктов 3-1 и 3-2 </w:t>
      </w:r>
      <w:r>
        <w:rPr>
          <w:rFonts w:ascii="Times New Roman"/>
          <w:b w:val="false"/>
          <w:i w:val="false"/>
          <w:color w:val="000000"/>
          <w:sz w:val="28"/>
        </w:rPr>
        <w:t>статьи 98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имуществе".</w:t>
      </w:r>
    </w:p>
    <w:bookmarkEnd w:id="246"/>
    <w:bookmarkStart w:name="z23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допускается, за исключением случаев, предусмотренных международными договорами, ратифицированными Республикой Казахстан:</w:t>
      </w:r>
    </w:p>
    <w:bookmarkEnd w:id="247"/>
    <w:bookmarkStart w:name="z23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 территории Республики Казахстан военных баз иностранных государств и (или) международных организаций;</w:t>
      </w:r>
    </w:p>
    <w:bookmarkEnd w:id="248"/>
    <w:bookmarkStart w:name="z23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транзит через территорию Республики Казахстан воинских формирований, вооружений и военной техники иностранных государств и (или) международных организаций.</w:t>
      </w:r>
    </w:p>
    <w:bookmarkEnd w:id="249"/>
    <w:bookmarkStart w:name="z23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Вооруженные Силы, другие войска и воинские формирования Республики Казахстан привлекаются к обеспечению национальной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Казахстан.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с изменениями, внесенными Законами РК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21. Обеспечение политической безопасности</w:t>
      </w:r>
    </w:p>
    <w:bookmarkEnd w:id="251"/>
    <w:bookmarkStart w:name="z23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Политическая безопасность обеспечивается решениями и действиями государственных органов, организаций, должностных лиц и граждан, направленными на:</w:t>
      </w:r>
    </w:p>
    <w:bookmarkEnd w:id="252"/>
    <w:bookmarkStart w:name="z23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защиту основ конституционного строя, государственного Суверенитета и территориальной целостности от противоправных посягательств;</w:t>
      </w:r>
    </w:p>
    <w:bookmarkEnd w:id="253"/>
    <w:bookmarkStart w:name="z23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 независимости Республики Казахстан в принятии политических решений;</w:t>
      </w:r>
    </w:p>
    <w:bookmarkEnd w:id="254"/>
    <w:bookmarkStart w:name="z23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деятельности государственных органов и порядка государственного управления;</w:t>
      </w:r>
    </w:p>
    <w:bookmarkEnd w:id="255"/>
    <w:bookmarkStart w:name="z23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государственных институтов;</w:t>
      </w:r>
    </w:p>
    <w:bookmarkEnd w:id="256"/>
    <w:bookmarkStart w:name="z24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уровня политической культуры общества.</w:t>
      </w:r>
    </w:p>
    <w:bookmarkEnd w:id="257"/>
    <w:bookmarkStart w:name="z24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Признаются подрывающими национальную безопасность и влекущими установленную законом ответственность призывы граждан, в том числе представителей политических партий и иных общественных объединений, к:</w:t>
      </w:r>
    </w:p>
    <w:bookmarkEnd w:id="258"/>
    <w:bookmarkStart w:name="z24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свержению или насильственному изменению основ конституционного строя, в том числе призывы к терроризму, экстремизму, сепаратизму и иным действиям, посягающим на унитарное устройство Республики Казахстан, целостность, неприкосновенность и неотчуждаемость ее территории;</w:t>
      </w:r>
    </w:p>
    <w:bookmarkEnd w:id="259"/>
    <w:bookmarkStart w:name="z24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захвату власти;</w:t>
      </w:r>
    </w:p>
    <w:bookmarkEnd w:id="260"/>
    <w:bookmarkStart w:name="z24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насильственному прекращению полномочий или воспрепятствованию деятельности органов и должностных лиц Республики Казахстан, сформированных или избранных (назначенных) в соответствии с Конституцией и законодательством Республики Казахстан;</w:t>
      </w:r>
    </w:p>
    <w:bookmarkEnd w:id="261"/>
    <w:bookmarkStart w:name="z24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использованию существующих конфессиональных различий и разных религиозных воззрений в политических, экстремистских и террористических целях.</w:t>
      </w:r>
    </w:p>
    <w:bookmarkEnd w:id="262"/>
    <w:bookmarkStart w:name="z24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Обеспечение безопасности государственных институтов является обязанностью руководителей государственных органов Республики Казахстан и рассматривается одним из критериев оценки их служебной деятельности.</w:t>
      </w:r>
    </w:p>
    <w:bookmarkEnd w:id="263"/>
    <w:bookmarkStart w:name="z24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Республики Казахстан в своей деятельности обязаны руководствоваться общегосударственными интересами. Государственным служащим запрещается принимать решения и действия, способные поставить под сомнение авторитет государственной власти, ведущие к использованию должностного положения во внеслужебных интересах.</w:t>
      </w:r>
    </w:p>
    <w:bookmarkEnd w:id="264"/>
    <w:bookmarkStart w:name="z24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Государство принимает меры, направленные на:</w:t>
      </w:r>
    </w:p>
    <w:bookmarkEnd w:id="265"/>
    <w:bookmarkStart w:name="z24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авторитета и престижа государственной службы;</w:t>
      </w:r>
    </w:p>
    <w:bookmarkEnd w:id="266"/>
    <w:bookmarkStart w:name="z25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организационно-правовых механизмов, не допускающих поступление на государственную службу лиц, не соответствующих установленным требованиям.</w:t>
      </w:r>
    </w:p>
    <w:bookmarkEnd w:id="267"/>
    <w:bookmarkStart w:name="z25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принятие решений и совершение действий, противоречащих интересам формирования и бесперебойного функционирования:</w:t>
      </w:r>
    </w:p>
    <w:bookmarkEnd w:id="268"/>
    <w:bookmarkStart w:name="z25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единой системы государственных органов Республики Казахстан;</w:t>
      </w:r>
    </w:p>
    <w:bookmarkEnd w:id="269"/>
    <w:bookmarkStart w:name="z25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единой правовой системы Республики Казахстан.</w:t>
      </w:r>
    </w:p>
    <w:bookmarkEnd w:id="270"/>
    <w:bookmarkStart w:name="z25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въезд в Республику Казахстан иностранных граждан и лиц без гражданства, осуществляющих подрывную деятельность против Республики Казахстан, публично выступающих против Суверенитета, территориальной целостности Республики Казахстан, единства его народа, общественного согласия и политической стабильности в стране, а также если в отношении них имеются сведения об их причастности к экстремизму или террористической деятельности либо в случае признания судом в их действиях опасного рецидива. Иностранные граждане и лица без гражданства, находящиеся на территории Республики Казахстан и допускающие подобные публичные выступления, подлежат выдворению за пределы страны, несут иную ответственность в соответствии с законами и международными договорами Республики Казахстан.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21 с изменениями, внесенными Законами РК от 03.11.2014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244-V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02.01.2015);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22. Обеспечение экономической безопасности</w:t>
      </w:r>
    </w:p>
    <w:bookmarkEnd w:id="272"/>
    <w:bookmarkStart w:name="z25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Экономическая безопасность включает:</w:t>
      </w:r>
    </w:p>
    <w:bookmarkEnd w:id="273"/>
    <w:bookmarkStart w:name="z25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финансовую безопасность, предусматривающую состояние защищенности финансовой системы от реальных и потенциальных угроз, при котором государство способно обеспечить ее целостность, независимость и устойчивое развитие;</w:t>
      </w:r>
    </w:p>
    <w:bookmarkEnd w:id="274"/>
    <w:bookmarkStart w:name="z25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продовольственную безопасность, предусматривающую состояние защищенности экономики, в том числе агропромышленного комплекса, при котором государство способно обеспечить физическую и экономическую доступность населению качественных и безопасных продовольственных товаров, достаточных для удовлетворения физиологических норм потребления и демографического роста;</w:t>
      </w:r>
    </w:p>
    <w:bookmarkEnd w:id="275"/>
    <w:bookmarkStart w:name="z25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энергетическую безопасность, предусматривающую состояние защищенности топливно-энергетического, нефтегазового и атомно-энергетического комплексов экономики от реальных и потенциальных угроз, при котором государство способно обеспечить энергетическую независимость и их устойчивое развитие для удовлетворения потребностей общества и государства в энергоресурсах;</w:t>
      </w:r>
    </w:p>
    <w:bookmarkEnd w:id="276"/>
    <w:bookmarkStart w:name="z26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транспортную безопасность, предусматривающую состояние защищенности транспортной отрасли экономики от реальных и потенциальных угроз, при котором государство способно обеспечить создание условий для удовлетворения потребностей экономики и населения в перевозках автомобильным, железнодорожным, воздушным, морским и речным видами транспорта и связанных с ними услугами, формирование и развитие транспортной инфраструктуры, а также устойчивое развитие и обеспечение конкурентоспособности транзитного потенциала.</w:t>
      </w:r>
    </w:p>
    <w:bookmarkEnd w:id="277"/>
    <w:bookmarkStart w:name="z26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Экономическая безопасность обеспечивается решениями и действиями государственных органов, организаций, должностных лиц и граждан, направленными на:</w:t>
      </w:r>
    </w:p>
    <w:bookmarkEnd w:id="278"/>
    <w:bookmarkStart w:name="z26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стабильности и устойчивости развития национальной экономики, в том числе ее промышленно-инновационной составляющей;</w:t>
      </w:r>
    </w:p>
    <w:bookmarkEnd w:id="279"/>
    <w:bookmarkStart w:name="z26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финансовой, энергетической, продовольственной и транспортной независимости Республики Казахстан;</w:t>
      </w:r>
    </w:p>
    <w:bookmarkEnd w:id="280"/>
    <w:bookmarkStart w:name="z26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недопущение экономической изоляции Республики Казахстан от мировой экономической системы;</w:t>
      </w:r>
    </w:p>
    <w:bookmarkEnd w:id="281"/>
    <w:bookmarkStart w:name="z26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сохранение Независимости Республики Казахстан и обеспечение соблюдения национальных интересов в принятии экономических решений, в том числе в рамках наднациональных органов экономической интеграции;</w:t>
      </w:r>
    </w:p>
    <w:bookmarkEnd w:id="282"/>
    <w:bookmarkStart w:name="z26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дальнейшую диверсификацию экономики, сохранение и укрепление ресурсно-энергетической основы экономики страны;</w:t>
      </w:r>
    </w:p>
    <w:bookmarkEnd w:id="283"/>
    <w:bookmarkStart w:name="z26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максимальное уменьшение степени уязвимости экономики государства, связанной с воздействием негативных факторов, возникающих в геополитическом окружении Республики Казахстан;</w:t>
      </w:r>
    </w:p>
    <w:bookmarkEnd w:id="284"/>
    <w:bookmarkStart w:name="z26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взаимовыгодного сотрудничества с отечественными и международными финансовыми институтами, приоритетность направления внутренних, внешних кредитных ресурсов и инвестиционных возможностей на развитие отечественной экономики;</w:t>
      </w:r>
    </w:p>
    <w:bookmarkEnd w:id="285"/>
    <w:bookmarkStart w:name="z26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непревышение предельно допустимого уровня дефицита государственного бюджета и укрепление его доходной части;</w:t>
      </w:r>
    </w:p>
    <w:bookmarkEnd w:id="286"/>
    <w:bookmarkStart w:name="z27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недопущение нецелевого использования бюджетных средств и государственных ресурсов, сокращение масштабов теневой экономики;</w:t>
      </w:r>
    </w:p>
    <w:bookmarkEnd w:id="287"/>
    <w:bookmarkStart w:name="z27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недопущение увеличения внешнего долга против размеров, установленных Законом Республики Казахстан "О республиканском бюджете";</w:t>
      </w:r>
    </w:p>
    <w:bookmarkEnd w:id="288"/>
    <w:bookmarkStart w:name="z27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недопущение угрожающего дисбаланса в социально-экономическом развитии регионов Республики Казахстан;</w:t>
      </w:r>
    </w:p>
    <w:bookmarkEnd w:id="289"/>
    <w:bookmarkStart w:name="z27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увеличение доли производства товаров и услуг казахстанского происхождения в экономике страны при условии поощрения конкуренции и ограничения монополизма;</w:t>
      </w:r>
    </w:p>
    <w:bookmarkEnd w:id="290"/>
    <w:bookmarkStart w:name="z27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физической и экономической доступности, соответствия производимых, ввозимых и реализуемых в Республике Казахстан товаров и услуг установленным законодательством Республики Казахстан требованиям к уровню их качества и безопасности;</w:t>
      </w:r>
    </w:p>
    <w:bookmarkEnd w:id="291"/>
    <w:bookmarkStart w:name="z27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повышение конкурентоспособности товаров и услуг казахстанского происхождения;</w:t>
      </w:r>
    </w:p>
    <w:bookmarkEnd w:id="292"/>
    <w:bookmarkStart w:name="z27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приоритетного формирования, обновления и пополнения государственного материального резерва, региональных стабилизационных фондов продовольственных товаров независимо от воздействия внутренних и внешних неблагоприятных факторов;</w:t>
      </w:r>
    </w:p>
    <w:bookmarkEnd w:id="293"/>
    <w:bookmarkStart w:name="z27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повышение роли общественных объединений, ассоциаций (союзов) предпринимателей в вопросах обеспечения экономической безопасности;</w:t>
      </w:r>
    </w:p>
    <w:bookmarkEnd w:id="294"/>
    <w:bookmarkStart w:name="z27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доступности и открытости информации о состоянии экономики и торгово-экономических отношениях с иностранными государствами.</w:t>
      </w:r>
    </w:p>
    <w:bookmarkEnd w:id="295"/>
    <w:bookmarkStart w:name="z27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защиты национальных интересов Республики Казахстан, в том числе сохранения и укрепления промышленного потенциала, государство с соблюдением гарантий, предоставляемых иностранным инвесторам, осуществляет контроль за состоянием и использованием объектов экономики Республики Казахстан, находящихся в управлении или собственности иностранных организаций и организаций с иностранным участием.</w:t>
      </w:r>
    </w:p>
    <w:bookmarkEnd w:id="296"/>
    <w:bookmarkStart w:name="z28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по обеспечению национальной безопасности в обязательном порядке учитываются при заключении (изменении) контрактов по использованию стратегических ресурсов Республики Казахстан, выполнении этих контрактов и контроле за их исполнением, а также при принятии решений государственным органом о выдаче или отказе в выдаче разрешений на частичную или полную передачу недропользователем права недропользования другому лицу и при выдаче или отказе в выдаче разрешений на отчуждение доли участия (пакета акций) в юридическом лице, обладающем правом недропользования.</w:t>
      </w:r>
    </w:p>
    <w:bookmarkEnd w:id="297"/>
    <w:bookmarkStart w:name="z28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государственный орган вправе отказать в выдаче разрешения заявителю на совершение сделок, предусмотренных настоящим пунктом, если это может повлечь за собой концентрацию прав на проведение операций у одного лица или группы лиц из одной страны.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данного условия обязательно и в отношении сделок с аффилиированными лицами.</w:t>
      </w:r>
    </w:p>
    <w:bookmarkStart w:name="z28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принятие решений и совершение действий, противоречащих интересам формирования и бесперебойного функционирования:</w:t>
      </w:r>
    </w:p>
    <w:bookmarkEnd w:id="299"/>
    <w:bookmarkStart w:name="z28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рыночного пространства Республики Казахстан, в пределах которого осуществляется свободное перемещение трудовых, финансовых и иных ресурсов;</w:t>
      </w:r>
    </w:p>
    <w:bookmarkEnd w:id="300"/>
    <w:bookmarkStart w:name="z28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финансовой системы Республики Казахстан, в том числе обращения на всей территории страны национальной валюты – тенге;</w:t>
      </w:r>
    </w:p>
    <w:bookmarkEnd w:id="301"/>
    <w:bookmarkStart w:name="z28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единых и самостоятельных коммуникационной и энергетической систем Республики Казахстан.</w:t>
      </w:r>
    </w:p>
    <w:bookmarkEnd w:id="302"/>
    <w:bookmarkStart w:name="z28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Открытый в установленных законодательством пределах и контролируемый характер должны носить процедуры принятия должностными лицами государственных органов решений, связанных с:</w:t>
      </w:r>
    </w:p>
    <w:bookmarkEnd w:id="303"/>
    <w:bookmarkStart w:name="z28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распределением средств республиканского и местного бюджетов, в том числе на государственные закупки и выделяемые кредитные ресурсы;</w:t>
      </w:r>
    </w:p>
    <w:bookmarkEnd w:id="304"/>
    <w:bookmarkStart w:name="z28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выдачей разрешений и лицензий;</w:t>
      </w:r>
    </w:p>
    <w:bookmarkEnd w:id="305"/>
    <w:bookmarkStart w:name="z28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предоставлением субъектам хозяйственной деятельности установленных законодательством льгот и преференций;</w:t>
      </w:r>
    </w:p>
    <w:bookmarkEnd w:id="306"/>
    <w:bookmarkStart w:name="z29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приватизацией объектов государственной собственности.</w:t>
      </w:r>
    </w:p>
    <w:bookmarkEnd w:id="307"/>
    <w:bookmarkStart w:name="z29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Запрещается и влечет ответственность за принятие решений и действий:</w:t>
      </w:r>
    </w:p>
    <w:bookmarkEnd w:id="308"/>
    <w:bookmarkStart w:name="z29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препятствующих промышленно-инновационному развитию и притоку инвестиций в экономику Республики Казахстан;</w:t>
      </w:r>
    </w:p>
    <w:bookmarkEnd w:id="309"/>
    <w:bookmarkStart w:name="z29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способствующих неконтролируемому вывозу капитала и товаров за пределы страны;</w:t>
      </w:r>
    </w:p>
    <w:bookmarkEnd w:id="310"/>
    <w:bookmarkStart w:name="z29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провоцирующих необоснованное повышение цен на товары и услуги;</w:t>
      </w:r>
    </w:p>
    <w:bookmarkEnd w:id="311"/>
    <w:bookmarkStart w:name="z29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способствующих ввозу на внутренний рынок товаров и услуг, опасных для здоровья и жизни населения;</w:t>
      </w:r>
    </w:p>
    <w:bookmarkEnd w:id="312"/>
    <w:bookmarkStart w:name="z29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способствующих передаче месторождений полезных ископаемых и объектов экономики хозяйствующим субъектам в ущерб национальной безопасности.</w:t>
      </w:r>
    </w:p>
    <w:bookmarkEnd w:id="313"/>
    <w:bookmarkStart w:name="z29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обеспечения национальной безопасности Правительством Республики Казахстан устанавливаются ограничения на переход и возникновение права собственности на стратегические ресурсы (объекты) Республики Казахстан.</w:t>
      </w:r>
    </w:p>
    <w:bookmarkEnd w:id="314"/>
    <w:bookmarkStart w:name="z29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Правительство Республики Казахстан при ухудшении состояния экономической безопасности вправе вводить временные запреты и ограничения на экспорт и импорт товаров.</w:t>
      </w:r>
    </w:p>
    <w:bookmarkEnd w:id="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с изменениями, внесенными законами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27.12.2021 </w:t>
      </w:r>
      <w:r>
        <w:rPr>
          <w:rFonts w:ascii="Times New Roman"/>
          <w:b w:val="false"/>
          <w:i w:val="false"/>
          <w:color w:val="000000"/>
          <w:sz w:val="28"/>
        </w:rPr>
        <w:t>№ 87-VII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19.05.2025 </w:t>
      </w:r>
      <w:r>
        <w:rPr>
          <w:rFonts w:ascii="Times New Roman"/>
          <w:b w:val="false"/>
          <w:i w:val="false"/>
          <w:color w:val="000000"/>
          <w:sz w:val="28"/>
        </w:rPr>
        <w:t>№ 188-VII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23. Обеспечение информационной безопасности</w:t>
      </w:r>
    </w:p>
    <w:bookmarkEnd w:id="316"/>
    <w:bookmarkStart w:name="z30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Информационная безопасность обеспечивается решениями и действиями государственных органов, организаций, должностных лиц, направленными на:</w:t>
      </w:r>
    </w:p>
    <w:bookmarkEnd w:id="317"/>
    <w:bookmarkStart w:name="z30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недопущение информационной зависимости Республики Казахстан;</w:t>
      </w:r>
    </w:p>
    <w:bookmarkEnd w:id="318"/>
    <w:bookmarkStart w:name="z30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информационной экспансии и блокады со стороны других государств, организаций и отдельных лиц;</w:t>
      </w:r>
    </w:p>
    <w:bookmarkEnd w:id="319"/>
    <w:bookmarkStart w:name="z30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недопущение информационной изоляции Президента, Курултая, Правительства Республики Казахстан и сил обеспечения национальной безопасности Республики Казахстан;</w:t>
      </w:r>
    </w:p>
    <w:bookmarkEnd w:id="320"/>
    <w:bookmarkStart w:name="z30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бесперебойной и устойчивой эксплуатации сетей связи в целях сохранения безопасности Республики Казахстан, в том числе в особый период и при возникновении чрезвычайных ситуаций природного, техногенного характера, карантинов, иных чрезвычайных ситуаций;</w:t>
      </w:r>
    </w:p>
    <w:bookmarkEnd w:id="321"/>
    <w:bookmarkStart w:name="z30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выявление, предупреждение и пресечение утечки и утраты сведений, составляющих государственные секреты и иную защищаемую законом тайну;</w:t>
      </w:r>
    </w:p>
    <w:bookmarkEnd w:id="322"/>
    <w:bookmarkStart w:name="z30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недопущение информационного воздействия на общественное и индивидуальное сознание, связанного с преднамеренным искажением и распространением недостоверной информации в ущерб национальной безопасности;</w:t>
      </w:r>
    </w:p>
    <w:bookmarkEnd w:id="323"/>
    <w:bookmarkStart w:name="z30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обнаружение и дезорганизацию механизмов скрытого информационного влияния на процесс выработки и принятия государственных решений в ущерб национальной безопасности;</w:t>
      </w:r>
    </w:p>
    <w:bookmarkEnd w:id="324"/>
    <w:bookmarkStart w:name="z30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поддержание и развитие эффективной системы защиты цифровых ресурсов, цифровых систем и инфраструктуры связи, в которых циркулируют сведения, составляющие государственную, коммерческую и иную защищаемую законом тайну.</w:t>
      </w:r>
    </w:p>
    <w:bookmarkEnd w:id="325"/>
    <w:bookmarkStart w:name="z30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Республике Казахстан создается и укрепляется национальная система обеспечения информационной безопасности, в том числе государственных цифровых данных, цифровых систем, цифровой инфраструктуры и критически важных цифровых объектов.</w:t>
      </w:r>
    </w:p>
    <w:bookmarkEnd w:id="326"/>
    <w:bookmarkStart w:name="z31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защиты национальных интересов и недопущения информационной изоляции Республики Казахстан государственные уполномоченные органы с соблюдением гарантий, предоставляемых инвесторам, осуществляют контроль за деятельностью организаций, осуществляющих управление и эксплуатацию магистральных линий связи, а также сетей связи, находящихся в управлении или собственности организаций с иностранным участием, в порядке, определенном законодательством.</w:t>
      </w:r>
    </w:p>
    <w:bookmarkEnd w:id="327"/>
    <w:bookmarkStart w:name="z31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 при принятии решений по вопросам строительства, эксплуатации и развития сетей связи должны руководствоваться требованиями соблюдения национальной безопасности, которые определяются уполномоченным органом в области связи.</w:t>
      </w:r>
    </w:p>
    <w:bookmarkEnd w:id="328"/>
    <w:bookmarkStart w:name="z31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антитеррористических операций и пресечении массовых беспорядков по решению руководителя оперативного штаба владельцам сетей и операторам связи могут даваться обязательные для исполнения указания о приостановлении оказания услуг связи физическим и (или) юридическим лицам и (или) ограничении использования сети и средств связи, а также изменении режима работы сетей и средств связи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Закона Республики Казахстан "О связи".</w:t>
      </w:r>
    </w:p>
    <w:bookmarkEnd w:id="329"/>
    <w:bookmarkStart w:name="z31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принятие решений и совершение действий, противоречащих национальным интересам:</w:t>
      </w:r>
    </w:p>
    <w:bookmarkEnd w:id="330"/>
    <w:bookmarkStart w:name="z31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формирования и бесперебойного функционирования информационного пространства Республики Казахстан;</w:t>
      </w:r>
    </w:p>
    <w:bookmarkEnd w:id="331"/>
    <w:bookmarkStart w:name="z31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вхождения Республики Казахстан в мировую систему связи и цифровой среды;</w:t>
      </w:r>
    </w:p>
    <w:bookmarkEnd w:id="332"/>
    <w:bookmarkStart w:name="z31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и повышения уровня защиты цифровых ресурсов, цифровых систем и инфраструктуры связи Республики Казахстан.</w:t>
      </w:r>
    </w:p>
    <w:bookmarkEnd w:id="333"/>
    <w:bookmarkStart w:name="z31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Запрещается:</w:t>
      </w:r>
    </w:p>
    <w:bookmarkEnd w:id="334"/>
    <w:bookmarkStart w:name="z31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распространение на территории Республики Казахстан печатной продукции и продукции иностранного средства массовой информации, содержание которых подрывает национальную безопасность;</w:t>
      </w:r>
    </w:p>
    <w:bookmarkEnd w:id="335"/>
    <w:bookmarkStart w:name="z31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разглашение государственных секретов и иной защищаемой законом тайны;</w:t>
      </w:r>
    </w:p>
    <w:bookmarkEnd w:id="336"/>
    <w:bookmarkStart w:name="z32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иностранным физическим и юридическим лицам, а также лицам без гражданства прямо и (или) косвенно владеть, пользоваться, распоряжаться и (или) управлять более 20 процентами акций (долей, паев) юридического лица – собственника средства массовой информации в Республике Казахстан или осуществляющего деятельность в этой сфере;</w:t>
      </w:r>
    </w:p>
    <w:bookmarkEnd w:id="337"/>
    <w:bookmarkStart w:name="z32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или эксплуатация магистральными линиями связи иностранными гражданами, лицами без гражданства и иностранными юридическими лицами без создания юридического лица на территории Республики Казахстан;</w:t>
      </w:r>
    </w:p>
    <w:bookmarkEnd w:id="338"/>
    <w:bookmarkStart w:name="z32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и эксплуатация на территории Республики Казахстан сетей связи, центр управления которыми расположен за ее пределами, а также ввоз, реализация и иная передача средств телекоммуникаций для обеспечения функционирования такой сети связи.</w:t>
      </w:r>
    </w:p>
    <w:bookmarkEnd w:id="3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Ч.2 подпункта 5) предусматривается в редакции Закона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320-VIII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подпункта не распространяются на эксплуатацию сетей связи на территории Республики Казахстан с применением негеостационарных спутников в рамках пилотного проекта.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Ч.3 подпункта 5) предусматривается в редакции Закона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320-VIII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Пилотный проект по использованию сетей связи с применением негеостационарных спутников без соблюдения требований, указанных в части первой настоящего подпункта, действует до 1 января 2027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ч.4 подпункта 5) предусматривается изменения Законом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320-VIII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сетей связи с применением негеостационарных спутников определяется уполномоченным органом в области связи по согласованию с органами национальной безопасности;</w:t>
      </w:r>
    </w:p>
    <w:bookmarkStart w:name="z32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или иное получение в собственность физическими и юридическими лицами самостоятельно или в составе группы лиц более 10 процентов голосующих акций, а также долей, паев организации, владеющей и (или) осуществляющей деятельность по управлению или эксплуатации линии связи в качестве оператора междугородной и (или) международной связи, без согласия уполномоченного органа в области связи, а также органов национальной безопасности;</w:t>
      </w:r>
    </w:p>
    <w:bookmarkEnd w:id="340"/>
    <w:bookmarkStart w:name="z32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иностранным гражданам, лицам без гражданства и иностранным юридическим лицам прямо и (или) косвенно владеть, пользоваться, распоряжаться и (или) управлять в совокупности более чем 49 процентами голосующих акций, а также долей, паев юридического лица, осуществляющего деятельность в области телекоммуникаций в качестве оператора междугородной и (или) международной связи, владеющего наземными (кабельными, в том числе волоконно-оптическими, радиорелейными) линиями связи без положительного решения Правительства Республики Казахстан, основанного на заключении уполномоченного органа в области связи, согласованного с органами национальной безопасности;</w:t>
      </w:r>
    </w:p>
    <w:bookmarkEnd w:id="341"/>
    <w:bookmarkStart w:name="z32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или развитие, в том числе ввод в эксплуатацию сетей связи, не отвечающих требованиям нормативных правовых актов по обеспечению оперативно-розыскных, контрразведывательных мероприятий.</w:t>
      </w:r>
    </w:p>
    <w:bookmarkEnd w:id="342"/>
    <w:bookmarkStart w:name="z32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Иные ограничения в части владения акциями (долями, паями) или участия в деятельности организаций, осуществляющих деятельность по обеспечению национальной безопасности в области связи и информации, устанавливаются законами Республики Казахстан.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23 с изменениями, внесенными законами РК от 24.11.2015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04.12.2015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435-V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28.12.2016 </w:t>
      </w:r>
      <w:r>
        <w:rPr>
          <w:rFonts w:ascii="Times New Roman"/>
          <w:b w:val="false"/>
          <w:i w:val="false"/>
          <w:color w:val="000000"/>
          <w:sz w:val="28"/>
        </w:rPr>
        <w:t>№ 36-VІ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двух месяцев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21.05.2024 </w:t>
      </w:r>
      <w:r>
        <w:rPr>
          <w:rFonts w:ascii="Times New Roman"/>
          <w:b w:val="false"/>
          <w:i w:val="false"/>
          <w:color w:val="000000"/>
          <w:sz w:val="28"/>
        </w:rPr>
        <w:t>№ 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10.02.2025 </w:t>
      </w:r>
      <w:r>
        <w:rPr>
          <w:rFonts w:ascii="Times New Roman"/>
          <w:b w:val="false"/>
          <w:i w:val="false"/>
          <w:color w:val="000000"/>
          <w:sz w:val="28"/>
        </w:rPr>
        <w:t>№ 164-VIII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</w:t>
      </w:r>
      <w:r>
        <w:rPr>
          <w:rFonts w:ascii="Times New Roman"/>
          <w:b w:val="false"/>
          <w:i w:val="false"/>
          <w:color w:val="ff0000"/>
          <w:sz w:val="28"/>
        </w:rPr>
        <w:t xml:space="preserve">2);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24. Обеспечение экологической безопасности</w:t>
      </w:r>
    </w:p>
    <w:bookmarkEnd w:id="344"/>
    <w:bookmarkStart w:name="z32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Экологическая безопасность обеспечивается решениями и действиями государственных органов, организаций и должностных лиц, направленными на:</w:t>
      </w:r>
    </w:p>
    <w:bookmarkEnd w:id="345"/>
    <w:bookmarkStart w:name="z32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сохранение, рациональное использование и восстановление природных ресурсов;</w:t>
      </w:r>
    </w:p>
    <w:bookmarkEnd w:id="346"/>
    <w:bookmarkStart w:name="z33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снижение уровня опасности антропогенных факторов для окружающей среды и населения страны;</w:t>
      </w:r>
    </w:p>
    <w:bookmarkEnd w:id="347"/>
    <w:bookmarkStart w:name="z33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эколого-экономической сбалансированности развития и размещения производственных сил;</w:t>
      </w:r>
    </w:p>
    <w:bookmarkEnd w:id="348"/>
    <w:bookmarkStart w:name="z33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устранение негативных последствий для окружающей среды и населения Республики Казахстан, проживающего в зонах экологического бедствия;</w:t>
      </w:r>
    </w:p>
    <w:bookmarkEnd w:id="349"/>
    <w:bookmarkStart w:name="z33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экологизацию экономики, законодательства и общества, установление экосистемного подхода к регулированию общественных отношений;</w:t>
      </w:r>
    </w:p>
    <w:bookmarkEnd w:id="350"/>
    <w:bookmarkStart w:name="z33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в общественном сознании экологической культуры, улучшение системы экологического образования и просвещения;</w:t>
      </w:r>
    </w:p>
    <w:bookmarkEnd w:id="351"/>
    <w:bookmarkStart w:name="z33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права каждого человека на доступ к экологической информации и всестороннее участие общественности в решении вопросов охраны окружающей среды;</w:t>
      </w:r>
    </w:p>
    <w:bookmarkEnd w:id="352"/>
    <w:bookmarkStart w:name="z33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снижение риска от чрезвычайных ситуаций природного и техногенного характера и смягчение их последствий;</w:t>
      </w:r>
    </w:p>
    <w:bookmarkEnd w:id="353"/>
    <w:bookmarkStart w:name="z33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партнерских отношений в международном сотрудничестве и соблюдение норм международного права.</w:t>
      </w:r>
    </w:p>
    <w:bookmarkEnd w:id="354"/>
    <w:bookmarkStart w:name="z33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Обязанностью уполномоченных государственных органов, организаций, должностных лиц является:</w:t>
      </w:r>
    </w:p>
    <w:bookmarkEnd w:id="355"/>
    <w:bookmarkStart w:name="z33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окружающей среды, рациональное использование и охрана природных ресурсов;</w:t>
      </w:r>
    </w:p>
    <w:bookmarkEnd w:id="356"/>
    <w:bookmarkStart w:name="z34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неукоснительное соблюдение требований и норм экологического законодательства Республики Казахстан и законодательства Республики Казахстан в области биологической безопасности;</w:t>
      </w:r>
    </w:p>
    <w:bookmarkEnd w:id="357"/>
    <w:bookmarkStart w:name="z34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предотвращение радиоактивного, химического загрязнения, бактериологического заражения территории страны;</w:t>
      </w:r>
    </w:p>
    <w:bookmarkEnd w:id="358"/>
    <w:bookmarkStart w:name="z34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исключение применения технологий, техники и оборудования, включенных в реестр экологически опасных технологий, техники и оборудования, на территории Республики Казахстан;</w:t>
      </w:r>
    </w:p>
    <w:bookmarkEnd w:id="359"/>
    <w:bookmarkStart w:name="z34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ликвидация негативных экологических последствий хозяйственной и иной деятельности;</w:t>
      </w:r>
    </w:p>
    <w:bookmarkEnd w:id="360"/>
    <w:bookmarkStart w:name="z34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компенсация нанесенного ущерба окружающей среде и здоровью человека;</w:t>
      </w:r>
    </w:p>
    <w:bookmarkEnd w:id="361"/>
    <w:bookmarkStart w:name="z34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обязательная подготовка органов управления и сил к действиям по предупреждению и ликвидации чрезвычайных ситуаций природного и техногенного характера, по гражданской обороне с учетом развития современных средств поражения, обучение населения действиям в условиях угрозы и возникновения чрезвычайных ситуаций природного и техногенного характера;</w:t>
      </w:r>
    </w:p>
    <w:bookmarkEnd w:id="362"/>
    <w:bookmarkStart w:name="z34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гласность и информирование населения и организаций о прогнозируемых и возникших чрезвычайных ситуациях природного и техногенного характера, принятых мерах по их предупреждению и ликвидации;</w:t>
      </w:r>
    </w:p>
    <w:bookmarkEnd w:id="363"/>
    <w:bookmarkStart w:name="z34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постоянной готовности сил и средств гражданской защиты к оперативному реагированию на чрезвычайные ситуации природного и техногенного характера и проведению аварийно-спасательных и неотложных работ.</w:t>
      </w:r>
    </w:p>
    <w:bookmarkEnd w:id="3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с изменениями, внесенными законами РК от 11.04.2014 </w:t>
      </w:r>
      <w:r>
        <w:rPr>
          <w:rFonts w:ascii="Times New Roman"/>
          <w:b w:val="false"/>
          <w:i w:val="false"/>
          <w:color w:val="000000"/>
          <w:sz w:val="28"/>
        </w:rPr>
        <w:t>№ 189-V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21.05.2022 </w:t>
      </w:r>
      <w:r>
        <w:rPr>
          <w:rFonts w:ascii="Times New Roman"/>
          <w:b w:val="false"/>
          <w:i w:val="false"/>
          <w:color w:val="000000"/>
          <w:sz w:val="28"/>
        </w:rPr>
        <w:t>№ 123-VII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25. Участие Республики Казахстан в обеспечении международной безопасности</w:t>
      </w:r>
    </w:p>
    <w:bookmarkEnd w:id="365"/>
    <w:bookmarkStart w:name="z34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получения международных гарантий национальной безопасности Республика Казахстан участвует в обеспечении международной (глобальной, региональной) безопасности, составной частью которой является национальная безопасность Республики Казахстан.</w:t>
      </w:r>
    </w:p>
    <w:bookmarkEnd w:id="366"/>
    <w:bookmarkStart w:name="z35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Деятельность Республики Казахстан по обеспечению международной безопасности предусматривает:</w:t>
      </w:r>
    </w:p>
    <w:bookmarkEnd w:id="367"/>
    <w:bookmarkStart w:name="z35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 роли Республики Казахстан в вопросах формирования глобального миропорядка;</w:t>
      </w:r>
    </w:p>
    <w:bookmarkEnd w:id="368"/>
    <w:bookmarkStart w:name="z35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 укрепление эффективной системы коллективной безопасности в геополитическом окружении Республики Казахстан;</w:t>
      </w:r>
    </w:p>
    <w:bookmarkEnd w:id="369"/>
    <w:bookmarkStart w:name="z35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международных организациях и форумах, деятельность которых отвечает интересам национальной безопасности Республики Казахстан;</w:t>
      </w:r>
    </w:p>
    <w:bookmarkEnd w:id="370"/>
    <w:bookmarkStart w:name="z35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за пределами страны в мероприятиях, направленных на обеспечение национальной безопасности в соответствии с международными договорами Республики Казахстан;</w:t>
      </w:r>
    </w:p>
    <w:bookmarkEnd w:id="371"/>
    <w:bookmarkStart w:name="z35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в необходимых случаях совместно с сопредельными государствами вопросов, касающихся обеспечения национальной безопасности;</w:t>
      </w:r>
    </w:p>
    <w:bookmarkEnd w:id="372"/>
    <w:bookmarkStart w:name="z35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международных договоров, отвечающих интересам национальной безопасности Республики Казахстан.</w:t>
      </w:r>
    </w:p>
    <w:bookmarkEnd w:id="3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с изменением, внесенным Законом РК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26. Финансирование мероприятий по обеспечению национальной безопасности</w:t>
      </w:r>
    </w:p>
    <w:bookmarkEnd w:id="374"/>
    <w:bookmarkStart w:name="z35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обеспечению национальной безопасности финансируется за счет бюджетных средств.</w:t>
      </w:r>
    </w:p>
    <w:bookmarkEnd w:id="375"/>
    <w:bookmarkStart w:name="z359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376"/>
    <w:bookmarkStart w:name="z360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27. Надзор за соблюдением законности в сфере обеспечения национальной безопасности</w:t>
      </w:r>
    </w:p>
    <w:bookmarkEnd w:id="377"/>
    <w:bookmarkStart w:name="z36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надзор за соблюдением законности в сфере обеспечения национальной безопасности осуществляет прокуратура Республики Казахстан.</w:t>
      </w:r>
    </w:p>
    <w:bookmarkEnd w:id="3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27 в редакции Закона РК от 11.07.2017 </w:t>
      </w:r>
      <w:r>
        <w:rPr>
          <w:rFonts w:ascii="Times New Roman"/>
          <w:b w:val="false"/>
          <w:i w:val="false"/>
          <w:color w:val="000000"/>
          <w:sz w:val="28"/>
        </w:rPr>
        <w:t>№ 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28. Ответственность за нарушение законодательства Республики Казахстан в области обеспечения национальной безопасности</w:t>
      </w:r>
    </w:p>
    <w:bookmarkEnd w:id="379"/>
    <w:bookmarkStart w:name="z36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в области обеспечения национальной безопасности влечет ответственность, установленную законами Республики Казахстан.</w:t>
      </w:r>
    </w:p>
    <w:bookmarkEnd w:id="380"/>
    <w:bookmarkStart w:name="z364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29. Соотношение настоящего Закона с иными нормативными правовыми актами</w:t>
      </w:r>
    </w:p>
    <w:bookmarkEnd w:id="381"/>
    <w:bookmarkStart w:name="z36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настоящего Закона являются основой для разработки и принятия иных нормативных правовых актов, регламентирующих отдельные направления и способы обеспечения национальной безопасности.</w:t>
      </w:r>
    </w:p>
    <w:bookmarkEnd w:id="382"/>
    <w:bookmarkStart w:name="z366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30. Порядок введения в действие настоящего Закона</w:t>
      </w:r>
    </w:p>
    <w:bookmarkEnd w:id="383"/>
    <w:bookmarkStart w:name="z36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календарных дней после его первого официального опубликования, за исключением подпункта 2) пункта 4 статьи 20 в части запрета транзита через территорию Казахстана воздушными судами воинских формирований, вооружений и военной техники иностранных государств и (или) международных организаций.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Подпункт 2) пункта 4 статьи 20 настоящего Закона в части запрета транзита через территорию Казахстана воздушными судами воинских формирований, вооружений и военной техники иностранных государств и (или) международных организаций вводится в действие с 1 января 2015 года.</w:t>
      </w:r>
    </w:p>
    <w:bookmarkStart w:name="z36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июня 1998 года "О национальной безопасности Республики Казахстан" (Ведомости Парламента Республики Казахстан, 1998 г., № 11-12, ст. 173; 2000 г., № 5, ст.115; 2004 г., № 14, ст. 82; № 23, ст. 142; 2005 г., № 16, ст. 70; 2007 г., № 1, ст. 4; № 20, ст. 153; 2009 г., № 15-16, ст. 74; № 24, ст. 129).</w:t>
      </w:r>
    </w:p>
    <w:bookmarkEnd w:id="3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30 с изменением, внесенным Законом РК от 21.06.2012 </w:t>
      </w:r>
      <w:r>
        <w:rPr>
          <w:rFonts w:ascii="Times New Roman"/>
          <w:b w:val="false"/>
          <w:i w:val="false"/>
          <w:color w:val="000000"/>
          <w:sz w:val="28"/>
        </w:rPr>
        <w:t>№ 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