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3012" w14:textId="e8c3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Закон Республики Казахстан "О Национальном архивном фонде и архивах"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мая 2007 года N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декабря 1998 г. "О Национальном архивном фонде и архивах" (Ведомости Парламента Республики Казахстан, 1998 г., N 24, ст. 435; 2001 г., N 21-22, ст. 286; 2003 г., N 10, ст. 53; 2004 г., N 23, ст. 142; 2006 г., N 3, ст. 22)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Государственные архивы вправе выполнять работы и оказывать услуги на платной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платным работам и услугам государственных архивов относятся только: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внедрение методических рекомендаций по совершенствованию работы архивов организаций и служб документационного обеспечения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научно-техническая обработка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по заказам (заявкам) физических и негосударственных юридических лиц курсов и семинаров по обучению современным основам документирования и управления документацией;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реставрация, переплет архивных дел и документов, изготовление архивных коробок;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изготовление страховых копий, восстановление текста архивных документов, снятие копии микрофильмов, кинодокументов, фотонегативов, цветных слайдов документов, а также документов на бумажной и электронной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методической и практической помощи в создании и совершенствовании научно-справочного аппарата к архивным фондам;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по заказам (заявкам) выявления информации генеалогического и тематического характеров и копирование архивных документов.".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