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7ec1" w14:textId="8567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 к Инструкции N 40 ~V950073 "О порядке исчисления и уплаты подоходного налога с физических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Налогового комитета Министерства финансов Республики Казахстан от 10 июля 1998 года N 62. Зарегистрировано в Министерстве юстиции Республики Казахстан 23.07.1998 г. N 543.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     1. Признать утратившими силу некоторые приказы согласно приложению:
     ...Приказ Налогового комитета Министерства финансов Республики 
Казахстан от 10 июля 1998 года N 62 "Об утверждении изменений и дополнений 
к Инструкциям Налогового комитета Министерства финансов Республики 
Казахстан N 33..., N 40 "О порядке исчисления и уплаты подоходного налога 
с физических лиц"...
     Министр
---------------------------------------------------------------------------
     В главе II:
     в пункте 7 слова "в главе 4" заменить словами "главами III и IV". 
     В главе III:
     в пункте 16:
     примечание к подпункту а) дополнить абзацем следующего содержания: 
     "При наличии у физического лица более одного дома (квартиры или иного 
жилого помещения), местом постоянного жительства физического лица является 
место прописки.".
     В главе IV:
     пункт 18 дополнить абзацем следующего содержания: 
     "Расходы, регламентируемые налоговым законодательством, вычитаются в 
пределах установленных норм.";     
     пункт 24 дополнить абзацем следующего содержания:      
     "В случае ликвидации или реорганизации налогоплательщика отчисления 
на амортизацию корректируются на период деятельности в налоговом году.";
     в первом абзаце пункта 26 слова "в пределах уровня инфляции" 
исключить;   
     пункт 27 дополнить абзацем следующего содержания: 
     "Сумма переоценки основных средств группы сверх уровня инфляции 
включается в совокупный годовой доход."; 
     пункт 30 дополнить абзацем следующего содержания: 
     "При реализации оборудования до истечения трехлетнего периода, 
произведенный вычет компенсируется за счет уменьшения вычетов в отчетном 
периоде."; 
     в пункте 34 цифру "3" заменить цифрой "4";
     подпункт б) пункта 35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"б) уплаченные неустойки, включая штрафы и пени, за исключением 
подлежащих внесению в бюджет и государственные внебюджетные фонды.".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V: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пятый абзац пункта 45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приложении 10 приведен пример исчисления подоходного налога с 
физических лиц по схеме, введенной в действие с 1 января 1997 г., по 
ставкам, действовавшим до 1 января 1998 г.";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46 дополнить словами "при наличии документов, подтверждающих 
удержание этого налога источником выплаты";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46в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"46в. При изъятии или реализации доли участия в юридическом лице 
участником (акционером), налогообложению у источника выплаты по ставке 15 
процентов подлежит только прирост стоимости, определяемый как разница 
между стоимостью доли участия на момент изъятия или реализации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стоимостью собственного имущества участника (акционера), внесенного в 
качестве взноса в уставный капитал с учетом корректировки на инфляцию.". 
     В главе VI:
     в подпункте б) пункта 48 третий-пятый абзацы изложить в следующей  
редакции: 
     "Пример. Сумма необлагаемого дохода за год в размере 480-кратного  
месячного расчетного показателя определяется следующим образом (на примере 
1998 года):
     1) 480:12 мес. = 40 месячных расчетных показателей (МРП) в месяц;
     2) январь, февраль, март МРП = 630 тенге; 3 х 630 х 40 = 75600 тенге;
     3) апрель, май, июнь МРП = 640 тенге; 3 х 640 х 40 = 76800 тенге;
     4) июль, август, сентябрь МРП = 650 тенге; 3 х 650 х 40 = 78000 тенге;
     5) октябрь, ноябрь, декабрь МРП = 660 тенге; 3 х 660 х 40 = 79200 
тенге;
     6) 75600 т. + 76800 т. + 78000 т.+ 79200 т.= 309600 тенге.
     Необлагаемый доход в размере 480-кратного месячного расчетного 
показателя равен 309600 тенге.
     Необлагаемый доход в размере 240-кратного месячного расчетного 
показателя равен 154800 тенге.";
     подпункт л) пункта 49 исключить;
     в первом абзаце пункта 50 после слова "благотворительной" дополнить  
словами "и образовательной".
     В главе VII:
     пункт 57 дополнить абзацем следующего содержания: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"Данный порядок не применяется в случаях оплаты резидентами  
Республики Казахстан импортных товаров, ввозимых на территорию Республики 
Казахстан по внешнеторговым контрактам.".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VIII: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"Физическое лицо, осуществляющее предпринимательскую деятельность, 
определяет совокупный годовой доход и вычеты в целях налогообложения по 
методу начислений.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Метод начислений - это метод налогового учета, согласно 
которому доходы и вычеты учитываются с момента выполнения работ, 
предоставления услуг, отгрузки с целью реализации и оприходования 
имущества, независимо от времени оплаты.";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первом абзаце слова "остатки товарно-материальных запасов" заменить 
словами "товарно-материальные запасы";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"Сумма дооценки в пределах уровня инфляции не включается в 
налогооблагаемый доход. Увеличение стоимости товарно-материальных запасов  
налогоплательщиком в течение отчетного года, превышающее индекс инфляции,
относится на увеличение совокупного годового дохода налогоплательщика.";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65 изложить в следующей редакции: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"65. При передаче активов на безвозмездной основе и (или) реализации  
по заниженной стоимости стоимость активов передающего (реализующего) лица 
определяется, исходя из себестоимости, определяемой в целях  
налогообложения, а стоимость активов получающего лица - по оприходованной  
оценочной стоимости передаваемых (реализуемых)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реализации активов по заниженной стоимости по экспортным 
операциям разница между ценой реализации и себестоимостью 
реализованных активов, определяемой в целях налогообложения, является  
доходом реализующего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б) дополнить словами "и государственные внебюджетные фонды";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д) следующего содержания: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"д) расходы, не связанные с предпринимательской деятельностью.".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IХ: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"Исчисление" заменить словом "Удержание";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а): в первом абзаце после слов "и других выплат" слова 
"физическим лицам" заменить словами "за исключением выплат физическим 
лицам, зарегистрированным в качестве субъектов предпринимательской 
деятельности,";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вторым, третьим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"Примечание. Выплаты физическим лицам, зарегистрированным в качестве 
субъектов предпринимательской деятельности, не облагаются подоходным 
налогом у источника выплаты при предъявлении документа (свидетельства или 
патента) на вид деятельности, по которому выплачивается доход. При этом, 
налогоплательщик, выплативший доход физическому лицу, зарегистрированному 
в качестве субъекта предпринимательской деятельности, сообщает письменно о 
выплаченных суммах в налоговый орган по месту регистрации физического 
лица, получившего доход.";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второй-пятый считать соответственно четвертым-седьмым;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слово "Примечание"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"Обо всех выплатах" заменить словами "О всех 
выплатах (кроме выплат, выплачиваемых по основному месту работы физическим 
лицам и пенсионных выплат)";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е) следующего содержания: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"е) физическим лицам доходов от реализации доли участия в юридическом 
лице - резиденте.";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 а)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"а) при получении средств на выплату заработной платы в банках и 
других организациях, осуществляющих отдельные виды банковских операций, 
перечислять налог в бюджет одновременно с получением этих средств, в 
других случаях - в течение 5 банковских дней после окончания месяца, в 
котором была произведена выплата.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и иные работодатели, не являющиеся юридическими лицами, 
обязаны перечислять в бюджет суммы исчисленного и удержанного с 
физических лиц налога не позднее дня фактического получения в банке 
наличных денежных средств на оплату труда либо не позднее дня перечисления
со счетов указанных организацией в банке по поручениям работников 
причитающихся им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и иные работодатели, не являющиеся юридическими лицами, 
не имеющие счетов в банках, а также выплачивающие суммы на оплату труда из 
выручки от реализации продукции (работ, услуг), перечисляют исчисленные 
суммы налога в бюджет в течение 5 банковских дней после окончания месяца, 
в котором была произведена выплата.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Перечисление налога в бюджет должно производиться во всех случаях, 
независимо от вида платежа: авансовых платежей, натуральной оплаты или в 
какой-либо другой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оплата труда производится несколько раз в месяц или 
производятся разовые выплаты физическим лицам, суммы налога также должны 
быть перечислены одновременно с получением этих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у организаций и иных работодателей, не являющимися юридическими 
лицами, недостаточно денежных средств, необходимых для оплаты труда в 
полном объеме и перечисления в бюджет удержанного подоходного налога, то 
подоходный налог перечисляется в бюджет в сумме, пропорциональной размеру 
выплачиваемых физическим лицам средств на оплату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филиалы и другие обособленные подразделения перечисление налога в 
бюджет осуществляют их головные организации по месту нахождения указанных 
филиалов и других обособленных подразделений одновременно с перечислением 
средств на оплату труда в 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в) после слов "налоговой службы" и "налоговый год" 
дополнить словами "по месту регистрации физических лиц - получателя" 
и "(кроме выплат, выплачиваемых по основному месту работы физическим 
лицам и пенсионных выплат)";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б) изложить в следующей редакции: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"б) совершившими в налоговом году строительство или крупное 
приобретение на сумму свыше 500 месячных расчетных показателей, за 
исключением строительства жилища и крупных приобретений строительных 
материалов для такого строительства.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При определении объема сделок со стоимостью свыше 500-
кратного месячного расчетного показателя следует исходить из размера 
месячного расчетного показателя, действовавшего на день свершения сделки. 
Данная категория налогоплательщиков при подаче декларации доходы, ранее 
обложенные у источника выплаты, указывает, но исключает из совокупного 
дохода при исчислении подоходного налога.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Пример. Физическое лицо приобрело в июле (МРП - 640 тенге) мебель 
стоимостью 370000 тенге, которая составляет (370000 : 640) = 578 МРП. 
Установленный предел 500 МРП превышен, следовательно физическое лицо 
должно подать декларацию в налоговый орган;";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"в органы налоговой службы" дополнить словами "декларацию 
о доходах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словами "согласно приложению 13 к настоящей Инструкции";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ж)-и) следующего содержания: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"ж) лица, занимающие государственную должность, ежегодно в период 
выполнения своих полномочий, а также лица, уволенные с государственной 
службы по отрицательным мотивам, в течение трех лет после увольнения;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супруг (супруга) лица, указанного в подпункте ж) настоящего 
пункта;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нерезиденты, осуществляющие деятельность в Республике Казахстан 
через постоянное учреждение.";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71а и 71б следующего содержания: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"71а. Лица, являющиеся кандидатами на государственную должность, либо 
на должность, связанную с выполнением государственных или приравненных к 
ним функций, представляют в налоговый орган по месту жительства: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декларацию о доходах;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декларацию об имуществе, являющемся объектом налогообложения, в 
том числе находящемся за пределами территории Республики Казахстан, с 
указанием оценочной стоимости и места нахождения указанного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сведения 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вкладах в банковских учреждениях и о ценных бумагах, в том числе за 
пределами территории Республики Казахстан, с указанием банковского 
учреждения, а также о финансовых средствах, которыми данные лица вправе 
распоряжаться лично или совместно с другими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своем прямом или об опосредованном участии в качестве акционера или 
учредителя (участника) юридических лиц с указанием доли участия в уставном 
капитале и полных банковских и иных реквизитов указанных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трастах и о государствах, в которых они зарегистрированы, с указанием 
номеров соответствующих банковских счетов, если лицо или его супруг 
(супруга) является бенефициаром этих трастов;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названиях и реквизитах других организаций, у которых с лицом имеются 
договорные отношения, соглашения и обязательства (в том числе и устные) по 
содержанию или временному хранению материальных и финансовых средств, 
принадлежащих лицу или супругу (супруге) в размере, превышающем 
тысячекратный размер месячного расчетного показателя.".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71б. Денежные средства, поступившие на счет лица, уполномоченного на 
выполнение государственных функций, или лиц, приравненных к ним без ведома 
указанного лица, а также средства, принятые им за исполнение своих 
государственных или приравненных к ним функций любого вознаграждения в 
виде денег, услуг и иных формах от организаций, в которых лицо не 
выполняет соответствующих функций, а также физических лиц, если иное не 
предусмотрено законодательством, подлежат не более чем в двухнедельный 
срок после их обнаружения перечислению в республиканский бюджет с 
представлением объяснения в соответствующий налоговый орган об 
обстоятельствах поступления таких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шестом пункта 72 слова "одного года" заменить словами "трех 
месяцев";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четвертом абзаце слова "по финансовому результату для целей 
налогообложения за соответствующие периоды" заменить словами "исчисления 
подоходного налога с физического лица, занимающегося предпринимательской 
деятельностью";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12 слова "или другие условия 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74 второе предложение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г) пункта 77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"г) если налогоплательщик применяет в своих коммерческих или 
финансовых операциях со стороной, которая является нерезидентом Республики 
Казахстан или организацией, пользующейся налоговыми льготами, цены, 
отличающиеся от применяемых между независимыми предприятиями, то в целях 
налогообложения налоговая служба корректирует доход налогоплательщика на 
возникшую разницу в ценах. При проведении таких операций налоговая служба 
может переквалифицировать эти операции с целью определения реальной их 
сущности и наложения взысканий;";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80 пример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"Пример. На день выплаты доходов (2000,0 тыс.тенге) физическим лицам 
(10 января 1997 г.) действовала годовая ставка рефинансирования 
Национального Банка Республики Казахстан - 55%, с 10 апреля 1997 г. -45%. 
Удержанный 10 января 1997 г. подоходный налог (100,0 тыс. тенге) с доходов 
физических лиц перечислен в бюджет 10 мая 1997 г. Для начисления пени 
определяется процент пени за один день просрочки - 0,23 (55 х 1,5 : 365 
дней), начисляется пеня с 11 января по 9 апреля 1997 г. в сумме 20010 
тенге (0,23 х 87 дней х 100,0). С 10 апреля по 10 мая 1997 г. для расчета 
пени применяется процент за один день просрочки 0,19 (45 х 1,5 : 365) и 
сумма пени составит 5700 тенге (0,19 х 30 х 100,0). Всего начисляется пеня 
на сумму 100,0 тыс.тенге за период с 10.01.1997 года по 10.05.1997 года, 
общая сумма пени составляет 25710 тенге (20010 + 5700).";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г) пункта 81 после слов "над суммой" дополнить словом 
"внесенных".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приложениях 4 и 13 к Инструкции цифру "1000" заменить на цифру 
"500".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