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2c3d3" w14:textId="7e2c3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Председателя Комитета по статистике Министерства национальной экономики Республики Казахстан от 21 января 2020 года № 5 "Об утверждении статистических форм общегосударственных статистических наблюдений по статистике инновации и услуг и инструкций по их заполнению"</w:t>
      </w:r>
    </w:p>
    <w:p>
      <w:pPr>
        <w:spacing w:after="0"/>
        <w:ind w:left="0"/>
        <w:jc w:val="both"/>
      </w:pPr>
      <w:r>
        <w:rPr>
          <w:rFonts w:ascii="Times New Roman"/>
          <w:b w:val="false"/>
          <w:i w:val="false"/>
          <w:color w:val="000000"/>
          <w:sz w:val="28"/>
        </w:rPr>
        <w:t>Приказ Руководителя Бюро национальной статистики Агентства по стратегическому планированию и реформам Республики Казахстан от 25 августа 2026 года № 27. Зарегистрирован в Министерстве юстиции Республики Казахстан 27 августа 2026 года № 39703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Вводится в действие с </w:t>
      </w:r>
      <w:r>
        <w:rPr>
          <w:rFonts w:ascii="Times New Roman"/>
          <w:b w:val="false"/>
          <w:i w:val="false"/>
          <w:color w:val="ff0000"/>
          <w:sz w:val="28"/>
        </w:rPr>
        <w:t>01.01.2027 г</w:t>
      </w:r>
      <w:r>
        <w:rPr>
          <w:rFonts w:ascii="Times New Roman"/>
          <w:b w:val="false"/>
          <w:i w:val="false"/>
          <w:color w:val="ff0000"/>
          <w:sz w:val="28"/>
        </w:rPr>
        <w:t>.</w:t>
      </w:r>
    </w:p>
    <w:bookmarkStart w:name="z6" w:id="0"/>
    <w:p>
      <w:pPr>
        <w:spacing w:after="0"/>
        <w:ind w:left="0"/>
        <w:jc w:val="both"/>
      </w:pPr>
      <w:r>
        <w:rPr>
          <w:rFonts w:ascii="Times New Roman"/>
          <w:b w:val="false"/>
          <w:i w:val="false"/>
          <w:color w:val="000000"/>
          <w:sz w:val="28"/>
        </w:rPr>
        <w:t>
      ПРИКАЗЫВАЮ:</w:t>
      </w:r>
    </w:p>
    <w:bookmarkEnd w:id="0"/>
    <w:bookmarkStart w:name="z7"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Комитета по статистике Министерства национальной экономики Республики Казахстан от 21 января 2020 года № 5 "Об утверждении статистических форм общегосударственных статистических наблюдений по статистике инновации и услуг и инструкций по их заполнению" (зарегистрирован в Реестре государственной регистрации нормативных правовых актов за № 19914)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вышеуказанному приказу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к вышеуказанному приказу изложить в новой редакции согласно </w:t>
      </w:r>
      <w:r>
        <w:rPr>
          <w:rFonts w:ascii="Times New Roman"/>
          <w:b w:val="false"/>
          <w:i w:val="false"/>
          <w:color w:val="000000"/>
          <w:sz w:val="28"/>
        </w:rPr>
        <w:t>приложениям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к настоящему приказу.</w:t>
      </w:r>
    </w:p>
    <w:bookmarkStart w:name="z10" w:id="2"/>
    <w:p>
      <w:pPr>
        <w:spacing w:after="0"/>
        <w:ind w:left="0"/>
        <w:jc w:val="both"/>
      </w:pPr>
      <w:r>
        <w:rPr>
          <w:rFonts w:ascii="Times New Roman"/>
          <w:b w:val="false"/>
          <w:i w:val="false"/>
          <w:color w:val="000000"/>
          <w:sz w:val="28"/>
        </w:rPr>
        <w:t>
      2. Департаменту стратегического планирования и методологической координации совместно с Юридическим департаментом Бюро национальной статистики Агентства по стратегическому планированию и реформам Республики Казахстан обеспечить в установленном законодательством порядке:</w:t>
      </w:r>
    </w:p>
    <w:bookmarkEnd w:id="2"/>
    <w:bookmarkStart w:name="z11"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12" w:id="4"/>
    <w:p>
      <w:pPr>
        <w:spacing w:after="0"/>
        <w:ind w:left="0"/>
        <w:jc w:val="both"/>
      </w:pPr>
      <w:r>
        <w:rPr>
          <w:rFonts w:ascii="Times New Roman"/>
          <w:b w:val="false"/>
          <w:i w:val="false"/>
          <w:color w:val="000000"/>
          <w:sz w:val="28"/>
        </w:rPr>
        <w:t>
      2) размещение настоящего приказа на интернет-ресурсе Бюро национальной статистики Агентства по стратегическому планированию и реформам Республики Казахстан после его официального опубликования.</w:t>
      </w:r>
    </w:p>
    <w:bookmarkEnd w:id="4"/>
    <w:bookmarkStart w:name="z13" w:id="5"/>
    <w:p>
      <w:pPr>
        <w:spacing w:after="0"/>
        <w:ind w:left="0"/>
        <w:jc w:val="both"/>
      </w:pPr>
      <w:r>
        <w:rPr>
          <w:rFonts w:ascii="Times New Roman"/>
          <w:b w:val="false"/>
          <w:i w:val="false"/>
          <w:color w:val="000000"/>
          <w:sz w:val="28"/>
        </w:rPr>
        <w:t>
      3. Департаменту стратегического планирования и методологической координации Бюро национальной статистики Агентства по стратегическому планированию и реформам Республики Казахстан довести настоящий приказ до структурных и территориальных подразделений Бюро национальной статистики Агентства по стратегическому планированию и реформам Республики Казахстан для руководства и использования в работе.</w:t>
      </w:r>
    </w:p>
    <w:bookmarkEnd w:id="5"/>
    <w:bookmarkStart w:name="z14" w:id="6"/>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заместителя Руководителя Бюро национальной статистики Агентства по стратегическому планированию и реформам Республики Казахстан.</w:t>
      </w:r>
    </w:p>
    <w:bookmarkEnd w:id="6"/>
    <w:bookmarkStart w:name="z15" w:id="7"/>
    <w:p>
      <w:pPr>
        <w:spacing w:after="0"/>
        <w:ind w:left="0"/>
        <w:jc w:val="both"/>
      </w:pPr>
      <w:r>
        <w:rPr>
          <w:rFonts w:ascii="Times New Roman"/>
          <w:b w:val="false"/>
          <w:i w:val="false"/>
          <w:color w:val="000000"/>
          <w:sz w:val="28"/>
        </w:rPr>
        <w:t>
      5. Настоящий приказ вводится в действие с 1 января 2027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Руководитель Бюро национальной статистики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Агентства по стратегическому планированию и реформам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Турлубаев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7"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искусственного</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Руководитель Бюро</w:t>
            </w:r>
            <w:r>
              <w:br/>
            </w:r>
            <w:r>
              <w:rPr>
                <w:rFonts w:ascii="Times New Roman"/>
                <w:b w:val="false"/>
                <w:i w:val="false"/>
                <w:color w:val="000000"/>
                <w:sz w:val="20"/>
              </w:rPr>
              <w:t>национальной статистики</w:t>
            </w:r>
            <w:r>
              <w:br/>
            </w:r>
            <w:r>
              <w:rPr>
                <w:rFonts w:ascii="Times New Roman"/>
                <w:b w:val="false"/>
                <w:i w:val="false"/>
                <w:color w:val="000000"/>
                <w:sz w:val="20"/>
              </w:rPr>
              <w:t>Агентства 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2026 года</w:t>
            </w:r>
          </w:p>
        </w:tc>
      </w:tr>
    </w:tbl>
    <w:tbl>
      <w:tblPr>
        <w:tblW w:w="0" w:type="auto"/>
        <w:tblCellSpacing w:w="0" w:type="auto"/>
        <w:tblBorders>
          <w:top w:val="none"/>
          <w:left w:val="none"/>
          <w:bottom w:val="none"/>
          <w:right w:val="none"/>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cMar>
              <w:top w:w="15" w:type="dxa"/>
              <w:left w:w="15" w:type="dxa"/>
              <w:bottom w:w="15" w:type="dxa"/>
              <w:right w:w="15" w:type="dxa"/>
            </w:tcMar>
            <w:vAlign w:val="center"/>
          </w:tcPr>
          <w:bookmarkStart w:name="z19" w:id="9"/>
          <w:p>
            <w:pPr>
              <w:spacing w:after="20"/>
              <w:ind w:left="20"/>
              <w:jc w:val="both"/>
            </w:pPr>
          </w:p>
          <w:bookmarkEnd w:id="9"/>
          <w:p>
            <w:pPr>
              <w:spacing w:after="20"/>
              <w:ind w:left="20"/>
              <w:jc w:val="both"/>
            </w:pPr>
            <w:r>
              <w:drawing>
                <wp:inline distT="0" distB="0" distL="0" distR="0">
                  <wp:extent cx="28321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832100" cy="247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3"/>
            <w:tcBorders/>
            <w:tcMar>
              <w:top w:w="15" w:type="dxa"/>
              <w:left w:w="15" w:type="dxa"/>
              <w:bottom w:w="15" w:type="dxa"/>
              <w:right w:w="15" w:type="dxa"/>
            </w:tcMar>
            <w:vAlign w:val="center"/>
          </w:tcPr>
          <w:bookmarkStart w:name="z20" w:id="10"/>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статистика </w:t>
            </w:r>
            <w:r>
              <w:rPr>
                <w:rFonts w:ascii="Times New Roman"/>
                <w:b/>
                <w:i w:val="false"/>
                <w:color w:val="000000"/>
                <w:sz w:val="20"/>
              </w:rPr>
              <w:t>органдары</w:t>
            </w:r>
            <w:r>
              <w:rPr>
                <w:rFonts w:ascii="Times New Roman"/>
                <w:b w:val="false"/>
                <w:i w:val="false"/>
                <w:color w:val="000000"/>
                <w:sz w:val="20"/>
              </w:rPr>
              <w:t xml:space="preserve"> </w:t>
            </w:r>
            <w:r>
              <w:rPr>
                <w:rFonts w:ascii="Times New Roman"/>
                <w:b/>
                <w:i w:val="false"/>
                <w:color w:val="000000"/>
                <w:sz w:val="20"/>
              </w:rPr>
              <w:t>құпиялылығына</w:t>
            </w:r>
            <w:r>
              <w:rPr>
                <w:rFonts w:ascii="Times New Roman"/>
                <w:b w:val="false"/>
                <w:i w:val="false"/>
                <w:color w:val="000000"/>
                <w:sz w:val="20"/>
              </w:rPr>
              <w:t xml:space="preserve"> </w:t>
            </w:r>
            <w:r>
              <w:rPr>
                <w:rFonts w:ascii="Times New Roman"/>
                <w:b/>
                <w:i w:val="false"/>
                <w:color w:val="000000"/>
                <w:sz w:val="20"/>
              </w:rPr>
              <w:t>кепілдік</w:t>
            </w:r>
            <w:r>
              <w:rPr>
                <w:rFonts w:ascii="Times New Roman"/>
                <w:b w:val="false"/>
                <w:i w:val="false"/>
                <w:color w:val="000000"/>
                <w:sz w:val="20"/>
              </w:rPr>
              <w:t xml:space="preserve"> </w:t>
            </w:r>
            <w:r>
              <w:rPr>
                <w:rFonts w:ascii="Times New Roman"/>
                <w:b/>
                <w:i w:val="false"/>
                <w:color w:val="000000"/>
                <w:sz w:val="20"/>
              </w:rPr>
              <w:t>береді</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i w:val="false"/>
                <w:color w:val="000000"/>
                <w:sz w:val="20"/>
              </w:rPr>
              <w:t>Жалпымемлекеттік</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байқаудың</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0" w:type="auto"/>
            <w:gridSpan w:val="7"/>
            <w:tcBorders/>
            <w:tcMar>
              <w:top w:w="15" w:type="dxa"/>
              <w:left w:w="15" w:type="dxa"/>
              <w:bottom w:w="15" w:type="dxa"/>
              <w:right w:w="15" w:type="dxa"/>
            </w:tcMar>
            <w:vAlign w:val="center"/>
          </w:tcPr>
          <w:bookmarkStart w:name="z23" w:id="11"/>
          <w:p>
            <w:pPr>
              <w:spacing w:after="20"/>
              <w:ind w:left="20"/>
              <w:jc w:val="both"/>
            </w:pPr>
            <w:r>
              <w:rPr>
                <w:rFonts w:ascii="Times New Roman"/>
                <w:b w:val="false"/>
                <w:i w:val="false"/>
                <w:color w:val="000000"/>
                <w:sz w:val="20"/>
              </w:rPr>
              <w:t>
Приложение 1 к приказу</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Председателя Комитета по статистике</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национальной экономики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от "21" января 2020 года № 5</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p>
          <w:p>
            <w:pPr>
              <w:spacing w:after="20"/>
              <w:ind w:left="20"/>
              <w:jc w:val="both"/>
            </w:pPr>
            <w:r>
              <w:rPr>
                <w:rFonts w:ascii="Times New Roman"/>
                <w:b w:val="false"/>
                <w:i w:val="false"/>
                <w:color w:val="000000"/>
                <w:sz w:val="20"/>
              </w:rPr>
              <w:t>
</w:t>
            </w:r>
            <w:r>
              <w:rPr>
                <w:rFonts w:ascii="Times New Roman"/>
                <w:b/>
                <w:i w:val="false"/>
                <w:color w:val="000000"/>
                <w:sz w:val="20"/>
              </w:rPr>
              <w:t>Ұлттық</w:t>
            </w:r>
            <w:r>
              <w:rPr>
                <w:rFonts w:ascii="Times New Roman"/>
                <w:b/>
                <w:i w:val="false"/>
                <w:color w:val="000000"/>
                <w:sz w:val="20"/>
              </w:rPr>
              <w:t xml:space="preserve"> экономика </w:t>
            </w:r>
            <w:r>
              <w:rPr>
                <w:rFonts w:ascii="Times New Roman"/>
                <w:b/>
                <w:i w:val="false"/>
                <w:color w:val="000000"/>
                <w:sz w:val="20"/>
              </w:rPr>
              <w:t>министрлігінің</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Статистика </w:t>
            </w:r>
            <w:r>
              <w:rPr>
                <w:rFonts w:ascii="Times New Roman"/>
                <w:b/>
                <w:i w:val="false"/>
                <w:color w:val="000000"/>
                <w:sz w:val="20"/>
              </w:rPr>
              <w:t>комитеті</w:t>
            </w:r>
            <w:r>
              <w:rPr>
                <w:rFonts w:ascii="Times New Roman"/>
                <w:b w:val="false"/>
                <w:i w:val="false"/>
                <w:color w:val="000000"/>
                <w:sz w:val="20"/>
              </w:rPr>
              <w:t xml:space="preserve"> </w:t>
            </w:r>
            <w:r>
              <w:rPr>
                <w:rFonts w:ascii="Times New Roman"/>
                <w:b/>
                <w:i w:val="false"/>
                <w:color w:val="000000"/>
                <w:sz w:val="20"/>
              </w:rPr>
              <w:t>төрағасының</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2020 </w:t>
            </w:r>
            <w:r>
              <w:rPr>
                <w:rFonts w:ascii="Times New Roman"/>
                <w:b/>
                <w:i w:val="false"/>
                <w:color w:val="000000"/>
                <w:sz w:val="20"/>
              </w:rPr>
              <w:t>жылғы</w:t>
            </w:r>
            <w:r>
              <w:rPr>
                <w:rFonts w:ascii="Times New Roman"/>
                <w:b/>
                <w:i w:val="false"/>
                <w:color w:val="000000"/>
                <w:sz w:val="20"/>
              </w:rPr>
              <w:t xml:space="preserve"> "21" </w:t>
            </w:r>
            <w:r>
              <w:rPr>
                <w:rFonts w:ascii="Times New Roman"/>
                <w:b/>
                <w:i w:val="false"/>
                <w:color w:val="000000"/>
                <w:sz w:val="20"/>
              </w:rPr>
              <w:t>қаңтардағы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5 </w:t>
            </w:r>
            <w:r>
              <w:rPr>
                <w:rFonts w:ascii="Times New Roman"/>
                <w:b/>
                <w:i w:val="false"/>
                <w:color w:val="000000"/>
                <w:sz w:val="20"/>
              </w:rPr>
              <w:t>бұйрығына</w:t>
            </w:r>
            <w:r>
              <w:rPr>
                <w:rFonts w:ascii="Times New Roman"/>
                <w:b/>
                <w:i w:val="false"/>
                <w:color w:val="000000"/>
                <w:sz w:val="20"/>
              </w:rPr>
              <w:t xml:space="preserve"> 1-қосымша</w:t>
            </w:r>
          </w:p>
        </w:tc>
      </w:tr>
      <w:tr>
        <w:trPr>
          <w:trHeight w:val="30" w:hRule="atLeast"/>
        </w:trPr>
        <w:tc>
          <w:tcPr>
            <w:tcW w:w="1025"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Инновациялық қызмет туралы есеп</w:t>
            </w:r>
          </w:p>
          <w:p>
            <w:pPr>
              <w:spacing w:after="20"/>
              <w:ind w:left="20"/>
              <w:jc w:val="both"/>
            </w:pPr>
          </w:p>
          <w:p>
            <w:pPr>
              <w:spacing w:after="20"/>
              <w:ind w:left="20"/>
              <w:jc w:val="both"/>
            </w:pPr>
            <w:r>
              <w:rPr>
                <w:rFonts w:ascii="Times New Roman"/>
                <w:b/>
                <w:i w:val="false"/>
                <w:color w:val="000000"/>
                <w:sz w:val="20"/>
              </w:rPr>
              <w:t>
Отчет об инновационной деятельности
</w:t>
            </w:r>
          </w:p>
        </w:tc>
      </w:tr>
      <w:tr>
        <w:trPr>
          <w:trHeight w:val="30" w:hRule="atLeast"/>
        </w:trPr>
        <w:tc>
          <w:tcPr>
            <w:tcW w:w="1025" w:type="dxa"/>
            <w:tcBorders/>
            <w:tcMar>
              <w:top w:w="15" w:type="dxa"/>
              <w:left w:w="15" w:type="dxa"/>
              <w:bottom w:w="15" w:type="dxa"/>
              <w:right w:w="15" w:type="dxa"/>
            </w:tcMar>
            <w:vAlign w:val="center"/>
          </w:tcPr>
          <w:bookmarkStart w:name="z33" w:id="12"/>
          <w:p>
            <w:pPr>
              <w:spacing w:after="20"/>
              <w:ind w:left="20"/>
              <w:jc w:val="both"/>
            </w:pPr>
            <w:r>
              <w:rPr>
                <w:rFonts w:ascii="Times New Roman"/>
                <w:b w:val="false"/>
                <w:i w:val="false"/>
                <w:color w:val="000000"/>
                <w:sz w:val="20"/>
              </w:rPr>
              <w:t>
</w:t>
            </w:r>
            <w:r>
              <w:rPr>
                <w:rFonts w:ascii="Times New Roman"/>
                <w:b/>
                <w:i w:val="false"/>
                <w:color w:val="000000"/>
                <w:sz w:val="20"/>
              </w:rPr>
              <w:t>Индексі</w:t>
            </w:r>
          </w:p>
          <w:bookmarkEnd w:id="12"/>
          <w:p>
            <w:pPr>
              <w:spacing w:after="20"/>
              <w:ind w:left="20"/>
              <w:jc w:val="both"/>
            </w:pPr>
            <w:r>
              <w:rPr>
                <w:rFonts w:ascii="Times New Roman"/>
                <w:b w:val="false"/>
                <w:i w:val="false"/>
                <w:color w:val="000000"/>
                <w:sz w:val="20"/>
              </w:rPr>
              <w:t>
Индекс</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1-инновация</w:t>
            </w:r>
          </w:p>
        </w:tc>
        <w:tc>
          <w:tcPr>
            <w:tcW w:w="1025" w:type="dxa"/>
            <w:tcBorders/>
            <w:tcMar>
              <w:top w:w="15" w:type="dxa"/>
              <w:left w:w="15" w:type="dxa"/>
              <w:bottom w:w="15" w:type="dxa"/>
              <w:right w:w="15" w:type="dxa"/>
            </w:tcMar>
            <w:vAlign w:val="center"/>
          </w:tcPr>
          <w:bookmarkStart w:name="z34" w:id="13"/>
          <w:p>
            <w:pPr>
              <w:spacing w:after="20"/>
              <w:ind w:left="20"/>
              <w:jc w:val="both"/>
            </w:pPr>
            <w:r>
              <w:rPr>
                <w:rFonts w:ascii="Times New Roman"/>
                <w:b w:val="false"/>
                <w:i w:val="false"/>
                <w:color w:val="000000"/>
                <w:sz w:val="20"/>
              </w:rPr>
              <w:t>
</w:t>
            </w:r>
            <w:r>
              <w:rPr>
                <w:rFonts w:ascii="Times New Roman"/>
                <w:b/>
                <w:i w:val="false"/>
                <w:color w:val="000000"/>
                <w:sz w:val="20"/>
              </w:rPr>
              <w:t>жылдық</w:t>
            </w:r>
          </w:p>
          <w:bookmarkEnd w:id="13"/>
          <w:p>
            <w:pPr>
              <w:spacing w:after="20"/>
              <w:ind w:left="20"/>
              <w:jc w:val="both"/>
            </w:pPr>
            <w:r>
              <w:rPr>
                <w:rFonts w:ascii="Times New Roman"/>
                <w:b w:val="false"/>
                <w:i w:val="false"/>
                <w:color w:val="000000"/>
                <w:sz w:val="20"/>
              </w:rPr>
              <w:t>
годовая</w:t>
            </w:r>
          </w:p>
        </w:tc>
        <w:tc>
          <w:tcPr>
            <w:tcW w:w="0" w:type="auto"/>
            <w:gridSpan w:val="2"/>
            <w:tcBorders/>
            <w:tcMar>
              <w:top w:w="15" w:type="dxa"/>
              <w:left w:w="15" w:type="dxa"/>
              <w:bottom w:w="15" w:type="dxa"/>
              <w:right w:w="15" w:type="dxa"/>
            </w:tcMar>
            <w:vAlign w:val="center"/>
          </w:tcPr>
          <w:bookmarkStart w:name="z35" w:id="14"/>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w:t>
            </w:r>
          </w:p>
          <w:bookmarkEnd w:id="14"/>
          <w:p>
            <w:pPr>
              <w:spacing w:after="20"/>
              <w:ind w:left="20"/>
              <w:jc w:val="both"/>
            </w:pPr>
            <w:r>
              <w:rPr>
                <w:rFonts w:ascii="Times New Roman"/>
                <w:b w:val="false"/>
                <w:i w:val="false"/>
                <w:color w:val="000000"/>
                <w:sz w:val="20"/>
              </w:rPr>
              <w:t>
отчетный период</w:t>
            </w:r>
          </w:p>
        </w:tc>
        <w:tc>
          <w:tcPr>
            <w:tcW w:w="0" w:type="auto"/>
            <w:gridSpan w:val="3"/>
            <w:tcBorders/>
            <w:tcMar>
              <w:top w:w="15" w:type="dxa"/>
              <w:left w:w="15" w:type="dxa"/>
              <w:bottom w:w="15" w:type="dxa"/>
              <w:right w:w="15" w:type="dxa"/>
            </w:tcMar>
            <w:vAlign w:val="center"/>
          </w:tcPr>
          <w:bookmarkStart w:name="z36" w:id="15"/>
          <w:p>
            <w:pPr>
              <w:spacing w:after="20"/>
              <w:ind w:left="20"/>
              <w:jc w:val="both"/>
            </w:pPr>
          </w:p>
          <w:bookmarkEnd w:id="15"/>
          <w:p>
            <w:pPr>
              <w:spacing w:after="20"/>
              <w:ind w:left="20"/>
              <w:jc w:val="both"/>
            </w:pPr>
            <w:r>
              <w:drawing>
                <wp:inline distT="0" distB="0" distL="0" distR="0">
                  <wp:extent cx="19431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43100" cy="533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3"/>
            <w:tcBorders/>
            <w:tcMar>
              <w:top w:w="15" w:type="dxa"/>
              <w:left w:w="15" w:type="dxa"/>
              <w:bottom w:w="15" w:type="dxa"/>
              <w:right w:w="15" w:type="dxa"/>
            </w:tcMar>
            <w:vAlign w:val="center"/>
          </w:tcPr>
          <w:bookmarkStart w:name="z37" w:id="16"/>
          <w:p>
            <w:pPr>
              <w:spacing w:after="20"/>
              <w:ind w:left="20"/>
              <w:jc w:val="both"/>
            </w:pPr>
            <w:r>
              <w:rPr>
                <w:rFonts w:ascii="Times New Roman"/>
                <w:b w:val="false"/>
                <w:i w:val="false"/>
                <w:color w:val="000000"/>
                <w:sz w:val="20"/>
              </w:rPr>
              <w:t>
</w:t>
            </w:r>
            <w:r>
              <w:rPr>
                <w:rFonts w:ascii="Times New Roman"/>
                <w:b/>
                <w:i w:val="false"/>
                <w:color w:val="000000"/>
                <w:sz w:val="20"/>
              </w:rPr>
              <w:t>жыл</w:t>
            </w:r>
          </w:p>
          <w:bookmarkEnd w:id="16"/>
          <w:p>
            <w:pPr>
              <w:spacing w:after="20"/>
              <w:ind w:left="20"/>
              <w:jc w:val="both"/>
            </w:pPr>
            <w:r>
              <w:rPr>
                <w:rFonts w:ascii="Times New Roman"/>
                <w:b w:val="false"/>
                <w:i w:val="false"/>
                <w:color w:val="000000"/>
                <w:sz w:val="20"/>
              </w:rPr>
              <w:t>
год</w:t>
            </w:r>
          </w:p>
        </w:tc>
      </w:tr>
      <w:tr>
        <w:trPr>
          <w:trHeight w:val="30" w:hRule="atLeast"/>
        </w:trPr>
        <w:tc>
          <w:tcPr>
            <w:tcW w:w="0" w:type="auto"/>
            <w:gridSpan w:val="12"/>
            <w:tcBorders/>
            <w:tcMar>
              <w:top w:w="15" w:type="dxa"/>
              <w:left w:w="15" w:type="dxa"/>
              <w:bottom w:w="15" w:type="dxa"/>
              <w:right w:w="15" w:type="dxa"/>
            </w:tcMar>
            <w:vAlign w:val="center"/>
          </w:tcPr>
          <w:bookmarkStart w:name="z38" w:id="17"/>
          <w:p>
            <w:pPr>
              <w:spacing w:after="20"/>
              <w:ind w:left="20"/>
              <w:jc w:val="both"/>
            </w:pPr>
            <w:r>
              <w:rPr>
                <w:rFonts w:ascii="Times New Roman"/>
                <w:b w:val="false"/>
                <w:i w:val="false"/>
                <w:color w:val="000000"/>
                <w:sz w:val="20"/>
              </w:rPr>
              <w:t>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түрі</w:t>
            </w:r>
            <w:r>
              <w:rPr>
                <w:rFonts w:ascii="Times New Roman"/>
                <w:b w:val="false"/>
                <w:i w:val="false"/>
                <w:color w:val="000000"/>
                <w:sz w:val="20"/>
              </w:rPr>
              <w:t xml:space="preserve">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жіктеуішінің</w:t>
            </w:r>
            <w:r>
              <w:rPr>
                <w:rFonts w:ascii="Times New Roman"/>
                <w:b/>
                <w:i w:val="false"/>
                <w:color w:val="000000"/>
                <w:sz w:val="20"/>
              </w:rPr>
              <w:t xml:space="preserve"> 01-03, 05-09, 10-33, 35, 36-39, 41-43, 45-47, 49-53, 58-63, 64-66, 71-74, 85.4, 86 </w:t>
            </w:r>
            <w:r>
              <w:rPr>
                <w:rFonts w:ascii="Times New Roman"/>
                <w:b/>
                <w:i w:val="false"/>
                <w:color w:val="000000"/>
                <w:sz w:val="20"/>
              </w:rPr>
              <w:t>кодтарына</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i w:val="false"/>
                <w:color w:val="000000"/>
                <w:sz w:val="20"/>
              </w:rPr>
              <w:t xml:space="preserve"> саны 100 </w:t>
            </w:r>
            <w:r>
              <w:rPr>
                <w:rFonts w:ascii="Times New Roman"/>
                <w:b/>
                <w:i w:val="false"/>
                <w:color w:val="000000"/>
                <w:sz w:val="20"/>
              </w:rPr>
              <w:t>адамнан</w:t>
            </w:r>
            <w:r>
              <w:rPr>
                <w:rFonts w:ascii="Times New Roman"/>
                <w:b w:val="false"/>
                <w:i w:val="false"/>
                <w:color w:val="000000"/>
                <w:sz w:val="20"/>
              </w:rPr>
              <w:t xml:space="preserve"> </w:t>
            </w:r>
            <w:r>
              <w:rPr>
                <w:rFonts w:ascii="Times New Roman"/>
                <w:b/>
                <w:i w:val="false"/>
                <w:color w:val="000000"/>
                <w:sz w:val="20"/>
              </w:rPr>
              <w:t>асатын</w:t>
            </w:r>
            <w:r>
              <w:rPr>
                <w:rFonts w:ascii="Times New Roman"/>
                <w:b w:val="false"/>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тұлғалар</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олардың</w:t>
            </w:r>
            <w:r>
              <w:rPr>
                <w:rFonts w:ascii="Times New Roman"/>
                <w:b w:val="false"/>
                <w:i w:val="false"/>
                <w:color w:val="000000"/>
                <w:sz w:val="20"/>
              </w:rPr>
              <w:t xml:space="preserve"> </w:t>
            </w:r>
            <w:r>
              <w:rPr>
                <w:rFonts w:ascii="Times New Roman"/>
                <w:b/>
                <w:i w:val="false"/>
                <w:color w:val="000000"/>
                <w:sz w:val="20"/>
              </w:rPr>
              <w:t>филиалдары</w:t>
            </w:r>
            <w:r>
              <w:rPr>
                <w:rFonts w:ascii="Times New Roman"/>
                <w:b/>
                <w:i w:val="false"/>
                <w:color w:val="000000"/>
                <w:sz w:val="20"/>
              </w:rPr>
              <w:t xml:space="preserve">, </w:t>
            </w:r>
            <w:r>
              <w:rPr>
                <w:rFonts w:ascii="Times New Roman"/>
                <w:b/>
                <w:i w:val="false"/>
                <w:color w:val="000000"/>
                <w:sz w:val="20"/>
              </w:rPr>
              <w:t>өкілдіктері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оқшауланған</w:t>
            </w:r>
            <w:r>
              <w:rPr>
                <w:rFonts w:ascii="Times New Roman"/>
                <w:b w:val="false"/>
                <w:i w:val="false"/>
                <w:color w:val="000000"/>
                <w:sz w:val="20"/>
              </w:rPr>
              <w:t xml:space="preserve"> </w:t>
            </w:r>
            <w:r>
              <w:rPr>
                <w:rFonts w:ascii="Times New Roman"/>
                <w:b/>
                <w:i w:val="false"/>
                <w:color w:val="000000"/>
                <w:sz w:val="20"/>
              </w:rPr>
              <w:t>құрылымдық</w:t>
            </w:r>
            <w:r>
              <w:rPr>
                <w:rFonts w:ascii="Times New Roman"/>
                <w:b w:val="false"/>
                <w:i w:val="false"/>
                <w:color w:val="000000"/>
                <w:sz w:val="20"/>
              </w:rPr>
              <w:t xml:space="preserve"> </w:t>
            </w:r>
            <w:r>
              <w:rPr>
                <w:rFonts w:ascii="Times New Roman"/>
                <w:b/>
                <w:i w:val="false"/>
                <w:color w:val="000000"/>
                <w:sz w:val="20"/>
              </w:rPr>
              <w:t>бөлімшелері</w:t>
            </w:r>
            <w:r>
              <w:rPr>
                <w:rFonts w:ascii="Times New Roman"/>
                <w:b/>
                <w:i w:val="false"/>
                <w:color w:val="000000"/>
                <w:sz w:val="20"/>
              </w:rPr>
              <w:t xml:space="preserve"> – </w:t>
            </w:r>
            <w:r>
              <w:rPr>
                <w:rFonts w:ascii="Times New Roman"/>
                <w:b/>
                <w:i w:val="false"/>
                <w:color w:val="000000"/>
                <w:sz w:val="20"/>
              </w:rPr>
              <w:t>жаппай</w:t>
            </w:r>
            <w:r>
              <w:rPr>
                <w:rFonts w:ascii="Times New Roman"/>
                <w:b w:val="false"/>
                <w:i w:val="false"/>
                <w:color w:val="000000"/>
                <w:sz w:val="20"/>
              </w:rPr>
              <w:t xml:space="preserve"> </w:t>
            </w:r>
            <w:r>
              <w:rPr>
                <w:rFonts w:ascii="Times New Roman"/>
                <w:b/>
                <w:i w:val="false"/>
                <w:color w:val="000000"/>
                <w:sz w:val="20"/>
              </w:rPr>
              <w:t>әдіспен</w:t>
            </w:r>
            <w:r>
              <w:rPr>
                <w:rFonts w:ascii="Times New Roman"/>
                <w:b/>
                <w:i w:val="false"/>
                <w:color w:val="000000"/>
                <w:sz w:val="20"/>
              </w:rPr>
              <w:t xml:space="preserve">, саны 100 </w:t>
            </w:r>
            <w:r>
              <w:rPr>
                <w:rFonts w:ascii="Times New Roman"/>
                <w:b/>
                <w:i w:val="false"/>
                <w:color w:val="000000"/>
                <w:sz w:val="20"/>
              </w:rPr>
              <w:t>адамға</w:t>
            </w:r>
            <w:r>
              <w:rPr>
                <w:rFonts w:ascii="Times New Roman"/>
                <w:b w:val="false"/>
                <w:i w:val="false"/>
                <w:color w:val="000000"/>
                <w:sz w:val="20"/>
              </w:rPr>
              <w:t xml:space="preserve"> </w:t>
            </w:r>
            <w:r>
              <w:rPr>
                <w:rFonts w:ascii="Times New Roman"/>
                <w:b/>
                <w:i w:val="false"/>
                <w:color w:val="000000"/>
                <w:sz w:val="20"/>
              </w:rPr>
              <w:t>дейінгілер</w:t>
            </w:r>
            <w:r>
              <w:rPr>
                <w:rFonts w:ascii="Times New Roman"/>
                <w:b/>
                <w:i w:val="false"/>
                <w:color w:val="000000"/>
                <w:sz w:val="20"/>
              </w:rPr>
              <w:t xml:space="preserve"> – </w:t>
            </w:r>
            <w:r>
              <w:rPr>
                <w:rFonts w:ascii="Times New Roman"/>
                <w:b/>
                <w:i w:val="false"/>
                <w:color w:val="000000"/>
                <w:sz w:val="20"/>
              </w:rPr>
              <w:t>іріктемелі</w:t>
            </w:r>
            <w:r>
              <w:rPr>
                <w:rFonts w:ascii="Times New Roman"/>
                <w:b w:val="false"/>
                <w:i w:val="false"/>
                <w:color w:val="000000"/>
                <w:sz w:val="20"/>
              </w:rPr>
              <w:t xml:space="preserve"> </w:t>
            </w:r>
            <w:r>
              <w:rPr>
                <w:rFonts w:ascii="Times New Roman"/>
                <w:b/>
                <w:i w:val="false"/>
                <w:color w:val="000000"/>
                <w:sz w:val="20"/>
              </w:rPr>
              <w:t>әдіспен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асыратын</w:t>
            </w:r>
            <w:r>
              <w:rPr>
                <w:rFonts w:ascii="Times New Roman"/>
                <w:b/>
                <w:i w:val="false"/>
                <w:color w:val="000000"/>
                <w:sz w:val="20"/>
              </w:rPr>
              <w:t xml:space="preserve">,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түріне</w:t>
            </w:r>
            <w:r>
              <w:rPr>
                <w:rFonts w:ascii="Times New Roman"/>
                <w:b w:val="false"/>
                <w:i w:val="false"/>
                <w:color w:val="000000"/>
                <w:sz w:val="20"/>
              </w:rPr>
              <w:t xml:space="preserve"> </w:t>
            </w:r>
            <w:r>
              <w:rPr>
                <w:rFonts w:ascii="Times New Roman"/>
                <w:b/>
                <w:i w:val="false"/>
                <w:color w:val="000000"/>
                <w:sz w:val="20"/>
              </w:rPr>
              <w:t>қатыссыз</w:t>
            </w:r>
            <w:r>
              <w:rPr>
                <w:rFonts w:ascii="Times New Roman"/>
                <w:b w:val="false"/>
                <w:i w:val="false"/>
                <w:color w:val="000000"/>
                <w:sz w:val="20"/>
              </w:rPr>
              <w:t xml:space="preserve"> </w:t>
            </w:r>
            <w:r>
              <w:rPr>
                <w:rFonts w:ascii="Times New Roman"/>
                <w:b/>
                <w:i w:val="false"/>
                <w:color w:val="000000"/>
                <w:sz w:val="20"/>
              </w:rPr>
              <w:t>ұйымдар</w:t>
            </w:r>
            <w:r>
              <w:rPr>
                <w:rFonts w:ascii="Times New Roman"/>
                <w:b w:val="false"/>
                <w:i w:val="false"/>
                <w:color w:val="000000"/>
                <w:sz w:val="20"/>
              </w:rPr>
              <w:t xml:space="preserve"> </w:t>
            </w:r>
            <w:r>
              <w:rPr>
                <w:rFonts w:ascii="Times New Roman"/>
                <w:b/>
                <w:i w:val="false"/>
                <w:color w:val="000000"/>
                <w:sz w:val="20"/>
              </w:rPr>
              <w:t>тізім</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ұсынады</w:t>
            </w:r>
          </w:p>
          <w:bookmarkEnd w:id="17"/>
          <w:p>
            <w:pPr>
              <w:spacing w:after="20"/>
              <w:ind w:left="20"/>
              <w:jc w:val="both"/>
            </w:pPr>
            <w:r>
              <w:rPr>
                <w:rFonts w:ascii="Times New Roman"/>
                <w:b w:val="false"/>
                <w:i w:val="false"/>
                <w:color w:val="000000"/>
                <w:sz w:val="20"/>
              </w:rPr>
              <w:t>
Представляют юридические лица и (или) их филиалы, представительства и иные обособленные структурные подразделения, с численностью свыше 100 человек – сплошным методом, численностью до 100 человек − выборочным методом с основным видом экономической деятельности согласно кодам Общего классификатора видов экономической деятельности 01-03, 05-09, 10-33, 35, 36-39, 41-43, 45-47, 49-53, 58-63, 64-66, 71-74, 85.4, 86 и организаций, независимо от вида экономической деятельности, осуществлявшие инновационную деятельность по списку</w:t>
            </w:r>
          </w:p>
        </w:tc>
      </w:tr>
      <w:tr>
        <w:trPr>
          <w:trHeight w:val="30" w:hRule="atLeast"/>
        </w:trPr>
        <w:tc>
          <w:tcPr>
            <w:tcW w:w="0" w:type="auto"/>
            <w:gridSpan w:val="8"/>
            <w:tcBorders/>
            <w:tcMar>
              <w:top w:w="15" w:type="dxa"/>
              <w:left w:w="15" w:type="dxa"/>
              <w:bottom w:w="15" w:type="dxa"/>
              <w:right w:w="15" w:type="dxa"/>
            </w:tcMar>
            <w:vAlign w:val="center"/>
          </w:tcPr>
          <w:bookmarkStart w:name="z39" w:id="18"/>
          <w:p>
            <w:pPr>
              <w:spacing w:after="20"/>
              <w:ind w:left="20"/>
              <w:jc w:val="both"/>
            </w:pPr>
            <w:r>
              <w:rPr>
                <w:rFonts w:ascii="Times New Roman"/>
                <w:b w:val="false"/>
                <w:i w:val="false"/>
                <w:color w:val="000000"/>
                <w:sz w:val="20"/>
              </w:rPr>
              <w:t>
 </w:t>
            </w:r>
          </w:p>
          <w:bookmarkEnd w:id="18"/>
          <w:p>
            <w:pPr>
              <w:spacing w:after="20"/>
              <w:ind w:left="20"/>
              <w:jc w:val="both"/>
            </w:pPr>
            <w:r>
              <w:rPr>
                <w:rFonts w:ascii="Times New Roman"/>
                <w:b w:val="false"/>
                <w:i w:val="false"/>
                <w:color w:val="000000"/>
                <w:sz w:val="20"/>
              </w:rPr>
              <w:t>
</w:t>
            </w:r>
            <w:r>
              <w:rPr>
                <w:rFonts w:ascii="Times New Roman"/>
                <w:b/>
                <w:i w:val="false"/>
                <w:color w:val="000000"/>
                <w:sz w:val="20"/>
              </w:rPr>
              <w:t>Ұсыну</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кезеңнен</w:t>
            </w:r>
            <w:r>
              <w:rPr>
                <w:rFonts w:ascii="Times New Roman"/>
                <w:b w:val="false"/>
                <w:i w:val="false"/>
                <w:color w:val="000000"/>
                <w:sz w:val="20"/>
              </w:rPr>
              <w:t xml:space="preserve"> </w:t>
            </w:r>
            <w:r>
              <w:rPr>
                <w:rFonts w:ascii="Times New Roman"/>
                <w:b/>
                <w:i w:val="false"/>
                <w:color w:val="000000"/>
                <w:sz w:val="20"/>
              </w:rPr>
              <w:t>кейінгі</w:t>
            </w:r>
            <w:r>
              <w:rPr>
                <w:rFonts w:ascii="Times New Roman"/>
                <w:b/>
                <w:i w:val="false"/>
                <w:color w:val="000000"/>
                <w:sz w:val="20"/>
              </w:rPr>
              <w:t xml:space="preserve"> 25 </w:t>
            </w:r>
            <w:r>
              <w:rPr>
                <w:rFonts w:ascii="Times New Roman"/>
                <w:b/>
                <w:i w:val="false"/>
                <w:color w:val="000000"/>
                <w:sz w:val="20"/>
              </w:rPr>
              <w:t>ақпанға</w:t>
            </w:r>
            <w:r>
              <w:rPr>
                <w:rFonts w:ascii="Times New Roman"/>
                <w:b/>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алғанда</w:t>
            </w:r>
            <w:r>
              <w:rPr>
                <w:rFonts w:ascii="Times New Roman"/>
                <w:b/>
                <w:i w:val="false"/>
                <w:color w:val="000000"/>
                <w:sz w:val="20"/>
              </w:rPr>
              <w:t xml:space="preserve">) </w:t>
            </w:r>
            <w:r>
              <w:rPr>
                <w:rFonts w:ascii="Times New Roman"/>
                <w:b/>
                <w:i w:val="false"/>
                <w:color w:val="000000"/>
                <w:sz w:val="20"/>
              </w:rPr>
              <w:t>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Срок представления – до 25 февраля (включительно) после отчетного периода</w:t>
            </w:r>
          </w:p>
          <w:p>
            <w:pPr>
              <w:spacing w:after="20"/>
              <w:ind w:left="20"/>
              <w:jc w:val="both"/>
            </w:pPr>
            <w:r>
              <w:rPr>
                <w:rFonts w:ascii="Times New Roman"/>
                <w:b w:val="false"/>
                <w:i w:val="false"/>
                <w:color w:val="000000"/>
                <w:sz w:val="20"/>
              </w:rPr>
              <w:t>
</w:t>
            </w:r>
            <w:r>
              <w:rPr>
                <w:rFonts w:ascii="Times New Roman"/>
                <w:b/>
                <w:i w:val="false"/>
                <w:color w:val="000000"/>
                <w:sz w:val="20"/>
              </w:rPr>
              <w:t>БСН коды</w:t>
            </w:r>
          </w:p>
          <w:p>
            <w:pPr>
              <w:spacing w:after="20"/>
              <w:ind w:left="20"/>
              <w:jc w:val="both"/>
            </w:pPr>
            <w:r>
              <w:rPr>
                <w:rFonts w:ascii="Times New Roman"/>
                <w:b w:val="false"/>
                <w:i w:val="false"/>
                <w:color w:val="000000"/>
                <w:sz w:val="20"/>
              </w:rPr>
              <w:t>
код БИН</w:t>
            </w:r>
          </w:p>
        </w:tc>
        <w:tc>
          <w:tcPr>
            <w:tcW w:w="0" w:type="auto"/>
            <w:gridSpan w:val="4"/>
            <w:tcBorders/>
            <w:tcMar>
              <w:top w:w="15" w:type="dxa"/>
              <w:left w:w="15" w:type="dxa"/>
              <w:bottom w:w="15" w:type="dxa"/>
              <w:right w:w="15" w:type="dxa"/>
            </w:tcMar>
            <w:vAlign w:val="center"/>
          </w:tcPr>
          <w:bookmarkStart w:name="z42" w:id="19"/>
          <w:p>
            <w:pPr>
              <w:spacing w:after="20"/>
              <w:ind w:left="20"/>
              <w:jc w:val="both"/>
            </w:pPr>
            <w:r>
              <w:rPr>
                <w:rFonts w:ascii="Times New Roman"/>
                <w:b w:val="false"/>
                <w:i w:val="false"/>
                <w:color w:val="000000"/>
                <w:sz w:val="20"/>
              </w:rPr>
              <w:t>
 </w:t>
            </w:r>
          </w:p>
          <w:bookmarkEnd w:id="19"/>
          <w:p>
            <w:pPr>
              <w:spacing w:after="20"/>
              <w:ind w:left="20"/>
              <w:jc w:val="both"/>
            </w:pPr>
          </w:p>
          <w:p>
            <w:pPr>
              <w:spacing w:after="20"/>
              <w:ind w:left="20"/>
              <w:jc w:val="both"/>
            </w:pPr>
            <w:r>
              <w:drawing>
                <wp:inline distT="0" distB="0" distL="0" distR="0">
                  <wp:extent cx="47625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762500" cy="419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c>
          <w:tcPr>
            <w:tcW w:w="0" w:type="auto"/>
            <w:gridSpan w:val="8"/>
            <w:vMerge w:val="restart"/>
            <w:tcBorders/>
            <w:tcMar>
              <w:top w:w="15" w:type="dxa"/>
              <w:left w:w="15" w:type="dxa"/>
              <w:bottom w:w="15" w:type="dxa"/>
              <w:right w:w="15" w:type="dxa"/>
            </w:tcMar>
            <w:vAlign w:val="center"/>
          </w:tcPr>
          <w:bookmarkStart w:name="z43" w:id="20"/>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асырған</w:t>
            </w:r>
            <w:r>
              <w:rPr>
                <w:rFonts w:ascii="Times New Roman"/>
                <w:b w:val="false"/>
                <w:i w:val="false"/>
                <w:color w:val="000000"/>
                <w:sz w:val="20"/>
              </w:rPr>
              <w:t xml:space="preserve"> </w:t>
            </w:r>
            <w:r>
              <w:rPr>
                <w:rFonts w:ascii="Times New Roman"/>
                <w:b/>
                <w:i w:val="false"/>
                <w:color w:val="000000"/>
                <w:sz w:val="20"/>
              </w:rPr>
              <w:t>нақты</w:t>
            </w:r>
            <w:r>
              <w:rPr>
                <w:rFonts w:ascii="Times New Roman"/>
                <w:b w:val="false"/>
                <w:i w:val="false"/>
                <w:color w:val="000000"/>
                <w:sz w:val="20"/>
              </w:rPr>
              <w:t xml:space="preserve"> </w:t>
            </w:r>
            <w:r>
              <w:rPr>
                <w:rFonts w:ascii="Times New Roman"/>
                <w:b/>
                <w:i w:val="false"/>
                <w:color w:val="000000"/>
                <w:sz w:val="20"/>
              </w:rPr>
              <w:t>орнын</w:t>
            </w:r>
            <w:r>
              <w:rPr>
                <w:rFonts w:ascii="Times New Roman"/>
                <w:b w:val="false"/>
                <w:i w:val="false"/>
                <w:color w:val="000000"/>
                <w:sz w:val="20"/>
              </w:rPr>
              <w:t xml:space="preserve"> </w:t>
            </w:r>
            <w:r>
              <w:rPr>
                <w:rFonts w:ascii="Times New Roman"/>
                <w:b/>
                <w:i w:val="false"/>
                <w:color w:val="000000"/>
                <w:sz w:val="20"/>
              </w:rPr>
              <w:t>көрсетіңіз</w:t>
            </w:r>
            <w:r>
              <w:rPr>
                <w:rFonts w:ascii="Times New Roman"/>
                <w:b/>
                <w:i w:val="false"/>
                <w:color w:val="000000"/>
                <w:sz w:val="20"/>
              </w:rPr>
              <w:t xml:space="preserve">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тіркелген</w:t>
            </w:r>
            <w:r>
              <w:rPr>
                <w:rFonts w:ascii="Times New Roman"/>
                <w:b w:val="false"/>
                <w:i w:val="false"/>
                <w:color w:val="000000"/>
                <w:sz w:val="20"/>
              </w:rPr>
              <w:t xml:space="preserve"> </w:t>
            </w:r>
            <w:r>
              <w:rPr>
                <w:rFonts w:ascii="Times New Roman"/>
                <w:b/>
                <w:i w:val="false"/>
                <w:color w:val="000000"/>
                <w:sz w:val="20"/>
              </w:rPr>
              <w:t>жеріне</w:t>
            </w:r>
            <w:r>
              <w:rPr>
                <w:rFonts w:ascii="Times New Roman"/>
                <w:b w:val="false"/>
                <w:i w:val="false"/>
                <w:color w:val="000000"/>
                <w:sz w:val="20"/>
              </w:rPr>
              <w:t xml:space="preserve"> </w:t>
            </w:r>
            <w:r>
              <w:rPr>
                <w:rFonts w:ascii="Times New Roman"/>
                <w:b/>
                <w:i w:val="false"/>
                <w:color w:val="000000"/>
                <w:sz w:val="20"/>
              </w:rPr>
              <w:t>қарамастан</w:t>
            </w:r>
            <w:r>
              <w:rPr>
                <w:rFonts w:ascii="Times New Roman"/>
                <w:b/>
                <w:i w:val="false"/>
                <w:color w:val="000000"/>
                <w:sz w:val="20"/>
              </w:rPr>
              <w:t xml:space="preserve">) – </w:t>
            </w:r>
            <w:r>
              <w:rPr>
                <w:rFonts w:ascii="Times New Roman"/>
                <w:b/>
                <w:i w:val="false"/>
                <w:color w:val="000000"/>
                <w:sz w:val="20"/>
              </w:rPr>
              <w:t>облыс</w:t>
            </w:r>
            <w:r>
              <w:rPr>
                <w:rFonts w:ascii="Times New Roman"/>
                <w:b/>
                <w:i w:val="false"/>
                <w:color w:val="000000"/>
                <w:sz w:val="20"/>
              </w:rPr>
              <w:t xml:space="preserve">, </w:t>
            </w:r>
            <w:r>
              <w:rPr>
                <w:rFonts w:ascii="Times New Roman"/>
                <w:b/>
                <w:i w:val="false"/>
                <w:color w:val="000000"/>
                <w:sz w:val="20"/>
              </w:rPr>
              <w:t>қала</w:t>
            </w:r>
            <w:r>
              <w:rPr>
                <w:rFonts w:ascii="Times New Roman"/>
                <w:b/>
                <w:i w:val="false"/>
                <w:color w:val="000000"/>
                <w:sz w:val="20"/>
              </w:rPr>
              <w:t xml:space="preserve">, </w:t>
            </w:r>
            <w:r>
              <w:rPr>
                <w:rFonts w:ascii="Times New Roman"/>
                <w:b/>
                <w:i w:val="false"/>
                <w:color w:val="000000"/>
                <w:sz w:val="20"/>
              </w:rPr>
              <w:t>аудан</w:t>
            </w:r>
            <w:r>
              <w:rPr>
                <w:rFonts w:ascii="Times New Roman"/>
                <w:b/>
                <w:i w:val="false"/>
                <w:color w:val="000000"/>
                <w:sz w:val="20"/>
              </w:rPr>
              <w:t xml:space="preserve">, </w:t>
            </w:r>
            <w:r>
              <w:rPr>
                <w:rFonts w:ascii="Times New Roman"/>
                <w:b/>
                <w:i w:val="false"/>
                <w:color w:val="000000"/>
                <w:sz w:val="20"/>
              </w:rPr>
              <w:t>елді</w:t>
            </w:r>
            <w:r>
              <w:rPr>
                <w:rFonts w:ascii="Times New Roman"/>
                <w:b w:val="false"/>
                <w:i w:val="false"/>
                <w:color w:val="000000"/>
                <w:sz w:val="20"/>
              </w:rPr>
              <w:t xml:space="preserve"> </w:t>
            </w:r>
            <w:r>
              <w:rPr>
                <w:rFonts w:ascii="Times New Roman"/>
                <w:b/>
                <w:i w:val="false"/>
                <w:color w:val="000000"/>
                <w:sz w:val="20"/>
              </w:rPr>
              <w:t>мекен</w:t>
            </w:r>
          </w:p>
          <w:bookmarkEnd w:id="20"/>
          <w:p>
            <w:pPr>
              <w:spacing w:after="20"/>
              <w:ind w:left="20"/>
              <w:jc w:val="both"/>
            </w:pPr>
            <w:r>
              <w:rPr>
                <w:rFonts w:ascii="Times New Roman"/>
                <w:b w:val="false"/>
                <w:i w:val="false"/>
                <w:color w:val="000000"/>
                <w:sz w:val="20"/>
              </w:rPr>
              <w:t>
Укажите фактическое место осуществления инновационной деятельности организации (независимо от места регистрации организации) – область, город, район, населенный пункт</w:t>
            </w:r>
          </w:p>
        </w:tc>
      </w:tr>
      <w:tr>
        <w:trPr>
          <w:trHeight w:val="30" w:hRule="atLeast"/>
        </w:trPr>
        <w:tc>
          <w:tcPr>
            <w:tcW w:w="0" w:type="auto"/>
            <w:gridSpan w:val="8"/>
            <w:vMerge/>
            <w:tcBorders>
              <w:top w:val="nil"/>
            </w:tcBorders>
          </w:tcPr>
          <w:p/>
        </w:tc>
        <w:tc>
          <w:tcPr>
            <w:tcW w:w="0" w:type="auto"/>
            <w:gridSpan w:val="4"/>
            <w:tcBorders/>
            <w:tcMar>
              <w:top w:w="15" w:type="dxa"/>
              <w:left w:w="15" w:type="dxa"/>
              <w:bottom w:w="15" w:type="dxa"/>
              <w:right w:w="15" w:type="dxa"/>
            </w:tcMar>
            <w:vAlign w:val="center"/>
          </w:tcPr>
          <w:p>
            <w:pPr>
              <w:spacing w:after="20"/>
              <w:ind w:left="20"/>
              <w:jc w:val="both"/>
            </w:pPr>
          </w:p>
          <w:p>
            <w:pPr>
              <w:spacing w:after="20"/>
              <w:ind w:left="20"/>
              <w:jc w:val="both"/>
            </w:pPr>
          </w:p>
        </w:tc>
      </w:tr>
      <w:tr>
        <w:trPr/>
        <w:tc>
          <w:tcPr>
            <w:tcW w:w="0" w:type="auto"/>
            <w:gridSpan w:val="7"/>
            <w:vMerge w:val="restart"/>
            <w:tcBorders/>
            <w:tcMar>
              <w:top w:w="15" w:type="dxa"/>
              <w:left w:w="15" w:type="dxa"/>
              <w:bottom w:w="15" w:type="dxa"/>
              <w:right w:w="15" w:type="dxa"/>
            </w:tcMar>
            <w:vAlign w:val="center"/>
          </w:tcPr>
          <w:bookmarkStart w:name="z44" w:id="21"/>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Əкімшілік-аумақтық</w:t>
            </w:r>
            <w:r>
              <w:rPr>
                <w:rFonts w:ascii="Times New Roman"/>
                <w:b w:val="false"/>
                <w:i w:val="false"/>
                <w:color w:val="000000"/>
                <w:sz w:val="20"/>
              </w:rPr>
              <w:t xml:space="preserve"> </w:t>
            </w:r>
            <w:r>
              <w:rPr>
                <w:rFonts w:ascii="Times New Roman"/>
                <w:b/>
                <w:i w:val="false"/>
                <w:color w:val="000000"/>
                <w:sz w:val="20"/>
              </w:rPr>
              <w:t>объектілер</w:t>
            </w:r>
            <w:r>
              <w:rPr>
                <w:rFonts w:ascii="Times New Roman"/>
                <w:b w:val="false"/>
                <w:i w:val="false"/>
                <w:color w:val="000000"/>
                <w:sz w:val="20"/>
              </w:rPr>
              <w:t xml:space="preserve"> </w:t>
            </w:r>
            <w:r>
              <w:rPr>
                <w:rFonts w:ascii="Times New Roman"/>
                <w:b/>
                <w:i w:val="false"/>
                <w:color w:val="000000"/>
                <w:sz w:val="20"/>
              </w:rPr>
              <w:t>жіктеуішіне</w:t>
            </w:r>
            <w:r>
              <w:rPr>
                <w:rFonts w:ascii="Times New Roman"/>
                <w:b w:val="false"/>
                <w:i w:val="false"/>
                <w:color w:val="000000"/>
                <w:sz w:val="20"/>
              </w:rPr>
              <w:t xml:space="preserve"> </w:t>
            </w:r>
            <w:r>
              <w:rPr>
                <w:rFonts w:ascii="Times New Roman"/>
                <w:b/>
                <w:i w:val="false"/>
                <w:color w:val="000000"/>
                <w:sz w:val="20"/>
              </w:rPr>
              <w:t>сəйкес</w:t>
            </w:r>
            <w:r>
              <w:rPr>
                <w:rFonts w:ascii="Times New Roman"/>
                <w:b w:val="false"/>
                <w:i w:val="false"/>
                <w:color w:val="000000"/>
                <w:sz w:val="20"/>
              </w:rPr>
              <w:t xml:space="preserve"> </w:t>
            </w:r>
            <w:r>
              <w:rPr>
                <w:rFonts w:ascii="Times New Roman"/>
                <w:b/>
                <w:i w:val="false"/>
                <w:color w:val="000000"/>
                <w:sz w:val="20"/>
              </w:rPr>
              <w:t>аумақ</w:t>
            </w:r>
            <w:r>
              <w:rPr>
                <w:rFonts w:ascii="Times New Roman"/>
                <w:b/>
                <w:i w:val="false"/>
                <w:color w:val="000000"/>
                <w:sz w:val="20"/>
              </w:rPr>
              <w:t xml:space="preserve"> код (респондент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нысанды</w:t>
            </w:r>
            <w:r>
              <w:rPr>
                <w:rFonts w:ascii="Times New Roman"/>
                <w:b w:val="false"/>
                <w:i w:val="false"/>
                <w:color w:val="000000"/>
                <w:sz w:val="20"/>
              </w:rPr>
              <w:t xml:space="preserve"> </w:t>
            </w:r>
            <w:r>
              <w:rPr>
                <w:rFonts w:ascii="Times New Roman"/>
                <w:b/>
                <w:i w:val="false"/>
                <w:color w:val="000000"/>
                <w:sz w:val="20"/>
              </w:rPr>
              <w:t>қағаз</w:t>
            </w:r>
            <w:r>
              <w:rPr>
                <w:rFonts w:ascii="Times New Roman"/>
                <w:b w:val="false"/>
                <w:i w:val="false"/>
                <w:color w:val="000000"/>
                <w:sz w:val="20"/>
              </w:rPr>
              <w:t xml:space="preserve"> </w:t>
            </w:r>
            <w:r>
              <w:rPr>
                <w:rFonts w:ascii="Times New Roman"/>
                <w:b/>
                <w:i w:val="false"/>
                <w:color w:val="000000"/>
                <w:sz w:val="20"/>
              </w:rPr>
              <w:t>жеткізгіште</w:t>
            </w:r>
            <w:r>
              <w:rPr>
                <w:rFonts w:ascii="Times New Roman"/>
                <w:b w:val="false"/>
                <w:i w:val="false"/>
                <w:color w:val="000000"/>
                <w:sz w:val="20"/>
              </w:rPr>
              <w:t xml:space="preserve"> </w:t>
            </w:r>
            <w:r>
              <w:rPr>
                <w:rFonts w:ascii="Times New Roman"/>
                <w:b/>
                <w:i w:val="false"/>
                <w:color w:val="000000"/>
                <w:sz w:val="20"/>
              </w:rPr>
              <w:t>ұсынған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val="false"/>
                <w:i w:val="false"/>
                <w:color w:val="000000"/>
                <w:sz w:val="20"/>
              </w:rPr>
              <w:t xml:space="preserve"> </w:t>
            </w:r>
            <w:r>
              <w:rPr>
                <w:rFonts w:ascii="Times New Roman"/>
                <w:b/>
                <w:i w:val="false"/>
                <w:color w:val="000000"/>
                <w:sz w:val="20"/>
              </w:rPr>
              <w:t>аумақтық</w:t>
            </w:r>
            <w:r>
              <w:rPr>
                <w:rFonts w:ascii="Times New Roman"/>
                <w:b/>
                <w:i w:val="false"/>
                <w:color w:val="000000"/>
                <w:sz w:val="20"/>
              </w:rPr>
              <w:t xml:space="preserve"> статистика </w:t>
            </w:r>
            <w:r>
              <w:rPr>
                <w:rFonts w:ascii="Times New Roman"/>
                <w:b/>
                <w:i w:val="false"/>
                <w:color w:val="000000"/>
                <w:sz w:val="20"/>
              </w:rPr>
              <w:t>бөлімшесінің</w:t>
            </w:r>
            <w:r>
              <w:rPr>
                <w:rFonts w:ascii="Times New Roman"/>
                <w:b w:val="false"/>
                <w:i w:val="false"/>
                <w:color w:val="000000"/>
                <w:sz w:val="20"/>
              </w:rPr>
              <w:t xml:space="preserve"> </w:t>
            </w:r>
            <w:r>
              <w:rPr>
                <w:rFonts w:ascii="Times New Roman"/>
                <w:b/>
                <w:i w:val="false"/>
                <w:color w:val="000000"/>
                <w:sz w:val="20"/>
              </w:rPr>
              <w:t>тиісті</w:t>
            </w:r>
            <w:r>
              <w:rPr>
                <w:rFonts w:ascii="Times New Roman"/>
                <w:b w:val="false"/>
                <w:i w:val="false"/>
                <w:color w:val="000000"/>
                <w:sz w:val="20"/>
              </w:rPr>
              <w:t xml:space="preserve"> </w:t>
            </w:r>
            <w:r>
              <w:rPr>
                <w:rFonts w:ascii="Times New Roman"/>
                <w:b/>
                <w:i w:val="false"/>
                <w:color w:val="000000"/>
                <w:sz w:val="20"/>
              </w:rPr>
              <w:t>қызметкері</w:t>
            </w:r>
            <w:r>
              <w:rPr>
                <w:rFonts w:ascii="Times New Roman"/>
                <w:b w:val="false"/>
                <w:i w:val="false"/>
                <w:color w:val="000000"/>
                <w:sz w:val="20"/>
              </w:rPr>
              <w:t xml:space="preserve"> </w:t>
            </w:r>
            <w:r>
              <w:rPr>
                <w:rFonts w:ascii="Times New Roman"/>
                <w:b/>
                <w:i w:val="false"/>
                <w:color w:val="000000"/>
                <w:sz w:val="20"/>
              </w:rPr>
              <w:t>толтырады</w:t>
            </w:r>
            <w:r>
              <w:rPr>
                <w:rFonts w:ascii="Times New Roman"/>
                <w:b/>
                <w:i w:val="false"/>
                <w:color w:val="000000"/>
                <w:sz w:val="20"/>
              </w:rPr>
              <w:t>)</w:t>
            </w:r>
          </w:p>
          <w:bookmarkEnd w:id="21"/>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(заполняется соответствующим работником территориального подразделения статистики при представлении респондентом на бумажном носителе)</w:t>
            </w: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000500" cy="104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000500" cy="1041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115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111500" cy="635000"/>
                          </a:xfrm>
                          <a:prstGeom prst="rect">
                            <a:avLst/>
                          </a:prstGeom>
                        </pic:spPr>
                      </pic:pic>
                    </a:graphicData>
                  </a:graphic>
                </wp:inline>
              </w:drawing>
            </w:r>
          </w:p>
          <w:p>
            <w:pPr>
              <w:spacing w:after="20"/>
              <w:ind w:left="20"/>
              <w:jc w:val="both"/>
            </w:pPr>
          </w:p>
          <w:p>
            <w:pPr>
              <w:spacing w:after="20"/>
              <w:ind w:left="20"/>
              <w:jc w:val="both"/>
            </w:pP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45" w:id="22"/>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Ұйым</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ақпарат</w:t>
            </w:r>
          </w:p>
          <w:bookmarkEnd w:id="22"/>
          <w:p>
            <w:pPr>
              <w:spacing w:after="20"/>
              <w:ind w:left="20"/>
              <w:jc w:val="both"/>
            </w:pPr>
            <w:r>
              <w:rPr>
                <w:rFonts w:ascii="Times New Roman"/>
                <w:b w:val="false"/>
                <w:i w:val="false"/>
                <w:color w:val="000000"/>
                <w:sz w:val="20"/>
              </w:rPr>
              <w:t>
Основная информация об организации</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46" w:id="23"/>
          <w:p>
            <w:pPr>
              <w:spacing w:after="20"/>
              <w:ind w:left="20"/>
              <w:jc w:val="both"/>
            </w:pPr>
            <w:r>
              <w:rPr>
                <w:rFonts w:ascii="Times New Roman"/>
                <w:b w:val="false"/>
                <w:i w:val="false"/>
                <w:color w:val="000000"/>
                <w:sz w:val="20"/>
              </w:rPr>
              <w:t>
</w:t>
            </w:r>
            <w:r>
              <w:rPr>
                <w:rFonts w:ascii="Times New Roman"/>
                <w:b/>
                <w:i w:val="false"/>
                <w:color w:val="000000"/>
                <w:sz w:val="20"/>
              </w:rPr>
              <w:t xml:space="preserve">2.1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w:t>
            </w:r>
            <w:r>
              <w:rPr>
                <w:rFonts w:ascii="Times New Roman"/>
                <w:b w:val="false"/>
                <w:i w:val="false"/>
                <w:color w:val="000000"/>
                <w:sz w:val="20"/>
              </w:rPr>
              <w:t xml:space="preserve"> </w:t>
            </w:r>
            <w:r>
              <w:rPr>
                <w:rFonts w:ascii="Times New Roman"/>
                <w:b/>
                <w:i w:val="false"/>
                <w:color w:val="000000"/>
                <w:sz w:val="20"/>
              </w:rPr>
              <w:t>соңына</w:t>
            </w:r>
            <w:r>
              <w:rPr>
                <w:rFonts w:ascii="Times New Roman"/>
                <w:b w:val="false"/>
                <w:i w:val="false"/>
                <w:color w:val="000000"/>
                <w:sz w:val="20"/>
              </w:rPr>
              <w:t xml:space="preserve"> </w:t>
            </w:r>
            <w:r>
              <w:rPr>
                <w:rFonts w:ascii="Times New Roman"/>
                <w:b/>
                <w:i w:val="false"/>
                <w:color w:val="000000"/>
                <w:sz w:val="20"/>
              </w:rPr>
              <w:t>қызметкерлердің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i w:val="false"/>
                <w:color w:val="000000"/>
                <w:sz w:val="20"/>
              </w:rPr>
              <w:t xml:space="preserve"> саны</w:t>
            </w:r>
          </w:p>
          <w:bookmarkEnd w:id="23"/>
          <w:p>
            <w:pPr>
              <w:spacing w:after="20"/>
              <w:ind w:left="20"/>
              <w:jc w:val="both"/>
            </w:pPr>
            <w:r>
              <w:rPr>
                <w:rFonts w:ascii="Times New Roman"/>
                <w:b w:val="false"/>
                <w:i w:val="false"/>
                <w:color w:val="000000"/>
                <w:sz w:val="20"/>
              </w:rPr>
              <w:t>
Общая численность работников на конец отчетного периода ________________ адам/ человек</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47" w:id="24"/>
          <w:p>
            <w:pPr>
              <w:spacing w:after="20"/>
              <w:ind w:left="20"/>
              <w:jc w:val="both"/>
            </w:pPr>
            <w:r>
              <w:rPr>
                <w:rFonts w:ascii="Times New Roman"/>
                <w:b w:val="false"/>
                <w:i w:val="false"/>
                <w:color w:val="000000"/>
                <w:sz w:val="20"/>
              </w:rPr>
              <w:t>
</w:t>
            </w:r>
            <w:r>
              <w:rPr>
                <w:rFonts w:ascii="Times New Roman"/>
                <w:b/>
                <w:i w:val="false"/>
                <w:color w:val="000000"/>
                <w:sz w:val="20"/>
              </w:rPr>
              <w:t xml:space="preserve">2.2 </w:t>
            </w:r>
            <w:r>
              <w:rPr>
                <w:rFonts w:ascii="Times New Roman"/>
                <w:b/>
                <w:i w:val="false"/>
                <w:color w:val="000000"/>
                <w:sz w:val="20"/>
              </w:rPr>
              <w:t>Сіздің</w:t>
            </w:r>
            <w:r>
              <w:rPr>
                <w:rFonts w:ascii="Times New Roman"/>
                <w:b w:val="false"/>
                <w:i w:val="false"/>
                <w:color w:val="000000"/>
                <w:sz w:val="20"/>
              </w:rPr>
              <w:t xml:space="preserve"> </w:t>
            </w:r>
            <w:r>
              <w:rPr>
                <w:rFonts w:ascii="Times New Roman"/>
                <w:b/>
                <w:i w:val="false"/>
                <w:color w:val="000000"/>
                <w:sz w:val="20"/>
              </w:rPr>
              <w:t>ұйымда</w:t>
            </w:r>
            <w:r>
              <w:rPr>
                <w:rFonts w:ascii="Times New Roman"/>
                <w:b w:val="false"/>
                <w:i w:val="false"/>
                <w:color w:val="000000"/>
                <w:sz w:val="20"/>
              </w:rPr>
              <w:t xml:space="preserve">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инновациялардың</w:t>
            </w:r>
            <w:r>
              <w:rPr>
                <w:rFonts w:ascii="Times New Roman"/>
                <w:b w:val="false"/>
                <w:i w:val="false"/>
                <w:color w:val="000000"/>
                <w:sz w:val="20"/>
              </w:rPr>
              <w:t xml:space="preserve"> </w:t>
            </w:r>
            <w:r>
              <w:rPr>
                <w:rFonts w:ascii="Times New Roman"/>
                <w:b/>
                <w:i w:val="false"/>
                <w:color w:val="000000"/>
                <w:sz w:val="20"/>
              </w:rPr>
              <w:t>қандай</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w:t>
            </w:r>
            <w:r>
              <w:rPr>
                <w:rFonts w:ascii="Times New Roman"/>
                <w:b/>
                <w:i w:val="false"/>
                <w:color w:val="000000"/>
                <w:sz w:val="20"/>
              </w:rPr>
              <w:t>болды</w:t>
            </w:r>
            <w:r>
              <w:rPr>
                <w:rFonts w:ascii="Times New Roman"/>
                <w:b/>
                <w:i w:val="false"/>
                <w:color w:val="000000"/>
                <w:sz w:val="20"/>
              </w:rPr>
              <w:t xml:space="preserve">? </w:t>
            </w:r>
          </w:p>
          <w:bookmarkEnd w:id="24"/>
          <w:p>
            <w:pPr>
              <w:spacing w:after="20"/>
              <w:ind w:left="20"/>
              <w:jc w:val="both"/>
            </w:pPr>
            <w:r>
              <w:rPr>
                <w:rFonts w:ascii="Times New Roman"/>
                <w:b w:val="false"/>
                <w:i w:val="false"/>
                <w:color w:val="000000"/>
                <w:sz w:val="20"/>
              </w:rPr>
              <w:t>
Какие типы инноваций имела Ваша организация в течение последних трех лет?</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48" w:id="25"/>
          <w:p>
            <w:pPr>
              <w:spacing w:after="20"/>
              <w:ind w:left="20"/>
              <w:jc w:val="both"/>
            </w:pPr>
            <w:r>
              <w:rPr>
                <w:rFonts w:ascii="Times New Roman"/>
                <w:b w:val="false"/>
                <w:i w:val="false"/>
                <w:color w:val="000000"/>
                <w:sz w:val="20"/>
              </w:rPr>
              <w:t>
</w:t>
            </w:r>
            <w:r>
              <w:rPr>
                <w:rFonts w:ascii="Times New Roman"/>
                <w:b/>
                <w:i w:val="false"/>
                <w:color w:val="000000"/>
                <w:sz w:val="20"/>
              </w:rPr>
              <w:t xml:space="preserve">2.2.1 </w:t>
            </w:r>
            <w:r>
              <w:rPr>
                <w:rFonts w:ascii="Times New Roman"/>
                <w:b/>
                <w:i w:val="false"/>
                <w:color w:val="000000"/>
                <w:sz w:val="20"/>
              </w:rPr>
              <w:t>Өнімдік</w:t>
            </w:r>
            <w:r>
              <w:rPr>
                <w:rFonts w:ascii="Times New Roman"/>
                <w:b w:val="false"/>
                <w:i w:val="false"/>
                <w:color w:val="000000"/>
                <w:sz w:val="20"/>
              </w:rPr>
              <w:t xml:space="preserve"> </w:t>
            </w:r>
            <w:r>
              <w:rPr>
                <w:rFonts w:ascii="Times New Roman"/>
                <w:b/>
                <w:i w:val="false"/>
                <w:color w:val="000000"/>
                <w:sz w:val="20"/>
              </w:rPr>
              <w:t>инновациялар</w:t>
            </w:r>
          </w:p>
          <w:bookmarkEnd w:id="25"/>
          <w:p>
            <w:pPr>
              <w:spacing w:after="20"/>
              <w:ind w:left="20"/>
              <w:jc w:val="both"/>
            </w:pPr>
            <w:r>
              <w:rPr>
                <w:rFonts w:ascii="Times New Roman"/>
                <w:b w:val="false"/>
                <w:i w:val="false"/>
                <w:color w:val="000000"/>
                <w:sz w:val="20"/>
              </w:rPr>
              <w:t>
Продуктовые инновации</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49" w:id="26"/>
          <w:p>
            <w:pPr>
              <w:spacing w:after="20"/>
              <w:ind w:left="20"/>
              <w:jc w:val="both"/>
            </w:pPr>
            <w:r>
              <w:rPr>
                <w:rFonts w:ascii="Times New Roman"/>
                <w:b w:val="false"/>
                <w:i w:val="false"/>
                <w:color w:val="000000"/>
                <w:sz w:val="20"/>
              </w:rPr>
              <w:t>
</w:t>
            </w:r>
            <w:r>
              <w:rPr>
                <w:rFonts w:ascii="Times New Roman"/>
                <w:b/>
                <w:i w:val="false"/>
                <w:color w:val="000000"/>
                <w:sz w:val="20"/>
              </w:rPr>
              <w:t xml:space="preserve">2.2.1.1 </w:t>
            </w:r>
            <w:r>
              <w:rPr>
                <w:rFonts w:ascii="Times New Roman"/>
                <w:b/>
                <w:i w:val="false"/>
                <w:color w:val="000000"/>
                <w:sz w:val="20"/>
              </w:rPr>
              <w:t>Қандай</w:t>
            </w:r>
            <w:r>
              <w:rPr>
                <w:rFonts w:ascii="Times New Roman"/>
                <w:b w:val="false"/>
                <w:i w:val="false"/>
                <w:color w:val="000000"/>
                <w:sz w:val="20"/>
              </w:rPr>
              <w:t xml:space="preserve"> </w:t>
            </w:r>
            <w:r>
              <w:rPr>
                <w:rFonts w:ascii="Times New Roman"/>
                <w:b/>
                <w:i w:val="false"/>
                <w:color w:val="000000"/>
                <w:sz w:val="20"/>
              </w:rPr>
              <w:t>инновациялар</w:t>
            </w:r>
            <w:r>
              <w:rPr>
                <w:rFonts w:ascii="Times New Roman"/>
                <w:b w:val="false"/>
                <w:i w:val="false"/>
                <w:color w:val="000000"/>
                <w:sz w:val="20"/>
              </w:rPr>
              <w:t xml:space="preserve"> </w:t>
            </w:r>
            <w:r>
              <w:rPr>
                <w:rFonts w:ascii="Times New Roman"/>
                <w:b/>
                <w:i w:val="false"/>
                <w:color w:val="000000"/>
                <w:sz w:val="20"/>
              </w:rPr>
              <w:t>көрсетіңіз</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Укажите какие инновации______________________________________________________________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51" w:id="27"/>
          <w:p>
            <w:pPr>
              <w:spacing w:after="20"/>
              <w:ind w:left="20"/>
              <w:jc w:val="both"/>
            </w:pPr>
            <w:r>
              <w:rPr>
                <w:rFonts w:ascii="Times New Roman"/>
                <w:b w:val="false"/>
                <w:i w:val="false"/>
                <w:color w:val="000000"/>
                <w:sz w:val="20"/>
              </w:rPr>
              <w:t>
</w:t>
            </w:r>
            <w:r>
              <w:rPr>
                <w:rFonts w:ascii="Times New Roman"/>
                <w:b/>
                <w:i w:val="false"/>
                <w:color w:val="000000"/>
                <w:sz w:val="20"/>
              </w:rPr>
              <w:t>2.2.2 Бизнес-</w:t>
            </w:r>
            <w:r>
              <w:rPr>
                <w:rFonts w:ascii="Times New Roman"/>
                <w:b/>
                <w:i w:val="false"/>
                <w:color w:val="000000"/>
                <w:sz w:val="20"/>
              </w:rPr>
              <w:t>процестер</w:t>
            </w:r>
            <w:r>
              <w:rPr>
                <w:rFonts w:ascii="Times New Roman"/>
                <w:b w:val="false"/>
                <w:i w:val="false"/>
                <w:color w:val="000000"/>
                <w:sz w:val="20"/>
              </w:rPr>
              <w:t xml:space="preserve"> </w:t>
            </w:r>
            <w:r>
              <w:rPr>
                <w:rFonts w:ascii="Times New Roman"/>
                <w:b/>
                <w:i w:val="false"/>
                <w:color w:val="000000"/>
                <w:sz w:val="20"/>
              </w:rPr>
              <w:t>инновациясы</w:t>
            </w:r>
          </w:p>
          <w:bookmarkEnd w:id="27"/>
          <w:p>
            <w:pPr>
              <w:spacing w:after="20"/>
              <w:ind w:left="20"/>
              <w:jc w:val="both"/>
            </w:pPr>
            <w:r>
              <w:rPr>
                <w:rFonts w:ascii="Times New Roman"/>
                <w:b w:val="false"/>
                <w:i w:val="false"/>
                <w:color w:val="000000"/>
                <w:sz w:val="20"/>
              </w:rPr>
              <w:t>
Инновация бизнес-процессов</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52" w:id="28"/>
          <w:p>
            <w:pPr>
              <w:spacing w:after="20"/>
              <w:ind w:left="20"/>
              <w:jc w:val="both"/>
            </w:pPr>
            <w:r>
              <w:rPr>
                <w:rFonts w:ascii="Times New Roman"/>
                <w:b w:val="false"/>
                <w:i w:val="false"/>
                <w:color w:val="000000"/>
                <w:sz w:val="20"/>
              </w:rPr>
              <w:t>
</w:t>
            </w:r>
            <w:r>
              <w:rPr>
                <w:rFonts w:ascii="Times New Roman"/>
                <w:b/>
                <w:i w:val="false"/>
                <w:color w:val="000000"/>
                <w:sz w:val="20"/>
              </w:rPr>
              <w:t xml:space="preserve"> 2.2.2.1 </w:t>
            </w:r>
            <w:r>
              <w:rPr>
                <w:rFonts w:ascii="Times New Roman"/>
                <w:b/>
                <w:i w:val="false"/>
                <w:color w:val="000000"/>
                <w:sz w:val="20"/>
              </w:rPr>
              <w:t>Қандай</w:t>
            </w:r>
            <w:r>
              <w:rPr>
                <w:rFonts w:ascii="Times New Roman"/>
                <w:b w:val="false"/>
                <w:i w:val="false"/>
                <w:color w:val="000000"/>
                <w:sz w:val="20"/>
              </w:rPr>
              <w:t xml:space="preserve"> </w:t>
            </w:r>
            <w:r>
              <w:rPr>
                <w:rFonts w:ascii="Times New Roman"/>
                <w:b/>
                <w:i w:val="false"/>
                <w:color w:val="000000"/>
                <w:sz w:val="20"/>
              </w:rPr>
              <w:t>инновациялар</w:t>
            </w:r>
            <w:r>
              <w:rPr>
                <w:rFonts w:ascii="Times New Roman"/>
                <w:b w:val="false"/>
                <w:i w:val="false"/>
                <w:color w:val="000000"/>
                <w:sz w:val="20"/>
              </w:rPr>
              <w:t xml:space="preserve"> </w:t>
            </w:r>
            <w:r>
              <w:rPr>
                <w:rFonts w:ascii="Times New Roman"/>
                <w:b/>
                <w:i w:val="false"/>
                <w:color w:val="000000"/>
                <w:sz w:val="20"/>
              </w:rPr>
              <w:t>көрсетіңіз</w:t>
            </w:r>
          </w:p>
          <w:bookmarkEnd w:id="28"/>
          <w:p>
            <w:pPr>
              <w:spacing w:after="20"/>
              <w:ind w:left="20"/>
              <w:jc w:val="both"/>
            </w:pPr>
            <w:r>
              <w:rPr>
                <w:rFonts w:ascii="Times New Roman"/>
                <w:b w:val="false"/>
                <w:i w:val="false"/>
                <w:color w:val="000000"/>
                <w:sz w:val="20"/>
              </w:rPr>
              <w:t>
</w:t>
            </w:r>
            <w:r>
              <w:rPr>
                <w:rFonts w:ascii="Times New Roman"/>
                <w:b w:val="false"/>
                <w:i w:val="false"/>
                <w:color w:val="000000"/>
                <w:sz w:val="20"/>
              </w:rPr>
              <w:t>Укажите какие инновации_____________________________________________________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54" w:id="29"/>
          <w:p>
            <w:pPr>
              <w:spacing w:after="20"/>
              <w:ind w:left="20"/>
              <w:jc w:val="both"/>
            </w:pPr>
            <w:r>
              <w:rPr>
                <w:rFonts w:ascii="Times New Roman"/>
                <w:b w:val="false"/>
                <w:i w:val="false"/>
                <w:color w:val="000000"/>
                <w:sz w:val="20"/>
              </w:rPr>
              <w:t>
</w:t>
            </w:r>
            <w:r>
              <w:rPr>
                <w:rFonts w:ascii="Times New Roman"/>
                <w:b/>
                <w:i w:val="false"/>
                <w:color w:val="000000"/>
                <w:sz w:val="20"/>
              </w:rPr>
              <w:t xml:space="preserve">2.2.3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асырған</w:t>
            </w:r>
            <w:r>
              <w:rPr>
                <w:rFonts w:ascii="Times New Roman"/>
                <w:b w:val="false"/>
                <w:i w:val="false"/>
                <w:color w:val="000000"/>
                <w:sz w:val="20"/>
              </w:rPr>
              <w:t xml:space="preserve"> </w:t>
            </w:r>
            <w:r>
              <w:rPr>
                <w:rFonts w:ascii="Times New Roman"/>
                <w:b/>
                <w:i w:val="false"/>
                <w:color w:val="000000"/>
                <w:sz w:val="20"/>
              </w:rPr>
              <w:t>жоқ</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Не осуществляла инновационную деятельность</w:t>
            </w:r>
          </w:p>
          <w:p>
            <w:pPr>
              <w:spacing w:after="20"/>
              <w:ind w:left="20"/>
              <w:jc w:val="both"/>
            </w:pPr>
            <w:r>
              <w:rPr>
                <w:rFonts w:ascii="Times New Roman"/>
                <w:b w:val="false"/>
                <w:i w:val="false"/>
                <w:color w:val="000000"/>
                <w:sz w:val="20"/>
              </w:rPr>
              <w:t>
</w:t>
            </w:r>
            <w:r>
              <w:rPr>
                <w:rFonts w:ascii="Times New Roman"/>
                <w:b/>
                <w:i w:val="false"/>
                <w:color w:val="000000"/>
                <w:sz w:val="20"/>
              </w:rPr>
              <w:t>Инновациялар</w:t>
            </w:r>
            <w:r>
              <w:rPr>
                <w:rFonts w:ascii="Times New Roman"/>
                <w:b w:val="false"/>
                <w:i w:val="false"/>
                <w:color w:val="000000"/>
                <w:sz w:val="20"/>
              </w:rPr>
              <w:t xml:space="preserve"> </w:t>
            </w:r>
            <w:r>
              <w:rPr>
                <w:rFonts w:ascii="Times New Roman"/>
                <w:b/>
                <w:i w:val="false"/>
                <w:color w:val="000000"/>
                <w:sz w:val="20"/>
              </w:rPr>
              <w:t>болмаған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xml:space="preserve"> 6-сұраққа </w:t>
            </w:r>
            <w:r>
              <w:rPr>
                <w:rFonts w:ascii="Times New Roman"/>
                <w:b/>
                <w:i w:val="false"/>
                <w:color w:val="000000"/>
                <w:sz w:val="20"/>
              </w:rPr>
              <w:t>өту</w:t>
            </w:r>
          </w:p>
          <w:p>
            <w:pPr>
              <w:spacing w:after="20"/>
              <w:ind w:left="20"/>
              <w:jc w:val="both"/>
            </w:pPr>
            <w:r>
              <w:rPr>
                <w:rFonts w:ascii="Times New Roman"/>
                <w:b w:val="false"/>
                <w:i w:val="false"/>
                <w:color w:val="000000"/>
                <w:sz w:val="20"/>
              </w:rPr>
              <w:t>
В случае отсутствия инноваций переход к вопросу 6</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57" w:id="30"/>
          <w:p>
            <w:pPr>
              <w:spacing w:after="20"/>
              <w:ind w:left="20"/>
              <w:jc w:val="both"/>
            </w:pPr>
            <w:r>
              <w:rPr>
                <w:rFonts w:ascii="Times New Roman"/>
                <w:b w:val="false"/>
                <w:i w:val="false"/>
                <w:color w:val="000000"/>
                <w:sz w:val="20"/>
              </w:rPr>
              <w:t>
</w:t>
            </w:r>
            <w:r>
              <w:rPr>
                <w:rFonts w:ascii="Times New Roman"/>
                <w:b/>
                <w:i w:val="false"/>
                <w:color w:val="000000"/>
                <w:sz w:val="20"/>
              </w:rPr>
              <w:t xml:space="preserve">2.3 </w:t>
            </w:r>
            <w:r>
              <w:rPr>
                <w:rFonts w:ascii="Times New Roman"/>
                <w:b/>
                <w:i w:val="false"/>
                <w:color w:val="000000"/>
                <w:sz w:val="20"/>
              </w:rPr>
              <w:t>Сіздің</w:t>
            </w:r>
            <w:r>
              <w:rPr>
                <w:rFonts w:ascii="Times New Roman"/>
                <w:b w:val="false"/>
                <w:i w:val="false"/>
                <w:color w:val="000000"/>
                <w:sz w:val="20"/>
              </w:rPr>
              <w:t xml:space="preserve"> </w:t>
            </w:r>
            <w:r>
              <w:rPr>
                <w:rFonts w:ascii="Times New Roman"/>
                <w:b/>
                <w:i w:val="false"/>
                <w:color w:val="000000"/>
                <w:sz w:val="20"/>
              </w:rPr>
              <w:t>ұйым</w:t>
            </w:r>
            <w:r>
              <w:rPr>
                <w:rFonts w:ascii="Times New Roman"/>
                <w:b w:val="false"/>
                <w:i w:val="false"/>
                <w:color w:val="000000"/>
                <w:sz w:val="20"/>
              </w:rPr>
              <w:t xml:space="preserve">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жылда</w:t>
            </w:r>
            <w:r>
              <w:rPr>
                <w:rFonts w:ascii="Times New Roman"/>
                <w:b w:val="false"/>
                <w:i w:val="false"/>
                <w:color w:val="000000"/>
                <w:sz w:val="20"/>
              </w:rPr>
              <w:t xml:space="preserve"> </w:t>
            </w:r>
            <w:r>
              <w:rPr>
                <w:rFonts w:ascii="Times New Roman"/>
                <w:b/>
                <w:i w:val="false"/>
                <w:color w:val="000000"/>
                <w:sz w:val="20"/>
              </w:rPr>
              <w:t>инновацияның</w:t>
            </w:r>
            <w:r>
              <w:rPr>
                <w:rFonts w:ascii="Times New Roman"/>
                <w:b w:val="false"/>
                <w:i w:val="false"/>
                <w:color w:val="000000"/>
                <w:sz w:val="20"/>
              </w:rPr>
              <w:t xml:space="preserve"> </w:t>
            </w:r>
            <w:r>
              <w:rPr>
                <w:rFonts w:ascii="Times New Roman"/>
                <w:b/>
                <w:i w:val="false"/>
                <w:color w:val="000000"/>
                <w:sz w:val="20"/>
              </w:rPr>
              <w:t>келесі</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экологиялық</w:t>
            </w:r>
            <w:r>
              <w:rPr>
                <w:rFonts w:ascii="Times New Roman"/>
                <w:b w:val="false"/>
                <w:i w:val="false"/>
                <w:color w:val="000000"/>
                <w:sz w:val="20"/>
              </w:rPr>
              <w:t xml:space="preserve"> </w:t>
            </w:r>
            <w:r>
              <w:rPr>
                <w:rFonts w:ascii="Times New Roman"/>
                <w:b/>
                <w:i w:val="false"/>
                <w:color w:val="000000"/>
                <w:sz w:val="20"/>
              </w:rPr>
              <w:t>инновацияға</w:t>
            </w:r>
            <w:r>
              <w:rPr>
                <w:rFonts w:ascii="Times New Roman"/>
                <w:b w:val="false"/>
                <w:i w:val="false"/>
                <w:color w:val="000000"/>
                <w:sz w:val="20"/>
              </w:rPr>
              <w:t xml:space="preserve"> </w:t>
            </w:r>
            <w:r>
              <w:rPr>
                <w:rFonts w:ascii="Times New Roman"/>
                <w:b/>
                <w:i w:val="false"/>
                <w:color w:val="000000"/>
                <w:sz w:val="20"/>
              </w:rPr>
              <w:t>ие</w:t>
            </w:r>
            <w:r>
              <w:rPr>
                <w:rFonts w:ascii="Times New Roman"/>
                <w:b w:val="false"/>
                <w:i w:val="false"/>
                <w:color w:val="000000"/>
                <w:sz w:val="20"/>
              </w:rPr>
              <w:t xml:space="preserve"> </w:t>
            </w:r>
            <w:r>
              <w:rPr>
                <w:rFonts w:ascii="Times New Roman"/>
                <w:b/>
                <w:i w:val="false"/>
                <w:color w:val="000000"/>
                <w:sz w:val="20"/>
              </w:rPr>
              <w:t>болды</w:t>
            </w:r>
            <w:r>
              <w:rPr>
                <w:rFonts w:ascii="Times New Roman"/>
                <w:b w:val="false"/>
                <w:i w:val="false"/>
                <w:color w:val="000000"/>
                <w:sz w:val="20"/>
              </w:rPr>
              <w:t xml:space="preserve"> </w:t>
            </w:r>
            <w:r>
              <w:rPr>
                <w:rFonts w:ascii="Times New Roman"/>
                <w:b/>
                <w:i w:val="false"/>
                <w:color w:val="000000"/>
                <w:sz w:val="20"/>
              </w:rPr>
              <w:t>ма</w:t>
            </w:r>
            <w:r>
              <w:rPr>
                <w:rFonts w:ascii="Times New Roman"/>
                <w:b/>
                <w:i w:val="false"/>
                <w:color w:val="000000"/>
                <w:sz w:val="20"/>
              </w:rPr>
              <w:t xml:space="preserve">? </w:t>
            </w:r>
          </w:p>
          <w:bookmarkEnd w:id="30"/>
          <w:p>
            <w:pPr>
              <w:spacing w:after="20"/>
              <w:ind w:left="20"/>
              <w:jc w:val="both"/>
            </w:pPr>
            <w:r>
              <w:rPr>
                <w:rFonts w:ascii="Times New Roman"/>
                <w:b w:val="false"/>
                <w:i w:val="false"/>
                <w:color w:val="000000"/>
                <w:sz w:val="20"/>
              </w:rPr>
              <w:t>
Имела ли Ваша организация за последние три года экологические инновации в рамках следующих типов инноваций?</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58" w:id="31"/>
          <w:p>
            <w:pPr>
              <w:spacing w:after="20"/>
              <w:ind w:left="20"/>
              <w:jc w:val="both"/>
            </w:pPr>
            <w:r>
              <w:rPr>
                <w:rFonts w:ascii="Times New Roman"/>
                <w:b w:val="false"/>
                <w:i w:val="false"/>
                <w:color w:val="000000"/>
                <w:sz w:val="20"/>
              </w:rPr>
              <w:t>
</w:t>
            </w:r>
            <w:r>
              <w:rPr>
                <w:rFonts w:ascii="Times New Roman"/>
                <w:b/>
                <w:i w:val="false"/>
                <w:color w:val="000000"/>
                <w:sz w:val="20"/>
              </w:rPr>
              <w:t xml:space="preserve">2.3.1 </w:t>
            </w:r>
            <w:r>
              <w:rPr>
                <w:rFonts w:ascii="Times New Roman"/>
                <w:b/>
                <w:i w:val="false"/>
                <w:color w:val="000000"/>
                <w:sz w:val="20"/>
              </w:rPr>
              <w:t>Өнімдік</w:t>
            </w:r>
            <w:r>
              <w:rPr>
                <w:rFonts w:ascii="Times New Roman"/>
                <w:b w:val="false"/>
                <w:i w:val="false"/>
                <w:color w:val="000000"/>
                <w:sz w:val="20"/>
              </w:rPr>
              <w:t xml:space="preserve"> </w:t>
            </w:r>
            <w:r>
              <w:rPr>
                <w:rFonts w:ascii="Times New Roman"/>
                <w:b/>
                <w:i w:val="false"/>
                <w:color w:val="000000"/>
                <w:sz w:val="20"/>
              </w:rPr>
              <w:t>инновациялар</w:t>
            </w:r>
          </w:p>
          <w:bookmarkEnd w:id="31"/>
          <w:p>
            <w:pPr>
              <w:spacing w:after="20"/>
              <w:ind w:left="20"/>
              <w:jc w:val="both"/>
            </w:pPr>
            <w:r>
              <w:rPr>
                <w:rFonts w:ascii="Times New Roman"/>
                <w:b w:val="false"/>
                <w:i w:val="false"/>
                <w:color w:val="000000"/>
                <w:sz w:val="20"/>
              </w:rPr>
              <w:t>
Продуктовые инновации</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59" w:id="32"/>
          <w:p>
            <w:pPr>
              <w:spacing w:after="20"/>
              <w:ind w:left="20"/>
              <w:jc w:val="both"/>
            </w:pPr>
            <w:r>
              <w:rPr>
                <w:rFonts w:ascii="Times New Roman"/>
                <w:b w:val="false"/>
                <w:i w:val="false"/>
                <w:color w:val="000000"/>
                <w:sz w:val="20"/>
              </w:rPr>
              <w:t>
</w:t>
            </w:r>
            <w:r>
              <w:rPr>
                <w:rFonts w:ascii="Times New Roman"/>
                <w:b/>
                <w:i w:val="false"/>
                <w:color w:val="000000"/>
                <w:sz w:val="20"/>
              </w:rPr>
              <w:t xml:space="preserve">2.3.1.1 </w:t>
            </w:r>
            <w:r>
              <w:rPr>
                <w:rFonts w:ascii="Times New Roman"/>
                <w:b/>
                <w:i w:val="false"/>
                <w:color w:val="000000"/>
                <w:sz w:val="20"/>
              </w:rPr>
              <w:t>Қандай</w:t>
            </w:r>
            <w:r>
              <w:rPr>
                <w:rFonts w:ascii="Times New Roman"/>
                <w:b w:val="false"/>
                <w:i w:val="false"/>
                <w:color w:val="000000"/>
                <w:sz w:val="20"/>
              </w:rPr>
              <w:t xml:space="preserve"> </w:t>
            </w:r>
            <w:r>
              <w:rPr>
                <w:rFonts w:ascii="Times New Roman"/>
                <w:b/>
                <w:i w:val="false"/>
                <w:color w:val="000000"/>
                <w:sz w:val="20"/>
              </w:rPr>
              <w:t>экологиялық</w:t>
            </w:r>
            <w:r>
              <w:rPr>
                <w:rFonts w:ascii="Times New Roman"/>
                <w:b w:val="false"/>
                <w:i w:val="false"/>
                <w:color w:val="000000"/>
                <w:sz w:val="20"/>
              </w:rPr>
              <w:t xml:space="preserve"> </w:t>
            </w:r>
            <w:r>
              <w:rPr>
                <w:rFonts w:ascii="Times New Roman"/>
                <w:b/>
                <w:i w:val="false"/>
                <w:color w:val="000000"/>
                <w:sz w:val="20"/>
              </w:rPr>
              <w:t>инновациялар</w:t>
            </w:r>
            <w:r>
              <w:rPr>
                <w:rFonts w:ascii="Times New Roman"/>
                <w:b w:val="false"/>
                <w:i w:val="false"/>
                <w:color w:val="000000"/>
                <w:sz w:val="20"/>
              </w:rPr>
              <w:t xml:space="preserve"> </w:t>
            </w:r>
            <w:r>
              <w:rPr>
                <w:rFonts w:ascii="Times New Roman"/>
                <w:b/>
                <w:i w:val="false"/>
                <w:color w:val="000000"/>
                <w:sz w:val="20"/>
              </w:rPr>
              <w:t>екенін</w:t>
            </w:r>
            <w:r>
              <w:rPr>
                <w:rFonts w:ascii="Times New Roman"/>
                <w:b w:val="false"/>
                <w:i w:val="false"/>
                <w:color w:val="000000"/>
                <w:sz w:val="20"/>
              </w:rPr>
              <w:t xml:space="preserve"> </w:t>
            </w:r>
            <w:r>
              <w:rPr>
                <w:rFonts w:ascii="Times New Roman"/>
                <w:b/>
                <w:i w:val="false"/>
                <w:color w:val="000000"/>
                <w:sz w:val="20"/>
              </w:rPr>
              <w:t>көрсетіңіз</w:t>
            </w:r>
          </w:p>
          <w:bookmarkEnd w:id="32"/>
          <w:p>
            <w:pPr>
              <w:spacing w:after="20"/>
              <w:ind w:left="20"/>
              <w:jc w:val="both"/>
            </w:pPr>
            <w:r>
              <w:rPr>
                <w:rFonts w:ascii="Times New Roman"/>
                <w:b w:val="false"/>
                <w:i w:val="false"/>
                <w:color w:val="000000"/>
                <w:sz w:val="20"/>
              </w:rPr>
              <w:t>
</w:t>
            </w:r>
            <w:r>
              <w:rPr>
                <w:rFonts w:ascii="Times New Roman"/>
                <w:b w:val="false"/>
                <w:i w:val="false"/>
                <w:color w:val="000000"/>
                <w:sz w:val="20"/>
              </w:rPr>
              <w:t>Укажите какие экологические инновации________________________________________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2.3.2 Бизнес-</w:t>
            </w:r>
            <w:r>
              <w:rPr>
                <w:rFonts w:ascii="Times New Roman"/>
                <w:b/>
                <w:i w:val="false"/>
                <w:color w:val="000000"/>
                <w:sz w:val="20"/>
              </w:rPr>
              <w:t>процестер</w:t>
            </w:r>
            <w:r>
              <w:rPr>
                <w:rFonts w:ascii="Times New Roman"/>
                <w:b w:val="false"/>
                <w:i w:val="false"/>
                <w:color w:val="000000"/>
                <w:sz w:val="20"/>
              </w:rPr>
              <w:t xml:space="preserve"> </w:t>
            </w:r>
            <w:r>
              <w:rPr>
                <w:rFonts w:ascii="Times New Roman"/>
                <w:b/>
                <w:i w:val="false"/>
                <w:color w:val="000000"/>
                <w:sz w:val="20"/>
              </w:rPr>
              <w:t>инновациясы</w:t>
            </w:r>
          </w:p>
          <w:p>
            <w:pPr>
              <w:spacing w:after="20"/>
              <w:ind w:left="20"/>
              <w:jc w:val="both"/>
            </w:pPr>
            <w:r>
              <w:rPr>
                <w:rFonts w:ascii="Times New Roman"/>
                <w:b w:val="false"/>
                <w:i w:val="false"/>
                <w:color w:val="000000"/>
                <w:sz w:val="20"/>
              </w:rPr>
              <w:t>
Инновация бизнес-процессов</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bookmarkStart w:name="z62" w:id="33"/>
          <w:p>
            <w:pPr>
              <w:spacing w:after="20"/>
              <w:ind w:left="20"/>
              <w:jc w:val="both"/>
            </w:pPr>
            <w:r>
              <w:rPr>
                <w:rFonts w:ascii="Times New Roman"/>
                <w:b w:val="false"/>
                <w:i w:val="false"/>
                <w:color w:val="000000"/>
                <w:sz w:val="20"/>
              </w:rPr>
              <w:t>
</w:t>
            </w:r>
            <w:r>
              <w:rPr>
                <w:rFonts w:ascii="Times New Roman"/>
                <w:b/>
                <w:i w:val="false"/>
                <w:color w:val="000000"/>
                <w:sz w:val="20"/>
              </w:rPr>
              <w:t xml:space="preserve">2.3.2.1 </w:t>
            </w:r>
            <w:r>
              <w:rPr>
                <w:rFonts w:ascii="Times New Roman"/>
                <w:b/>
                <w:i w:val="false"/>
                <w:color w:val="000000"/>
                <w:sz w:val="20"/>
              </w:rPr>
              <w:t>Қандай</w:t>
            </w:r>
            <w:r>
              <w:rPr>
                <w:rFonts w:ascii="Times New Roman"/>
                <w:b w:val="false"/>
                <w:i w:val="false"/>
                <w:color w:val="000000"/>
                <w:sz w:val="20"/>
              </w:rPr>
              <w:t xml:space="preserve"> </w:t>
            </w:r>
            <w:r>
              <w:rPr>
                <w:rFonts w:ascii="Times New Roman"/>
                <w:b/>
                <w:i w:val="false"/>
                <w:color w:val="000000"/>
                <w:sz w:val="20"/>
              </w:rPr>
              <w:t>экологиялық</w:t>
            </w:r>
            <w:r>
              <w:rPr>
                <w:rFonts w:ascii="Times New Roman"/>
                <w:b w:val="false"/>
                <w:i w:val="false"/>
                <w:color w:val="000000"/>
                <w:sz w:val="20"/>
              </w:rPr>
              <w:t xml:space="preserve"> </w:t>
            </w:r>
            <w:r>
              <w:rPr>
                <w:rFonts w:ascii="Times New Roman"/>
                <w:b/>
                <w:i w:val="false"/>
                <w:color w:val="000000"/>
                <w:sz w:val="20"/>
              </w:rPr>
              <w:t>инновациялар</w:t>
            </w:r>
            <w:r>
              <w:rPr>
                <w:rFonts w:ascii="Times New Roman"/>
                <w:b w:val="false"/>
                <w:i w:val="false"/>
                <w:color w:val="000000"/>
                <w:sz w:val="20"/>
              </w:rPr>
              <w:t xml:space="preserve"> </w:t>
            </w:r>
            <w:r>
              <w:rPr>
                <w:rFonts w:ascii="Times New Roman"/>
                <w:b/>
                <w:i w:val="false"/>
                <w:color w:val="000000"/>
                <w:sz w:val="20"/>
              </w:rPr>
              <w:t>екенін</w:t>
            </w:r>
            <w:r>
              <w:rPr>
                <w:rFonts w:ascii="Times New Roman"/>
                <w:b w:val="false"/>
                <w:i w:val="false"/>
                <w:color w:val="000000"/>
                <w:sz w:val="20"/>
              </w:rPr>
              <w:t xml:space="preserve"> </w:t>
            </w:r>
            <w:r>
              <w:rPr>
                <w:rFonts w:ascii="Times New Roman"/>
                <w:b/>
                <w:i w:val="false"/>
                <w:color w:val="000000"/>
                <w:sz w:val="20"/>
              </w:rPr>
              <w:t>көрсетіңіз</w:t>
            </w:r>
          </w:p>
          <w:bookmarkEnd w:id="33"/>
          <w:p>
            <w:pPr>
              <w:spacing w:after="20"/>
              <w:ind w:left="20"/>
              <w:jc w:val="both"/>
            </w:pPr>
            <w:r>
              <w:rPr>
                <w:rFonts w:ascii="Times New Roman"/>
                <w:b w:val="false"/>
                <w:i w:val="false"/>
                <w:color w:val="000000"/>
                <w:sz w:val="20"/>
              </w:rPr>
              <w:t>
</w:t>
            </w:r>
            <w:r>
              <w:rPr>
                <w:rFonts w:ascii="Times New Roman"/>
                <w:b w:val="false"/>
                <w:i w:val="false"/>
                <w:color w:val="000000"/>
                <w:sz w:val="20"/>
              </w:rPr>
              <w:t>Укажите какие экологические инновации_________________________________________________________</w:t>
            </w:r>
          </w:p>
          <w:p>
            <w:pPr>
              <w:spacing w:after="20"/>
              <w:ind w:left="20"/>
              <w:jc w:val="both"/>
            </w:pPr>
            <w:r>
              <w:rPr>
                <w:rFonts w:ascii="Times New Roman"/>
                <w:b w:val="false"/>
                <w:i w:val="false"/>
                <w:color w:val="000000"/>
                <w:sz w:val="20"/>
              </w:rPr>
              <w:t>
______________________________________________________</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2.3.3 </w:t>
            </w:r>
            <w:r>
              <w:rPr>
                <w:rFonts w:ascii="Times New Roman"/>
                <w:b/>
                <w:i w:val="false"/>
                <w:color w:val="000000"/>
                <w:sz w:val="20"/>
              </w:rPr>
              <w:t>ЖоқНет</w:t>
            </w:r>
          </w:p>
        </w:tc>
        <w:tc>
          <w:tcPr>
            <w:tcW w:w="0" w:type="auto"/>
            <w:gridSpan w:val="5"/>
            <w:vMerge/>
            <w:tcBorders>
              <w:top w:val="nil"/>
            </w:tcBorders>
          </w:tcPr>
          <w:p/>
        </w:tc>
      </w:tr>
      <w:tr>
        <w:trPr>
          <w:trHeight w:val="30" w:hRule="atLeast"/>
        </w:trPr>
        <w:tc>
          <w:tcPr>
            <w:tcW w:w="0" w:type="auto"/>
            <w:gridSpan w:val="7"/>
            <w:vMerge/>
            <w:tcBorders>
              <w:top w:val="nil"/>
            </w:tcBorders>
          </w:tcPr>
          <w:p/>
        </w:tc>
        <w:tc>
          <w:tcPr>
            <w:tcW w:w="0" w:type="auto"/>
            <w:gridSpan w:val="5"/>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cMar>
              <w:top w:w="15" w:type="dxa"/>
              <w:left w:w="15" w:type="dxa"/>
              <w:bottom w:w="15" w:type="dxa"/>
              <w:right w:w="15" w:type="dxa"/>
            </w:tcMar>
            <w:vAlign w:val="center"/>
          </w:tcPr>
          <w:bookmarkStart w:name="z64" w:id="34"/>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Өнімдік</w:t>
            </w:r>
            <w:r>
              <w:rPr>
                <w:rFonts w:ascii="Times New Roman"/>
                <w:b/>
                <w:i w:val="false"/>
                <w:color w:val="000000"/>
                <w:sz w:val="20"/>
              </w:rPr>
              <w:t xml:space="preserve"> инновация</w:t>
            </w:r>
          </w:p>
          <w:bookmarkEnd w:id="34"/>
          <w:p>
            <w:pPr>
              <w:spacing w:after="20"/>
              <w:ind w:left="20"/>
              <w:jc w:val="both"/>
            </w:pPr>
            <w:r>
              <w:rPr>
                <w:rFonts w:ascii="Times New Roman"/>
                <w:b w:val="false"/>
                <w:i w:val="false"/>
                <w:color w:val="000000"/>
                <w:sz w:val="20"/>
              </w:rPr>
              <w:t>
Продуктовая инновация</w:t>
            </w:r>
          </w:p>
        </w:tc>
        <w:tc>
          <w:tcPr>
            <w:tcW w:w="0" w:type="auto"/>
            <w:gridSpan w:val="5"/>
            <w:vMerge/>
            <w:tcBorders>
              <w:top w:val="nil"/>
            </w:tcBorders>
          </w:tcPr>
          <w:p/>
        </w:tc>
      </w:tr>
      <w:tr>
        <w:trPr>
          <w:trHeight w:val="30" w:hRule="atLeast"/>
        </w:trPr>
        <w:tc>
          <w:tcPr>
            <w:tcW w:w="0" w:type="auto"/>
            <w:gridSpan w:val="10"/>
            <w:tcBorders/>
            <w:tcMar>
              <w:top w:w="15" w:type="dxa"/>
              <w:left w:w="15" w:type="dxa"/>
              <w:bottom w:w="15" w:type="dxa"/>
              <w:right w:w="15" w:type="dxa"/>
            </w:tcMar>
            <w:vAlign w:val="center"/>
          </w:tcPr>
          <w:bookmarkStart w:name="z65" w:id="35"/>
          <w:p>
            <w:pPr>
              <w:spacing w:after="20"/>
              <w:ind w:left="20"/>
              <w:jc w:val="both"/>
            </w:pPr>
            <w:r>
              <w:rPr>
                <w:rFonts w:ascii="Times New Roman"/>
                <w:b w:val="false"/>
                <w:i w:val="false"/>
                <w:color w:val="000000"/>
                <w:sz w:val="20"/>
              </w:rPr>
              <w:t>
</w:t>
            </w:r>
            <w:r>
              <w:rPr>
                <w:rFonts w:ascii="Times New Roman"/>
                <w:b/>
                <w:i w:val="false"/>
                <w:color w:val="000000"/>
                <w:sz w:val="20"/>
              </w:rPr>
              <w:t xml:space="preserve">3.1 </w:t>
            </w:r>
            <w:r>
              <w:rPr>
                <w:rFonts w:ascii="Times New Roman"/>
                <w:b/>
                <w:i w:val="false"/>
                <w:color w:val="000000"/>
                <w:sz w:val="20"/>
              </w:rPr>
              <w:t>Сіз</w:t>
            </w:r>
            <w:r>
              <w:rPr>
                <w:rFonts w:ascii="Times New Roman"/>
                <w:b w:val="false"/>
                <w:i w:val="false"/>
                <w:color w:val="000000"/>
                <w:sz w:val="20"/>
              </w:rPr>
              <w:t xml:space="preserve">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мыналарды</w:t>
            </w:r>
            <w:r>
              <w:rPr>
                <w:rFonts w:ascii="Times New Roman"/>
                <w:b w:val="false"/>
                <w:i w:val="false"/>
                <w:color w:val="000000"/>
                <w:sz w:val="20"/>
              </w:rPr>
              <w:t xml:space="preserve"> </w:t>
            </w:r>
            <w:r>
              <w:rPr>
                <w:rFonts w:ascii="Times New Roman"/>
                <w:b/>
                <w:i w:val="false"/>
                <w:color w:val="000000"/>
                <w:sz w:val="20"/>
              </w:rPr>
              <w:t>енгіздіңіз</w:t>
            </w:r>
            <w:r>
              <w:rPr>
                <w:rFonts w:ascii="Times New Roman"/>
                <w:b/>
                <w:i w:val="false"/>
                <w:color w:val="000000"/>
                <w:sz w:val="20"/>
              </w:rPr>
              <w:t xml:space="preserve"> бе</w:t>
            </w:r>
          </w:p>
          <w:bookmarkEnd w:id="35"/>
          <w:p>
            <w:pPr>
              <w:spacing w:after="20"/>
              <w:ind w:left="20"/>
              <w:jc w:val="both"/>
            </w:pPr>
            <w:r>
              <w:rPr>
                <w:rFonts w:ascii="Times New Roman"/>
                <w:b w:val="false"/>
                <w:i w:val="false"/>
                <w:color w:val="000000"/>
                <w:sz w:val="20"/>
              </w:rPr>
              <w:t>
Внедряли ли Вы за последние три года</w:t>
            </w:r>
          </w:p>
        </w:tc>
        <w:tc>
          <w:tcPr>
            <w:tcW w:w="1025" w:type="dxa"/>
            <w:tcBorders/>
            <w:tcMar>
              <w:top w:w="15" w:type="dxa"/>
              <w:left w:w="15" w:type="dxa"/>
              <w:bottom w:w="15" w:type="dxa"/>
              <w:right w:w="15" w:type="dxa"/>
            </w:tcMar>
            <w:vAlign w:val="center"/>
          </w:tcPr>
          <w:bookmarkStart w:name="z66" w:id="36"/>
          <w:p>
            <w:pPr>
              <w:spacing w:after="20"/>
              <w:ind w:left="20"/>
              <w:jc w:val="both"/>
            </w:pPr>
            <w:r>
              <w:rPr>
                <w:rFonts w:ascii="Times New Roman"/>
                <w:b w:val="false"/>
                <w:i w:val="false"/>
                <w:color w:val="000000"/>
                <w:sz w:val="20"/>
              </w:rPr>
              <w:t>
Товары</w:t>
            </w:r>
          </w:p>
          <w:bookmarkEnd w:id="36"/>
          <w:p>
            <w:pPr>
              <w:spacing w:after="20"/>
              <w:ind w:left="20"/>
              <w:jc w:val="both"/>
            </w:pPr>
            <w:r>
              <w:rPr>
                <w:rFonts w:ascii="Times New Roman"/>
                <w:b w:val="false"/>
                <w:i w:val="false"/>
                <w:color w:val="000000"/>
                <w:sz w:val="20"/>
              </w:rPr>
              <w:t>
Тауарлар</w:t>
            </w:r>
          </w:p>
        </w:tc>
        <w:tc>
          <w:tcPr>
            <w:tcW w:w="1025" w:type="dxa"/>
            <w:tcBorders/>
            <w:tcMar>
              <w:top w:w="15" w:type="dxa"/>
              <w:left w:w="15" w:type="dxa"/>
              <w:bottom w:w="15" w:type="dxa"/>
              <w:right w:w="15" w:type="dxa"/>
            </w:tcMar>
            <w:vAlign w:val="center"/>
          </w:tcPr>
          <w:bookmarkStart w:name="z67" w:id="37"/>
          <w:p>
            <w:pPr>
              <w:spacing w:after="20"/>
              <w:ind w:left="20"/>
              <w:jc w:val="both"/>
            </w:pPr>
            <w:r>
              <w:rPr>
                <w:rFonts w:ascii="Times New Roman"/>
                <w:b w:val="false"/>
                <w:i w:val="false"/>
                <w:color w:val="000000"/>
                <w:sz w:val="20"/>
              </w:rPr>
              <w:t>
Көрсетілетін қызметтер</w:t>
            </w:r>
          </w:p>
          <w:bookmarkEnd w:id="37"/>
          <w:p>
            <w:pPr>
              <w:spacing w:after="20"/>
              <w:ind w:left="20"/>
              <w:jc w:val="both"/>
            </w:pPr>
            <w:r>
              <w:rPr>
                <w:rFonts w:ascii="Times New Roman"/>
                <w:b w:val="false"/>
                <w:i w:val="false"/>
                <w:color w:val="000000"/>
                <w:sz w:val="20"/>
              </w:rPr>
              <w:t>
Услуги</w:t>
            </w:r>
          </w:p>
        </w:tc>
      </w:tr>
      <w:tr>
        <w:trPr>
          <w:trHeight w:val="30" w:hRule="atLeast"/>
        </w:trPr>
        <w:tc>
          <w:tcPr>
            <w:tcW w:w="0" w:type="auto"/>
            <w:gridSpan w:val="10"/>
            <w:tcBorders/>
            <w:tcMar>
              <w:top w:w="15" w:type="dxa"/>
              <w:left w:w="15" w:type="dxa"/>
              <w:bottom w:w="15" w:type="dxa"/>
              <w:right w:w="15" w:type="dxa"/>
            </w:tcMar>
            <w:vAlign w:val="center"/>
          </w:tcPr>
          <w:bookmarkStart w:name="z68" w:id="38"/>
          <w:p>
            <w:pPr>
              <w:spacing w:after="20"/>
              <w:ind w:left="20"/>
              <w:jc w:val="both"/>
            </w:pPr>
            <w:r>
              <w:rPr>
                <w:rFonts w:ascii="Times New Roman"/>
                <w:b w:val="false"/>
                <w:i w:val="false"/>
                <w:color w:val="000000"/>
                <w:sz w:val="20"/>
              </w:rPr>
              <w:t>
</w:t>
            </w:r>
            <w:r>
              <w:rPr>
                <w:rFonts w:ascii="Times New Roman"/>
                <w:b/>
                <w:i w:val="false"/>
                <w:color w:val="000000"/>
                <w:sz w:val="20"/>
              </w:rPr>
              <w:t xml:space="preserve">3.1.1 </w:t>
            </w:r>
            <w:r>
              <w:rPr>
                <w:rFonts w:ascii="Times New Roman"/>
                <w:b/>
                <w:i w:val="false"/>
                <w:color w:val="000000"/>
                <w:sz w:val="20"/>
              </w:rPr>
              <w:t>Жаңа</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едәуір</w:t>
            </w:r>
            <w:r>
              <w:rPr>
                <w:rFonts w:ascii="Times New Roman"/>
                <w:b w:val="false"/>
                <w:i w:val="false"/>
                <w:color w:val="000000"/>
                <w:sz w:val="20"/>
              </w:rPr>
              <w:t xml:space="preserve"> </w:t>
            </w:r>
            <w:r>
              <w:rPr>
                <w:rFonts w:ascii="Times New Roman"/>
                <w:b/>
                <w:i w:val="false"/>
                <w:color w:val="000000"/>
                <w:sz w:val="20"/>
              </w:rPr>
              <w:t>жетілдірілген</w:t>
            </w:r>
          </w:p>
          <w:bookmarkEnd w:id="38"/>
          <w:p>
            <w:pPr>
              <w:spacing w:after="20"/>
              <w:ind w:left="20"/>
              <w:jc w:val="both"/>
            </w:pPr>
            <w:r>
              <w:rPr>
                <w:rFonts w:ascii="Times New Roman"/>
                <w:b w:val="false"/>
                <w:i w:val="false"/>
                <w:color w:val="000000"/>
                <w:sz w:val="20"/>
              </w:rPr>
              <w:t>
Новые или значительно усовершенствованные</w:t>
            </w: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0"/>
            <w:tcBorders/>
            <w:tcMar>
              <w:top w:w="15" w:type="dxa"/>
              <w:left w:w="15" w:type="dxa"/>
              <w:bottom w:w="15" w:type="dxa"/>
              <w:right w:w="15" w:type="dxa"/>
            </w:tcMar>
            <w:vAlign w:val="center"/>
          </w:tcPr>
          <w:bookmarkStart w:name="z69" w:id="39"/>
          <w:p>
            <w:pPr>
              <w:spacing w:after="20"/>
              <w:ind w:left="20"/>
              <w:jc w:val="both"/>
            </w:pPr>
            <w:r>
              <w:rPr>
                <w:rFonts w:ascii="Times New Roman"/>
                <w:b w:val="false"/>
                <w:i w:val="false"/>
                <w:color w:val="000000"/>
                <w:sz w:val="20"/>
              </w:rPr>
              <w:t>
</w:t>
            </w:r>
            <w:r>
              <w:rPr>
                <w:rFonts w:ascii="Times New Roman"/>
                <w:b/>
                <w:i w:val="false"/>
                <w:color w:val="000000"/>
                <w:sz w:val="20"/>
              </w:rPr>
              <w:t xml:space="preserve">3.1.2 </w:t>
            </w:r>
            <w:r>
              <w:rPr>
                <w:rFonts w:ascii="Times New Roman"/>
                <w:b/>
                <w:i w:val="false"/>
                <w:color w:val="000000"/>
                <w:sz w:val="20"/>
              </w:rPr>
              <w:t>Жетілдіруге</w:t>
            </w:r>
            <w:r>
              <w:rPr>
                <w:rFonts w:ascii="Times New Roman"/>
                <w:b w:val="false"/>
                <w:i w:val="false"/>
                <w:color w:val="000000"/>
                <w:sz w:val="20"/>
              </w:rPr>
              <w:t xml:space="preserve"> </w:t>
            </w:r>
            <w:r>
              <w:rPr>
                <w:rFonts w:ascii="Times New Roman"/>
                <w:b/>
                <w:i w:val="false"/>
                <w:color w:val="000000"/>
                <w:sz w:val="20"/>
              </w:rPr>
              <w:t>ұшыраған</w:t>
            </w:r>
          </w:p>
          <w:bookmarkEnd w:id="39"/>
          <w:p>
            <w:pPr>
              <w:spacing w:after="20"/>
              <w:ind w:left="20"/>
              <w:jc w:val="both"/>
            </w:pPr>
            <w:r>
              <w:rPr>
                <w:rFonts w:ascii="Times New Roman"/>
                <w:b w:val="false"/>
                <w:i w:val="false"/>
                <w:color w:val="000000"/>
                <w:sz w:val="20"/>
              </w:rPr>
              <w:t>
Подвергавшиеся усовершенствованию</w:t>
            </w: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0"/>
            <w:tcBorders/>
            <w:tcMar>
              <w:top w:w="15" w:type="dxa"/>
              <w:left w:w="15" w:type="dxa"/>
              <w:bottom w:w="15" w:type="dxa"/>
              <w:right w:w="15" w:type="dxa"/>
            </w:tcMar>
            <w:vAlign w:val="center"/>
          </w:tcPr>
          <w:bookmarkStart w:name="z70" w:id="40"/>
          <w:p>
            <w:pPr>
              <w:spacing w:after="20"/>
              <w:ind w:left="20"/>
              <w:jc w:val="both"/>
            </w:pPr>
            <w:r>
              <w:rPr>
                <w:rFonts w:ascii="Times New Roman"/>
                <w:b w:val="false"/>
                <w:i w:val="false"/>
                <w:color w:val="000000"/>
                <w:sz w:val="20"/>
              </w:rPr>
              <w:t>
</w:t>
            </w:r>
            <w:r>
              <w:rPr>
                <w:rFonts w:ascii="Times New Roman"/>
                <w:b/>
                <w:i w:val="false"/>
                <w:color w:val="000000"/>
                <w:sz w:val="20"/>
              </w:rPr>
              <w:t xml:space="preserve">3.1.3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инновациялық</w:t>
            </w:r>
          </w:p>
          <w:bookmarkEnd w:id="40"/>
          <w:p>
            <w:pPr>
              <w:spacing w:after="20"/>
              <w:ind w:left="20"/>
              <w:jc w:val="both"/>
            </w:pPr>
            <w:r>
              <w:rPr>
                <w:rFonts w:ascii="Times New Roman"/>
                <w:b w:val="false"/>
                <w:i w:val="false"/>
                <w:color w:val="000000"/>
                <w:sz w:val="20"/>
              </w:rPr>
              <w:t>
Прочие инновационные</w:t>
            </w: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0"/>
            <w:tcBorders/>
            <w:tcMar>
              <w:top w:w="15" w:type="dxa"/>
              <w:left w:w="15" w:type="dxa"/>
              <w:bottom w:w="15" w:type="dxa"/>
              <w:right w:w="15" w:type="dxa"/>
            </w:tcMar>
            <w:vAlign w:val="center"/>
          </w:tcPr>
          <w:bookmarkStart w:name="z71" w:id="41"/>
          <w:p>
            <w:pPr>
              <w:spacing w:after="20"/>
              <w:ind w:left="20"/>
              <w:jc w:val="both"/>
            </w:pPr>
            <w:r>
              <w:rPr>
                <w:rFonts w:ascii="Times New Roman"/>
                <w:b w:val="false"/>
                <w:i w:val="false"/>
                <w:color w:val="000000"/>
                <w:sz w:val="20"/>
              </w:rPr>
              <w:t>
</w:t>
            </w:r>
            <w:r>
              <w:rPr>
                <w:rFonts w:ascii="Times New Roman"/>
                <w:b/>
                <w:i w:val="false"/>
                <w:color w:val="000000"/>
                <w:sz w:val="20"/>
              </w:rPr>
              <w:t xml:space="preserve">3.2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өнімді</w:t>
            </w:r>
            <w:r>
              <w:rPr>
                <w:rFonts w:ascii="Times New Roman"/>
                <w:b w:val="false"/>
                <w:i w:val="false"/>
                <w:color w:val="000000"/>
                <w:sz w:val="20"/>
              </w:rPr>
              <w:t xml:space="preserve"> </w:t>
            </w:r>
            <w:r>
              <w:rPr>
                <w:rFonts w:ascii="Times New Roman"/>
                <w:b/>
                <w:i w:val="false"/>
                <w:color w:val="000000"/>
                <w:sz w:val="20"/>
              </w:rPr>
              <w:t>кім</w:t>
            </w:r>
            <w:r>
              <w:rPr>
                <w:rFonts w:ascii="Times New Roman"/>
                <w:b w:val="false"/>
                <w:i w:val="false"/>
                <w:color w:val="000000"/>
                <w:sz w:val="20"/>
              </w:rPr>
              <w:t xml:space="preserve"> </w:t>
            </w:r>
            <w:r>
              <w:rPr>
                <w:rFonts w:ascii="Times New Roman"/>
                <w:b/>
                <w:i w:val="false"/>
                <w:color w:val="000000"/>
                <w:sz w:val="20"/>
              </w:rPr>
              <w:t>әзірледі</w:t>
            </w:r>
            <w:r>
              <w:rPr>
                <w:rFonts w:ascii="Times New Roman"/>
                <w:b/>
                <w:i w:val="false"/>
                <w:color w:val="000000"/>
                <w:sz w:val="20"/>
              </w:rPr>
              <w:t>?</w:t>
            </w:r>
          </w:p>
          <w:bookmarkEnd w:id="41"/>
          <w:p>
            <w:pPr>
              <w:spacing w:after="20"/>
              <w:ind w:left="20"/>
              <w:jc w:val="both"/>
            </w:pPr>
            <w:r>
              <w:rPr>
                <w:rFonts w:ascii="Times New Roman"/>
                <w:b w:val="false"/>
                <w:i w:val="false"/>
                <w:color w:val="000000"/>
                <w:sz w:val="20"/>
              </w:rPr>
              <w:t>
Кем разработана инновационная продукция?</w:t>
            </w:r>
          </w:p>
        </w:tc>
        <w:tc>
          <w:tcPr>
            <w:tcW w:w="1025" w:type="dxa"/>
            <w:tcBorders/>
            <w:tcMar>
              <w:top w:w="15" w:type="dxa"/>
              <w:left w:w="15" w:type="dxa"/>
              <w:bottom w:w="15" w:type="dxa"/>
              <w:right w:w="15" w:type="dxa"/>
            </w:tcMar>
            <w:vAlign w:val="center"/>
          </w:tcPr>
          <w:bookmarkStart w:name="z72" w:id="42"/>
          <w:p>
            <w:pPr>
              <w:spacing w:after="20"/>
              <w:ind w:left="20"/>
              <w:jc w:val="both"/>
            </w:pPr>
            <w:r>
              <w:rPr>
                <w:rFonts w:ascii="Times New Roman"/>
                <w:b w:val="false"/>
                <w:i w:val="false"/>
                <w:color w:val="000000"/>
                <w:sz w:val="20"/>
              </w:rPr>
              <w:t>
Тауарлар</w:t>
            </w:r>
          </w:p>
          <w:bookmarkEnd w:id="42"/>
          <w:p>
            <w:pPr>
              <w:spacing w:after="20"/>
              <w:ind w:left="20"/>
              <w:jc w:val="both"/>
            </w:pPr>
            <w:r>
              <w:rPr>
                <w:rFonts w:ascii="Times New Roman"/>
                <w:b w:val="false"/>
                <w:i w:val="false"/>
                <w:color w:val="000000"/>
                <w:sz w:val="20"/>
              </w:rPr>
              <w:t>
Товары</w:t>
            </w:r>
          </w:p>
        </w:tc>
        <w:tc>
          <w:tcPr>
            <w:tcW w:w="1025" w:type="dxa"/>
            <w:tcBorders/>
            <w:tcMar>
              <w:top w:w="15" w:type="dxa"/>
              <w:left w:w="15" w:type="dxa"/>
              <w:bottom w:w="15" w:type="dxa"/>
              <w:right w:w="15" w:type="dxa"/>
            </w:tcMar>
            <w:vAlign w:val="center"/>
          </w:tcPr>
          <w:bookmarkStart w:name="z73" w:id="43"/>
          <w:p>
            <w:pPr>
              <w:spacing w:after="20"/>
              <w:ind w:left="20"/>
              <w:jc w:val="both"/>
            </w:pPr>
            <w:r>
              <w:rPr>
                <w:rFonts w:ascii="Times New Roman"/>
                <w:b w:val="false"/>
                <w:i w:val="false"/>
                <w:color w:val="000000"/>
                <w:sz w:val="20"/>
              </w:rPr>
              <w:t>
Көрсетілетін қызметтер</w:t>
            </w:r>
          </w:p>
          <w:bookmarkEnd w:id="43"/>
          <w:p>
            <w:pPr>
              <w:spacing w:after="20"/>
              <w:ind w:left="20"/>
              <w:jc w:val="both"/>
            </w:pPr>
            <w:r>
              <w:rPr>
                <w:rFonts w:ascii="Times New Roman"/>
                <w:b w:val="false"/>
                <w:i w:val="false"/>
                <w:color w:val="000000"/>
                <w:sz w:val="20"/>
              </w:rPr>
              <w:t>
Услуг</w:t>
            </w:r>
          </w:p>
        </w:tc>
      </w:tr>
      <w:tr>
        <w:trPr>
          <w:trHeight w:val="30" w:hRule="atLeast"/>
        </w:trPr>
        <w:tc>
          <w:tcPr>
            <w:tcW w:w="0" w:type="auto"/>
            <w:gridSpan w:val="10"/>
            <w:tcBorders/>
            <w:tcMar>
              <w:top w:w="15" w:type="dxa"/>
              <w:left w:w="15" w:type="dxa"/>
              <w:bottom w:w="15" w:type="dxa"/>
              <w:right w:w="15" w:type="dxa"/>
            </w:tcMar>
            <w:vAlign w:val="center"/>
          </w:tcPr>
          <w:bookmarkStart w:name="z74" w:id="44"/>
          <w:p>
            <w:pPr>
              <w:spacing w:after="20"/>
              <w:ind w:left="20"/>
              <w:jc w:val="both"/>
            </w:pPr>
            <w:r>
              <w:rPr>
                <w:rFonts w:ascii="Times New Roman"/>
                <w:b w:val="false"/>
                <w:i w:val="false"/>
                <w:color w:val="000000"/>
                <w:sz w:val="20"/>
              </w:rPr>
              <w:t>
</w:t>
            </w:r>
            <w:r>
              <w:rPr>
                <w:rFonts w:ascii="Times New Roman"/>
                <w:b/>
                <w:i w:val="false"/>
                <w:color w:val="000000"/>
                <w:sz w:val="20"/>
              </w:rPr>
              <w:t xml:space="preserve">3.2.1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өзі</w:t>
            </w:r>
          </w:p>
          <w:bookmarkEnd w:id="44"/>
          <w:p>
            <w:pPr>
              <w:spacing w:after="20"/>
              <w:ind w:left="20"/>
              <w:jc w:val="both"/>
            </w:pPr>
            <w:r>
              <w:rPr>
                <w:rFonts w:ascii="Times New Roman"/>
                <w:b w:val="false"/>
                <w:i w:val="false"/>
                <w:color w:val="000000"/>
                <w:sz w:val="20"/>
              </w:rPr>
              <w:t>
Самой организацией</w:t>
            </w: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0"/>
            <w:tcBorders/>
            <w:tcMar>
              <w:top w:w="15" w:type="dxa"/>
              <w:left w:w="15" w:type="dxa"/>
              <w:bottom w:w="15" w:type="dxa"/>
              <w:right w:w="15" w:type="dxa"/>
            </w:tcMar>
            <w:vAlign w:val="center"/>
          </w:tcPr>
          <w:bookmarkStart w:name="z75" w:id="45"/>
          <w:p>
            <w:pPr>
              <w:spacing w:after="20"/>
              <w:ind w:left="20"/>
              <w:jc w:val="both"/>
            </w:pPr>
            <w:r>
              <w:rPr>
                <w:rFonts w:ascii="Times New Roman"/>
                <w:b w:val="false"/>
                <w:i w:val="false"/>
                <w:color w:val="000000"/>
                <w:sz w:val="20"/>
              </w:rPr>
              <w:t>
</w:t>
            </w:r>
            <w:r>
              <w:rPr>
                <w:rFonts w:ascii="Times New Roman"/>
                <w:b/>
                <w:i w:val="false"/>
                <w:color w:val="000000"/>
                <w:sz w:val="20"/>
              </w:rPr>
              <w:t xml:space="preserve">3.2.2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ұйымдармен</w:t>
            </w:r>
            <w:r>
              <w:rPr>
                <w:rFonts w:ascii="Times New Roman"/>
                <w:b w:val="false"/>
                <w:i w:val="false"/>
                <w:color w:val="000000"/>
                <w:sz w:val="20"/>
              </w:rPr>
              <w:t xml:space="preserve"> </w:t>
            </w:r>
            <w:r>
              <w:rPr>
                <w:rFonts w:ascii="Times New Roman"/>
                <w:b/>
                <w:i w:val="false"/>
                <w:color w:val="000000"/>
                <w:sz w:val="20"/>
              </w:rPr>
              <w:t>бірлесіп</w:t>
            </w:r>
          </w:p>
          <w:bookmarkEnd w:id="45"/>
          <w:p>
            <w:pPr>
              <w:spacing w:after="20"/>
              <w:ind w:left="20"/>
              <w:jc w:val="both"/>
            </w:pPr>
            <w:r>
              <w:rPr>
                <w:rFonts w:ascii="Times New Roman"/>
                <w:b w:val="false"/>
                <w:i w:val="false"/>
                <w:color w:val="000000"/>
                <w:sz w:val="20"/>
              </w:rPr>
              <w:t>
Совместно с другими организациями</w:t>
            </w: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0"/>
            <w:tcBorders/>
            <w:tcMar>
              <w:top w:w="15" w:type="dxa"/>
              <w:left w:w="15" w:type="dxa"/>
              <w:bottom w:w="15" w:type="dxa"/>
              <w:right w:w="15" w:type="dxa"/>
            </w:tcMar>
            <w:vAlign w:val="center"/>
          </w:tcPr>
          <w:bookmarkStart w:name="z76" w:id="46"/>
          <w:p>
            <w:pPr>
              <w:spacing w:after="20"/>
              <w:ind w:left="20"/>
              <w:jc w:val="both"/>
            </w:pPr>
            <w:r>
              <w:rPr>
                <w:rFonts w:ascii="Times New Roman"/>
                <w:b w:val="false"/>
                <w:i w:val="false"/>
                <w:color w:val="000000"/>
                <w:sz w:val="20"/>
              </w:rPr>
              <w:t>
</w:t>
            </w:r>
            <w:r>
              <w:rPr>
                <w:rFonts w:ascii="Times New Roman"/>
                <w:b/>
                <w:i w:val="false"/>
                <w:color w:val="000000"/>
                <w:sz w:val="20"/>
              </w:rPr>
              <w:t xml:space="preserve"> 3.2.3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ұйымдар</w:t>
            </w:r>
            <w:r>
              <w:rPr>
                <w:rFonts w:ascii="Times New Roman"/>
                <w:b w:val="false"/>
                <w:i w:val="false"/>
                <w:color w:val="000000"/>
                <w:sz w:val="20"/>
              </w:rPr>
              <w:t xml:space="preserve"> </w:t>
            </w:r>
            <w:r>
              <w:rPr>
                <w:rFonts w:ascii="Times New Roman"/>
                <w:b/>
                <w:i w:val="false"/>
                <w:color w:val="000000"/>
                <w:sz w:val="20"/>
              </w:rPr>
              <w:t>құрған</w:t>
            </w:r>
            <w:r>
              <w:rPr>
                <w:rFonts w:ascii="Times New Roman"/>
                <w:b w:val="false"/>
                <w:i w:val="false"/>
                <w:color w:val="000000"/>
                <w:sz w:val="20"/>
              </w:rPr>
              <w:t xml:space="preserve"> </w:t>
            </w:r>
            <w:r>
              <w:rPr>
                <w:rFonts w:ascii="Times New Roman"/>
                <w:b/>
                <w:i w:val="false"/>
                <w:color w:val="000000"/>
                <w:sz w:val="20"/>
              </w:rPr>
              <w:t>инновацияны</w:t>
            </w:r>
            <w:r>
              <w:rPr>
                <w:rFonts w:ascii="Times New Roman"/>
                <w:b w:val="false"/>
                <w:i w:val="false"/>
                <w:color w:val="000000"/>
                <w:sz w:val="20"/>
              </w:rPr>
              <w:t xml:space="preserve"> </w:t>
            </w:r>
            <w:r>
              <w:rPr>
                <w:rFonts w:ascii="Times New Roman"/>
                <w:b/>
                <w:i w:val="false"/>
                <w:color w:val="000000"/>
                <w:sz w:val="20"/>
              </w:rPr>
              <w:t>жетілдіру</w:t>
            </w:r>
            <w:r>
              <w:rPr>
                <w:rFonts w:ascii="Times New Roman"/>
                <w:b w:val="false"/>
                <w:i w:val="false"/>
                <w:color w:val="000000"/>
                <w:sz w:val="20"/>
              </w:rPr>
              <w:t xml:space="preserve"> </w:t>
            </w:r>
          </w:p>
          <w:bookmarkEnd w:id="46"/>
          <w:p>
            <w:pPr>
              <w:spacing w:after="20"/>
              <w:ind w:left="20"/>
              <w:jc w:val="both"/>
            </w:pPr>
            <w:r>
              <w:rPr>
                <w:rFonts w:ascii="Times New Roman"/>
                <w:b w:val="false"/>
                <w:i w:val="false"/>
                <w:color w:val="000000"/>
                <w:sz w:val="20"/>
              </w:rPr>
              <w:t>
Усовершенствовано созданное другими организациями</w:t>
            </w: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0"/>
            <w:tcBorders/>
            <w:tcMar>
              <w:top w:w="15" w:type="dxa"/>
              <w:left w:w="15" w:type="dxa"/>
              <w:bottom w:w="15" w:type="dxa"/>
              <w:right w:w="15" w:type="dxa"/>
            </w:tcMar>
            <w:vAlign w:val="center"/>
          </w:tcPr>
          <w:bookmarkStart w:name="z77" w:id="47"/>
          <w:p>
            <w:pPr>
              <w:spacing w:after="20"/>
              <w:ind w:left="20"/>
              <w:jc w:val="both"/>
            </w:pPr>
            <w:r>
              <w:rPr>
                <w:rFonts w:ascii="Times New Roman"/>
                <w:b w:val="false"/>
                <w:i w:val="false"/>
                <w:color w:val="000000"/>
                <w:sz w:val="20"/>
              </w:rPr>
              <w:t>
</w:t>
            </w:r>
            <w:r>
              <w:rPr>
                <w:rFonts w:ascii="Times New Roman"/>
                <w:b/>
                <w:i w:val="false"/>
                <w:color w:val="000000"/>
                <w:sz w:val="20"/>
              </w:rPr>
              <w:t xml:space="preserve">3.2.4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ұйымдар</w:t>
            </w:r>
          </w:p>
          <w:bookmarkEnd w:id="47"/>
          <w:p>
            <w:pPr>
              <w:spacing w:after="20"/>
              <w:ind w:left="20"/>
              <w:jc w:val="both"/>
            </w:pPr>
            <w:r>
              <w:rPr>
                <w:rFonts w:ascii="Times New Roman"/>
                <w:b w:val="false"/>
                <w:i w:val="false"/>
                <w:color w:val="000000"/>
                <w:sz w:val="20"/>
              </w:rPr>
              <w:t>
Другими организациями</w:t>
            </w: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cMar>
              <w:top w:w="15" w:type="dxa"/>
              <w:left w:w="15" w:type="dxa"/>
              <w:bottom w:w="15" w:type="dxa"/>
              <w:right w:w="15" w:type="dxa"/>
            </w:tcMar>
            <w:vAlign w:val="center"/>
          </w:tcPr>
          <w:bookmarkStart w:name="z78" w:id="48"/>
          <w:p>
            <w:pPr>
              <w:spacing w:after="20"/>
              <w:ind w:left="20"/>
              <w:jc w:val="both"/>
            </w:pPr>
            <w:r>
              <w:rPr>
                <w:rFonts w:ascii="Times New Roman"/>
                <w:b w:val="false"/>
                <w:i w:val="false"/>
                <w:color w:val="000000"/>
                <w:sz w:val="20"/>
              </w:rPr>
              <w:t xml:space="preserve">
 </w:t>
            </w:r>
            <w:r>
              <w:rPr>
                <w:rFonts w:ascii="Times New Roman"/>
                <w:b/>
                <w:i w:val="false"/>
                <w:color w:val="000000"/>
                <w:sz w:val="20"/>
              </w:rPr>
              <w:t xml:space="preserve">3.3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жылы</w:t>
            </w:r>
            <w:r>
              <w:rPr>
                <w:rFonts w:ascii="Times New Roman"/>
                <w:b w:val="false"/>
                <w:i w:val="false"/>
                <w:color w:val="000000"/>
                <w:sz w:val="20"/>
              </w:rPr>
              <w:t xml:space="preserve">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өнімдердің</w:t>
            </w:r>
            <w:r>
              <w:rPr>
                <w:rFonts w:ascii="Times New Roman"/>
                <w:b/>
                <w:i w:val="false"/>
                <w:color w:val="000000"/>
                <w:sz w:val="20"/>
              </w:rPr>
              <w:t xml:space="preserve"> (</w:t>
            </w:r>
            <w:r>
              <w:rPr>
                <w:rFonts w:ascii="Times New Roman"/>
                <w:b/>
                <w:i w:val="false"/>
                <w:color w:val="000000"/>
                <w:sz w:val="20"/>
              </w:rPr>
              <w:t>тауарлар</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i w:val="false"/>
                <w:color w:val="000000"/>
                <w:sz w:val="20"/>
              </w:rPr>
              <w:t>)</w:t>
            </w:r>
            <w:r>
              <w:rPr>
                <w:rFonts w:ascii="Times New Roman"/>
                <w:b/>
                <w:i w:val="false"/>
                <w:color w:val="000000"/>
                <w:sz w:val="20"/>
              </w:rPr>
              <w:t>көлемін</w:t>
            </w:r>
            <w:r>
              <w:rPr>
                <w:rFonts w:ascii="Times New Roman"/>
                <w:b w:val="false"/>
                <w:i w:val="false"/>
                <w:color w:val="000000"/>
                <w:sz w:val="20"/>
              </w:rPr>
              <w:t xml:space="preserve"> </w:t>
            </w:r>
            <w:r>
              <w:rPr>
                <w:rFonts w:ascii="Times New Roman"/>
                <w:b/>
                <w:i w:val="false"/>
                <w:color w:val="000000"/>
                <w:sz w:val="20"/>
              </w:rPr>
              <w:t>көрсетіңіз</w:t>
            </w:r>
          </w:p>
          <w:bookmarkEnd w:id="48"/>
          <w:p>
            <w:pPr>
              <w:spacing w:after="20"/>
              <w:ind w:left="20"/>
              <w:jc w:val="both"/>
            </w:pPr>
            <w:r>
              <w:rPr>
                <w:rFonts w:ascii="Times New Roman"/>
                <w:b w:val="false"/>
                <w:i w:val="false"/>
                <w:color w:val="000000"/>
                <w:sz w:val="20"/>
              </w:rPr>
              <w:t>
Укажите объем инновационной продукции (товаров и услуг) в отчетном году _______________ мың теңге/ тысяч теңге</w:t>
            </w: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 w:id="4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3.4 </w:t>
      </w:r>
      <w:r>
        <w:rPr>
          <w:rFonts w:ascii="Times New Roman"/>
          <w:b/>
          <w:i w:val="false"/>
          <w:color w:val="000000"/>
          <w:sz w:val="28"/>
        </w:rPr>
        <w:t>Өткізілген</w:t>
      </w:r>
      <w:r>
        <w:rPr>
          <w:rFonts w:ascii="Times New Roman"/>
          <w:b w:val="false"/>
          <w:i w:val="false"/>
          <w:color w:val="000000"/>
          <w:sz w:val="28"/>
        </w:rPr>
        <w:t xml:space="preserve"> </w:t>
      </w:r>
      <w:r>
        <w:rPr>
          <w:rFonts w:ascii="Times New Roman"/>
          <w:b/>
          <w:i w:val="false"/>
          <w:color w:val="000000"/>
          <w:sz w:val="28"/>
        </w:rPr>
        <w:t>инновациялық</w:t>
      </w:r>
      <w:r>
        <w:rPr>
          <w:rFonts w:ascii="Times New Roman"/>
          <w:b w:val="false"/>
          <w:i w:val="false"/>
          <w:color w:val="000000"/>
          <w:sz w:val="28"/>
        </w:rPr>
        <w:t xml:space="preserve"> </w:t>
      </w:r>
      <w:r>
        <w:rPr>
          <w:rFonts w:ascii="Times New Roman"/>
          <w:b/>
          <w:i w:val="false"/>
          <w:color w:val="000000"/>
          <w:sz w:val="28"/>
        </w:rPr>
        <w:t>өнімдердің</w:t>
      </w:r>
      <w:r>
        <w:rPr>
          <w:rFonts w:ascii="Times New Roman"/>
          <w:b/>
          <w:i w:val="false"/>
          <w:color w:val="000000"/>
          <w:sz w:val="28"/>
        </w:rPr>
        <w:t xml:space="preserve"> (</w:t>
      </w:r>
      <w:r>
        <w:rPr>
          <w:rFonts w:ascii="Times New Roman"/>
          <w:b/>
          <w:i w:val="false"/>
          <w:color w:val="000000"/>
          <w:sz w:val="28"/>
        </w:rPr>
        <w:t>тауарлар</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қызмет</w:t>
      </w:r>
      <w:r>
        <w:rPr>
          <w:rFonts w:ascii="Times New Roman"/>
          <w:b/>
          <w:i w:val="false"/>
          <w:color w:val="000000"/>
          <w:sz w:val="28"/>
        </w:rPr>
        <w:t xml:space="preserve">) </w:t>
      </w:r>
      <w:r>
        <w:rPr>
          <w:rFonts w:ascii="Times New Roman"/>
          <w:b/>
          <w:i w:val="false"/>
          <w:color w:val="000000"/>
          <w:sz w:val="28"/>
        </w:rPr>
        <w:t>көлемін</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теңге</w:t>
      </w:r>
    </w:p>
    <w:bookmarkEnd w:id="49"/>
    <w:bookmarkStart w:name="z80" w:id="50"/>
    <w:p>
      <w:pPr>
        <w:spacing w:after="0"/>
        <w:ind w:left="0"/>
        <w:jc w:val="both"/>
      </w:pPr>
      <w:r>
        <w:rPr>
          <w:rFonts w:ascii="Times New Roman"/>
          <w:b w:val="false"/>
          <w:i w:val="false"/>
          <w:color w:val="000000"/>
          <w:sz w:val="28"/>
        </w:rPr>
        <w:t>
      Укажите объем реализованной инновационной продукции (товаров и услуг), тысяч теңге</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51"/>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i w:val="false"/>
                <w:color w:val="000000"/>
                <w:sz w:val="20"/>
              </w:rPr>
              <w:t xml:space="preserve"> коды</w:t>
            </w:r>
          </w:p>
          <w:bookmarkEnd w:id="51"/>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52"/>
          <w:p>
            <w:pPr>
              <w:spacing w:after="20"/>
              <w:ind w:left="20"/>
              <w:jc w:val="both"/>
            </w:pPr>
            <w:r>
              <w:rPr>
                <w:rFonts w:ascii="Times New Roman"/>
                <w:b w:val="false"/>
                <w:i w:val="false"/>
                <w:color w:val="000000"/>
                <w:sz w:val="20"/>
              </w:rPr>
              <w:t>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атауы</w:t>
            </w:r>
          </w:p>
          <w:bookmarkEnd w:id="52"/>
          <w:p>
            <w:pPr>
              <w:spacing w:after="20"/>
              <w:ind w:left="20"/>
              <w:jc w:val="both"/>
            </w:pPr>
            <w:r>
              <w:rPr>
                <w:rFonts w:ascii="Times New Roman"/>
                <w:b w:val="false"/>
                <w:i w:val="false"/>
                <w:color w:val="000000"/>
                <w:sz w:val="20"/>
              </w:rPr>
              <w:t>
Наименования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53"/>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53"/>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54"/>
          <w:p>
            <w:pPr>
              <w:spacing w:after="20"/>
              <w:ind w:left="20"/>
              <w:jc w:val="both"/>
            </w:pPr>
            <w:r>
              <w:rPr>
                <w:rFonts w:ascii="Times New Roman"/>
                <w:b w:val="false"/>
                <w:i w:val="false"/>
                <w:color w:val="000000"/>
                <w:sz w:val="20"/>
              </w:rPr>
              <w:t>
</w:t>
            </w:r>
            <w:r>
              <w:rPr>
                <w:rFonts w:ascii="Times New Roman"/>
                <w:b/>
                <w:i w:val="false"/>
                <w:color w:val="000000"/>
                <w:sz w:val="20"/>
              </w:rPr>
              <w:t xml:space="preserve">1-бағаннан </w:t>
            </w:r>
            <w:r>
              <w:rPr>
                <w:rFonts w:ascii="Times New Roman"/>
                <w:b/>
                <w:i w:val="false"/>
                <w:color w:val="000000"/>
                <w:sz w:val="20"/>
              </w:rPr>
              <w:t>экспортқа</w:t>
            </w:r>
            <w:r>
              <w:rPr>
                <w:rFonts w:ascii="Times New Roman"/>
                <w:b w:val="false"/>
                <w:i w:val="false"/>
                <w:color w:val="000000"/>
                <w:sz w:val="20"/>
              </w:rPr>
              <w:t xml:space="preserve"> </w:t>
            </w:r>
            <w:r>
              <w:rPr>
                <w:rFonts w:ascii="Times New Roman"/>
                <w:b/>
                <w:i w:val="false"/>
                <w:color w:val="000000"/>
                <w:sz w:val="20"/>
              </w:rPr>
              <w:t>жіберілгені</w:t>
            </w:r>
          </w:p>
          <w:bookmarkEnd w:id="54"/>
          <w:p>
            <w:pPr>
              <w:spacing w:after="20"/>
              <w:ind w:left="20"/>
              <w:jc w:val="both"/>
            </w:pPr>
            <w:r>
              <w:rPr>
                <w:rFonts w:ascii="Times New Roman"/>
                <w:b w:val="false"/>
                <w:i w:val="false"/>
                <w:color w:val="000000"/>
                <w:sz w:val="20"/>
              </w:rPr>
              <w:t>
Из графы 1 поставленный на экспорт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55"/>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55"/>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56"/>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p>
          <w:bookmarkEnd w:id="56"/>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57"/>
          <w:p>
            <w:pPr>
              <w:spacing w:after="20"/>
              <w:ind w:left="20"/>
              <w:jc w:val="both"/>
            </w:pPr>
            <w:r>
              <w:rPr>
                <w:rFonts w:ascii="Times New Roman"/>
                <w:b w:val="false"/>
                <w:i w:val="false"/>
                <w:color w:val="000000"/>
                <w:sz w:val="20"/>
              </w:rPr>
              <w:t>
</w:t>
            </w:r>
            <w:r>
              <w:rPr>
                <w:rFonts w:ascii="Times New Roman"/>
                <w:b/>
                <w:i w:val="false"/>
                <w:color w:val="000000"/>
                <w:sz w:val="20"/>
              </w:rPr>
              <w:t>Сіздің</w:t>
            </w:r>
            <w:r>
              <w:rPr>
                <w:rFonts w:ascii="Times New Roman"/>
                <w:b w:val="false"/>
                <w:i w:val="false"/>
                <w:color w:val="000000"/>
                <w:sz w:val="20"/>
              </w:rPr>
              <w:t xml:space="preserve"> </w:t>
            </w:r>
            <w:r>
              <w:rPr>
                <w:rFonts w:ascii="Times New Roman"/>
                <w:b/>
                <w:i w:val="false"/>
                <w:color w:val="000000"/>
                <w:sz w:val="20"/>
              </w:rPr>
              <w:t>тауар</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i w:val="false"/>
                <w:color w:val="000000"/>
                <w:sz w:val="20"/>
              </w:rPr>
              <w:t xml:space="preserve">) </w:t>
            </w:r>
            <w:r>
              <w:rPr>
                <w:rFonts w:ascii="Times New Roman"/>
                <w:b/>
                <w:i w:val="false"/>
                <w:color w:val="000000"/>
                <w:sz w:val="20"/>
              </w:rPr>
              <w:t>нарығыңыз</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жаңа</w:t>
            </w:r>
            <w:r>
              <w:rPr>
                <w:rFonts w:ascii="Times New Roman"/>
                <w:b w:val="false"/>
                <w:i w:val="false"/>
                <w:color w:val="000000"/>
                <w:sz w:val="20"/>
              </w:rPr>
              <w:t xml:space="preserve"> </w:t>
            </w:r>
            <w:r>
              <w:rPr>
                <w:rFonts w:ascii="Times New Roman"/>
                <w:b/>
                <w:i w:val="false"/>
                <w:color w:val="000000"/>
                <w:sz w:val="20"/>
              </w:rPr>
              <w:t>болып</w:t>
            </w:r>
            <w:r>
              <w:rPr>
                <w:rFonts w:ascii="Times New Roman"/>
                <w:b w:val="false"/>
                <w:i w:val="false"/>
                <w:color w:val="000000"/>
                <w:sz w:val="20"/>
              </w:rPr>
              <w:t xml:space="preserve"> </w:t>
            </w:r>
            <w:r>
              <w:rPr>
                <w:rFonts w:ascii="Times New Roman"/>
                <w:b/>
                <w:i w:val="false"/>
                <w:color w:val="000000"/>
                <w:sz w:val="20"/>
              </w:rPr>
              <w:t>табылатын</w:t>
            </w:r>
            <w:r>
              <w:rPr>
                <w:rFonts w:ascii="Times New Roman"/>
                <w:b w:val="false"/>
                <w:i w:val="false"/>
                <w:color w:val="000000"/>
                <w:sz w:val="20"/>
              </w:rPr>
              <w:t xml:space="preserve"> </w:t>
            </w:r>
            <w:r>
              <w:rPr>
                <w:rFonts w:ascii="Times New Roman"/>
                <w:b/>
                <w:i w:val="false"/>
                <w:color w:val="000000"/>
                <w:sz w:val="20"/>
              </w:rPr>
              <w:t>жаңа</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едәуір</w:t>
            </w:r>
            <w:r>
              <w:rPr>
                <w:rFonts w:ascii="Times New Roman"/>
                <w:b w:val="false"/>
                <w:i w:val="false"/>
                <w:color w:val="000000"/>
                <w:sz w:val="20"/>
              </w:rPr>
              <w:t xml:space="preserve"> </w:t>
            </w:r>
            <w:r>
              <w:rPr>
                <w:rFonts w:ascii="Times New Roman"/>
                <w:b/>
                <w:i w:val="false"/>
                <w:color w:val="000000"/>
                <w:sz w:val="20"/>
              </w:rPr>
              <w:t>жетілдірілген</w:t>
            </w:r>
            <w:r>
              <w:rPr>
                <w:rFonts w:ascii="Times New Roman"/>
                <w:b w:val="false"/>
                <w:i w:val="false"/>
                <w:color w:val="000000"/>
                <w:sz w:val="20"/>
              </w:rPr>
              <w:t xml:space="preserve"> </w:t>
            </w:r>
            <w:r>
              <w:rPr>
                <w:rFonts w:ascii="Times New Roman"/>
                <w:b/>
                <w:i w:val="false"/>
                <w:color w:val="000000"/>
                <w:sz w:val="20"/>
              </w:rPr>
              <w:t>тауарлар</w:t>
            </w:r>
            <w:r>
              <w:rPr>
                <w:rFonts w:ascii="Times New Roman"/>
                <w:b/>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қызметтер</w:t>
            </w:r>
            <w:r>
              <w:rPr>
                <w:rFonts w:ascii="Times New Roman"/>
                <w:b/>
                <w:i w:val="false"/>
                <w:color w:val="000000"/>
                <w:sz w:val="20"/>
              </w:rPr>
              <w:t>)</w:t>
            </w:r>
          </w:p>
          <w:bookmarkEnd w:id="57"/>
          <w:p>
            <w:pPr>
              <w:spacing w:after="20"/>
              <w:ind w:left="20"/>
              <w:jc w:val="both"/>
            </w:pPr>
            <w:r>
              <w:rPr>
                <w:rFonts w:ascii="Times New Roman"/>
                <w:b w:val="false"/>
                <w:i w:val="false"/>
                <w:color w:val="000000"/>
                <w:sz w:val="20"/>
              </w:rPr>
              <w:t>
новые или значительно усовершенствованные товары (услуги), которые являются новыми для Вашего рынка товаров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58"/>
          <w:p>
            <w:pPr>
              <w:spacing w:after="20"/>
              <w:ind w:left="20"/>
              <w:jc w:val="both"/>
            </w:pPr>
            <w:r>
              <w:rPr>
                <w:rFonts w:ascii="Times New Roman"/>
                <w:b w:val="false"/>
                <w:i w:val="false"/>
                <w:color w:val="000000"/>
                <w:sz w:val="20"/>
              </w:rPr>
              <w:t>
</w:t>
            </w:r>
            <w:r>
              <w:rPr>
                <w:rFonts w:ascii="Times New Roman"/>
                <w:b/>
                <w:i w:val="false"/>
                <w:color w:val="000000"/>
                <w:sz w:val="20"/>
              </w:rPr>
              <w:t>Сіздің</w:t>
            </w:r>
            <w:r>
              <w:rPr>
                <w:rFonts w:ascii="Times New Roman"/>
                <w:b w:val="false"/>
                <w:i w:val="false"/>
                <w:color w:val="000000"/>
                <w:sz w:val="20"/>
              </w:rPr>
              <w:t xml:space="preserve"> </w:t>
            </w:r>
            <w:r>
              <w:rPr>
                <w:rFonts w:ascii="Times New Roman"/>
                <w:b/>
                <w:i w:val="false"/>
                <w:color w:val="000000"/>
                <w:sz w:val="20"/>
              </w:rPr>
              <w:t>ұйымыңыз</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жаңа</w:t>
            </w:r>
            <w:r>
              <w:rPr>
                <w:rFonts w:ascii="Times New Roman"/>
                <w:b w:val="false"/>
                <w:i w:val="false"/>
                <w:color w:val="000000"/>
                <w:sz w:val="20"/>
              </w:rPr>
              <w:t xml:space="preserve"> </w:t>
            </w:r>
            <w:r>
              <w:rPr>
                <w:rFonts w:ascii="Times New Roman"/>
                <w:b/>
                <w:i w:val="false"/>
                <w:color w:val="000000"/>
                <w:sz w:val="20"/>
              </w:rPr>
              <w:t>болып</w:t>
            </w:r>
            <w:r>
              <w:rPr>
                <w:rFonts w:ascii="Times New Roman"/>
                <w:b w:val="false"/>
                <w:i w:val="false"/>
                <w:color w:val="000000"/>
                <w:sz w:val="20"/>
              </w:rPr>
              <w:t xml:space="preserve"> </w:t>
            </w:r>
            <w:r>
              <w:rPr>
                <w:rFonts w:ascii="Times New Roman"/>
                <w:b/>
                <w:i w:val="false"/>
                <w:color w:val="000000"/>
                <w:sz w:val="20"/>
              </w:rPr>
              <w:t>табылатын</w:t>
            </w:r>
            <w:r>
              <w:rPr>
                <w:rFonts w:ascii="Times New Roman"/>
                <w:b w:val="false"/>
                <w:i w:val="false"/>
                <w:color w:val="000000"/>
                <w:sz w:val="20"/>
              </w:rPr>
              <w:t xml:space="preserve"> </w:t>
            </w:r>
            <w:r>
              <w:rPr>
                <w:rFonts w:ascii="Times New Roman"/>
                <w:b/>
                <w:i w:val="false"/>
                <w:color w:val="000000"/>
                <w:sz w:val="20"/>
              </w:rPr>
              <w:t>жаңа</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едәуір</w:t>
            </w:r>
            <w:r>
              <w:rPr>
                <w:rFonts w:ascii="Times New Roman"/>
                <w:b w:val="false"/>
                <w:i w:val="false"/>
                <w:color w:val="000000"/>
                <w:sz w:val="20"/>
              </w:rPr>
              <w:t xml:space="preserve"> </w:t>
            </w:r>
            <w:r>
              <w:rPr>
                <w:rFonts w:ascii="Times New Roman"/>
                <w:b/>
                <w:i w:val="false"/>
                <w:color w:val="000000"/>
                <w:sz w:val="20"/>
              </w:rPr>
              <w:t>жетілдірілген</w:t>
            </w:r>
            <w:r>
              <w:rPr>
                <w:rFonts w:ascii="Times New Roman"/>
                <w:b w:val="false"/>
                <w:i w:val="false"/>
                <w:color w:val="000000"/>
                <w:sz w:val="20"/>
              </w:rPr>
              <w:t xml:space="preserve"> </w:t>
            </w:r>
            <w:r>
              <w:rPr>
                <w:rFonts w:ascii="Times New Roman"/>
                <w:b/>
                <w:i w:val="false"/>
                <w:color w:val="000000"/>
                <w:sz w:val="20"/>
              </w:rPr>
              <w:t>тауарлар</w:t>
            </w:r>
            <w:r>
              <w:rPr>
                <w:rFonts w:ascii="Times New Roman"/>
                <w:b/>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қызметтер</w:t>
            </w:r>
            <w:r>
              <w:rPr>
                <w:rFonts w:ascii="Times New Roman"/>
                <w:b/>
                <w:i w:val="false"/>
                <w:color w:val="000000"/>
                <w:sz w:val="20"/>
              </w:rPr>
              <w:t>)</w:t>
            </w:r>
          </w:p>
          <w:bookmarkEnd w:id="58"/>
          <w:p>
            <w:pPr>
              <w:spacing w:after="20"/>
              <w:ind w:left="20"/>
              <w:jc w:val="both"/>
            </w:pPr>
            <w:r>
              <w:rPr>
                <w:rFonts w:ascii="Times New Roman"/>
                <w:b w:val="false"/>
                <w:i w:val="false"/>
                <w:color w:val="000000"/>
                <w:sz w:val="20"/>
              </w:rPr>
              <w:t>
новые или значительно усовершенствованные товары (услуги), которые являются новыми для Вашей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 w:id="59"/>
    <w:p>
      <w:pPr>
        <w:spacing w:after="0"/>
        <w:ind w:left="0"/>
        <w:jc w:val="both"/>
      </w:pPr>
      <w:r>
        <w:rPr>
          <w:rFonts w:ascii="Times New Roman"/>
          <w:b w:val="false"/>
          <w:i w:val="false"/>
          <w:color w:val="000000"/>
          <w:sz w:val="28"/>
        </w:rPr>
        <w:t xml:space="preserve">
      </w:t>
      </w:r>
      <w:r>
        <w:rPr>
          <w:rFonts w:ascii="Times New Roman"/>
          <w:b/>
          <w:i w:val="false"/>
          <w:color w:val="000000"/>
          <w:sz w:val="28"/>
        </w:rPr>
        <w:t>4. Бизнес-</w:t>
      </w:r>
      <w:r>
        <w:rPr>
          <w:rFonts w:ascii="Times New Roman"/>
          <w:b/>
          <w:i w:val="false"/>
          <w:color w:val="000000"/>
          <w:sz w:val="28"/>
        </w:rPr>
        <w:t>процестер</w:t>
      </w:r>
      <w:r>
        <w:rPr>
          <w:rFonts w:ascii="Times New Roman"/>
          <w:b w:val="false"/>
          <w:i w:val="false"/>
          <w:color w:val="000000"/>
          <w:sz w:val="28"/>
        </w:rPr>
        <w:t xml:space="preserve"> </w:t>
      </w:r>
      <w:r>
        <w:rPr>
          <w:rFonts w:ascii="Times New Roman"/>
          <w:b/>
          <w:i w:val="false"/>
          <w:color w:val="000000"/>
          <w:sz w:val="28"/>
        </w:rPr>
        <w:t>инновациясы</w:t>
      </w:r>
    </w:p>
    <w:bookmarkEnd w:id="59"/>
    <w:bookmarkStart w:name="z90" w:id="60"/>
    <w:p>
      <w:pPr>
        <w:spacing w:after="0"/>
        <w:ind w:left="0"/>
        <w:jc w:val="both"/>
      </w:pPr>
      <w:r>
        <w:rPr>
          <w:rFonts w:ascii="Times New Roman"/>
          <w:b w:val="false"/>
          <w:i w:val="false"/>
          <w:color w:val="000000"/>
          <w:sz w:val="28"/>
        </w:rPr>
        <w:t>
      Инновация бизнес-процессов</w:t>
      </w:r>
    </w:p>
    <w:bookmarkEnd w:id="60"/>
    <w:bookmarkStart w:name="z91" w:id="6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4.1 </w:t>
      </w:r>
      <w:r>
        <w:rPr>
          <w:rFonts w:ascii="Times New Roman"/>
          <w:b/>
          <w:i w:val="false"/>
          <w:color w:val="000000"/>
          <w:sz w:val="28"/>
        </w:rPr>
        <w:t>Сіз</w:t>
      </w:r>
      <w:r>
        <w:rPr>
          <w:rFonts w:ascii="Times New Roman"/>
          <w:b w:val="false"/>
          <w:i w:val="false"/>
          <w:color w:val="000000"/>
          <w:sz w:val="28"/>
        </w:rPr>
        <w:t xml:space="preserve"> </w:t>
      </w:r>
      <w:r>
        <w:rPr>
          <w:rFonts w:ascii="Times New Roman"/>
          <w:b/>
          <w:i w:val="false"/>
          <w:color w:val="000000"/>
          <w:sz w:val="28"/>
        </w:rPr>
        <w:t>соңғы</w:t>
      </w:r>
      <w:r>
        <w:rPr>
          <w:rFonts w:ascii="Times New Roman"/>
          <w:b w:val="false"/>
          <w:i w:val="false"/>
          <w:color w:val="000000"/>
          <w:sz w:val="28"/>
        </w:rPr>
        <w:t xml:space="preserve"> </w:t>
      </w:r>
      <w:r>
        <w:rPr>
          <w:rFonts w:ascii="Times New Roman"/>
          <w:b/>
          <w:i w:val="false"/>
          <w:color w:val="000000"/>
          <w:sz w:val="28"/>
        </w:rPr>
        <w:t>үш</w:t>
      </w:r>
      <w:r>
        <w:rPr>
          <w:rFonts w:ascii="Times New Roman"/>
          <w:b w:val="false"/>
          <w:i w:val="false"/>
          <w:color w:val="000000"/>
          <w:sz w:val="28"/>
        </w:rPr>
        <w:t xml:space="preserve"> </w:t>
      </w:r>
      <w:r>
        <w:rPr>
          <w:rFonts w:ascii="Times New Roman"/>
          <w:b/>
          <w:i w:val="false"/>
          <w:color w:val="000000"/>
          <w:sz w:val="28"/>
        </w:rPr>
        <w:t>жылда</w:t>
      </w:r>
      <w:r>
        <w:rPr>
          <w:rFonts w:ascii="Times New Roman"/>
          <w:b w:val="false"/>
          <w:i w:val="false"/>
          <w:color w:val="000000"/>
          <w:sz w:val="28"/>
        </w:rPr>
        <w:t xml:space="preserve"> </w:t>
      </w:r>
      <w:r>
        <w:rPr>
          <w:rFonts w:ascii="Times New Roman"/>
          <w:b/>
          <w:i w:val="false"/>
          <w:color w:val="000000"/>
          <w:sz w:val="28"/>
        </w:rPr>
        <w:t>жаңа</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едәуір</w:t>
      </w:r>
      <w:r>
        <w:rPr>
          <w:rFonts w:ascii="Times New Roman"/>
          <w:b w:val="false"/>
          <w:i w:val="false"/>
          <w:color w:val="000000"/>
          <w:sz w:val="28"/>
        </w:rPr>
        <w:t xml:space="preserve"> </w:t>
      </w:r>
      <w:r>
        <w:rPr>
          <w:rFonts w:ascii="Times New Roman"/>
          <w:b/>
          <w:i w:val="false"/>
          <w:color w:val="000000"/>
          <w:sz w:val="28"/>
        </w:rPr>
        <w:t>жетілдірілген</w:t>
      </w:r>
      <w:r>
        <w:rPr>
          <w:rFonts w:ascii="Times New Roman"/>
          <w:b/>
          <w:i w:val="false"/>
          <w:color w:val="000000"/>
          <w:sz w:val="28"/>
        </w:rPr>
        <w:t xml:space="preserve"> бизнес-</w:t>
      </w:r>
      <w:r>
        <w:rPr>
          <w:rFonts w:ascii="Times New Roman"/>
          <w:b/>
          <w:i w:val="false"/>
          <w:color w:val="000000"/>
          <w:sz w:val="28"/>
        </w:rPr>
        <w:t>процестер</w:t>
      </w:r>
      <w:r>
        <w:rPr>
          <w:rFonts w:ascii="Times New Roman"/>
          <w:b w:val="false"/>
          <w:i w:val="false"/>
          <w:color w:val="000000"/>
          <w:sz w:val="28"/>
        </w:rPr>
        <w:t xml:space="preserve"> </w:t>
      </w:r>
      <w:r>
        <w:rPr>
          <w:rFonts w:ascii="Times New Roman"/>
          <w:b/>
          <w:i w:val="false"/>
          <w:color w:val="000000"/>
          <w:sz w:val="28"/>
        </w:rPr>
        <w:t>инновациясын</w:t>
      </w:r>
      <w:r>
        <w:rPr>
          <w:rFonts w:ascii="Times New Roman"/>
          <w:b w:val="false"/>
          <w:i w:val="false"/>
          <w:color w:val="000000"/>
          <w:sz w:val="28"/>
        </w:rPr>
        <w:t xml:space="preserve"> </w:t>
      </w:r>
      <w:r>
        <w:rPr>
          <w:rFonts w:ascii="Times New Roman"/>
          <w:b/>
          <w:i w:val="false"/>
          <w:color w:val="000000"/>
          <w:sz w:val="28"/>
        </w:rPr>
        <w:t>енгіздіңіз</w:t>
      </w:r>
      <w:r>
        <w:rPr>
          <w:rFonts w:ascii="Times New Roman"/>
          <w:b/>
          <w:i w:val="false"/>
          <w:color w:val="000000"/>
          <w:sz w:val="28"/>
        </w:rPr>
        <w:t xml:space="preserve"> бе?</w:t>
      </w:r>
    </w:p>
    <w:bookmarkEnd w:id="61"/>
    <w:bookmarkStart w:name="z92" w:id="62"/>
    <w:p>
      <w:pPr>
        <w:spacing w:after="0"/>
        <w:ind w:left="0"/>
        <w:jc w:val="both"/>
      </w:pPr>
      <w:r>
        <w:rPr>
          <w:rFonts w:ascii="Times New Roman"/>
          <w:b w:val="false"/>
          <w:i w:val="false"/>
          <w:color w:val="000000"/>
          <w:sz w:val="28"/>
        </w:rPr>
        <w:t xml:space="preserve">
      Внедряли ли Вы за последние три года новую или значительно усовершенствованную </w:t>
      </w:r>
    </w:p>
    <w:bookmarkEnd w:id="62"/>
    <w:bookmarkStart w:name="z93" w:id="63"/>
    <w:p>
      <w:pPr>
        <w:spacing w:after="0"/>
        <w:ind w:left="0"/>
        <w:jc w:val="both"/>
      </w:pPr>
      <w:r>
        <w:rPr>
          <w:rFonts w:ascii="Times New Roman"/>
          <w:b w:val="false"/>
          <w:i w:val="false"/>
          <w:color w:val="000000"/>
          <w:sz w:val="28"/>
        </w:rPr>
        <w:t>
      инновацию бизнес-процессов?</w:t>
      </w:r>
    </w:p>
    <w:bookmarkEnd w:id="63"/>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bookmarkStart w:name="z94" w:id="64"/>
          <w:p>
            <w:pPr>
              <w:spacing w:after="20"/>
              <w:ind w:left="20"/>
              <w:jc w:val="both"/>
            </w:pPr>
            <w:r>
              <w:rPr>
                <w:rFonts w:ascii="Times New Roman"/>
                <w:b w:val="false"/>
                <w:i w:val="false"/>
                <w:color w:val="000000"/>
                <w:sz w:val="20"/>
              </w:rPr>
              <w:t>
</w:t>
            </w:r>
            <w:r>
              <w:rPr>
                <w:rFonts w:ascii="Times New Roman"/>
                <w:b/>
                <w:i w:val="false"/>
                <w:color w:val="000000"/>
                <w:sz w:val="20"/>
              </w:rPr>
              <w:t>Иә</w:t>
            </w:r>
          </w:p>
          <w:bookmarkEnd w:id="64"/>
          <w:p>
            <w:pPr>
              <w:spacing w:after="20"/>
              <w:ind w:left="20"/>
              <w:jc w:val="both"/>
            </w:pPr>
            <w:r>
              <w:rPr>
                <w:rFonts w:ascii="Times New Roman"/>
                <w:b w:val="false"/>
                <w:i w:val="false"/>
                <w:color w:val="000000"/>
                <w:sz w:val="20"/>
              </w:rPr>
              <w:t>
Да</w:t>
            </w:r>
          </w:p>
        </w:tc>
        <w:tc>
          <w:tcPr>
            <w:tcW w:w="4100" w:type="dxa"/>
            <w:tcBorders/>
            <w:tcMar>
              <w:top w:w="15" w:type="dxa"/>
              <w:left w:w="15" w:type="dxa"/>
              <w:bottom w:w="15" w:type="dxa"/>
              <w:right w:w="15" w:type="dxa"/>
            </w:tcMar>
            <w:vAlign w:val="center"/>
          </w:tcPr>
          <w:bookmarkStart w:name="z95" w:id="65"/>
          <w:p>
            <w:pPr>
              <w:spacing w:after="20"/>
              <w:ind w:left="20"/>
              <w:jc w:val="both"/>
            </w:pPr>
            <w:r>
              <w:rPr>
                <w:rFonts w:ascii="Times New Roman"/>
                <w:b w:val="false"/>
                <w:i w:val="false"/>
                <w:color w:val="000000"/>
                <w:sz w:val="20"/>
              </w:rPr>
              <w:t>
</w:t>
            </w:r>
            <w:r>
              <w:rPr>
                <w:rFonts w:ascii="Times New Roman"/>
                <w:b/>
                <w:i w:val="false"/>
                <w:color w:val="000000"/>
                <w:sz w:val="20"/>
              </w:rPr>
              <w:t>Жоқ</w:t>
            </w:r>
          </w:p>
          <w:bookmarkEnd w:id="65"/>
          <w:p>
            <w:pPr>
              <w:spacing w:after="20"/>
              <w:ind w:left="20"/>
              <w:jc w:val="both"/>
            </w:pPr>
            <w:r>
              <w:rPr>
                <w:rFonts w:ascii="Times New Roman"/>
                <w:b w:val="false"/>
                <w:i w:val="false"/>
                <w:color w:val="000000"/>
                <w:sz w:val="20"/>
              </w:rPr>
              <w:t>
Нет</w:t>
            </w:r>
          </w:p>
        </w:tc>
      </w:tr>
      <w:tr>
        <w:trPr>
          <w:trHeight w:val="30" w:hRule="atLeast"/>
        </w:trPr>
        <w:tc>
          <w:tcPr>
            <w:tcW w:w="4100" w:type="dxa"/>
            <w:tcBorders/>
            <w:tcMar>
              <w:top w:w="15" w:type="dxa"/>
              <w:left w:w="15" w:type="dxa"/>
              <w:bottom w:w="15" w:type="dxa"/>
              <w:right w:w="15" w:type="dxa"/>
            </w:tcMar>
            <w:vAlign w:val="center"/>
          </w:tcPr>
          <w:bookmarkStart w:name="z96" w:id="66"/>
          <w:p>
            <w:pPr>
              <w:spacing w:after="20"/>
              <w:ind w:left="20"/>
              <w:jc w:val="both"/>
            </w:pPr>
            <w:r>
              <w:rPr>
                <w:rFonts w:ascii="Times New Roman"/>
                <w:b w:val="false"/>
                <w:i w:val="false"/>
                <w:color w:val="000000"/>
                <w:sz w:val="20"/>
              </w:rPr>
              <w:t>
</w:t>
            </w:r>
            <w:r>
              <w:rPr>
                <w:rFonts w:ascii="Times New Roman"/>
                <w:b/>
                <w:i w:val="false"/>
                <w:color w:val="000000"/>
                <w:sz w:val="20"/>
              </w:rPr>
              <w:t xml:space="preserve">4.1.1 </w:t>
            </w:r>
            <w:r>
              <w:rPr>
                <w:rFonts w:ascii="Times New Roman"/>
                <w:b/>
                <w:i w:val="false"/>
                <w:color w:val="000000"/>
                <w:sz w:val="20"/>
              </w:rPr>
              <w:t>Тауарларды</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w:t>
            </w:r>
            <w:r>
              <w:rPr>
                <w:rFonts w:ascii="Times New Roman"/>
                <w:b/>
                <w:i w:val="false"/>
                <w:color w:val="000000"/>
                <w:sz w:val="20"/>
              </w:rPr>
              <w:t xml:space="preserve">) </w:t>
            </w:r>
            <w:r>
              <w:rPr>
                <w:rFonts w:ascii="Times New Roman"/>
                <w:b/>
                <w:i w:val="false"/>
                <w:color w:val="000000"/>
                <w:sz w:val="20"/>
              </w:rPr>
              <w:t>өндіру</w:t>
            </w:r>
            <w:r>
              <w:rPr>
                <w:rFonts w:ascii="Times New Roman"/>
                <w:b w:val="false"/>
                <w:i w:val="false"/>
                <w:color w:val="000000"/>
                <w:sz w:val="20"/>
              </w:rPr>
              <w:t xml:space="preserve"> </w:t>
            </w:r>
            <w:r>
              <w:rPr>
                <w:rFonts w:ascii="Times New Roman"/>
                <w:b/>
                <w:i w:val="false"/>
                <w:color w:val="000000"/>
                <w:sz w:val="20"/>
              </w:rPr>
              <w:t>әдісі</w:t>
            </w:r>
          </w:p>
          <w:bookmarkEnd w:id="66"/>
          <w:p>
            <w:pPr>
              <w:spacing w:after="20"/>
              <w:ind w:left="20"/>
              <w:jc w:val="both"/>
            </w:pPr>
            <w:r>
              <w:rPr>
                <w:rFonts w:ascii="Times New Roman"/>
                <w:b w:val="false"/>
                <w:i w:val="false"/>
                <w:color w:val="000000"/>
                <w:sz w:val="20"/>
              </w:rPr>
              <w:t>
Метод производства товаров (услуг)</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97" w:id="67"/>
          <w:p>
            <w:pPr>
              <w:spacing w:after="20"/>
              <w:ind w:left="20"/>
              <w:jc w:val="both"/>
            </w:pPr>
            <w:r>
              <w:rPr>
                <w:rFonts w:ascii="Times New Roman"/>
                <w:b w:val="false"/>
                <w:i w:val="false"/>
                <w:color w:val="000000"/>
                <w:sz w:val="20"/>
              </w:rPr>
              <w:t>
</w:t>
            </w:r>
            <w:r>
              <w:rPr>
                <w:rFonts w:ascii="Times New Roman"/>
                <w:b/>
                <w:i w:val="false"/>
                <w:color w:val="000000"/>
                <w:sz w:val="20"/>
              </w:rPr>
              <w:t xml:space="preserve">4.1.2 </w:t>
            </w:r>
            <w:r>
              <w:rPr>
                <w:rFonts w:ascii="Times New Roman"/>
                <w:b/>
                <w:i w:val="false"/>
                <w:color w:val="000000"/>
                <w:sz w:val="20"/>
              </w:rPr>
              <w:t>Тауарларды</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w:t>
            </w:r>
            <w:r>
              <w:rPr>
                <w:rFonts w:ascii="Times New Roman"/>
                <w:b/>
                <w:i w:val="false"/>
                <w:color w:val="000000"/>
                <w:sz w:val="20"/>
              </w:rPr>
              <w:t xml:space="preserve">) </w:t>
            </w:r>
            <w:r>
              <w:rPr>
                <w:rFonts w:ascii="Times New Roman"/>
                <w:b/>
                <w:i w:val="false"/>
                <w:color w:val="000000"/>
                <w:sz w:val="20"/>
              </w:rPr>
              <w:t>өткізу</w:t>
            </w:r>
            <w:r>
              <w:rPr>
                <w:rFonts w:ascii="Times New Roman"/>
                <w:b w:val="false"/>
                <w:i w:val="false"/>
                <w:color w:val="000000"/>
                <w:sz w:val="20"/>
              </w:rPr>
              <w:t xml:space="preserve"> </w:t>
            </w:r>
            <w:r>
              <w:rPr>
                <w:rFonts w:ascii="Times New Roman"/>
                <w:b/>
                <w:i w:val="false"/>
                <w:color w:val="000000"/>
                <w:sz w:val="20"/>
              </w:rPr>
              <w:t>логистикасы</w:t>
            </w:r>
            <w:r>
              <w:rPr>
                <w:rFonts w:ascii="Times New Roman"/>
                <w:b/>
                <w:i w:val="false"/>
                <w:color w:val="000000"/>
                <w:sz w:val="20"/>
              </w:rPr>
              <w:t xml:space="preserve">,  </w:t>
            </w:r>
            <w:r>
              <w:rPr>
                <w:rFonts w:ascii="Times New Roman"/>
                <w:b/>
                <w:i w:val="false"/>
                <w:color w:val="000000"/>
                <w:sz w:val="20"/>
              </w:rPr>
              <w:t>жеткізу</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өткізу</w:t>
            </w:r>
            <w:r>
              <w:rPr>
                <w:rFonts w:ascii="Times New Roman"/>
                <w:b w:val="false"/>
                <w:i w:val="false"/>
                <w:color w:val="000000"/>
                <w:sz w:val="20"/>
              </w:rPr>
              <w:t xml:space="preserve"> </w:t>
            </w:r>
            <w:r>
              <w:rPr>
                <w:rFonts w:ascii="Times New Roman"/>
                <w:b/>
                <w:i w:val="false"/>
                <w:color w:val="000000"/>
                <w:sz w:val="20"/>
              </w:rPr>
              <w:t>әдістері</w:t>
            </w:r>
            <w:r>
              <w:rPr>
                <w:rFonts w:ascii="Times New Roman"/>
                <w:b w:val="false"/>
                <w:i w:val="false"/>
                <w:color w:val="000000"/>
                <w:sz w:val="20"/>
              </w:rPr>
              <w:t xml:space="preserve"> </w:t>
            </w:r>
          </w:p>
          <w:bookmarkEnd w:id="67"/>
          <w:p>
            <w:pPr>
              <w:spacing w:after="20"/>
              <w:ind w:left="20"/>
              <w:jc w:val="both"/>
            </w:pPr>
            <w:r>
              <w:rPr>
                <w:rFonts w:ascii="Times New Roman"/>
                <w:b w:val="false"/>
                <w:i w:val="false"/>
                <w:color w:val="000000"/>
                <w:sz w:val="20"/>
              </w:rPr>
              <w:t>
Логистику, доставку или методы реализации товаров (услуг)</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98" w:id="68"/>
          <w:p>
            <w:pPr>
              <w:spacing w:after="20"/>
              <w:ind w:left="20"/>
              <w:jc w:val="both"/>
            </w:pPr>
            <w:r>
              <w:rPr>
                <w:rFonts w:ascii="Times New Roman"/>
                <w:b w:val="false"/>
                <w:i w:val="false"/>
                <w:color w:val="000000"/>
                <w:sz w:val="20"/>
              </w:rPr>
              <w:t>
</w:t>
            </w:r>
            <w:r>
              <w:rPr>
                <w:rFonts w:ascii="Times New Roman"/>
                <w:b/>
                <w:i w:val="false"/>
                <w:color w:val="000000"/>
                <w:sz w:val="20"/>
              </w:rPr>
              <w:t xml:space="preserve"> 4.1.3 Маркетинг, </w:t>
            </w:r>
            <w:r>
              <w:rPr>
                <w:rFonts w:ascii="Times New Roman"/>
                <w:b/>
                <w:i w:val="false"/>
                <w:color w:val="000000"/>
                <w:sz w:val="20"/>
              </w:rPr>
              <w:t>тауарларды</w:t>
            </w:r>
            <w:r>
              <w:rPr>
                <w:rFonts w:ascii="Times New Roman"/>
                <w:b/>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қызметтерді</w:t>
            </w:r>
            <w:r>
              <w:rPr>
                <w:rFonts w:ascii="Times New Roman"/>
                <w:b/>
                <w:i w:val="false"/>
                <w:color w:val="000000"/>
                <w:sz w:val="20"/>
              </w:rPr>
              <w:t xml:space="preserve">) </w:t>
            </w:r>
            <w:r>
              <w:rPr>
                <w:rFonts w:ascii="Times New Roman"/>
                <w:b/>
                <w:i w:val="false"/>
                <w:color w:val="000000"/>
                <w:sz w:val="20"/>
              </w:rPr>
              <w:t>өткізу</w:t>
            </w:r>
            <w:r>
              <w:rPr>
                <w:rFonts w:ascii="Times New Roman"/>
                <w:b w:val="false"/>
                <w:i w:val="false"/>
                <w:color w:val="000000"/>
                <w:sz w:val="20"/>
              </w:rPr>
              <w:t xml:space="preserve"> </w:t>
            </w:r>
            <w:r>
              <w:rPr>
                <w:rFonts w:ascii="Times New Roman"/>
                <w:b/>
                <w:i w:val="false"/>
                <w:color w:val="000000"/>
                <w:sz w:val="20"/>
              </w:rPr>
              <w:t>әдістері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сервистік</w:t>
            </w:r>
            <w:r>
              <w:rPr>
                <w:rFonts w:ascii="Times New Roman"/>
                <w:b w:val="false"/>
                <w:i w:val="false"/>
                <w:color w:val="000000"/>
                <w:sz w:val="20"/>
              </w:rPr>
              <w:t xml:space="preserve"> </w:t>
            </w:r>
            <w:r>
              <w:rPr>
                <w:rFonts w:ascii="Times New Roman"/>
                <w:b/>
                <w:i w:val="false"/>
                <w:color w:val="000000"/>
                <w:sz w:val="20"/>
              </w:rPr>
              <w:t>қолдау</w:t>
            </w:r>
          </w:p>
          <w:bookmarkEnd w:id="68"/>
          <w:p>
            <w:pPr>
              <w:spacing w:after="20"/>
              <w:ind w:left="20"/>
              <w:jc w:val="both"/>
            </w:pPr>
            <w:r>
              <w:rPr>
                <w:rFonts w:ascii="Times New Roman"/>
                <w:b w:val="false"/>
                <w:i w:val="false"/>
                <w:color w:val="000000"/>
                <w:sz w:val="20"/>
              </w:rPr>
              <w:t>
Маркетинг, методы реализации товаров (услуг) и сервисная поддержка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99" w:id="69"/>
          <w:p>
            <w:pPr>
              <w:spacing w:after="20"/>
              <w:ind w:left="20"/>
              <w:jc w:val="both"/>
            </w:pPr>
            <w:r>
              <w:rPr>
                <w:rFonts w:ascii="Times New Roman"/>
                <w:b w:val="false"/>
                <w:i w:val="false"/>
                <w:color w:val="000000"/>
                <w:sz w:val="20"/>
              </w:rPr>
              <w:t xml:space="preserve">
 </w:t>
            </w:r>
            <w:r>
              <w:rPr>
                <w:rFonts w:ascii="Times New Roman"/>
                <w:b/>
                <w:i w:val="false"/>
                <w:color w:val="000000"/>
                <w:sz w:val="20"/>
              </w:rPr>
              <w:t xml:space="preserve">4.1.4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жүйелер</w:t>
            </w:r>
          </w:p>
          <w:bookmarkEnd w:id="69"/>
          <w:p>
            <w:pPr>
              <w:spacing w:after="20"/>
              <w:ind w:left="20"/>
              <w:jc w:val="both"/>
            </w:pPr>
            <w:r>
              <w:rPr>
                <w:rFonts w:ascii="Times New Roman"/>
                <w:b w:val="false"/>
                <w:i w:val="false"/>
                <w:color w:val="000000"/>
                <w:sz w:val="20"/>
              </w:rPr>
              <w:t>
Цифровые системы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00" w:id="70"/>
          <w:p>
            <w:pPr>
              <w:spacing w:after="20"/>
              <w:ind w:left="20"/>
              <w:jc w:val="both"/>
            </w:pPr>
            <w:r>
              <w:rPr>
                <w:rFonts w:ascii="Times New Roman"/>
                <w:b w:val="false"/>
                <w:i w:val="false"/>
                <w:color w:val="000000"/>
                <w:sz w:val="20"/>
              </w:rPr>
              <w:t>
</w:t>
            </w:r>
            <w:r>
              <w:rPr>
                <w:rFonts w:ascii="Times New Roman"/>
                <w:b/>
                <w:i w:val="false"/>
                <w:color w:val="000000"/>
                <w:sz w:val="20"/>
              </w:rPr>
              <w:t xml:space="preserve">4.1.5 </w:t>
            </w:r>
            <w:r>
              <w:rPr>
                <w:rFonts w:ascii="Times New Roman"/>
                <w:b/>
                <w:i w:val="false"/>
                <w:color w:val="000000"/>
                <w:sz w:val="20"/>
              </w:rPr>
              <w:t>Әкімшілендіру</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менеджмент</w:t>
            </w:r>
          </w:p>
          <w:bookmarkEnd w:id="70"/>
          <w:p>
            <w:pPr>
              <w:spacing w:after="20"/>
              <w:ind w:left="20"/>
              <w:jc w:val="both"/>
            </w:pPr>
            <w:r>
              <w:rPr>
                <w:rFonts w:ascii="Times New Roman"/>
                <w:b w:val="false"/>
                <w:i w:val="false"/>
                <w:color w:val="000000"/>
                <w:sz w:val="20"/>
              </w:rPr>
              <w:t>
Администрирование и менеджмент</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01" w:id="71"/>
          <w:p>
            <w:pPr>
              <w:spacing w:after="20"/>
              <w:ind w:left="20"/>
              <w:jc w:val="both"/>
            </w:pPr>
            <w:r>
              <w:rPr>
                <w:rFonts w:ascii="Times New Roman"/>
                <w:b w:val="false"/>
                <w:i w:val="false"/>
                <w:color w:val="000000"/>
                <w:sz w:val="20"/>
              </w:rPr>
              <w:t>
</w:t>
            </w:r>
            <w:r>
              <w:rPr>
                <w:rFonts w:ascii="Times New Roman"/>
                <w:b/>
                <w:i w:val="false"/>
                <w:color w:val="000000"/>
                <w:sz w:val="20"/>
              </w:rPr>
              <w:t xml:space="preserve">4.1.6 </w:t>
            </w:r>
            <w:r>
              <w:rPr>
                <w:rFonts w:ascii="Times New Roman"/>
                <w:b/>
                <w:i w:val="false"/>
                <w:color w:val="000000"/>
                <w:sz w:val="20"/>
              </w:rPr>
              <w:t>Өнімдерді</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бизнес-</w:t>
            </w:r>
            <w:r>
              <w:rPr>
                <w:rFonts w:ascii="Times New Roman"/>
                <w:b/>
                <w:i w:val="false"/>
                <w:color w:val="000000"/>
                <w:sz w:val="20"/>
              </w:rPr>
              <w:t>процестерді</w:t>
            </w:r>
            <w:r>
              <w:rPr>
                <w:rFonts w:ascii="Times New Roman"/>
                <w:b w:val="false"/>
                <w:i w:val="false"/>
                <w:color w:val="000000"/>
                <w:sz w:val="20"/>
              </w:rPr>
              <w:t xml:space="preserve"> </w:t>
            </w:r>
            <w:r>
              <w:rPr>
                <w:rFonts w:ascii="Times New Roman"/>
                <w:b/>
                <w:i w:val="false"/>
                <w:color w:val="000000"/>
                <w:sz w:val="20"/>
              </w:rPr>
              <w:t>әзірлеу</w:t>
            </w:r>
          </w:p>
          <w:bookmarkEnd w:id="71"/>
          <w:p>
            <w:pPr>
              <w:spacing w:after="20"/>
              <w:ind w:left="20"/>
              <w:jc w:val="both"/>
            </w:pPr>
            <w:r>
              <w:rPr>
                <w:rFonts w:ascii="Times New Roman"/>
                <w:b w:val="false"/>
                <w:i w:val="false"/>
                <w:color w:val="000000"/>
                <w:sz w:val="20"/>
              </w:rPr>
              <w:t>
Разработка продуктов и бизнес-процессов</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02" w:id="72"/>
          <w:p>
            <w:pPr>
              <w:spacing w:after="20"/>
              <w:ind w:left="20"/>
              <w:jc w:val="both"/>
            </w:pPr>
            <w:r>
              <w:rPr>
                <w:rFonts w:ascii="Times New Roman"/>
                <w:b w:val="false"/>
                <w:i w:val="false"/>
                <w:color w:val="000000"/>
                <w:sz w:val="20"/>
              </w:rPr>
              <w:t>
</w:t>
            </w:r>
            <w:r>
              <w:rPr>
                <w:rFonts w:ascii="Times New Roman"/>
                <w:b/>
                <w:i w:val="false"/>
                <w:color w:val="000000"/>
                <w:sz w:val="20"/>
              </w:rPr>
              <w:t xml:space="preserve">4.1.7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әдістер</w:t>
            </w:r>
          </w:p>
          <w:bookmarkEnd w:id="72"/>
          <w:p>
            <w:pPr>
              <w:spacing w:after="20"/>
              <w:ind w:left="20"/>
              <w:jc w:val="both"/>
            </w:pPr>
            <w:r>
              <w:rPr>
                <w:rFonts w:ascii="Times New Roman"/>
                <w:b w:val="false"/>
                <w:i w:val="false"/>
                <w:color w:val="000000"/>
                <w:sz w:val="20"/>
              </w:rPr>
              <w:t>
Другие методы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03" w:id="73"/>
          <w:p>
            <w:pPr>
              <w:spacing w:after="20"/>
              <w:ind w:left="20"/>
              <w:jc w:val="both"/>
            </w:pPr>
            <w:r>
              <w:rPr>
                <w:rFonts w:ascii="Times New Roman"/>
                <w:b w:val="false"/>
                <w:i w:val="false"/>
                <w:color w:val="000000"/>
                <w:sz w:val="20"/>
              </w:rPr>
              <w:t>
</w:t>
            </w:r>
            <w:r>
              <w:rPr>
                <w:rFonts w:ascii="Times New Roman"/>
                <w:b/>
                <w:i w:val="false"/>
                <w:color w:val="000000"/>
                <w:sz w:val="20"/>
              </w:rPr>
              <w:t>4.2 Бизнес-</w:t>
            </w:r>
            <w:r>
              <w:rPr>
                <w:rFonts w:ascii="Times New Roman"/>
                <w:b/>
                <w:i w:val="false"/>
                <w:color w:val="000000"/>
                <w:sz w:val="20"/>
              </w:rPr>
              <w:t>процестер</w:t>
            </w:r>
            <w:r>
              <w:rPr>
                <w:rFonts w:ascii="Times New Roman"/>
                <w:b w:val="false"/>
                <w:i w:val="false"/>
                <w:color w:val="000000"/>
                <w:sz w:val="20"/>
              </w:rPr>
              <w:t xml:space="preserve"> </w:t>
            </w:r>
            <w:r>
              <w:rPr>
                <w:rFonts w:ascii="Times New Roman"/>
                <w:b/>
                <w:i w:val="false"/>
                <w:color w:val="000000"/>
                <w:sz w:val="20"/>
              </w:rPr>
              <w:t>инновациясын</w:t>
            </w:r>
            <w:r>
              <w:rPr>
                <w:rFonts w:ascii="Times New Roman"/>
                <w:b w:val="false"/>
                <w:i w:val="false"/>
                <w:color w:val="000000"/>
                <w:sz w:val="20"/>
              </w:rPr>
              <w:t xml:space="preserve"> </w:t>
            </w:r>
            <w:r>
              <w:rPr>
                <w:rFonts w:ascii="Times New Roman"/>
                <w:b/>
                <w:i w:val="false"/>
                <w:color w:val="000000"/>
                <w:sz w:val="20"/>
              </w:rPr>
              <w:t>кім</w:t>
            </w:r>
            <w:r>
              <w:rPr>
                <w:rFonts w:ascii="Times New Roman"/>
                <w:b w:val="false"/>
                <w:i w:val="false"/>
                <w:color w:val="000000"/>
                <w:sz w:val="20"/>
              </w:rPr>
              <w:t xml:space="preserve"> </w:t>
            </w:r>
            <w:r>
              <w:rPr>
                <w:rFonts w:ascii="Times New Roman"/>
                <w:b/>
                <w:i w:val="false"/>
                <w:color w:val="000000"/>
                <w:sz w:val="20"/>
              </w:rPr>
              <w:t>әзірледі</w:t>
            </w:r>
            <w:r>
              <w:rPr>
                <w:rFonts w:ascii="Times New Roman"/>
                <w:b/>
                <w:i w:val="false"/>
                <w:color w:val="000000"/>
                <w:sz w:val="20"/>
              </w:rPr>
              <w:t>?</w:t>
            </w:r>
          </w:p>
          <w:bookmarkEnd w:id="73"/>
          <w:p>
            <w:pPr>
              <w:spacing w:after="20"/>
              <w:ind w:left="20"/>
              <w:jc w:val="both"/>
            </w:pPr>
            <w:r>
              <w:rPr>
                <w:rFonts w:ascii="Times New Roman"/>
                <w:b w:val="false"/>
                <w:i w:val="false"/>
                <w:color w:val="000000"/>
                <w:sz w:val="20"/>
              </w:rPr>
              <w:t>
Кем разработана инновация бизнес-процессов?</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04" w:id="74"/>
          <w:p>
            <w:pPr>
              <w:spacing w:after="20"/>
              <w:ind w:left="20"/>
              <w:jc w:val="both"/>
            </w:pPr>
            <w:r>
              <w:rPr>
                <w:rFonts w:ascii="Times New Roman"/>
                <w:b w:val="false"/>
                <w:i w:val="false"/>
                <w:color w:val="000000"/>
                <w:sz w:val="20"/>
              </w:rPr>
              <w:t>
</w:t>
            </w:r>
            <w:r>
              <w:rPr>
                <w:rFonts w:ascii="Times New Roman"/>
                <w:b/>
                <w:i w:val="false"/>
                <w:color w:val="000000"/>
                <w:sz w:val="20"/>
              </w:rPr>
              <w:t xml:space="preserve">4.2.1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өзі</w:t>
            </w:r>
          </w:p>
          <w:bookmarkEnd w:id="74"/>
          <w:p>
            <w:pPr>
              <w:spacing w:after="20"/>
              <w:ind w:left="20"/>
              <w:jc w:val="both"/>
            </w:pPr>
            <w:r>
              <w:rPr>
                <w:rFonts w:ascii="Times New Roman"/>
                <w:b w:val="false"/>
                <w:i w:val="false"/>
                <w:color w:val="000000"/>
                <w:sz w:val="20"/>
              </w:rPr>
              <w:t>
Самой организацией</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05" w:id="75"/>
          <w:p>
            <w:pPr>
              <w:spacing w:after="20"/>
              <w:ind w:left="20"/>
              <w:jc w:val="both"/>
            </w:pPr>
            <w:r>
              <w:rPr>
                <w:rFonts w:ascii="Times New Roman"/>
                <w:b w:val="false"/>
                <w:i w:val="false"/>
                <w:color w:val="000000"/>
                <w:sz w:val="20"/>
              </w:rPr>
              <w:t>
</w:t>
            </w:r>
            <w:r>
              <w:rPr>
                <w:rFonts w:ascii="Times New Roman"/>
                <w:b/>
                <w:i w:val="false"/>
                <w:color w:val="000000"/>
                <w:sz w:val="20"/>
              </w:rPr>
              <w:t xml:space="preserve">4.2.2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ұйымдармен</w:t>
            </w:r>
            <w:r>
              <w:rPr>
                <w:rFonts w:ascii="Times New Roman"/>
                <w:b w:val="false"/>
                <w:i w:val="false"/>
                <w:color w:val="000000"/>
                <w:sz w:val="20"/>
              </w:rPr>
              <w:t xml:space="preserve"> </w:t>
            </w:r>
            <w:r>
              <w:rPr>
                <w:rFonts w:ascii="Times New Roman"/>
                <w:b/>
                <w:i w:val="false"/>
                <w:color w:val="000000"/>
                <w:sz w:val="20"/>
              </w:rPr>
              <w:t>бірлесіп</w:t>
            </w:r>
          </w:p>
          <w:bookmarkEnd w:id="75"/>
          <w:p>
            <w:pPr>
              <w:spacing w:after="20"/>
              <w:ind w:left="20"/>
              <w:jc w:val="both"/>
            </w:pPr>
            <w:r>
              <w:rPr>
                <w:rFonts w:ascii="Times New Roman"/>
                <w:b w:val="false"/>
                <w:i w:val="false"/>
                <w:color w:val="000000"/>
                <w:sz w:val="20"/>
              </w:rPr>
              <w:t>
Совместно с другими организациями</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06" w:id="76"/>
          <w:p>
            <w:pPr>
              <w:spacing w:after="20"/>
              <w:ind w:left="20"/>
              <w:jc w:val="both"/>
            </w:pPr>
            <w:r>
              <w:rPr>
                <w:rFonts w:ascii="Times New Roman"/>
                <w:b w:val="false"/>
                <w:i w:val="false"/>
                <w:color w:val="000000"/>
                <w:sz w:val="20"/>
              </w:rPr>
              <w:t xml:space="preserve">
 </w:t>
            </w:r>
            <w:r>
              <w:rPr>
                <w:rFonts w:ascii="Times New Roman"/>
                <w:b/>
                <w:i w:val="false"/>
                <w:color w:val="000000"/>
                <w:sz w:val="20"/>
              </w:rPr>
              <w:t xml:space="preserve">4.2.3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ұйымдар</w:t>
            </w:r>
            <w:r>
              <w:rPr>
                <w:rFonts w:ascii="Times New Roman"/>
                <w:b w:val="false"/>
                <w:i w:val="false"/>
                <w:color w:val="000000"/>
                <w:sz w:val="20"/>
              </w:rPr>
              <w:t xml:space="preserve"> </w:t>
            </w:r>
            <w:r>
              <w:rPr>
                <w:rFonts w:ascii="Times New Roman"/>
                <w:b/>
                <w:i w:val="false"/>
                <w:color w:val="000000"/>
                <w:sz w:val="20"/>
              </w:rPr>
              <w:t>құрған</w:t>
            </w:r>
            <w:r>
              <w:rPr>
                <w:rFonts w:ascii="Times New Roman"/>
                <w:b w:val="false"/>
                <w:i w:val="false"/>
                <w:color w:val="000000"/>
                <w:sz w:val="20"/>
              </w:rPr>
              <w:t xml:space="preserve"> </w:t>
            </w:r>
            <w:r>
              <w:rPr>
                <w:rFonts w:ascii="Times New Roman"/>
                <w:b/>
                <w:i w:val="false"/>
                <w:color w:val="000000"/>
                <w:sz w:val="20"/>
              </w:rPr>
              <w:t>инновацияны</w:t>
            </w:r>
            <w:r>
              <w:rPr>
                <w:rFonts w:ascii="Times New Roman"/>
                <w:b w:val="false"/>
                <w:i w:val="false"/>
                <w:color w:val="000000"/>
                <w:sz w:val="20"/>
              </w:rPr>
              <w:t xml:space="preserve"> </w:t>
            </w:r>
            <w:r>
              <w:rPr>
                <w:rFonts w:ascii="Times New Roman"/>
                <w:b/>
                <w:i w:val="false"/>
                <w:color w:val="000000"/>
                <w:sz w:val="20"/>
              </w:rPr>
              <w:t>жетілдіру</w:t>
            </w:r>
          </w:p>
          <w:bookmarkEnd w:id="76"/>
          <w:p>
            <w:pPr>
              <w:spacing w:after="20"/>
              <w:ind w:left="20"/>
              <w:jc w:val="both"/>
            </w:pPr>
            <w:r>
              <w:rPr>
                <w:rFonts w:ascii="Times New Roman"/>
                <w:b w:val="false"/>
                <w:i w:val="false"/>
                <w:color w:val="000000"/>
                <w:sz w:val="20"/>
              </w:rPr>
              <w:t>
Усовершенствовано созданное другими организациями</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07" w:id="77"/>
          <w:p>
            <w:pPr>
              <w:spacing w:after="20"/>
              <w:ind w:left="20"/>
              <w:jc w:val="both"/>
            </w:pPr>
            <w:r>
              <w:rPr>
                <w:rFonts w:ascii="Times New Roman"/>
                <w:b w:val="false"/>
                <w:i w:val="false"/>
                <w:color w:val="000000"/>
                <w:sz w:val="20"/>
              </w:rPr>
              <w:t>
</w:t>
            </w:r>
            <w:r>
              <w:rPr>
                <w:rFonts w:ascii="Times New Roman"/>
                <w:b/>
                <w:i w:val="false"/>
                <w:color w:val="000000"/>
                <w:sz w:val="20"/>
              </w:rPr>
              <w:t xml:space="preserve">4.2.4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ұйымдар</w:t>
            </w:r>
          </w:p>
          <w:bookmarkEnd w:id="77"/>
          <w:p>
            <w:pPr>
              <w:spacing w:after="20"/>
              <w:ind w:left="20"/>
              <w:jc w:val="both"/>
            </w:pPr>
            <w:r>
              <w:rPr>
                <w:rFonts w:ascii="Times New Roman"/>
                <w:b w:val="false"/>
                <w:i w:val="false"/>
                <w:color w:val="000000"/>
                <w:sz w:val="20"/>
              </w:rPr>
              <w:t>
Другими организациями</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08" w:id="78"/>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жылдағы</w:t>
            </w:r>
            <w:r>
              <w:rPr>
                <w:rFonts w:ascii="Times New Roman"/>
                <w:b w:val="false"/>
                <w:i w:val="false"/>
                <w:color w:val="000000"/>
                <w:sz w:val="20"/>
              </w:rPr>
              <w:t xml:space="preserve">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жылдағы</w:t>
            </w:r>
            <w:r>
              <w:rPr>
                <w:rFonts w:ascii="Times New Roman"/>
                <w:b w:val="false"/>
                <w:i w:val="false"/>
                <w:color w:val="000000"/>
                <w:sz w:val="20"/>
              </w:rPr>
              <w:t xml:space="preserve"> </w:t>
            </w:r>
            <w:r>
              <w:rPr>
                <w:rFonts w:ascii="Times New Roman"/>
                <w:b/>
                <w:i w:val="false"/>
                <w:color w:val="000000"/>
                <w:sz w:val="20"/>
              </w:rPr>
              <w:t>өнімдік</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бизнес-</w:t>
            </w:r>
            <w:r>
              <w:rPr>
                <w:rFonts w:ascii="Times New Roman"/>
                <w:b/>
                <w:i w:val="false"/>
                <w:color w:val="000000"/>
                <w:sz w:val="20"/>
              </w:rPr>
              <w:t>процестеринновациясына</w:t>
            </w:r>
            <w:r>
              <w:rPr>
                <w:rFonts w:ascii="Times New Roman"/>
                <w:b w:val="false"/>
                <w:i w:val="false"/>
                <w:color w:val="000000"/>
                <w:sz w:val="20"/>
              </w:rPr>
              <w:t xml:space="preserve"> </w:t>
            </w:r>
            <w:r>
              <w:rPr>
                <w:rFonts w:ascii="Times New Roman"/>
                <w:b/>
                <w:i w:val="false"/>
                <w:color w:val="000000"/>
                <w:sz w:val="20"/>
              </w:rPr>
              <w:t>шығыстар</w:t>
            </w:r>
          </w:p>
          <w:bookmarkEnd w:id="78"/>
          <w:p>
            <w:pPr>
              <w:spacing w:after="20"/>
              <w:ind w:left="20"/>
              <w:jc w:val="both"/>
            </w:pPr>
            <w:r>
              <w:rPr>
                <w:rFonts w:ascii="Times New Roman"/>
                <w:b w:val="false"/>
                <w:i w:val="false"/>
                <w:color w:val="000000"/>
                <w:sz w:val="20"/>
              </w:rPr>
              <w:t>
Инновационная деятельность за три года и расходы на продуктовые инновации и инновациюбизнес-процесов в отчетном году</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09" w:id="79"/>
          <w:p>
            <w:pPr>
              <w:spacing w:after="20"/>
              <w:ind w:left="20"/>
              <w:jc w:val="both"/>
            </w:pPr>
            <w:r>
              <w:rPr>
                <w:rFonts w:ascii="Times New Roman"/>
                <w:b w:val="false"/>
                <w:i w:val="false"/>
                <w:color w:val="000000"/>
                <w:sz w:val="20"/>
              </w:rPr>
              <w:t>
</w:t>
            </w:r>
            <w:r>
              <w:rPr>
                <w:rFonts w:ascii="Times New Roman"/>
                <w:b/>
                <w:i w:val="false"/>
                <w:color w:val="000000"/>
                <w:sz w:val="20"/>
              </w:rPr>
              <w:t xml:space="preserve">5.1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Сіздің</w:t>
            </w:r>
            <w:r>
              <w:rPr>
                <w:rFonts w:ascii="Times New Roman"/>
                <w:b w:val="false"/>
                <w:i w:val="false"/>
                <w:color w:val="000000"/>
                <w:sz w:val="20"/>
              </w:rPr>
              <w:t xml:space="preserve"> </w:t>
            </w:r>
            <w:r>
              <w:rPr>
                <w:rFonts w:ascii="Times New Roman"/>
                <w:b/>
                <w:i w:val="false"/>
                <w:color w:val="000000"/>
                <w:sz w:val="20"/>
              </w:rPr>
              <w:t>ұйымыңыз</w:t>
            </w:r>
            <w:r>
              <w:rPr>
                <w:rFonts w:ascii="Times New Roman"/>
                <w:b w:val="false"/>
                <w:i w:val="false"/>
                <w:color w:val="000000"/>
                <w:sz w:val="20"/>
              </w:rPr>
              <w:t xml:space="preserve"> </w:t>
            </w:r>
            <w:r>
              <w:rPr>
                <w:rFonts w:ascii="Times New Roman"/>
                <w:b/>
                <w:i w:val="false"/>
                <w:color w:val="000000"/>
                <w:sz w:val="20"/>
              </w:rPr>
              <w:t>өнімдік</w:t>
            </w:r>
            <w:r>
              <w:rPr>
                <w:rFonts w:ascii="Times New Roman"/>
                <w:b w:val="false"/>
                <w:i w:val="false"/>
                <w:color w:val="000000"/>
                <w:sz w:val="20"/>
              </w:rPr>
              <w:t xml:space="preserve"> </w:t>
            </w:r>
            <w:r>
              <w:rPr>
                <w:rFonts w:ascii="Times New Roman"/>
                <w:b/>
                <w:i w:val="false"/>
                <w:color w:val="000000"/>
                <w:sz w:val="20"/>
              </w:rPr>
              <w:t>инновацияны</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бизнес-</w:t>
            </w:r>
            <w:r>
              <w:rPr>
                <w:rFonts w:ascii="Times New Roman"/>
                <w:b/>
                <w:i w:val="false"/>
                <w:color w:val="000000"/>
                <w:sz w:val="20"/>
              </w:rPr>
              <w:t>процестеринновациясын</w:t>
            </w:r>
            <w:r>
              <w:rPr>
                <w:rFonts w:ascii="Times New Roman"/>
                <w:b w:val="false"/>
                <w:i w:val="false"/>
                <w:color w:val="000000"/>
                <w:sz w:val="20"/>
              </w:rPr>
              <w:t xml:space="preserve"> </w:t>
            </w:r>
            <w:r>
              <w:rPr>
                <w:rFonts w:ascii="Times New Roman"/>
                <w:b/>
                <w:i w:val="false"/>
                <w:color w:val="000000"/>
                <w:sz w:val="20"/>
              </w:rPr>
              <w:t>құру</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келесі</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асырды</w:t>
            </w:r>
            <w:r>
              <w:rPr>
                <w:rFonts w:ascii="Times New Roman"/>
                <w:b/>
                <w:i w:val="false"/>
                <w:color w:val="000000"/>
                <w:sz w:val="20"/>
              </w:rPr>
              <w:t xml:space="preserve">: </w:t>
            </w:r>
          </w:p>
          <w:bookmarkEnd w:id="79"/>
          <w:p>
            <w:pPr>
              <w:spacing w:after="20"/>
              <w:ind w:left="20"/>
              <w:jc w:val="both"/>
            </w:pPr>
            <w:r>
              <w:rPr>
                <w:rFonts w:ascii="Times New Roman"/>
                <w:b w:val="false"/>
                <w:i w:val="false"/>
                <w:color w:val="000000"/>
                <w:sz w:val="20"/>
              </w:rPr>
              <w:t>
В течение последних трех лет Ваша организация осуществляла следующую деятельностьпо созданию продуктовых инноваций и инноваций бизнес-процессов:</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10" w:id="80"/>
          <w:p>
            <w:pPr>
              <w:spacing w:after="20"/>
              <w:ind w:left="20"/>
              <w:jc w:val="both"/>
            </w:pPr>
            <w:r>
              <w:rPr>
                <w:rFonts w:ascii="Times New Roman"/>
                <w:b w:val="false"/>
                <w:i w:val="false"/>
                <w:color w:val="000000"/>
                <w:sz w:val="20"/>
              </w:rPr>
              <w:t>
</w:t>
            </w:r>
            <w:r>
              <w:rPr>
                <w:rFonts w:ascii="Times New Roman"/>
                <w:b/>
                <w:i w:val="false"/>
                <w:color w:val="000000"/>
                <w:sz w:val="20"/>
              </w:rPr>
              <w:t xml:space="preserve"> 5.1.1 </w:t>
            </w:r>
            <w:r>
              <w:rPr>
                <w:rFonts w:ascii="Times New Roman"/>
                <w:b/>
                <w:i w:val="false"/>
                <w:color w:val="000000"/>
                <w:sz w:val="20"/>
              </w:rPr>
              <w:t>Ішкі</w:t>
            </w:r>
            <w:r>
              <w:rPr>
                <w:rFonts w:ascii="Times New Roman"/>
                <w:b/>
                <w:i w:val="false"/>
                <w:color w:val="000000"/>
                <w:sz w:val="20"/>
              </w:rPr>
              <w:t xml:space="preserve"> ҒЗТКЖ</w:t>
            </w:r>
            <w:r>
              <w:rPr>
                <w:rFonts w:ascii="Times New Roman"/>
                <w:b/>
                <w:i w:val="false"/>
                <w:color w:val="000000"/>
                <w:sz w:val="20"/>
              </w:rPr>
              <w:t>1</w:t>
            </w:r>
          </w:p>
          <w:bookmarkEnd w:id="80"/>
          <w:p>
            <w:pPr>
              <w:spacing w:after="20"/>
              <w:ind w:left="20"/>
              <w:jc w:val="both"/>
            </w:pPr>
            <w:r>
              <w:rPr>
                <w:rFonts w:ascii="Times New Roman"/>
                <w:b w:val="false"/>
                <w:i w:val="false"/>
                <w:color w:val="000000"/>
                <w:sz w:val="20"/>
              </w:rPr>
              <w:t>
</w:t>
            </w:r>
            <w:r>
              <w:rPr>
                <w:rFonts w:ascii="Times New Roman"/>
                <w:b/>
                <w:i w:val="false"/>
                <w:color w:val="000000"/>
                <w:sz w:val="20"/>
              </w:rPr>
              <w:t>Внутренние НИОКР</w:t>
            </w:r>
            <w:r>
              <w:rPr>
                <w:rFonts w:ascii="Times New Roman"/>
                <w:b/>
                <w:i w:val="false"/>
                <w:color w:val="000000"/>
                <w:sz w:val="20"/>
              </w:rPr>
              <w:t>1</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11" w:id="81"/>
          <w:p>
            <w:pPr>
              <w:spacing w:after="20"/>
              <w:ind w:left="20"/>
              <w:jc w:val="both"/>
            </w:pPr>
            <w:r>
              <w:rPr>
                <w:rFonts w:ascii="Times New Roman"/>
                <w:b w:val="false"/>
                <w:i w:val="false"/>
                <w:color w:val="000000"/>
                <w:sz w:val="20"/>
              </w:rPr>
              <w:t>
</w:t>
            </w:r>
            <w:r>
              <w:rPr>
                <w:rFonts w:ascii="Times New Roman"/>
                <w:b/>
                <w:i w:val="false"/>
                <w:color w:val="000000"/>
                <w:sz w:val="20"/>
              </w:rPr>
              <w:t>Иә</w:t>
            </w:r>
          </w:p>
          <w:bookmarkEnd w:id="81"/>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Да</w:t>
            </w:r>
          </w:p>
          <w:p>
            <w:pPr>
              <w:spacing w:after="20"/>
              <w:ind w:left="20"/>
              <w:jc w:val="both"/>
            </w:pPr>
          </w:p>
        </w:tc>
        <w:tc>
          <w:tcPr>
            <w:tcW w:w="4100" w:type="dxa"/>
            <w:tcBorders/>
            <w:tcMar>
              <w:top w:w="15" w:type="dxa"/>
              <w:left w:w="15" w:type="dxa"/>
              <w:bottom w:w="15" w:type="dxa"/>
              <w:right w:w="15" w:type="dxa"/>
            </w:tcMar>
            <w:vAlign w:val="center"/>
          </w:tcPr>
          <w:bookmarkStart w:name="z112" w:id="82"/>
          <w:p>
            <w:pPr>
              <w:spacing w:after="20"/>
              <w:ind w:left="20"/>
              <w:jc w:val="both"/>
            </w:pPr>
            <w:r>
              <w:rPr>
                <w:rFonts w:ascii="Times New Roman"/>
                <w:b w:val="false"/>
                <w:i w:val="false"/>
                <w:color w:val="000000"/>
                <w:sz w:val="20"/>
              </w:rPr>
              <w:t>
</w:t>
            </w:r>
            <w:r>
              <w:rPr>
                <w:rFonts w:ascii="Times New Roman"/>
                <w:b/>
                <w:i w:val="false"/>
                <w:color w:val="000000"/>
                <w:sz w:val="20"/>
              </w:rPr>
              <w:t>Жоқ</w:t>
            </w:r>
            <w:r>
              <w:rPr>
                <w:rFonts w:ascii="Times New Roman"/>
                <w:b w:val="false"/>
                <w:i w:val="false"/>
                <w:color w:val="000000"/>
                <w:sz w:val="20"/>
              </w:rPr>
              <w:t xml:space="preserve"> </w:t>
            </w:r>
          </w:p>
          <w:bookmarkEnd w:id="82"/>
          <w:p>
            <w:pPr>
              <w:spacing w:after="20"/>
              <w:ind w:left="20"/>
              <w:jc w:val="both"/>
            </w:pPr>
            <w:r>
              <w:rPr>
                <w:rFonts w:ascii="Times New Roman"/>
                <w:b w:val="false"/>
                <w:i w:val="false"/>
                <w:color w:val="000000"/>
                <w:sz w:val="20"/>
              </w:rPr>
              <w:t>
Нет</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13" w:id="83"/>
          <w:p>
            <w:pPr>
              <w:spacing w:after="20"/>
              <w:ind w:left="20"/>
              <w:jc w:val="both"/>
            </w:pPr>
            <w:r>
              <w:rPr>
                <w:rFonts w:ascii="Times New Roman"/>
                <w:b w:val="false"/>
                <w:i w:val="false"/>
                <w:color w:val="000000"/>
                <w:sz w:val="20"/>
              </w:rPr>
              <w:t>
</w:t>
            </w:r>
            <w:r>
              <w:rPr>
                <w:rFonts w:ascii="Times New Roman"/>
                <w:b/>
                <w:i w:val="false"/>
                <w:color w:val="000000"/>
                <w:sz w:val="20"/>
              </w:rPr>
              <w:t xml:space="preserve">5.1.1.1 </w:t>
            </w:r>
            <w:r>
              <w:rPr>
                <w:rFonts w:ascii="Times New Roman"/>
                <w:b/>
                <w:i w:val="false"/>
                <w:color w:val="000000"/>
                <w:sz w:val="20"/>
              </w:rPr>
              <w:t>Үнемі</w:t>
            </w:r>
          </w:p>
          <w:bookmarkEnd w:id="83"/>
          <w:p>
            <w:pPr>
              <w:spacing w:after="20"/>
              <w:ind w:left="20"/>
              <w:jc w:val="both"/>
            </w:pPr>
            <w:r>
              <w:rPr>
                <w:rFonts w:ascii="Times New Roman"/>
                <w:b w:val="false"/>
                <w:i w:val="false"/>
                <w:color w:val="000000"/>
                <w:sz w:val="20"/>
              </w:rPr>
              <w:t>
Постоянно</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5.1.1.2 </w:t>
            </w:r>
            <w:r>
              <w:rPr>
                <w:rFonts w:ascii="Times New Roman"/>
                <w:b/>
                <w:i w:val="false"/>
                <w:color w:val="000000"/>
                <w:sz w:val="20"/>
              </w:rPr>
              <w:t>Кейде</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Иногда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14" w:id="84"/>
          <w:p>
            <w:pPr>
              <w:spacing w:after="20"/>
              <w:ind w:left="20"/>
              <w:jc w:val="both"/>
            </w:pPr>
            <w:r>
              <w:rPr>
                <w:rFonts w:ascii="Times New Roman"/>
                <w:b w:val="false"/>
                <w:i w:val="false"/>
                <w:color w:val="000000"/>
                <w:sz w:val="20"/>
              </w:rPr>
              <w:t>
</w:t>
            </w:r>
            <w:r>
              <w:rPr>
                <w:rFonts w:ascii="Times New Roman"/>
                <w:b/>
                <w:i w:val="false"/>
                <w:color w:val="000000"/>
                <w:sz w:val="20"/>
              </w:rPr>
              <w:t xml:space="preserve">5.1.2 </w:t>
            </w:r>
            <w:r>
              <w:rPr>
                <w:rFonts w:ascii="Times New Roman"/>
                <w:b/>
                <w:i w:val="false"/>
                <w:color w:val="000000"/>
                <w:sz w:val="20"/>
              </w:rPr>
              <w:t>Сыртқы</w:t>
            </w:r>
            <w:r>
              <w:rPr>
                <w:rFonts w:ascii="Times New Roman"/>
                <w:b/>
                <w:i w:val="false"/>
                <w:color w:val="000000"/>
                <w:sz w:val="20"/>
              </w:rPr>
              <w:t xml:space="preserve"> ҒЗТКЖ</w:t>
            </w:r>
          </w:p>
          <w:bookmarkEnd w:id="84"/>
          <w:p>
            <w:pPr>
              <w:spacing w:after="20"/>
              <w:ind w:left="20"/>
              <w:jc w:val="both"/>
            </w:pPr>
            <w:r>
              <w:rPr>
                <w:rFonts w:ascii="Times New Roman"/>
                <w:b w:val="false"/>
                <w:i w:val="false"/>
                <w:color w:val="000000"/>
                <w:sz w:val="20"/>
              </w:rPr>
              <w:t>
Внешние НИОКР</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115" w:id="85"/>
          <w:p>
            <w:pPr>
              <w:spacing w:after="20"/>
              <w:ind w:left="20"/>
              <w:jc w:val="both"/>
            </w:pPr>
            <w:r>
              <w:rPr>
                <w:rFonts w:ascii="Times New Roman"/>
                <w:b w:val="false"/>
                <w:i w:val="false"/>
                <w:color w:val="000000"/>
                <w:sz w:val="20"/>
              </w:rPr>
              <w:t>
</w:t>
            </w:r>
            <w:r>
              <w:rPr>
                <w:rFonts w:ascii="Times New Roman"/>
                <w:b/>
                <w:i w:val="false"/>
                <w:color w:val="000000"/>
                <w:sz w:val="20"/>
              </w:rPr>
              <w:t>Иә</w:t>
            </w:r>
          </w:p>
          <w:bookmarkEnd w:id="85"/>
          <w:p>
            <w:pPr>
              <w:spacing w:after="20"/>
              <w:ind w:left="20"/>
              <w:jc w:val="both"/>
            </w:pPr>
            <w:r>
              <w:rPr>
                <w:rFonts w:ascii="Times New Roman"/>
                <w:b w:val="false"/>
                <w:i w:val="false"/>
                <w:color w:val="000000"/>
                <w:sz w:val="20"/>
              </w:rPr>
              <w:t>
Да</w:t>
            </w:r>
          </w:p>
        </w:tc>
        <w:tc>
          <w:tcPr>
            <w:tcW w:w="4100" w:type="dxa"/>
            <w:tcBorders/>
            <w:tcMar>
              <w:top w:w="15" w:type="dxa"/>
              <w:left w:w="15" w:type="dxa"/>
              <w:bottom w:w="15" w:type="dxa"/>
              <w:right w:w="15" w:type="dxa"/>
            </w:tcMar>
            <w:vAlign w:val="center"/>
          </w:tcPr>
          <w:bookmarkStart w:name="z116" w:id="86"/>
          <w:p>
            <w:pPr>
              <w:spacing w:after="20"/>
              <w:ind w:left="20"/>
              <w:jc w:val="both"/>
            </w:pPr>
            <w:r>
              <w:rPr>
                <w:rFonts w:ascii="Times New Roman"/>
                <w:b w:val="false"/>
                <w:i w:val="false"/>
                <w:color w:val="000000"/>
                <w:sz w:val="20"/>
              </w:rPr>
              <w:t>
</w:t>
            </w:r>
            <w:r>
              <w:rPr>
                <w:rFonts w:ascii="Times New Roman"/>
                <w:b/>
                <w:i w:val="false"/>
                <w:color w:val="000000"/>
                <w:sz w:val="20"/>
              </w:rPr>
              <w:t>Жоқ</w:t>
            </w:r>
          </w:p>
          <w:bookmarkEnd w:id="86"/>
          <w:p>
            <w:pPr>
              <w:spacing w:after="20"/>
              <w:ind w:left="20"/>
              <w:jc w:val="both"/>
            </w:pPr>
            <w:r>
              <w:rPr>
                <w:rFonts w:ascii="Times New Roman"/>
                <w:b w:val="false"/>
                <w:i w:val="false"/>
                <w:color w:val="000000"/>
                <w:sz w:val="20"/>
              </w:rPr>
              <w:t>
Нет</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 w:id="87"/>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87"/>
    <w:bookmarkStart w:name="z118" w:id="88"/>
    <w:p>
      <w:pPr>
        <w:spacing w:after="0"/>
        <w:ind w:left="0"/>
        <w:jc w:val="both"/>
      </w:pPr>
      <w:r>
        <w:rPr>
          <w:rFonts w:ascii="Times New Roman"/>
          <w:b w:val="false"/>
          <w:i w:val="false"/>
          <w:color w:val="000000"/>
          <w:sz w:val="28"/>
        </w:rPr>
        <w:t>
      Примечание:</w:t>
      </w:r>
    </w:p>
    <w:bookmarkEnd w:id="88"/>
    <w:bookmarkStart w:name="z119" w:id="89"/>
    <w:p>
      <w:pPr>
        <w:spacing w:after="0"/>
        <w:ind w:left="0"/>
        <w:jc w:val="both"/>
      </w:pPr>
      <w:r>
        <w:rPr>
          <w:rFonts w:ascii="Times New Roman"/>
          <w:b w:val="false"/>
          <w:i w:val="false"/>
          <w:color w:val="000000"/>
          <w:sz w:val="28"/>
        </w:rPr>
        <w:t xml:space="preserve">
      1 </w:t>
      </w:r>
      <w:r>
        <w:rPr>
          <w:rFonts w:ascii="Times New Roman"/>
          <w:b/>
          <w:i w:val="false"/>
          <w:color w:val="000000"/>
          <w:sz w:val="28"/>
        </w:rPr>
        <w:t>Мұнда</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бұдан</w:t>
      </w:r>
      <w:r>
        <w:rPr>
          <w:rFonts w:ascii="Times New Roman"/>
          <w:b w:val="false"/>
          <w:i w:val="false"/>
          <w:color w:val="000000"/>
          <w:sz w:val="28"/>
        </w:rPr>
        <w:t xml:space="preserve"> </w:t>
      </w:r>
      <w:r>
        <w:rPr>
          <w:rFonts w:ascii="Times New Roman"/>
          <w:b/>
          <w:i w:val="false"/>
          <w:color w:val="000000"/>
          <w:sz w:val="28"/>
        </w:rPr>
        <w:t>әрі</w:t>
      </w:r>
      <w:r>
        <w:rPr>
          <w:rFonts w:ascii="Times New Roman"/>
          <w:b/>
          <w:i w:val="false"/>
          <w:color w:val="000000"/>
          <w:sz w:val="28"/>
        </w:rPr>
        <w:t xml:space="preserve"> ҒЗТКЖ – </w:t>
      </w:r>
      <w:r>
        <w:rPr>
          <w:rFonts w:ascii="Times New Roman"/>
          <w:b/>
          <w:i w:val="false"/>
          <w:color w:val="000000"/>
          <w:sz w:val="28"/>
        </w:rPr>
        <w:t>ғылыми-зерттеу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тәжірибелік-конструкторлық</w:t>
      </w:r>
      <w:r>
        <w:rPr>
          <w:rFonts w:ascii="Times New Roman"/>
          <w:b w:val="false"/>
          <w:i w:val="false"/>
          <w:color w:val="000000"/>
          <w:sz w:val="28"/>
        </w:rPr>
        <w:t xml:space="preserve"> </w:t>
      </w:r>
      <w:r>
        <w:rPr>
          <w:rFonts w:ascii="Times New Roman"/>
          <w:b/>
          <w:i w:val="false"/>
          <w:color w:val="000000"/>
          <w:sz w:val="28"/>
        </w:rPr>
        <w:t>жұмыстар</w:t>
      </w:r>
    </w:p>
    <w:bookmarkEnd w:id="89"/>
    <w:bookmarkStart w:name="z120" w:id="90"/>
    <w:p>
      <w:pPr>
        <w:spacing w:after="0"/>
        <w:ind w:left="0"/>
        <w:jc w:val="both"/>
      </w:pPr>
      <w:r>
        <w:rPr>
          <w:rFonts w:ascii="Times New Roman"/>
          <w:b w:val="false"/>
          <w:i w:val="false"/>
          <w:color w:val="000000"/>
          <w:sz w:val="28"/>
        </w:rPr>
        <w:t>
      1 Здесь и далее НИОКР – научно-исследовательские и опытно-конструкторские работы</w:t>
      </w:r>
    </w:p>
    <w:bookmarkEnd w:id="90"/>
    <w:bookmarkStart w:name="z121" w:id="9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5.1.3 </w:t>
      </w:r>
      <w:r>
        <w:rPr>
          <w:rFonts w:ascii="Times New Roman"/>
          <w:b/>
          <w:i w:val="false"/>
          <w:color w:val="000000"/>
          <w:sz w:val="28"/>
        </w:rPr>
        <w:t>Заманауи</w:t>
      </w:r>
      <w:r>
        <w:rPr>
          <w:rFonts w:ascii="Times New Roman"/>
          <w:b w:val="false"/>
          <w:i w:val="false"/>
          <w:color w:val="000000"/>
          <w:sz w:val="28"/>
        </w:rPr>
        <w:t xml:space="preserve"> </w:t>
      </w:r>
      <w:r>
        <w:rPr>
          <w:rFonts w:ascii="Times New Roman"/>
          <w:b/>
          <w:i w:val="false"/>
          <w:color w:val="000000"/>
          <w:sz w:val="28"/>
        </w:rPr>
        <w:t>машиналарды</w:t>
      </w:r>
      <w:r>
        <w:rPr>
          <w:rFonts w:ascii="Times New Roman"/>
          <w:b/>
          <w:i w:val="false"/>
          <w:color w:val="000000"/>
          <w:sz w:val="28"/>
        </w:rPr>
        <w:t xml:space="preserve">, </w:t>
      </w:r>
      <w:r>
        <w:rPr>
          <w:rFonts w:ascii="Times New Roman"/>
          <w:b/>
          <w:i w:val="false"/>
          <w:color w:val="000000"/>
          <w:sz w:val="28"/>
        </w:rPr>
        <w:t>жабдықтарды</w:t>
      </w:r>
      <w:r>
        <w:rPr>
          <w:rFonts w:ascii="Times New Roman"/>
          <w:b/>
          <w:i w:val="false"/>
          <w:color w:val="000000"/>
          <w:sz w:val="28"/>
        </w:rPr>
        <w:t xml:space="preserve">, </w:t>
      </w:r>
      <w:r>
        <w:rPr>
          <w:rFonts w:ascii="Times New Roman"/>
          <w:b/>
          <w:i w:val="false"/>
          <w:color w:val="000000"/>
          <w:sz w:val="28"/>
        </w:rPr>
        <w:t>бағдарламалық</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етуді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басқа</w:t>
      </w:r>
      <w:r>
        <w:rPr>
          <w:rFonts w:ascii="Times New Roman"/>
          <w:b/>
          <w:i w:val="false"/>
          <w:color w:val="000000"/>
          <w:sz w:val="28"/>
        </w:rPr>
        <w:t xml:space="preserve"> да </w:t>
      </w:r>
      <w:r>
        <w:rPr>
          <w:rFonts w:ascii="Times New Roman"/>
          <w:b/>
          <w:i w:val="false"/>
          <w:color w:val="000000"/>
          <w:sz w:val="28"/>
        </w:rPr>
        <w:t>күрделі</w:t>
      </w:r>
      <w:r>
        <w:rPr>
          <w:rFonts w:ascii="Times New Roman"/>
          <w:b w:val="false"/>
          <w:i w:val="false"/>
          <w:color w:val="000000"/>
          <w:sz w:val="28"/>
        </w:rPr>
        <w:t xml:space="preserve"> </w:t>
      </w:r>
      <w:r>
        <w:rPr>
          <w:rFonts w:ascii="Times New Roman"/>
          <w:b/>
          <w:i w:val="false"/>
          <w:color w:val="000000"/>
          <w:sz w:val="28"/>
        </w:rPr>
        <w:t>тауарларды</w:t>
      </w:r>
      <w:r>
        <w:rPr>
          <w:rFonts w:ascii="Times New Roman"/>
          <w:b w:val="false"/>
          <w:i w:val="false"/>
          <w:color w:val="000000"/>
          <w:sz w:val="28"/>
        </w:rPr>
        <w:t xml:space="preserve"> </w:t>
      </w:r>
      <w:r>
        <w:rPr>
          <w:rFonts w:ascii="Times New Roman"/>
          <w:b/>
          <w:i w:val="false"/>
          <w:color w:val="000000"/>
          <w:sz w:val="28"/>
        </w:rPr>
        <w:t>сатып</w:t>
      </w:r>
      <w:r>
        <w:rPr>
          <w:rFonts w:ascii="Times New Roman"/>
          <w:b w:val="false"/>
          <w:i w:val="false"/>
          <w:color w:val="000000"/>
          <w:sz w:val="28"/>
        </w:rPr>
        <w:t xml:space="preserve"> </w:t>
      </w:r>
      <w:r>
        <w:rPr>
          <w:rFonts w:ascii="Times New Roman"/>
          <w:b/>
          <w:i w:val="false"/>
          <w:color w:val="000000"/>
          <w:sz w:val="28"/>
        </w:rPr>
        <w:t>алу</w:t>
      </w:r>
    </w:p>
    <w:bookmarkEnd w:id="91"/>
    <w:bookmarkStart w:name="z122" w:id="9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(ҒЗТКЖ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жұмсалған</w:t>
      </w:r>
      <w:r>
        <w:rPr>
          <w:rFonts w:ascii="Times New Roman"/>
          <w:b w:val="false"/>
          <w:i w:val="false"/>
          <w:color w:val="000000"/>
          <w:sz w:val="28"/>
        </w:rPr>
        <w:t xml:space="preserve"> </w:t>
      </w:r>
      <w:r>
        <w:rPr>
          <w:rFonts w:ascii="Times New Roman"/>
          <w:b/>
          <w:i w:val="false"/>
          <w:color w:val="000000"/>
          <w:sz w:val="28"/>
        </w:rPr>
        <w:t>шығындардан</w:t>
      </w:r>
      <w:r>
        <w:rPr>
          <w:rFonts w:ascii="Times New Roman"/>
          <w:b w:val="false"/>
          <w:i w:val="false"/>
          <w:color w:val="000000"/>
          <w:sz w:val="28"/>
        </w:rPr>
        <w:t xml:space="preserve"> </w:t>
      </w:r>
      <w:r>
        <w:rPr>
          <w:rFonts w:ascii="Times New Roman"/>
          <w:b/>
          <w:i w:val="false"/>
          <w:color w:val="000000"/>
          <w:sz w:val="28"/>
        </w:rPr>
        <w:t>басқа</w:t>
      </w:r>
      <w:r>
        <w:rPr>
          <w:rFonts w:ascii="Times New Roman"/>
          <w:b/>
          <w:i w:val="false"/>
          <w:color w:val="000000"/>
          <w:sz w:val="28"/>
        </w:rPr>
        <w:t>)</w:t>
      </w:r>
    </w:p>
    <w:bookmarkEnd w:id="92"/>
    <w:bookmarkStart w:name="z123" w:id="93"/>
    <w:p>
      <w:pPr>
        <w:spacing w:after="0"/>
        <w:ind w:left="0"/>
        <w:jc w:val="both"/>
      </w:pPr>
      <w:r>
        <w:rPr>
          <w:rFonts w:ascii="Times New Roman"/>
          <w:b w:val="false"/>
          <w:i w:val="false"/>
          <w:color w:val="000000"/>
          <w:sz w:val="28"/>
        </w:rPr>
        <w:t>
      Приобретение современных машин, оборудования, программного обеспечения и других капитальных товаров (за исключением затрат для НИОКР)</w:t>
      </w:r>
    </w:p>
    <w:bookmarkEnd w:id="93"/>
    <w:bookmarkStart w:name="z124" w:id="94"/>
    <w:p>
      <w:pPr>
        <w:spacing w:after="0"/>
        <w:ind w:left="0"/>
        <w:jc w:val="both"/>
      </w:pPr>
      <w:r>
        <w:rPr>
          <w:rFonts w:ascii="Times New Roman"/>
          <w:b w:val="false"/>
          <w:i w:val="false"/>
          <w:color w:val="000000"/>
          <w:sz w:val="28"/>
        </w:rPr>
        <w:t>
      для НИОКР)</w:t>
      </w:r>
    </w:p>
    <w:bookmarkEnd w:id="94"/>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bookmarkStart w:name="z125" w:id="95"/>
          <w:p>
            <w:pPr>
              <w:spacing w:after="20"/>
              <w:ind w:left="20"/>
              <w:jc w:val="both"/>
            </w:pPr>
            <w:r>
              <w:rPr>
                <w:rFonts w:ascii="Times New Roman"/>
                <w:b w:val="false"/>
                <w:i w:val="false"/>
                <w:color w:val="000000"/>
                <w:sz w:val="20"/>
              </w:rPr>
              <w:t>
</w:t>
            </w:r>
            <w:r>
              <w:rPr>
                <w:rFonts w:ascii="Times New Roman"/>
                <w:b/>
                <w:i w:val="false"/>
                <w:color w:val="000000"/>
                <w:sz w:val="20"/>
              </w:rPr>
              <w:t>Иә</w:t>
            </w:r>
          </w:p>
          <w:bookmarkEnd w:id="95"/>
          <w:p>
            <w:pPr>
              <w:spacing w:after="20"/>
              <w:ind w:left="20"/>
              <w:jc w:val="both"/>
            </w:pPr>
            <w:r>
              <w:rPr>
                <w:rFonts w:ascii="Times New Roman"/>
                <w:b w:val="false"/>
                <w:i w:val="false"/>
                <w:color w:val="000000"/>
                <w:sz w:val="20"/>
              </w:rPr>
              <w:t>
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bookmarkStart w:name="z126" w:id="96"/>
          <w:p>
            <w:pPr>
              <w:spacing w:after="20"/>
              <w:ind w:left="20"/>
              <w:jc w:val="both"/>
            </w:pPr>
            <w:r>
              <w:rPr>
                <w:rFonts w:ascii="Times New Roman"/>
                <w:b w:val="false"/>
                <w:i w:val="false"/>
                <w:color w:val="000000"/>
                <w:sz w:val="20"/>
              </w:rPr>
              <w:t>
</w:t>
            </w:r>
            <w:r>
              <w:rPr>
                <w:rFonts w:ascii="Times New Roman"/>
                <w:b/>
                <w:i w:val="false"/>
                <w:color w:val="000000"/>
                <w:sz w:val="20"/>
              </w:rPr>
              <w:t>Жоқ</w:t>
            </w:r>
          </w:p>
          <w:bookmarkEnd w:id="96"/>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127" w:id="97"/>
          <w:p>
            <w:pPr>
              <w:spacing w:after="20"/>
              <w:ind w:left="20"/>
              <w:jc w:val="both"/>
            </w:pPr>
            <w:r>
              <w:rPr>
                <w:rFonts w:ascii="Times New Roman"/>
                <w:b w:val="false"/>
                <w:i w:val="false"/>
                <w:color w:val="000000"/>
                <w:sz w:val="20"/>
              </w:rPr>
              <w:t>
</w:t>
            </w:r>
            <w:r>
              <w:rPr>
                <w:rFonts w:ascii="Times New Roman"/>
                <w:b/>
                <w:i w:val="false"/>
                <w:color w:val="000000"/>
                <w:sz w:val="20"/>
              </w:rPr>
              <w:t xml:space="preserve">5.1.4 </w:t>
            </w:r>
            <w:r>
              <w:rPr>
                <w:rFonts w:ascii="Times New Roman"/>
                <w:b/>
                <w:i w:val="false"/>
                <w:color w:val="000000"/>
                <w:sz w:val="20"/>
              </w:rPr>
              <w:t>Білімді</w:t>
            </w:r>
            <w:r>
              <w:rPr>
                <w:rFonts w:ascii="Times New Roman"/>
                <w:b w:val="false"/>
                <w:i w:val="false"/>
                <w:color w:val="000000"/>
                <w:sz w:val="20"/>
              </w:rPr>
              <w:t xml:space="preserve"> </w:t>
            </w:r>
            <w:r>
              <w:rPr>
                <w:rFonts w:ascii="Times New Roman"/>
                <w:b/>
                <w:i w:val="false"/>
                <w:color w:val="000000"/>
                <w:sz w:val="20"/>
              </w:rPr>
              <w:t>сыртқы</w:t>
            </w:r>
            <w:r>
              <w:rPr>
                <w:rFonts w:ascii="Times New Roman"/>
                <w:b w:val="false"/>
                <w:i w:val="false"/>
                <w:color w:val="000000"/>
                <w:sz w:val="20"/>
              </w:rPr>
              <w:t xml:space="preserve"> </w:t>
            </w:r>
            <w:r>
              <w:rPr>
                <w:rFonts w:ascii="Times New Roman"/>
                <w:b/>
                <w:i w:val="false"/>
                <w:color w:val="000000"/>
                <w:sz w:val="20"/>
              </w:rPr>
              <w:t>көздерден</w:t>
            </w:r>
            <w:r>
              <w:rPr>
                <w:rFonts w:ascii="Times New Roman"/>
                <w:b w:val="false"/>
                <w:i w:val="false"/>
                <w:color w:val="000000"/>
                <w:sz w:val="20"/>
              </w:rPr>
              <w:t xml:space="preserve"> </w:t>
            </w:r>
            <w:r>
              <w:rPr>
                <w:rFonts w:ascii="Times New Roman"/>
                <w:b/>
                <w:i w:val="false"/>
                <w:color w:val="000000"/>
                <w:sz w:val="20"/>
              </w:rPr>
              <w:t>алу</w:t>
            </w:r>
          </w:p>
          <w:bookmarkEnd w:id="97"/>
          <w:p>
            <w:pPr>
              <w:spacing w:after="20"/>
              <w:ind w:left="20"/>
              <w:jc w:val="both"/>
            </w:pPr>
            <w:r>
              <w:rPr>
                <w:rFonts w:ascii="Times New Roman"/>
                <w:b w:val="false"/>
                <w:i w:val="false"/>
                <w:color w:val="000000"/>
                <w:sz w:val="20"/>
              </w:rPr>
              <w:t>
Приобретение знаний из внешних источников</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128" w:id="98"/>
          <w:p>
            <w:pPr>
              <w:spacing w:after="20"/>
              <w:ind w:left="20"/>
              <w:jc w:val="both"/>
            </w:pPr>
            <w:r>
              <w:rPr>
                <w:rFonts w:ascii="Times New Roman"/>
                <w:b w:val="false"/>
                <w:i w:val="false"/>
                <w:color w:val="000000"/>
                <w:sz w:val="20"/>
              </w:rPr>
              <w:t>
</w:t>
            </w:r>
            <w:r>
              <w:rPr>
                <w:rFonts w:ascii="Times New Roman"/>
                <w:b/>
                <w:i w:val="false"/>
                <w:color w:val="000000"/>
                <w:sz w:val="20"/>
              </w:rPr>
              <w:t>Иә</w:t>
            </w:r>
          </w:p>
          <w:bookmarkEnd w:id="98"/>
          <w:p>
            <w:pPr>
              <w:spacing w:after="20"/>
              <w:ind w:left="20"/>
              <w:jc w:val="both"/>
            </w:pPr>
            <w:r>
              <w:rPr>
                <w:rFonts w:ascii="Times New Roman"/>
                <w:b w:val="false"/>
                <w:i w:val="false"/>
                <w:color w:val="000000"/>
                <w:sz w:val="20"/>
              </w:rPr>
              <w:t>
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bookmarkStart w:name="z129" w:id="99"/>
          <w:p>
            <w:pPr>
              <w:spacing w:after="20"/>
              <w:ind w:left="20"/>
              <w:jc w:val="both"/>
            </w:pPr>
            <w:r>
              <w:rPr>
                <w:rFonts w:ascii="Times New Roman"/>
                <w:b w:val="false"/>
                <w:i w:val="false"/>
                <w:color w:val="000000"/>
                <w:sz w:val="20"/>
              </w:rPr>
              <w:t>
</w:t>
            </w:r>
            <w:r>
              <w:rPr>
                <w:rFonts w:ascii="Times New Roman"/>
                <w:b/>
                <w:i w:val="false"/>
                <w:color w:val="000000"/>
                <w:sz w:val="20"/>
              </w:rPr>
              <w:t>Жоқ</w:t>
            </w:r>
          </w:p>
          <w:bookmarkEnd w:id="99"/>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130" w:id="100"/>
          <w:p>
            <w:pPr>
              <w:spacing w:after="20"/>
              <w:ind w:left="20"/>
              <w:jc w:val="both"/>
            </w:pPr>
            <w:r>
              <w:rPr>
                <w:rFonts w:ascii="Times New Roman"/>
                <w:b w:val="false"/>
                <w:i w:val="false"/>
                <w:color w:val="000000"/>
                <w:sz w:val="20"/>
              </w:rPr>
              <w:t>
</w:t>
            </w:r>
            <w:r>
              <w:rPr>
                <w:rFonts w:ascii="Times New Roman"/>
                <w:b/>
                <w:i w:val="false"/>
                <w:color w:val="000000"/>
                <w:sz w:val="20"/>
              </w:rPr>
              <w:t xml:space="preserve">5.1.5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асыру</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оқыту</w:t>
            </w:r>
          </w:p>
          <w:bookmarkEnd w:id="100"/>
          <w:p>
            <w:pPr>
              <w:spacing w:after="20"/>
              <w:ind w:left="20"/>
              <w:jc w:val="both"/>
            </w:pPr>
            <w:r>
              <w:rPr>
                <w:rFonts w:ascii="Times New Roman"/>
                <w:b w:val="false"/>
                <w:i w:val="false"/>
                <w:color w:val="000000"/>
                <w:sz w:val="20"/>
              </w:rPr>
              <w:t>
Обучение для осуществления инновационной деятельности</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131" w:id="101"/>
          <w:p>
            <w:pPr>
              <w:spacing w:after="20"/>
              <w:ind w:left="20"/>
              <w:jc w:val="both"/>
            </w:pPr>
            <w:r>
              <w:rPr>
                <w:rFonts w:ascii="Times New Roman"/>
                <w:b w:val="false"/>
                <w:i w:val="false"/>
                <w:color w:val="000000"/>
                <w:sz w:val="20"/>
              </w:rPr>
              <w:t>
</w:t>
            </w:r>
            <w:r>
              <w:rPr>
                <w:rFonts w:ascii="Times New Roman"/>
                <w:b/>
                <w:i w:val="false"/>
                <w:color w:val="000000"/>
                <w:sz w:val="20"/>
              </w:rPr>
              <w:t>Иә</w:t>
            </w:r>
          </w:p>
          <w:bookmarkEnd w:id="101"/>
          <w:p>
            <w:pPr>
              <w:spacing w:after="20"/>
              <w:ind w:left="20"/>
              <w:jc w:val="both"/>
            </w:pPr>
            <w:r>
              <w:rPr>
                <w:rFonts w:ascii="Times New Roman"/>
                <w:b w:val="false"/>
                <w:i w:val="false"/>
                <w:color w:val="000000"/>
                <w:sz w:val="20"/>
              </w:rPr>
              <w:t>
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bookmarkStart w:name="z132" w:id="102"/>
          <w:p>
            <w:pPr>
              <w:spacing w:after="20"/>
              <w:ind w:left="20"/>
              <w:jc w:val="both"/>
            </w:pPr>
            <w:r>
              <w:rPr>
                <w:rFonts w:ascii="Times New Roman"/>
                <w:b w:val="false"/>
                <w:i w:val="false"/>
                <w:color w:val="000000"/>
                <w:sz w:val="20"/>
              </w:rPr>
              <w:t>
</w:t>
            </w:r>
            <w:r>
              <w:rPr>
                <w:rFonts w:ascii="Times New Roman"/>
                <w:b/>
                <w:i w:val="false"/>
                <w:color w:val="000000"/>
                <w:sz w:val="20"/>
              </w:rPr>
              <w:t>Жоқ</w:t>
            </w:r>
          </w:p>
          <w:bookmarkEnd w:id="102"/>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133" w:id="103"/>
          <w:p>
            <w:pPr>
              <w:spacing w:after="20"/>
              <w:ind w:left="20"/>
              <w:jc w:val="both"/>
            </w:pPr>
            <w:r>
              <w:rPr>
                <w:rFonts w:ascii="Times New Roman"/>
                <w:b w:val="false"/>
                <w:i w:val="false"/>
                <w:color w:val="000000"/>
                <w:sz w:val="20"/>
              </w:rPr>
              <w:t>
</w:t>
            </w:r>
            <w:r>
              <w:rPr>
                <w:rFonts w:ascii="Times New Roman"/>
                <w:b/>
                <w:i w:val="false"/>
                <w:color w:val="000000"/>
                <w:sz w:val="20"/>
              </w:rPr>
              <w:t xml:space="preserve">5.1.6 </w:t>
            </w:r>
            <w:r>
              <w:rPr>
                <w:rFonts w:ascii="Times New Roman"/>
                <w:b/>
                <w:i w:val="false"/>
                <w:color w:val="000000"/>
                <w:sz w:val="20"/>
              </w:rPr>
              <w:t>Инновацияны</w:t>
            </w:r>
            <w:r>
              <w:rPr>
                <w:rFonts w:ascii="Times New Roman"/>
                <w:b w:val="false"/>
                <w:i w:val="false"/>
                <w:color w:val="000000"/>
                <w:sz w:val="20"/>
              </w:rPr>
              <w:t xml:space="preserve"> </w:t>
            </w:r>
            <w:r>
              <w:rPr>
                <w:rFonts w:ascii="Times New Roman"/>
                <w:b/>
                <w:i w:val="false"/>
                <w:color w:val="000000"/>
                <w:sz w:val="20"/>
              </w:rPr>
              <w:t>нарыққа</w:t>
            </w:r>
            <w:r>
              <w:rPr>
                <w:rFonts w:ascii="Times New Roman"/>
                <w:b w:val="false"/>
                <w:i w:val="false"/>
                <w:color w:val="000000"/>
                <w:sz w:val="20"/>
              </w:rPr>
              <w:t xml:space="preserve"> </w:t>
            </w:r>
            <w:r>
              <w:rPr>
                <w:rFonts w:ascii="Times New Roman"/>
                <w:b/>
                <w:i w:val="false"/>
                <w:color w:val="000000"/>
                <w:sz w:val="20"/>
              </w:rPr>
              <w:t>енгізу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шығару</w:t>
            </w:r>
          </w:p>
          <w:bookmarkEnd w:id="103"/>
          <w:p>
            <w:pPr>
              <w:spacing w:after="20"/>
              <w:ind w:left="20"/>
              <w:jc w:val="both"/>
            </w:pPr>
            <w:r>
              <w:rPr>
                <w:rFonts w:ascii="Times New Roman"/>
                <w:b w:val="false"/>
                <w:i w:val="false"/>
                <w:color w:val="000000"/>
                <w:sz w:val="20"/>
              </w:rPr>
              <w:t>
Внедрение и вывод инноваций на рынок</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134" w:id="104"/>
          <w:p>
            <w:pPr>
              <w:spacing w:after="20"/>
              <w:ind w:left="20"/>
              <w:jc w:val="both"/>
            </w:pPr>
            <w:r>
              <w:rPr>
                <w:rFonts w:ascii="Times New Roman"/>
                <w:b w:val="false"/>
                <w:i w:val="false"/>
                <w:color w:val="000000"/>
                <w:sz w:val="20"/>
              </w:rPr>
              <w:t>
</w:t>
            </w:r>
            <w:r>
              <w:rPr>
                <w:rFonts w:ascii="Times New Roman"/>
                <w:b/>
                <w:i w:val="false"/>
                <w:color w:val="000000"/>
                <w:sz w:val="20"/>
              </w:rPr>
              <w:t>Иә</w:t>
            </w:r>
          </w:p>
          <w:bookmarkEnd w:id="104"/>
          <w:p>
            <w:pPr>
              <w:spacing w:after="20"/>
              <w:ind w:left="20"/>
              <w:jc w:val="both"/>
            </w:pPr>
            <w:r>
              <w:rPr>
                <w:rFonts w:ascii="Times New Roman"/>
                <w:b w:val="false"/>
                <w:i w:val="false"/>
                <w:color w:val="000000"/>
                <w:sz w:val="20"/>
              </w:rPr>
              <w:t>
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bookmarkStart w:name="z135" w:id="105"/>
          <w:p>
            <w:pPr>
              <w:spacing w:after="20"/>
              <w:ind w:left="20"/>
              <w:jc w:val="both"/>
            </w:pPr>
            <w:r>
              <w:rPr>
                <w:rFonts w:ascii="Times New Roman"/>
                <w:b w:val="false"/>
                <w:i w:val="false"/>
                <w:color w:val="000000"/>
                <w:sz w:val="20"/>
              </w:rPr>
              <w:t>
</w:t>
            </w:r>
            <w:r>
              <w:rPr>
                <w:rFonts w:ascii="Times New Roman"/>
                <w:b/>
                <w:i w:val="false"/>
                <w:color w:val="000000"/>
                <w:sz w:val="20"/>
              </w:rPr>
              <w:t>Жоқ</w:t>
            </w:r>
          </w:p>
          <w:bookmarkEnd w:id="105"/>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136" w:id="106"/>
          <w:p>
            <w:pPr>
              <w:spacing w:after="20"/>
              <w:ind w:left="20"/>
              <w:jc w:val="both"/>
            </w:pPr>
            <w:r>
              <w:rPr>
                <w:rFonts w:ascii="Times New Roman"/>
                <w:b w:val="false"/>
                <w:i w:val="false"/>
                <w:color w:val="000000"/>
                <w:sz w:val="20"/>
              </w:rPr>
              <w:t>
</w:t>
            </w:r>
            <w:r>
              <w:rPr>
                <w:rFonts w:ascii="Times New Roman"/>
                <w:b/>
                <w:i w:val="false"/>
                <w:color w:val="000000"/>
                <w:sz w:val="20"/>
              </w:rPr>
              <w:t xml:space="preserve">5.1.7 Дизайн </w:t>
            </w:r>
            <w:r>
              <w:rPr>
                <w:rFonts w:ascii="Times New Roman"/>
                <w:b/>
                <w:i w:val="false"/>
                <w:color w:val="000000"/>
                <w:sz w:val="20"/>
              </w:rPr>
              <w:t>әзірлеу</w:t>
            </w:r>
          </w:p>
          <w:bookmarkEnd w:id="106"/>
          <w:p>
            <w:pPr>
              <w:spacing w:after="20"/>
              <w:ind w:left="20"/>
              <w:jc w:val="both"/>
            </w:pPr>
            <w:r>
              <w:rPr>
                <w:rFonts w:ascii="Times New Roman"/>
                <w:b w:val="false"/>
                <w:i w:val="false"/>
                <w:color w:val="000000"/>
                <w:sz w:val="20"/>
              </w:rPr>
              <w:t>
Разработка дизайна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137" w:id="107"/>
          <w:p>
            <w:pPr>
              <w:spacing w:after="20"/>
              <w:ind w:left="20"/>
              <w:jc w:val="both"/>
            </w:pPr>
            <w:r>
              <w:rPr>
                <w:rFonts w:ascii="Times New Roman"/>
                <w:b w:val="false"/>
                <w:i w:val="false"/>
                <w:color w:val="000000"/>
                <w:sz w:val="20"/>
              </w:rPr>
              <w:t>
</w:t>
            </w:r>
            <w:r>
              <w:rPr>
                <w:rFonts w:ascii="Times New Roman"/>
                <w:b/>
                <w:i w:val="false"/>
                <w:color w:val="000000"/>
                <w:sz w:val="20"/>
              </w:rPr>
              <w:t>Иә</w:t>
            </w:r>
          </w:p>
          <w:bookmarkEnd w:id="107"/>
          <w:p>
            <w:pPr>
              <w:spacing w:after="20"/>
              <w:ind w:left="20"/>
              <w:jc w:val="both"/>
            </w:pPr>
            <w:r>
              <w:rPr>
                <w:rFonts w:ascii="Times New Roman"/>
                <w:b w:val="false"/>
                <w:i w:val="false"/>
                <w:color w:val="000000"/>
                <w:sz w:val="20"/>
              </w:rPr>
              <w:t>
Да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bookmarkStart w:name="z138" w:id="108"/>
          <w:p>
            <w:pPr>
              <w:spacing w:after="20"/>
              <w:ind w:left="20"/>
              <w:jc w:val="both"/>
            </w:pPr>
            <w:r>
              <w:rPr>
                <w:rFonts w:ascii="Times New Roman"/>
                <w:b w:val="false"/>
                <w:i w:val="false"/>
                <w:color w:val="000000"/>
                <w:sz w:val="20"/>
              </w:rPr>
              <w:t>
</w:t>
            </w:r>
            <w:r>
              <w:rPr>
                <w:rFonts w:ascii="Times New Roman"/>
                <w:b/>
                <w:i w:val="false"/>
                <w:color w:val="000000"/>
                <w:sz w:val="20"/>
              </w:rPr>
              <w:t>Жоқ</w:t>
            </w:r>
          </w:p>
          <w:bookmarkEnd w:id="108"/>
          <w:p>
            <w:pPr>
              <w:spacing w:after="20"/>
              <w:ind w:left="20"/>
              <w:jc w:val="both"/>
            </w:pPr>
            <w:r>
              <w:rPr>
                <w:rFonts w:ascii="Times New Roman"/>
                <w:b w:val="false"/>
                <w:i w:val="false"/>
                <w:color w:val="000000"/>
                <w:sz w:val="20"/>
              </w:rPr>
              <w:t>
Нет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393700" cy="38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10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5.1.8 </w:t>
      </w:r>
      <w:r>
        <w:rPr>
          <w:rFonts w:ascii="Times New Roman"/>
          <w:b/>
          <w:i w:val="false"/>
          <w:color w:val="000000"/>
          <w:sz w:val="28"/>
        </w:rPr>
        <w:t>Инновациялық</w:t>
      </w:r>
      <w:r>
        <w:rPr>
          <w:rFonts w:ascii="Times New Roman"/>
          <w:b w:val="false"/>
          <w:i w:val="false"/>
          <w:color w:val="000000"/>
          <w:sz w:val="28"/>
        </w:rPr>
        <w:t xml:space="preserve"> </w:t>
      </w:r>
      <w:r>
        <w:rPr>
          <w:rFonts w:ascii="Times New Roman"/>
          <w:b/>
          <w:i w:val="false"/>
          <w:color w:val="000000"/>
          <w:sz w:val="28"/>
        </w:rPr>
        <w:t>қызметтің</w:t>
      </w:r>
      <w:r>
        <w:rPr>
          <w:rFonts w:ascii="Times New Roman"/>
          <w:b w:val="false"/>
          <w:i w:val="false"/>
          <w:color w:val="000000"/>
          <w:sz w:val="28"/>
        </w:rPr>
        <w:t xml:space="preserve"> </w:t>
      </w:r>
      <w:r>
        <w:rPr>
          <w:rFonts w:ascii="Times New Roman"/>
          <w:b/>
          <w:i w:val="false"/>
          <w:color w:val="000000"/>
          <w:sz w:val="28"/>
        </w:rPr>
        <w:t>басқа</w:t>
      </w:r>
      <w:r>
        <w:rPr>
          <w:rFonts w:ascii="Times New Roman"/>
          <w:b w:val="false"/>
          <w:i w:val="false"/>
          <w:color w:val="000000"/>
          <w:sz w:val="28"/>
        </w:rPr>
        <w:t xml:space="preserve"> </w:t>
      </w:r>
      <w:r>
        <w:rPr>
          <w:rFonts w:ascii="Times New Roman"/>
          <w:b/>
          <w:i w:val="false"/>
          <w:color w:val="000000"/>
          <w:sz w:val="28"/>
        </w:rPr>
        <w:t>түрлері</w:t>
      </w:r>
    </w:p>
    <w:bookmarkEnd w:id="109"/>
    <w:bookmarkStart w:name="z140" w:id="110"/>
    <w:p>
      <w:pPr>
        <w:spacing w:after="0"/>
        <w:ind w:left="0"/>
        <w:jc w:val="both"/>
      </w:pPr>
      <w:r>
        <w:rPr>
          <w:rFonts w:ascii="Times New Roman"/>
          <w:b w:val="false"/>
          <w:i w:val="false"/>
          <w:color w:val="000000"/>
          <w:sz w:val="28"/>
        </w:rPr>
        <w:t>
      Другие виды инновационной деятельности _________________________________________</w:t>
      </w:r>
    </w:p>
    <w:bookmarkEnd w:id="110"/>
    <w:bookmarkStart w:name="z141" w:id="11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5.2 </w:t>
      </w:r>
      <w:r>
        <w:rPr>
          <w:rFonts w:ascii="Times New Roman"/>
          <w:b/>
          <w:i w:val="false"/>
          <w:color w:val="000000"/>
          <w:sz w:val="28"/>
        </w:rPr>
        <w:t>Инновацияларды</w:t>
      </w:r>
      <w:r>
        <w:rPr>
          <w:rFonts w:ascii="Times New Roman"/>
          <w:b w:val="false"/>
          <w:i w:val="false"/>
          <w:color w:val="000000"/>
          <w:sz w:val="28"/>
        </w:rPr>
        <w:t xml:space="preserve"> </w:t>
      </w:r>
      <w:r>
        <w:rPr>
          <w:rFonts w:ascii="Times New Roman"/>
          <w:b/>
          <w:i w:val="false"/>
          <w:color w:val="000000"/>
          <w:sz w:val="28"/>
        </w:rPr>
        <w:t>жүзеге</w:t>
      </w:r>
      <w:r>
        <w:rPr>
          <w:rFonts w:ascii="Times New Roman"/>
          <w:b w:val="false"/>
          <w:i w:val="false"/>
          <w:color w:val="000000"/>
          <w:sz w:val="28"/>
        </w:rPr>
        <w:t xml:space="preserve"> </w:t>
      </w:r>
      <w:r>
        <w:rPr>
          <w:rFonts w:ascii="Times New Roman"/>
          <w:b/>
          <w:i w:val="false"/>
          <w:color w:val="000000"/>
          <w:sz w:val="28"/>
        </w:rPr>
        <w:t>асыруға</w:t>
      </w:r>
      <w:r>
        <w:rPr>
          <w:rFonts w:ascii="Times New Roman"/>
          <w:b w:val="false"/>
          <w:i w:val="false"/>
          <w:color w:val="000000"/>
          <w:sz w:val="28"/>
        </w:rPr>
        <w:t xml:space="preserve"> </w:t>
      </w:r>
      <w:r>
        <w:rPr>
          <w:rFonts w:ascii="Times New Roman"/>
          <w:b/>
          <w:i w:val="false"/>
          <w:color w:val="000000"/>
          <w:sz w:val="28"/>
        </w:rPr>
        <w:t>жұмсалған</w:t>
      </w:r>
      <w:r>
        <w:rPr>
          <w:rFonts w:ascii="Times New Roman"/>
          <w:b w:val="false"/>
          <w:i w:val="false"/>
          <w:color w:val="000000"/>
          <w:sz w:val="28"/>
        </w:rPr>
        <w:t xml:space="preserve"> </w:t>
      </w:r>
      <w:r>
        <w:rPr>
          <w:rFonts w:ascii="Times New Roman"/>
          <w:b/>
          <w:i w:val="false"/>
          <w:color w:val="000000"/>
          <w:sz w:val="28"/>
        </w:rPr>
        <w:t>шығындардың</w:t>
      </w:r>
      <w:r>
        <w:rPr>
          <w:rFonts w:ascii="Times New Roman"/>
          <w:b w:val="false"/>
          <w:i w:val="false"/>
          <w:color w:val="000000"/>
          <w:sz w:val="28"/>
        </w:rPr>
        <w:t xml:space="preserve"> </w:t>
      </w:r>
      <w:r>
        <w:rPr>
          <w:rFonts w:ascii="Times New Roman"/>
          <w:b/>
          <w:i w:val="false"/>
          <w:color w:val="000000"/>
          <w:sz w:val="28"/>
        </w:rPr>
        <w:t>сомасын</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теңге</w:t>
      </w:r>
    </w:p>
    <w:bookmarkEnd w:id="111"/>
    <w:bookmarkStart w:name="z142" w:id="112"/>
    <w:p>
      <w:pPr>
        <w:spacing w:after="0"/>
        <w:ind w:left="0"/>
        <w:jc w:val="both"/>
      </w:pPr>
      <w:r>
        <w:rPr>
          <w:rFonts w:ascii="Times New Roman"/>
          <w:b w:val="false"/>
          <w:i w:val="false"/>
          <w:color w:val="000000"/>
          <w:sz w:val="28"/>
        </w:rPr>
        <w:t>
      Укажите сумму затрат на осуществление инноваций, тысяч теңге</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13"/>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i w:val="false"/>
                <w:color w:val="000000"/>
                <w:sz w:val="20"/>
              </w:rPr>
              <w:t xml:space="preserve"> коды</w:t>
            </w:r>
          </w:p>
          <w:bookmarkEnd w:id="113"/>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14"/>
          <w:p>
            <w:pPr>
              <w:spacing w:after="20"/>
              <w:ind w:left="20"/>
              <w:jc w:val="both"/>
            </w:pPr>
            <w:r>
              <w:rPr>
                <w:rFonts w:ascii="Times New Roman"/>
                <w:b w:val="false"/>
                <w:i w:val="false"/>
                <w:color w:val="000000"/>
                <w:sz w:val="20"/>
              </w:rPr>
              <w:t>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атауы</w:t>
            </w:r>
          </w:p>
          <w:bookmarkEnd w:id="114"/>
          <w:p>
            <w:pPr>
              <w:spacing w:after="20"/>
              <w:ind w:left="20"/>
              <w:jc w:val="both"/>
            </w:pPr>
            <w:r>
              <w:rPr>
                <w:rFonts w:ascii="Times New Roman"/>
                <w:b w:val="false"/>
                <w:i w:val="false"/>
                <w:color w:val="000000"/>
                <w:sz w:val="20"/>
              </w:rPr>
              <w:t>
Наименования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15"/>
          <w:p>
            <w:pPr>
              <w:spacing w:after="20"/>
              <w:ind w:left="20"/>
              <w:jc w:val="both"/>
            </w:pPr>
            <w:r>
              <w:rPr>
                <w:rFonts w:ascii="Times New Roman"/>
                <w:b w:val="false"/>
                <w:i w:val="false"/>
                <w:color w:val="000000"/>
                <w:sz w:val="20"/>
              </w:rPr>
              <w:t>
</w:t>
            </w:r>
            <w:r>
              <w:rPr>
                <w:rFonts w:ascii="Times New Roman"/>
                <w:b/>
                <w:i w:val="false"/>
                <w:color w:val="000000"/>
                <w:sz w:val="20"/>
              </w:rPr>
              <w:t>Өнімдік</w:t>
            </w:r>
            <w:r>
              <w:rPr>
                <w:rFonts w:ascii="Times New Roman"/>
                <w:b w:val="false"/>
                <w:i w:val="false"/>
                <w:color w:val="000000"/>
                <w:sz w:val="20"/>
              </w:rPr>
              <w:t xml:space="preserve"> </w:t>
            </w:r>
            <w:r>
              <w:rPr>
                <w:rFonts w:ascii="Times New Roman"/>
                <w:b/>
                <w:i w:val="false"/>
                <w:color w:val="000000"/>
                <w:sz w:val="20"/>
              </w:rPr>
              <w:t>инновациялар</w:t>
            </w:r>
          </w:p>
          <w:bookmarkEnd w:id="115"/>
          <w:p>
            <w:pPr>
              <w:spacing w:after="20"/>
              <w:ind w:left="20"/>
              <w:jc w:val="both"/>
            </w:pPr>
            <w:r>
              <w:rPr>
                <w:rFonts w:ascii="Times New Roman"/>
                <w:b w:val="false"/>
                <w:i w:val="false"/>
                <w:color w:val="000000"/>
                <w:sz w:val="20"/>
              </w:rPr>
              <w:t>
Продуктовые инноваций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16"/>
          <w:p>
            <w:pPr>
              <w:spacing w:after="20"/>
              <w:ind w:left="20"/>
              <w:jc w:val="both"/>
            </w:pPr>
            <w:r>
              <w:rPr>
                <w:rFonts w:ascii="Times New Roman"/>
                <w:b w:val="false"/>
                <w:i w:val="false"/>
                <w:color w:val="000000"/>
                <w:sz w:val="20"/>
              </w:rPr>
              <w:t>
</w:t>
            </w:r>
            <w:r>
              <w:rPr>
                <w:rFonts w:ascii="Times New Roman"/>
                <w:b/>
                <w:i w:val="false"/>
                <w:color w:val="000000"/>
                <w:sz w:val="20"/>
              </w:rPr>
              <w:t>Бизнес-</w:t>
            </w:r>
            <w:r>
              <w:rPr>
                <w:rFonts w:ascii="Times New Roman"/>
                <w:b/>
                <w:i w:val="false"/>
                <w:color w:val="000000"/>
                <w:sz w:val="20"/>
              </w:rPr>
              <w:t>процестер</w:t>
            </w:r>
            <w:r>
              <w:rPr>
                <w:rFonts w:ascii="Times New Roman"/>
                <w:b w:val="false"/>
                <w:i w:val="false"/>
                <w:color w:val="000000"/>
                <w:sz w:val="20"/>
              </w:rPr>
              <w:t xml:space="preserve"> </w:t>
            </w:r>
            <w:r>
              <w:rPr>
                <w:rFonts w:ascii="Times New Roman"/>
                <w:b/>
                <w:i w:val="false"/>
                <w:color w:val="000000"/>
                <w:sz w:val="20"/>
              </w:rPr>
              <w:t>инновациясы</w:t>
            </w:r>
          </w:p>
          <w:bookmarkEnd w:id="116"/>
          <w:p>
            <w:pPr>
              <w:spacing w:after="20"/>
              <w:ind w:left="20"/>
              <w:jc w:val="both"/>
            </w:pPr>
            <w:r>
              <w:rPr>
                <w:rFonts w:ascii="Times New Roman"/>
                <w:b w:val="false"/>
                <w:i w:val="false"/>
                <w:color w:val="000000"/>
                <w:sz w:val="20"/>
              </w:rPr>
              <w:t>
Инновация бизнес-процессов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17"/>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117"/>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18"/>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p>
          <w:bookmarkEnd w:id="118"/>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19"/>
          <w:p>
            <w:pPr>
              <w:spacing w:after="20"/>
              <w:ind w:left="20"/>
              <w:jc w:val="both"/>
            </w:pPr>
            <w:r>
              <w:rPr>
                <w:rFonts w:ascii="Times New Roman"/>
                <w:b w:val="false"/>
                <w:i w:val="false"/>
                <w:color w:val="000000"/>
                <w:sz w:val="20"/>
              </w:rPr>
              <w:t>
</w:t>
            </w:r>
            <w:r>
              <w:rPr>
                <w:rFonts w:ascii="Times New Roman"/>
                <w:b/>
                <w:i w:val="false"/>
                <w:color w:val="000000"/>
                <w:sz w:val="20"/>
              </w:rPr>
              <w:t>ҒЗТКЖ-</w:t>
            </w:r>
            <w:r>
              <w:rPr>
                <w:rFonts w:ascii="Times New Roman"/>
                <w:b/>
                <w:i w:val="false"/>
                <w:color w:val="000000"/>
                <w:sz w:val="20"/>
              </w:rPr>
              <w:t>ға</w:t>
            </w:r>
            <w:r>
              <w:rPr>
                <w:rFonts w:ascii="Times New Roman"/>
                <w:b w:val="false"/>
                <w:i w:val="false"/>
                <w:color w:val="000000"/>
                <w:sz w:val="20"/>
              </w:rPr>
              <w:t xml:space="preserve"> </w:t>
            </w:r>
            <w:r>
              <w:rPr>
                <w:rFonts w:ascii="Times New Roman"/>
                <w:b/>
                <w:i w:val="false"/>
                <w:color w:val="000000"/>
                <w:sz w:val="20"/>
              </w:rPr>
              <w:t>ішкі</w:t>
            </w:r>
            <w:r>
              <w:rPr>
                <w:rFonts w:ascii="Times New Roman"/>
                <w:b w:val="false"/>
                <w:i w:val="false"/>
                <w:color w:val="000000"/>
                <w:sz w:val="20"/>
              </w:rPr>
              <w:t xml:space="preserve"> </w:t>
            </w:r>
            <w:r>
              <w:rPr>
                <w:rFonts w:ascii="Times New Roman"/>
                <w:b/>
                <w:i w:val="false"/>
                <w:color w:val="000000"/>
                <w:sz w:val="20"/>
              </w:rPr>
              <w:t>шығындар</w:t>
            </w:r>
            <w:r>
              <w:rPr>
                <w:rFonts w:ascii="Times New Roman"/>
                <w:b/>
                <w:i w:val="false"/>
                <w:color w:val="000000"/>
                <w:sz w:val="20"/>
              </w:rPr>
              <w:t xml:space="preserve"> (</w:t>
            </w:r>
            <w:r>
              <w:rPr>
                <w:rFonts w:ascii="Times New Roman"/>
                <w:b/>
                <w:i w:val="false"/>
                <w:color w:val="000000"/>
                <w:sz w:val="20"/>
              </w:rPr>
              <w:t>ағымдағы</w:t>
            </w:r>
            <w:r>
              <w:rPr>
                <w:rFonts w:ascii="Times New Roman"/>
                <w:b w:val="false"/>
                <w:i w:val="false"/>
                <w:color w:val="000000"/>
                <w:sz w:val="20"/>
              </w:rPr>
              <w:t xml:space="preserve"> </w:t>
            </w:r>
            <w:r>
              <w:rPr>
                <w:rFonts w:ascii="Times New Roman"/>
                <w:b/>
                <w:i w:val="false"/>
                <w:color w:val="000000"/>
                <w:sz w:val="20"/>
              </w:rPr>
              <w:t>шығындар</w:t>
            </w:r>
            <w:r>
              <w:rPr>
                <w:rFonts w:ascii="Times New Roman"/>
                <w:b/>
                <w:i w:val="false"/>
                <w:color w:val="000000"/>
                <w:sz w:val="20"/>
              </w:rPr>
              <w:t xml:space="preserve"> (</w:t>
            </w:r>
            <w:r>
              <w:rPr>
                <w:rFonts w:ascii="Times New Roman"/>
                <w:b/>
                <w:i w:val="false"/>
                <w:color w:val="000000"/>
                <w:sz w:val="20"/>
              </w:rPr>
              <w:t>еңбекақы</w:t>
            </w:r>
            <w:r>
              <w:rPr>
                <w:rFonts w:ascii="Times New Roman"/>
                <w:b w:val="false"/>
                <w:i w:val="false"/>
                <w:color w:val="000000"/>
                <w:sz w:val="20"/>
              </w:rPr>
              <w:t xml:space="preserve"> </w:t>
            </w:r>
            <w:r>
              <w:rPr>
                <w:rFonts w:ascii="Times New Roman"/>
                <w:b/>
                <w:i w:val="false"/>
                <w:color w:val="000000"/>
                <w:sz w:val="20"/>
              </w:rPr>
              <w:t>төлемдері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арнайы</w:t>
            </w:r>
            <w:r>
              <w:rPr>
                <w:rFonts w:ascii="Times New Roman"/>
                <w:b/>
                <w:i w:val="false"/>
                <w:color w:val="000000"/>
                <w:sz w:val="20"/>
              </w:rPr>
              <w:t xml:space="preserve"> ҒЗТКЖ-</w:t>
            </w:r>
            <w:r>
              <w:rPr>
                <w:rFonts w:ascii="Times New Roman"/>
                <w:b/>
                <w:i w:val="false"/>
                <w:color w:val="000000"/>
                <w:sz w:val="20"/>
              </w:rPr>
              <w:t>ға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жабдықтар</w:t>
            </w:r>
            <w:r>
              <w:rPr>
                <w:rFonts w:ascii="Times New Roman"/>
                <w:b/>
                <w:i w:val="false"/>
                <w:color w:val="000000"/>
                <w:sz w:val="20"/>
              </w:rPr>
              <w:t xml:space="preserve"> мен </w:t>
            </w:r>
            <w:r>
              <w:rPr>
                <w:rFonts w:ascii="Times New Roman"/>
                <w:b/>
                <w:i w:val="false"/>
                <w:color w:val="000000"/>
                <w:sz w:val="20"/>
              </w:rPr>
              <w:t>ғимараттарға</w:t>
            </w:r>
            <w:r>
              <w:rPr>
                <w:rFonts w:ascii="Times New Roman"/>
                <w:b w:val="false"/>
                <w:i w:val="false"/>
                <w:color w:val="000000"/>
                <w:sz w:val="20"/>
              </w:rPr>
              <w:t xml:space="preserve"> </w:t>
            </w:r>
            <w:r>
              <w:rPr>
                <w:rFonts w:ascii="Times New Roman"/>
                <w:b/>
                <w:i w:val="false"/>
                <w:color w:val="000000"/>
                <w:sz w:val="20"/>
              </w:rPr>
              <w:t>жұмсалған</w:t>
            </w:r>
            <w:r>
              <w:rPr>
                <w:rFonts w:ascii="Times New Roman"/>
                <w:b w:val="false"/>
                <w:i w:val="false"/>
                <w:color w:val="000000"/>
                <w:sz w:val="20"/>
              </w:rPr>
              <w:t xml:space="preserve"> </w:t>
            </w:r>
            <w:r>
              <w:rPr>
                <w:rFonts w:ascii="Times New Roman"/>
                <w:b/>
                <w:i w:val="false"/>
                <w:color w:val="000000"/>
                <w:sz w:val="20"/>
              </w:rPr>
              <w:t>күрделі</w:t>
            </w:r>
            <w:r>
              <w:rPr>
                <w:rFonts w:ascii="Times New Roman"/>
                <w:b w:val="false"/>
                <w:i w:val="false"/>
                <w:color w:val="000000"/>
                <w:sz w:val="20"/>
              </w:rPr>
              <w:t xml:space="preserve"> </w:t>
            </w:r>
            <w:r>
              <w:rPr>
                <w:rFonts w:ascii="Times New Roman"/>
                <w:b/>
                <w:i w:val="false"/>
                <w:color w:val="000000"/>
                <w:sz w:val="20"/>
              </w:rPr>
              <w:t>салымдар</w:t>
            </w:r>
            <w:r>
              <w:rPr>
                <w:rFonts w:ascii="Times New Roman"/>
                <w:b/>
                <w:i w:val="false"/>
                <w:color w:val="000000"/>
                <w:sz w:val="20"/>
              </w:rPr>
              <w:t>)</w:t>
            </w:r>
          </w:p>
          <w:bookmarkEnd w:id="119"/>
          <w:p>
            <w:pPr>
              <w:spacing w:after="20"/>
              <w:ind w:left="20"/>
              <w:jc w:val="both"/>
            </w:pPr>
            <w:r>
              <w:rPr>
                <w:rFonts w:ascii="Times New Roman"/>
                <w:b w:val="false"/>
                <w:i w:val="false"/>
                <w:color w:val="000000"/>
                <w:sz w:val="20"/>
              </w:rPr>
              <w:t>
Внутренние затраты на НИОКР (текущие затраты (оплата труда и капитальные вложения в здания и оборудование, специально предназначенные для НИОКР)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20"/>
          <w:p>
            <w:pPr>
              <w:spacing w:after="20"/>
              <w:ind w:left="20"/>
              <w:jc w:val="both"/>
            </w:pPr>
            <w:r>
              <w:rPr>
                <w:rFonts w:ascii="Times New Roman"/>
                <w:b w:val="false"/>
                <w:i w:val="false"/>
                <w:color w:val="000000"/>
                <w:sz w:val="20"/>
              </w:rPr>
              <w:t>
ҒЗТКЖ-ға сыртқы шығындар</w:t>
            </w:r>
          </w:p>
          <w:bookmarkEnd w:id="120"/>
          <w:p>
            <w:pPr>
              <w:spacing w:after="20"/>
              <w:ind w:left="20"/>
              <w:jc w:val="both"/>
            </w:pPr>
            <w:r>
              <w:rPr>
                <w:rFonts w:ascii="Times New Roman"/>
                <w:b w:val="false"/>
                <w:i w:val="false"/>
                <w:color w:val="000000"/>
                <w:sz w:val="20"/>
              </w:rPr>
              <w:t>
Внешние затраты на НИОКР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21"/>
          <w:p>
            <w:pPr>
              <w:spacing w:after="20"/>
              <w:ind w:left="20"/>
              <w:jc w:val="both"/>
            </w:pPr>
            <w:r>
              <w:rPr>
                <w:rFonts w:ascii="Times New Roman"/>
                <w:b w:val="false"/>
                <w:i w:val="false"/>
                <w:color w:val="000000"/>
                <w:sz w:val="20"/>
              </w:rPr>
              <w:t>
</w:t>
            </w:r>
            <w:r>
              <w:rPr>
                <w:rFonts w:ascii="Times New Roman"/>
                <w:b/>
                <w:i w:val="false"/>
                <w:color w:val="000000"/>
                <w:sz w:val="20"/>
              </w:rPr>
              <w:t>Заманауи</w:t>
            </w:r>
            <w:r>
              <w:rPr>
                <w:rFonts w:ascii="Times New Roman"/>
                <w:b w:val="false"/>
                <w:i w:val="false"/>
                <w:color w:val="000000"/>
                <w:sz w:val="20"/>
              </w:rPr>
              <w:t xml:space="preserve"> </w:t>
            </w:r>
            <w:r>
              <w:rPr>
                <w:rFonts w:ascii="Times New Roman"/>
                <w:b/>
                <w:i w:val="false"/>
                <w:color w:val="000000"/>
                <w:sz w:val="20"/>
              </w:rPr>
              <w:t>машиналарды</w:t>
            </w:r>
            <w:r>
              <w:rPr>
                <w:rFonts w:ascii="Times New Roman"/>
                <w:b/>
                <w:i w:val="false"/>
                <w:color w:val="000000"/>
                <w:sz w:val="20"/>
              </w:rPr>
              <w:t xml:space="preserve">, </w:t>
            </w:r>
            <w:r>
              <w:rPr>
                <w:rFonts w:ascii="Times New Roman"/>
                <w:b/>
                <w:i w:val="false"/>
                <w:color w:val="000000"/>
                <w:sz w:val="20"/>
              </w:rPr>
              <w:t>жабдықтарды</w:t>
            </w:r>
            <w:r>
              <w:rPr>
                <w:rFonts w:ascii="Times New Roman"/>
                <w:b/>
                <w:i w:val="false"/>
                <w:color w:val="000000"/>
                <w:sz w:val="20"/>
              </w:rPr>
              <w:t xml:space="preserve">,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қамтамасыз</w:t>
            </w:r>
            <w:r>
              <w:rPr>
                <w:rFonts w:ascii="Times New Roman"/>
                <w:b w:val="false"/>
                <w:i w:val="false"/>
                <w:color w:val="000000"/>
                <w:sz w:val="20"/>
              </w:rPr>
              <w:t xml:space="preserve"> </w:t>
            </w:r>
            <w:r>
              <w:rPr>
                <w:rFonts w:ascii="Times New Roman"/>
                <w:b/>
                <w:i w:val="false"/>
                <w:color w:val="000000"/>
                <w:sz w:val="20"/>
              </w:rPr>
              <w:t>етуді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басқа</w:t>
            </w:r>
            <w:r>
              <w:rPr>
                <w:rFonts w:ascii="Times New Roman"/>
                <w:b/>
                <w:i w:val="false"/>
                <w:color w:val="000000"/>
                <w:sz w:val="20"/>
              </w:rPr>
              <w:t xml:space="preserve"> да </w:t>
            </w:r>
            <w:r>
              <w:rPr>
                <w:rFonts w:ascii="Times New Roman"/>
                <w:b/>
                <w:i w:val="false"/>
                <w:color w:val="000000"/>
                <w:sz w:val="20"/>
              </w:rPr>
              <w:t>күрделі</w:t>
            </w:r>
            <w:r>
              <w:rPr>
                <w:rFonts w:ascii="Times New Roman"/>
                <w:b w:val="false"/>
                <w:i w:val="false"/>
                <w:color w:val="000000"/>
                <w:sz w:val="20"/>
              </w:rPr>
              <w:t xml:space="preserve"> </w:t>
            </w:r>
            <w:r>
              <w:rPr>
                <w:rFonts w:ascii="Times New Roman"/>
                <w:b/>
                <w:i w:val="false"/>
                <w:color w:val="000000"/>
                <w:sz w:val="20"/>
              </w:rPr>
              <w:t>өнімдерді</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i w:val="false"/>
                <w:color w:val="000000"/>
                <w:sz w:val="20"/>
              </w:rPr>
              <w:t xml:space="preserve"> (ҒЗТКЖ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жұмсалған</w:t>
            </w:r>
            <w:r>
              <w:rPr>
                <w:rFonts w:ascii="Times New Roman"/>
                <w:b w:val="false"/>
                <w:i w:val="false"/>
                <w:color w:val="000000"/>
                <w:sz w:val="20"/>
              </w:rPr>
              <w:t xml:space="preserve"> </w:t>
            </w:r>
            <w:r>
              <w:rPr>
                <w:rFonts w:ascii="Times New Roman"/>
                <w:b/>
                <w:i w:val="false"/>
                <w:color w:val="000000"/>
                <w:sz w:val="20"/>
              </w:rPr>
              <w:t>шығыстардан</w:t>
            </w:r>
            <w:r>
              <w:rPr>
                <w:rFonts w:ascii="Times New Roman"/>
                <w:b w:val="false"/>
                <w:i w:val="false"/>
                <w:color w:val="000000"/>
                <w:sz w:val="20"/>
              </w:rPr>
              <w:t xml:space="preserve"> </w:t>
            </w:r>
            <w:r>
              <w:rPr>
                <w:rFonts w:ascii="Times New Roman"/>
                <w:b/>
                <w:i w:val="false"/>
                <w:color w:val="000000"/>
                <w:sz w:val="20"/>
              </w:rPr>
              <w:t>басқа</w:t>
            </w:r>
            <w:r>
              <w:rPr>
                <w:rFonts w:ascii="Times New Roman"/>
                <w:b/>
                <w:i w:val="false"/>
                <w:color w:val="000000"/>
                <w:sz w:val="20"/>
              </w:rPr>
              <w:t>)</w:t>
            </w:r>
          </w:p>
          <w:bookmarkEnd w:id="121"/>
          <w:p>
            <w:pPr>
              <w:spacing w:after="20"/>
              <w:ind w:left="20"/>
              <w:jc w:val="both"/>
            </w:pPr>
            <w:r>
              <w:rPr>
                <w:rFonts w:ascii="Times New Roman"/>
                <w:b w:val="false"/>
                <w:i w:val="false"/>
                <w:color w:val="000000"/>
                <w:sz w:val="20"/>
              </w:rPr>
              <w:t>
Приобретение современных машин, оборудования, программного обеспечения и других капитальных товаров (за исключением затрат для НИОКР)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22"/>
          <w:p>
            <w:pPr>
              <w:spacing w:after="20"/>
              <w:ind w:left="20"/>
              <w:jc w:val="both"/>
            </w:pPr>
            <w:r>
              <w:rPr>
                <w:rFonts w:ascii="Times New Roman"/>
                <w:b w:val="false"/>
                <w:i w:val="false"/>
                <w:color w:val="000000"/>
                <w:sz w:val="20"/>
              </w:rPr>
              <w:t>
</w:t>
            </w:r>
            <w:r>
              <w:rPr>
                <w:rFonts w:ascii="Times New Roman"/>
                <w:b/>
                <w:i w:val="false"/>
                <w:color w:val="000000"/>
                <w:sz w:val="20"/>
              </w:rPr>
              <w:t>Білімді</w:t>
            </w:r>
            <w:r>
              <w:rPr>
                <w:rFonts w:ascii="Times New Roman"/>
                <w:b w:val="false"/>
                <w:i w:val="false"/>
                <w:color w:val="000000"/>
                <w:sz w:val="20"/>
              </w:rPr>
              <w:t xml:space="preserve"> </w:t>
            </w:r>
            <w:r>
              <w:rPr>
                <w:rFonts w:ascii="Times New Roman"/>
                <w:b/>
                <w:i w:val="false"/>
                <w:color w:val="000000"/>
                <w:sz w:val="20"/>
              </w:rPr>
              <w:t>сыртқы</w:t>
            </w:r>
            <w:r>
              <w:rPr>
                <w:rFonts w:ascii="Times New Roman"/>
                <w:b w:val="false"/>
                <w:i w:val="false"/>
                <w:color w:val="000000"/>
                <w:sz w:val="20"/>
              </w:rPr>
              <w:t xml:space="preserve"> </w:t>
            </w:r>
            <w:r>
              <w:rPr>
                <w:rFonts w:ascii="Times New Roman"/>
                <w:b/>
                <w:i w:val="false"/>
                <w:color w:val="000000"/>
                <w:sz w:val="20"/>
              </w:rPr>
              <w:t>көздерден</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p>
          <w:bookmarkEnd w:id="122"/>
          <w:p>
            <w:pPr>
              <w:spacing w:after="20"/>
              <w:ind w:left="20"/>
              <w:jc w:val="both"/>
            </w:pPr>
            <w:r>
              <w:rPr>
                <w:rFonts w:ascii="Times New Roman"/>
                <w:b w:val="false"/>
                <w:i w:val="false"/>
                <w:color w:val="000000"/>
                <w:sz w:val="20"/>
              </w:rPr>
              <w:t>
Приобретение знаний из внешних источников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23"/>
          <w:p>
            <w:pPr>
              <w:spacing w:after="20"/>
              <w:ind w:left="20"/>
              <w:jc w:val="both"/>
            </w:pPr>
            <w:r>
              <w:rPr>
                <w:rFonts w:ascii="Times New Roman"/>
                <w:b w:val="false"/>
                <w:i w:val="false"/>
                <w:color w:val="000000"/>
                <w:sz w:val="20"/>
              </w:rPr>
              <w:t>
</w:t>
            </w:r>
            <w:r>
              <w:rPr>
                <w:rFonts w:ascii="Times New Roman"/>
                <w:b/>
                <w:i w:val="false"/>
                <w:color w:val="000000"/>
                <w:sz w:val="20"/>
              </w:rPr>
              <w:t>Оқыту</w:t>
            </w:r>
            <w:r>
              <w:rPr>
                <w:rFonts w:ascii="Times New Roman"/>
                <w:b/>
                <w:i w:val="false"/>
                <w:color w:val="000000"/>
                <w:sz w:val="20"/>
              </w:rPr>
              <w:t xml:space="preserve">, </w:t>
            </w:r>
            <w:r>
              <w:rPr>
                <w:rFonts w:ascii="Times New Roman"/>
                <w:b/>
                <w:i w:val="false"/>
                <w:color w:val="000000"/>
                <w:sz w:val="20"/>
              </w:rPr>
              <w:t>жобалау</w:t>
            </w:r>
            <w:r>
              <w:rPr>
                <w:rFonts w:ascii="Times New Roman"/>
                <w:b/>
                <w:i w:val="false"/>
                <w:color w:val="000000"/>
                <w:sz w:val="20"/>
              </w:rPr>
              <w:t xml:space="preserve">, </w:t>
            </w:r>
            <w:r>
              <w:rPr>
                <w:rFonts w:ascii="Times New Roman"/>
                <w:b/>
                <w:i w:val="false"/>
                <w:color w:val="000000"/>
                <w:sz w:val="20"/>
              </w:rPr>
              <w:t>маркетингтік</w:t>
            </w:r>
            <w:r>
              <w:rPr>
                <w:rFonts w:ascii="Times New Roman"/>
                <w:b w:val="false"/>
                <w:i w:val="false"/>
                <w:color w:val="000000"/>
                <w:sz w:val="20"/>
              </w:rPr>
              <w:t xml:space="preserve"> </w:t>
            </w:r>
            <w:r>
              <w:rPr>
                <w:rFonts w:ascii="Times New Roman"/>
                <w:b/>
                <w:i w:val="false"/>
                <w:color w:val="000000"/>
                <w:sz w:val="20"/>
              </w:rPr>
              <w:t>зерттеу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басқа</w:t>
            </w:r>
            <w:r>
              <w:rPr>
                <w:rFonts w:ascii="Times New Roman"/>
                <w:b/>
                <w:i w:val="false"/>
                <w:color w:val="000000"/>
                <w:sz w:val="20"/>
              </w:rPr>
              <w:t xml:space="preserve"> да </w:t>
            </w:r>
            <w:r>
              <w:rPr>
                <w:rFonts w:ascii="Times New Roman"/>
                <w:b/>
                <w:i w:val="false"/>
                <w:color w:val="000000"/>
                <w:sz w:val="20"/>
              </w:rPr>
              <w:t>тиісті</w:t>
            </w:r>
            <w:r>
              <w:rPr>
                <w:rFonts w:ascii="Times New Roman"/>
                <w:b w:val="false"/>
                <w:i w:val="false"/>
                <w:color w:val="000000"/>
                <w:sz w:val="20"/>
              </w:rPr>
              <w:t xml:space="preserve"> </w:t>
            </w:r>
            <w:r>
              <w:rPr>
                <w:rFonts w:ascii="Times New Roman"/>
                <w:b/>
                <w:i w:val="false"/>
                <w:color w:val="000000"/>
                <w:sz w:val="20"/>
              </w:rPr>
              <w:t>іс-шаралар</w:t>
            </w:r>
          </w:p>
          <w:bookmarkEnd w:id="123"/>
          <w:p>
            <w:pPr>
              <w:spacing w:after="20"/>
              <w:ind w:left="20"/>
              <w:jc w:val="both"/>
            </w:pPr>
            <w:r>
              <w:rPr>
                <w:rFonts w:ascii="Times New Roman"/>
                <w:b w:val="false"/>
                <w:i w:val="false"/>
                <w:color w:val="000000"/>
                <w:sz w:val="20"/>
              </w:rPr>
              <w:t>
Проектирование, маркетинговое исследование, обучение и другие соответствующие мероприятия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24"/>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шығыстар</w:t>
            </w:r>
          </w:p>
          <w:bookmarkEnd w:id="124"/>
          <w:p>
            <w:pPr>
              <w:spacing w:after="20"/>
              <w:ind w:left="20"/>
              <w:jc w:val="both"/>
            </w:pPr>
            <w:r>
              <w:rPr>
                <w:rFonts w:ascii="Times New Roman"/>
                <w:b w:val="false"/>
                <w:i w:val="false"/>
                <w:color w:val="000000"/>
                <w:sz w:val="20"/>
              </w:rPr>
              <w:t>
Прочие инновационные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25"/>
          <w:p>
            <w:pPr>
              <w:spacing w:after="20"/>
              <w:ind w:left="20"/>
              <w:jc w:val="both"/>
            </w:pPr>
            <w:r>
              <w:rPr>
                <w:rFonts w:ascii="Times New Roman"/>
                <w:b w:val="false"/>
                <w:i w:val="false"/>
                <w:color w:val="000000"/>
                <w:sz w:val="20"/>
              </w:rPr>
              <w:t>
</w:t>
            </w:r>
            <w:r>
              <w:rPr>
                <w:rFonts w:ascii="Times New Roman"/>
                <w:b/>
                <w:i w:val="false"/>
                <w:color w:val="000000"/>
                <w:sz w:val="20"/>
              </w:rPr>
              <w:t>Экологиялық</w:t>
            </w:r>
            <w:r>
              <w:rPr>
                <w:rFonts w:ascii="Times New Roman"/>
                <w:b w:val="false"/>
                <w:i w:val="false"/>
                <w:color w:val="000000"/>
                <w:sz w:val="20"/>
              </w:rPr>
              <w:t xml:space="preserve"> </w:t>
            </w:r>
            <w:r>
              <w:rPr>
                <w:rFonts w:ascii="Times New Roman"/>
                <w:b/>
                <w:i w:val="false"/>
                <w:color w:val="000000"/>
                <w:sz w:val="20"/>
              </w:rPr>
              <w:t>инновацияларға</w:t>
            </w:r>
            <w:r>
              <w:rPr>
                <w:rFonts w:ascii="Times New Roman"/>
                <w:b w:val="false"/>
                <w:i w:val="false"/>
                <w:color w:val="000000"/>
                <w:sz w:val="20"/>
              </w:rPr>
              <w:t xml:space="preserve"> </w:t>
            </w:r>
            <w:r>
              <w:rPr>
                <w:rFonts w:ascii="Times New Roman"/>
                <w:b/>
                <w:i w:val="false"/>
                <w:color w:val="000000"/>
                <w:sz w:val="20"/>
              </w:rPr>
              <w:t>жұмсалған</w:t>
            </w:r>
            <w:r>
              <w:rPr>
                <w:rFonts w:ascii="Times New Roman"/>
                <w:b w:val="false"/>
                <w:i w:val="false"/>
                <w:color w:val="000000"/>
                <w:sz w:val="20"/>
              </w:rPr>
              <w:t xml:space="preserve"> </w:t>
            </w:r>
            <w:r>
              <w:rPr>
                <w:rFonts w:ascii="Times New Roman"/>
                <w:b/>
                <w:i w:val="false"/>
                <w:color w:val="000000"/>
                <w:sz w:val="20"/>
              </w:rPr>
              <w:t>шығындар</w:t>
            </w:r>
            <w:r>
              <w:rPr>
                <w:rFonts w:ascii="Times New Roman"/>
                <w:b/>
                <w:i w:val="false"/>
                <w:color w:val="000000"/>
                <w:sz w:val="20"/>
              </w:rPr>
              <w:t xml:space="preserve"> (1 </w:t>
            </w:r>
            <w:r>
              <w:rPr>
                <w:rFonts w:ascii="Times New Roman"/>
                <w:b/>
                <w:i w:val="false"/>
                <w:color w:val="000000"/>
                <w:sz w:val="20"/>
              </w:rPr>
              <w:t>жолдан</w:t>
            </w:r>
            <w:r>
              <w:rPr>
                <w:rFonts w:ascii="Times New Roman"/>
                <w:b/>
                <w:i w:val="false"/>
                <w:color w:val="000000"/>
                <w:sz w:val="20"/>
              </w:rPr>
              <w:t>)</w:t>
            </w:r>
          </w:p>
          <w:bookmarkEnd w:id="125"/>
          <w:p>
            <w:pPr>
              <w:spacing w:after="20"/>
              <w:ind w:left="20"/>
              <w:jc w:val="both"/>
            </w:pPr>
            <w:r>
              <w:rPr>
                <w:rFonts w:ascii="Times New Roman"/>
                <w:b w:val="false"/>
                <w:i w:val="false"/>
                <w:color w:val="000000"/>
                <w:sz w:val="20"/>
              </w:rPr>
              <w:t>
Затраты на экологические инновации (из строки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6" w:id="12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5.3 </w:t>
      </w:r>
      <w:r>
        <w:rPr>
          <w:rFonts w:ascii="Times New Roman"/>
          <w:b/>
          <w:i w:val="false"/>
          <w:color w:val="000000"/>
          <w:sz w:val="28"/>
        </w:rPr>
        <w:t>Инновацияны</w:t>
      </w:r>
      <w:r>
        <w:rPr>
          <w:rFonts w:ascii="Times New Roman"/>
          <w:b w:val="false"/>
          <w:i w:val="false"/>
          <w:color w:val="000000"/>
          <w:sz w:val="28"/>
        </w:rPr>
        <w:t xml:space="preserve"> </w:t>
      </w:r>
      <w:r>
        <w:rPr>
          <w:rFonts w:ascii="Times New Roman"/>
          <w:b/>
          <w:i w:val="false"/>
          <w:color w:val="000000"/>
          <w:sz w:val="28"/>
        </w:rPr>
        <w:t>ендіруге</w:t>
      </w:r>
      <w:r>
        <w:rPr>
          <w:rFonts w:ascii="Times New Roman"/>
          <w:b w:val="false"/>
          <w:i w:val="false"/>
          <w:color w:val="000000"/>
          <w:sz w:val="28"/>
        </w:rPr>
        <w:t xml:space="preserve"> </w:t>
      </w:r>
      <w:r>
        <w:rPr>
          <w:rFonts w:ascii="Times New Roman"/>
          <w:b/>
          <w:i w:val="false"/>
          <w:color w:val="000000"/>
          <w:sz w:val="28"/>
        </w:rPr>
        <w:t>байланысты</w:t>
      </w:r>
      <w:r>
        <w:rPr>
          <w:rFonts w:ascii="Times New Roman"/>
          <w:b w:val="false"/>
          <w:i w:val="false"/>
          <w:color w:val="000000"/>
          <w:sz w:val="28"/>
        </w:rPr>
        <w:t xml:space="preserve"> </w:t>
      </w:r>
      <w:r>
        <w:rPr>
          <w:rFonts w:ascii="Times New Roman"/>
          <w:b/>
          <w:i w:val="false"/>
          <w:color w:val="000000"/>
          <w:sz w:val="28"/>
        </w:rPr>
        <w:t>кәсіпорынның</w:t>
      </w:r>
      <w:r>
        <w:rPr>
          <w:rFonts w:ascii="Times New Roman"/>
          <w:b w:val="false"/>
          <w:i w:val="false"/>
          <w:color w:val="000000"/>
          <w:sz w:val="28"/>
        </w:rPr>
        <w:t xml:space="preserve"> </w:t>
      </w:r>
      <w:r>
        <w:rPr>
          <w:rFonts w:ascii="Times New Roman"/>
          <w:b/>
          <w:i w:val="false"/>
          <w:color w:val="000000"/>
          <w:sz w:val="28"/>
        </w:rPr>
        <w:t>шығысы</w:t>
      </w:r>
      <w:r>
        <w:rPr>
          <w:rFonts w:ascii="Times New Roman"/>
          <w:b w:val="false"/>
          <w:i w:val="false"/>
          <w:color w:val="000000"/>
          <w:sz w:val="28"/>
        </w:rPr>
        <w:t xml:space="preserve"> </w:t>
      </w:r>
      <w:r>
        <w:rPr>
          <w:rFonts w:ascii="Times New Roman"/>
          <w:b/>
          <w:i w:val="false"/>
          <w:color w:val="000000"/>
          <w:sz w:val="28"/>
        </w:rPr>
        <w:t>қаншаға</w:t>
      </w:r>
      <w:r>
        <w:rPr>
          <w:rFonts w:ascii="Times New Roman"/>
          <w:b w:val="false"/>
          <w:i w:val="false"/>
          <w:color w:val="000000"/>
          <w:sz w:val="28"/>
        </w:rPr>
        <w:t xml:space="preserve"> </w:t>
      </w:r>
      <w:r>
        <w:rPr>
          <w:rFonts w:ascii="Times New Roman"/>
          <w:b/>
          <w:i w:val="false"/>
          <w:color w:val="000000"/>
          <w:sz w:val="28"/>
        </w:rPr>
        <w:t>азайды</w:t>
      </w:r>
      <w:r>
        <w:rPr>
          <w:rFonts w:ascii="Times New Roman"/>
          <w:b/>
          <w:i w:val="false"/>
          <w:color w:val="000000"/>
          <w:sz w:val="28"/>
        </w:rPr>
        <w:t>?</w:t>
      </w:r>
    </w:p>
    <w:bookmarkEnd w:id="126"/>
    <w:bookmarkStart w:name="z157" w:id="127"/>
    <w:p>
      <w:pPr>
        <w:spacing w:after="0"/>
        <w:ind w:left="0"/>
        <w:jc w:val="both"/>
      </w:pPr>
      <w:r>
        <w:rPr>
          <w:rFonts w:ascii="Times New Roman"/>
          <w:b w:val="false"/>
          <w:i w:val="false"/>
          <w:color w:val="000000"/>
          <w:sz w:val="28"/>
        </w:rPr>
        <w:t>
      За счет внедрения инноваций на сколько сократились расходы предприятия?</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28"/>
          <w:p>
            <w:pPr>
              <w:spacing w:after="20"/>
              <w:ind w:left="20"/>
              <w:jc w:val="both"/>
            </w:pPr>
          </w:p>
          <w:bookmarkEnd w:id="128"/>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29"/>
          <w:p>
            <w:pPr>
              <w:spacing w:after="20"/>
              <w:ind w:left="20"/>
              <w:jc w:val="both"/>
            </w:pPr>
          </w:p>
          <w:bookmarkEnd w:id="129"/>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30"/>
          <w:p>
            <w:pPr>
              <w:spacing w:after="20"/>
              <w:ind w:left="20"/>
              <w:jc w:val="both"/>
            </w:pPr>
          </w:p>
          <w:bookmarkEnd w:id="130"/>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31"/>
          <w:p>
            <w:pPr>
              <w:spacing w:after="20"/>
              <w:ind w:left="20"/>
              <w:jc w:val="both"/>
            </w:pPr>
          </w:p>
          <w:bookmarkEnd w:id="131"/>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162" w:id="13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5.4 </w:t>
      </w:r>
      <w:r>
        <w:rPr>
          <w:rFonts w:ascii="Times New Roman"/>
          <w:b/>
          <w:i w:val="false"/>
          <w:color w:val="000000"/>
          <w:sz w:val="28"/>
        </w:rPr>
        <w:t>Инновацияны</w:t>
      </w:r>
      <w:r>
        <w:rPr>
          <w:rFonts w:ascii="Times New Roman"/>
          <w:b w:val="false"/>
          <w:i w:val="false"/>
          <w:color w:val="000000"/>
          <w:sz w:val="28"/>
        </w:rPr>
        <w:t xml:space="preserve"> </w:t>
      </w:r>
      <w:r>
        <w:rPr>
          <w:rFonts w:ascii="Times New Roman"/>
          <w:b/>
          <w:i w:val="false"/>
          <w:color w:val="000000"/>
          <w:sz w:val="28"/>
        </w:rPr>
        <w:t>ендіруге</w:t>
      </w:r>
      <w:r>
        <w:rPr>
          <w:rFonts w:ascii="Times New Roman"/>
          <w:b w:val="false"/>
          <w:i w:val="false"/>
          <w:color w:val="000000"/>
          <w:sz w:val="28"/>
        </w:rPr>
        <w:t xml:space="preserve"> </w:t>
      </w:r>
      <w:r>
        <w:rPr>
          <w:rFonts w:ascii="Times New Roman"/>
          <w:b/>
          <w:i w:val="false"/>
          <w:color w:val="000000"/>
          <w:sz w:val="28"/>
        </w:rPr>
        <w:t>байланысты</w:t>
      </w:r>
      <w:r>
        <w:rPr>
          <w:rFonts w:ascii="Times New Roman"/>
          <w:b w:val="false"/>
          <w:i w:val="false"/>
          <w:color w:val="000000"/>
          <w:sz w:val="28"/>
        </w:rPr>
        <w:t xml:space="preserve"> </w:t>
      </w:r>
      <w:r>
        <w:rPr>
          <w:rFonts w:ascii="Times New Roman"/>
          <w:b/>
          <w:i w:val="false"/>
          <w:color w:val="000000"/>
          <w:sz w:val="28"/>
        </w:rPr>
        <w:t>кәсіпорынның</w:t>
      </w:r>
      <w:r>
        <w:rPr>
          <w:rFonts w:ascii="Times New Roman"/>
          <w:b w:val="false"/>
          <w:i w:val="false"/>
          <w:color w:val="000000"/>
          <w:sz w:val="28"/>
        </w:rPr>
        <w:t xml:space="preserve"> </w:t>
      </w:r>
      <w:r>
        <w:rPr>
          <w:rFonts w:ascii="Times New Roman"/>
          <w:b/>
          <w:i w:val="false"/>
          <w:color w:val="000000"/>
          <w:sz w:val="28"/>
        </w:rPr>
        <w:t>шығысы</w:t>
      </w:r>
      <w:r>
        <w:rPr>
          <w:rFonts w:ascii="Times New Roman"/>
          <w:b w:val="false"/>
          <w:i w:val="false"/>
          <w:color w:val="000000"/>
          <w:sz w:val="28"/>
        </w:rPr>
        <w:t xml:space="preserve"> </w:t>
      </w:r>
      <w:r>
        <w:rPr>
          <w:rFonts w:ascii="Times New Roman"/>
          <w:b/>
          <w:i w:val="false"/>
          <w:color w:val="000000"/>
          <w:sz w:val="28"/>
        </w:rPr>
        <w:t>қаншаға</w:t>
      </w:r>
      <w:r>
        <w:rPr>
          <w:rFonts w:ascii="Times New Roman"/>
          <w:b w:val="false"/>
          <w:i w:val="false"/>
          <w:color w:val="000000"/>
          <w:sz w:val="28"/>
        </w:rPr>
        <w:t xml:space="preserve"> </w:t>
      </w:r>
      <w:r>
        <w:rPr>
          <w:rFonts w:ascii="Times New Roman"/>
          <w:b/>
          <w:i w:val="false"/>
          <w:color w:val="000000"/>
          <w:sz w:val="28"/>
        </w:rPr>
        <w:t>көбейді</w:t>
      </w:r>
      <w:r>
        <w:rPr>
          <w:rFonts w:ascii="Times New Roman"/>
          <w:b/>
          <w:i w:val="false"/>
          <w:color w:val="000000"/>
          <w:sz w:val="28"/>
        </w:rPr>
        <w:t>?</w:t>
      </w:r>
    </w:p>
    <w:bookmarkEnd w:id="132"/>
    <w:bookmarkStart w:name="z163" w:id="133"/>
    <w:p>
      <w:pPr>
        <w:spacing w:after="0"/>
        <w:ind w:left="0"/>
        <w:jc w:val="both"/>
      </w:pPr>
      <w:r>
        <w:rPr>
          <w:rFonts w:ascii="Times New Roman"/>
          <w:b w:val="false"/>
          <w:i w:val="false"/>
          <w:color w:val="000000"/>
          <w:sz w:val="28"/>
        </w:rPr>
        <w:t>
      За счет внедрения инноваций на сколько увеличились доходы предприятия?</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34"/>
          <w:p>
            <w:pPr>
              <w:spacing w:after="20"/>
              <w:ind w:left="20"/>
              <w:jc w:val="both"/>
            </w:pPr>
          </w:p>
          <w:bookmarkEnd w:id="134"/>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35"/>
          <w:p>
            <w:pPr>
              <w:spacing w:after="20"/>
              <w:ind w:left="20"/>
              <w:jc w:val="both"/>
            </w:pPr>
          </w:p>
          <w:bookmarkEnd w:id="135"/>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36"/>
          <w:p>
            <w:pPr>
              <w:spacing w:after="20"/>
              <w:ind w:left="20"/>
              <w:jc w:val="both"/>
            </w:pPr>
          </w:p>
          <w:bookmarkEnd w:id="136"/>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37"/>
          <w:p>
            <w:pPr>
              <w:spacing w:after="20"/>
              <w:ind w:left="20"/>
              <w:jc w:val="both"/>
            </w:pPr>
          </w:p>
          <w:bookmarkEnd w:id="137"/>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168" w:id="13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5.5 </w:t>
      </w:r>
      <w:r>
        <w:rPr>
          <w:rFonts w:ascii="Times New Roman"/>
          <w:b/>
          <w:i w:val="false"/>
          <w:color w:val="000000"/>
          <w:sz w:val="28"/>
        </w:rPr>
        <w:t>Қаржыландыру</w:t>
      </w:r>
      <w:r>
        <w:rPr>
          <w:rFonts w:ascii="Times New Roman"/>
          <w:b w:val="false"/>
          <w:i w:val="false"/>
          <w:color w:val="000000"/>
          <w:sz w:val="28"/>
        </w:rPr>
        <w:t xml:space="preserve"> </w:t>
      </w:r>
      <w:r>
        <w:rPr>
          <w:rFonts w:ascii="Times New Roman"/>
          <w:b/>
          <w:i w:val="false"/>
          <w:color w:val="000000"/>
          <w:sz w:val="28"/>
        </w:rPr>
        <w:t>көздері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инновацияларды</w:t>
      </w:r>
      <w:r>
        <w:rPr>
          <w:rFonts w:ascii="Times New Roman"/>
          <w:b w:val="false"/>
          <w:i w:val="false"/>
          <w:color w:val="000000"/>
          <w:sz w:val="28"/>
        </w:rPr>
        <w:t xml:space="preserve"> </w:t>
      </w:r>
      <w:r>
        <w:rPr>
          <w:rFonts w:ascii="Times New Roman"/>
          <w:b/>
          <w:i w:val="false"/>
          <w:color w:val="000000"/>
          <w:sz w:val="28"/>
        </w:rPr>
        <w:t>жүзеге</w:t>
      </w:r>
      <w:r>
        <w:rPr>
          <w:rFonts w:ascii="Times New Roman"/>
          <w:b w:val="false"/>
          <w:i w:val="false"/>
          <w:color w:val="000000"/>
          <w:sz w:val="28"/>
        </w:rPr>
        <w:t xml:space="preserve"> </w:t>
      </w:r>
      <w:r>
        <w:rPr>
          <w:rFonts w:ascii="Times New Roman"/>
          <w:b/>
          <w:i w:val="false"/>
          <w:color w:val="000000"/>
          <w:sz w:val="28"/>
        </w:rPr>
        <w:t>асыруға</w:t>
      </w:r>
      <w:r>
        <w:rPr>
          <w:rFonts w:ascii="Times New Roman"/>
          <w:b w:val="false"/>
          <w:i w:val="false"/>
          <w:color w:val="000000"/>
          <w:sz w:val="28"/>
        </w:rPr>
        <w:t xml:space="preserve"> </w:t>
      </w:r>
      <w:r>
        <w:rPr>
          <w:rFonts w:ascii="Times New Roman"/>
          <w:b/>
          <w:i w:val="false"/>
          <w:color w:val="000000"/>
          <w:sz w:val="28"/>
        </w:rPr>
        <w:t>жұмсалған</w:t>
      </w:r>
      <w:r>
        <w:rPr>
          <w:rFonts w:ascii="Times New Roman"/>
          <w:b w:val="false"/>
          <w:i w:val="false"/>
          <w:color w:val="000000"/>
          <w:sz w:val="28"/>
        </w:rPr>
        <w:t xml:space="preserve"> </w:t>
      </w:r>
      <w:r>
        <w:rPr>
          <w:rFonts w:ascii="Times New Roman"/>
          <w:b/>
          <w:i w:val="false"/>
          <w:color w:val="000000"/>
          <w:sz w:val="28"/>
        </w:rPr>
        <w:t>шығындар</w:t>
      </w:r>
      <w:r>
        <w:rPr>
          <w:rFonts w:ascii="Times New Roman"/>
          <w:b w:val="false"/>
          <w:i w:val="false"/>
          <w:color w:val="000000"/>
          <w:sz w:val="28"/>
        </w:rPr>
        <w:t xml:space="preserve"> </w:t>
      </w:r>
      <w:r>
        <w:rPr>
          <w:rFonts w:ascii="Times New Roman"/>
          <w:b/>
          <w:i w:val="false"/>
          <w:color w:val="000000"/>
          <w:sz w:val="28"/>
        </w:rPr>
        <w:t>сомасын</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теңге</w:t>
      </w:r>
    </w:p>
    <w:bookmarkEnd w:id="138"/>
    <w:bookmarkStart w:name="z169" w:id="139"/>
    <w:p>
      <w:pPr>
        <w:spacing w:after="0"/>
        <w:ind w:left="0"/>
        <w:jc w:val="both"/>
      </w:pPr>
      <w:r>
        <w:rPr>
          <w:rFonts w:ascii="Times New Roman"/>
          <w:b w:val="false"/>
          <w:i w:val="false"/>
          <w:color w:val="000000"/>
          <w:sz w:val="28"/>
        </w:rPr>
        <w:t>
      Укажите сумму затрат на осуществление инноваций по источникам финансирования, тысяч теңге</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40"/>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i w:val="false"/>
                <w:color w:val="000000"/>
                <w:sz w:val="20"/>
              </w:rPr>
              <w:t xml:space="preserve"> коды</w:t>
            </w:r>
          </w:p>
          <w:bookmarkEnd w:id="140"/>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41"/>
          <w:p>
            <w:pPr>
              <w:spacing w:after="20"/>
              <w:ind w:left="20"/>
              <w:jc w:val="both"/>
            </w:pPr>
            <w:r>
              <w:rPr>
                <w:rFonts w:ascii="Times New Roman"/>
                <w:b w:val="false"/>
                <w:i w:val="false"/>
                <w:color w:val="000000"/>
                <w:sz w:val="20"/>
              </w:rPr>
              <w:t>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атауы</w:t>
            </w:r>
          </w:p>
          <w:bookmarkEnd w:id="141"/>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42"/>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142"/>
          <w:p>
            <w:pPr>
              <w:spacing w:after="20"/>
              <w:ind w:left="20"/>
              <w:jc w:val="both"/>
            </w:pPr>
            <w:r>
              <w:rPr>
                <w:rFonts w:ascii="Times New Roman"/>
                <w:b w:val="false"/>
                <w:i w:val="false"/>
                <w:color w:val="000000"/>
                <w:sz w:val="20"/>
              </w:rPr>
              <w:t>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43"/>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143"/>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44"/>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p>
          <w:bookmarkEnd w:id="144"/>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45"/>
          <w:p>
            <w:pPr>
              <w:spacing w:after="20"/>
              <w:ind w:left="20"/>
              <w:jc w:val="both"/>
            </w:pPr>
            <w:r>
              <w:rPr>
                <w:rFonts w:ascii="Times New Roman"/>
                <w:b w:val="false"/>
                <w:i w:val="false"/>
                <w:color w:val="000000"/>
                <w:sz w:val="20"/>
              </w:rPr>
              <w:t>
</w:t>
            </w:r>
            <w:r>
              <w:rPr>
                <w:rFonts w:ascii="Times New Roman"/>
                <w:b/>
                <w:i w:val="false"/>
                <w:color w:val="000000"/>
                <w:sz w:val="20"/>
              </w:rPr>
              <w:t>меншікті</w:t>
            </w:r>
            <w:r>
              <w:rPr>
                <w:rFonts w:ascii="Times New Roman"/>
                <w:b w:val="false"/>
                <w:i w:val="false"/>
                <w:color w:val="000000"/>
                <w:sz w:val="20"/>
              </w:rPr>
              <w:t xml:space="preserve"> </w:t>
            </w:r>
            <w:r>
              <w:rPr>
                <w:rFonts w:ascii="Times New Roman"/>
                <w:b/>
                <w:i w:val="false"/>
                <w:color w:val="000000"/>
                <w:sz w:val="20"/>
              </w:rPr>
              <w:t>қаражат</w:t>
            </w:r>
          </w:p>
          <w:bookmarkEnd w:id="145"/>
          <w:p>
            <w:pPr>
              <w:spacing w:after="20"/>
              <w:ind w:left="20"/>
              <w:jc w:val="both"/>
            </w:pPr>
            <w:r>
              <w:rPr>
                <w:rFonts w:ascii="Times New Roman"/>
                <w:b w:val="false"/>
                <w:i w:val="false"/>
                <w:color w:val="000000"/>
                <w:sz w:val="20"/>
              </w:rPr>
              <w:t>
собственные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46"/>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w:t>
            </w:r>
            <w:r>
              <w:rPr>
                <w:rFonts w:ascii="Times New Roman"/>
                <w:b/>
                <w:i w:val="false"/>
                <w:color w:val="000000"/>
                <w:sz w:val="20"/>
              </w:rPr>
              <w:t xml:space="preserve"> бюджет</w:t>
            </w:r>
          </w:p>
          <w:bookmarkEnd w:id="146"/>
          <w:p>
            <w:pPr>
              <w:spacing w:after="20"/>
              <w:ind w:left="20"/>
              <w:jc w:val="both"/>
            </w:pPr>
            <w:r>
              <w:rPr>
                <w:rFonts w:ascii="Times New Roman"/>
                <w:b w:val="false"/>
                <w:i w:val="false"/>
                <w:color w:val="000000"/>
                <w:sz w:val="20"/>
              </w:rPr>
              <w:t>
республиканский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47"/>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i w:val="false"/>
                <w:color w:val="000000"/>
                <w:sz w:val="20"/>
              </w:rPr>
              <w:t xml:space="preserve"> даму </w:t>
            </w:r>
            <w:r>
              <w:rPr>
                <w:rFonts w:ascii="Times New Roman"/>
                <w:b/>
                <w:i w:val="false"/>
                <w:color w:val="000000"/>
                <w:sz w:val="20"/>
              </w:rPr>
              <w:t>институттары</w:t>
            </w:r>
          </w:p>
          <w:bookmarkEnd w:id="147"/>
          <w:p>
            <w:pPr>
              <w:spacing w:after="20"/>
              <w:ind w:left="20"/>
              <w:jc w:val="both"/>
            </w:pPr>
            <w:r>
              <w:rPr>
                <w:rFonts w:ascii="Times New Roman"/>
                <w:b w:val="false"/>
                <w:i w:val="false"/>
                <w:color w:val="000000"/>
                <w:sz w:val="20"/>
              </w:rPr>
              <w:t>
из них институты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48"/>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val="false"/>
                <w:i w:val="false"/>
                <w:color w:val="000000"/>
                <w:sz w:val="20"/>
              </w:rPr>
              <w:t xml:space="preserve">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гранттар</w:t>
            </w:r>
          </w:p>
          <w:bookmarkEnd w:id="148"/>
          <w:p>
            <w:pPr>
              <w:spacing w:after="20"/>
              <w:ind w:left="20"/>
              <w:jc w:val="both"/>
            </w:pPr>
            <w:r>
              <w:rPr>
                <w:rFonts w:ascii="Times New Roman"/>
                <w:b w:val="false"/>
                <w:i w:val="false"/>
                <w:color w:val="000000"/>
                <w:sz w:val="20"/>
              </w:rPr>
              <w:t>
из них инновационные гранты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49"/>
          <w:p>
            <w:pPr>
              <w:spacing w:after="20"/>
              <w:ind w:left="20"/>
              <w:jc w:val="both"/>
            </w:pPr>
            <w:r>
              <w:rPr>
                <w:rFonts w:ascii="Times New Roman"/>
                <w:b w:val="false"/>
                <w:i w:val="false"/>
                <w:color w:val="000000"/>
                <w:sz w:val="20"/>
              </w:rPr>
              <w:t>
</w:t>
            </w:r>
            <w:r>
              <w:rPr>
                <w:rFonts w:ascii="Times New Roman"/>
                <w:b/>
                <w:i w:val="false"/>
                <w:color w:val="000000"/>
                <w:sz w:val="20"/>
              </w:rPr>
              <w:t>жергілікті</w:t>
            </w:r>
            <w:r>
              <w:rPr>
                <w:rFonts w:ascii="Times New Roman"/>
                <w:b/>
                <w:i w:val="false"/>
                <w:color w:val="000000"/>
                <w:sz w:val="20"/>
              </w:rPr>
              <w:t xml:space="preserve"> бюджет</w:t>
            </w:r>
          </w:p>
          <w:bookmarkEnd w:id="149"/>
          <w:p>
            <w:pPr>
              <w:spacing w:after="20"/>
              <w:ind w:left="20"/>
              <w:jc w:val="both"/>
            </w:pPr>
            <w:r>
              <w:rPr>
                <w:rFonts w:ascii="Times New Roman"/>
                <w:b w:val="false"/>
                <w:i w:val="false"/>
                <w:color w:val="000000"/>
                <w:sz w:val="20"/>
              </w:rPr>
              <w:t>
местный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50"/>
          <w:p>
            <w:pPr>
              <w:spacing w:after="20"/>
              <w:ind w:left="20"/>
              <w:jc w:val="both"/>
            </w:pPr>
            <w:r>
              <w:rPr>
                <w:rFonts w:ascii="Times New Roman"/>
                <w:b w:val="false"/>
                <w:i w:val="false"/>
                <w:color w:val="000000"/>
                <w:sz w:val="20"/>
              </w:rPr>
              <w:t>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қаражаттар</w:t>
            </w:r>
          </w:p>
          <w:bookmarkEnd w:id="150"/>
          <w:p>
            <w:pPr>
              <w:spacing w:after="20"/>
              <w:ind w:left="20"/>
              <w:jc w:val="both"/>
            </w:pPr>
            <w:r>
              <w:rPr>
                <w:rFonts w:ascii="Times New Roman"/>
                <w:b w:val="false"/>
                <w:i w:val="false"/>
                <w:color w:val="000000"/>
                <w:sz w:val="20"/>
              </w:rPr>
              <w:t>
иностранные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51"/>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қаражаттар</w:t>
            </w:r>
          </w:p>
          <w:bookmarkEnd w:id="151"/>
          <w:p>
            <w:pPr>
              <w:spacing w:after="20"/>
              <w:ind w:left="20"/>
              <w:jc w:val="both"/>
            </w:pPr>
            <w:r>
              <w:rPr>
                <w:rFonts w:ascii="Times New Roman"/>
                <w:b w:val="false"/>
                <w:i w:val="false"/>
                <w:color w:val="000000"/>
                <w:sz w:val="20"/>
              </w:rPr>
              <w:t>
прочие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52"/>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p>
          <w:bookmarkEnd w:id="152"/>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53"/>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 </w:t>
            </w:r>
            <w:r>
              <w:rPr>
                <w:rFonts w:ascii="Times New Roman"/>
                <w:b/>
                <w:i w:val="false"/>
                <w:color w:val="000000"/>
                <w:sz w:val="20"/>
              </w:rPr>
              <w:t>қарыздары</w:t>
            </w:r>
          </w:p>
          <w:bookmarkEnd w:id="153"/>
          <w:p>
            <w:pPr>
              <w:spacing w:after="20"/>
              <w:ind w:left="20"/>
              <w:jc w:val="both"/>
            </w:pPr>
            <w:r>
              <w:rPr>
                <w:rFonts w:ascii="Times New Roman"/>
                <w:b w:val="false"/>
                <w:i w:val="false"/>
                <w:color w:val="000000"/>
                <w:sz w:val="20"/>
              </w:rPr>
              <w:t>
займы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54"/>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val="false"/>
                <w:i w:val="false"/>
                <w:color w:val="000000"/>
                <w:sz w:val="20"/>
              </w:rPr>
              <w:t xml:space="preserve"> </w:t>
            </w:r>
            <w:r>
              <w:rPr>
                <w:rFonts w:ascii="Times New Roman"/>
                <w:b/>
                <w:i w:val="false"/>
                <w:color w:val="000000"/>
                <w:sz w:val="20"/>
              </w:rPr>
              <w:t>жеңілдікті</w:t>
            </w:r>
            <w:r>
              <w:rPr>
                <w:rFonts w:ascii="Times New Roman"/>
                <w:b w:val="false"/>
                <w:i w:val="false"/>
                <w:color w:val="000000"/>
                <w:sz w:val="20"/>
              </w:rPr>
              <w:t xml:space="preserve"> </w:t>
            </w:r>
            <w:r>
              <w:rPr>
                <w:rFonts w:ascii="Times New Roman"/>
                <w:b/>
                <w:i w:val="false"/>
                <w:color w:val="000000"/>
                <w:sz w:val="20"/>
              </w:rPr>
              <w:t>шарттармен</w:t>
            </w:r>
            <w:r>
              <w:rPr>
                <w:rFonts w:ascii="Times New Roman"/>
                <w:b w:val="false"/>
                <w:i w:val="false"/>
                <w:color w:val="000000"/>
                <w:sz w:val="20"/>
              </w:rPr>
              <w:t xml:space="preserve"> </w:t>
            </w:r>
            <w:r>
              <w:rPr>
                <w:rFonts w:ascii="Times New Roman"/>
                <w:b/>
                <w:i w:val="false"/>
                <w:color w:val="000000"/>
                <w:sz w:val="20"/>
              </w:rPr>
              <w:t>кредиттер</w:t>
            </w:r>
            <w:r>
              <w:rPr>
                <w:rFonts w:ascii="Times New Roman"/>
                <w:b/>
                <w:i w:val="false"/>
                <w:color w:val="000000"/>
                <w:sz w:val="20"/>
              </w:rPr>
              <w:t xml:space="preserve"> мен </w:t>
            </w:r>
            <w:r>
              <w:rPr>
                <w:rFonts w:ascii="Times New Roman"/>
                <w:b/>
                <w:i w:val="false"/>
                <w:color w:val="000000"/>
                <w:sz w:val="20"/>
              </w:rPr>
              <w:t>қарыздар</w:t>
            </w:r>
          </w:p>
          <w:bookmarkEnd w:id="154"/>
          <w:p>
            <w:pPr>
              <w:spacing w:after="20"/>
              <w:ind w:left="20"/>
              <w:jc w:val="both"/>
            </w:pPr>
            <w:r>
              <w:rPr>
                <w:rFonts w:ascii="Times New Roman"/>
                <w:b w:val="false"/>
                <w:i w:val="false"/>
                <w:color w:val="000000"/>
                <w:sz w:val="20"/>
              </w:rPr>
              <w:t>
из них кредиты и займы на льготных условиях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55"/>
          <w:p>
            <w:pPr>
              <w:spacing w:after="20"/>
              <w:ind w:left="20"/>
              <w:jc w:val="both"/>
            </w:pPr>
            <w:r>
              <w:rPr>
                <w:rFonts w:ascii="Times New Roman"/>
                <w:b w:val="false"/>
                <w:i w:val="false"/>
                <w:color w:val="000000"/>
                <w:sz w:val="20"/>
              </w:rPr>
              <w:t>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тұлғалардың</w:t>
            </w:r>
            <w:r>
              <w:rPr>
                <w:rFonts w:ascii="Times New Roman"/>
                <w:b w:val="false"/>
                <w:i w:val="false"/>
                <w:color w:val="000000"/>
                <w:sz w:val="20"/>
              </w:rPr>
              <w:t xml:space="preserve"> </w:t>
            </w:r>
            <w:r>
              <w:rPr>
                <w:rFonts w:ascii="Times New Roman"/>
                <w:b/>
                <w:i w:val="false"/>
                <w:color w:val="000000"/>
                <w:sz w:val="20"/>
              </w:rPr>
              <w:t>қаражаттары</w:t>
            </w:r>
            <w:r>
              <w:rPr>
                <w:rFonts w:ascii="Times New Roman"/>
                <w:b/>
                <w:i w:val="false"/>
                <w:color w:val="000000"/>
                <w:sz w:val="20"/>
              </w:rPr>
              <w:t xml:space="preserve"> (даму </w:t>
            </w:r>
            <w:r>
              <w:rPr>
                <w:rFonts w:ascii="Times New Roman"/>
                <w:b/>
                <w:i w:val="false"/>
                <w:color w:val="000000"/>
                <w:sz w:val="20"/>
              </w:rPr>
              <w:t>институттарынан</w:t>
            </w:r>
            <w:r>
              <w:rPr>
                <w:rFonts w:ascii="Times New Roman"/>
                <w:b w:val="false"/>
                <w:i w:val="false"/>
                <w:color w:val="000000"/>
                <w:sz w:val="20"/>
              </w:rPr>
              <w:t xml:space="preserve"> </w:t>
            </w:r>
            <w:r>
              <w:rPr>
                <w:rFonts w:ascii="Times New Roman"/>
                <w:b/>
                <w:i w:val="false"/>
                <w:color w:val="000000"/>
                <w:sz w:val="20"/>
              </w:rPr>
              <w:t>басқа</w:t>
            </w:r>
            <w:r>
              <w:rPr>
                <w:rFonts w:ascii="Times New Roman"/>
                <w:b/>
                <w:i w:val="false"/>
                <w:color w:val="000000"/>
                <w:sz w:val="20"/>
              </w:rPr>
              <w:t>)</w:t>
            </w:r>
          </w:p>
          <w:bookmarkEnd w:id="155"/>
          <w:p>
            <w:pPr>
              <w:spacing w:after="20"/>
              <w:ind w:left="20"/>
              <w:jc w:val="both"/>
            </w:pPr>
            <w:r>
              <w:rPr>
                <w:rFonts w:ascii="Times New Roman"/>
                <w:b w:val="false"/>
                <w:i w:val="false"/>
                <w:color w:val="000000"/>
                <w:sz w:val="20"/>
              </w:rPr>
              <w:t>
средства юридических лиц (кроме институтов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56"/>
          <w:p>
            <w:pPr>
              <w:spacing w:after="20"/>
              <w:ind w:left="20"/>
              <w:jc w:val="both"/>
            </w:pPr>
            <w:r>
              <w:rPr>
                <w:rFonts w:ascii="Times New Roman"/>
                <w:b w:val="false"/>
                <w:i w:val="false"/>
                <w:color w:val="000000"/>
                <w:sz w:val="20"/>
              </w:rPr>
              <w:t>
</w:t>
            </w:r>
            <w:r>
              <w:rPr>
                <w:rFonts w:ascii="Times New Roman"/>
                <w:b/>
                <w:i w:val="false"/>
                <w:color w:val="000000"/>
                <w:sz w:val="20"/>
              </w:rPr>
              <w:t>венчурлік</w:t>
            </w:r>
            <w:r>
              <w:rPr>
                <w:rFonts w:ascii="Times New Roman"/>
                <w:b w:val="false"/>
                <w:i w:val="false"/>
                <w:color w:val="000000"/>
                <w:sz w:val="20"/>
              </w:rPr>
              <w:t xml:space="preserve"> </w:t>
            </w:r>
            <w:r>
              <w:rPr>
                <w:rFonts w:ascii="Times New Roman"/>
                <w:b/>
                <w:i w:val="false"/>
                <w:color w:val="000000"/>
                <w:sz w:val="20"/>
              </w:rPr>
              <w:t>қорлар</w:t>
            </w:r>
          </w:p>
          <w:bookmarkEnd w:id="156"/>
          <w:p>
            <w:pPr>
              <w:spacing w:after="20"/>
              <w:ind w:left="20"/>
              <w:jc w:val="both"/>
            </w:pPr>
            <w:r>
              <w:rPr>
                <w:rFonts w:ascii="Times New Roman"/>
                <w:b w:val="false"/>
                <w:i w:val="false"/>
                <w:color w:val="000000"/>
                <w:sz w:val="20"/>
              </w:rPr>
              <w:t>
венчурные фонды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57"/>
          <w:p>
            <w:pPr>
              <w:spacing w:after="20"/>
              <w:ind w:left="20"/>
              <w:jc w:val="both"/>
            </w:pPr>
            <w:r>
              <w:rPr>
                <w:rFonts w:ascii="Times New Roman"/>
                <w:b w:val="false"/>
                <w:i w:val="false"/>
                <w:color w:val="000000"/>
                <w:sz w:val="20"/>
              </w:rPr>
              <w:t>
6</w:t>
            </w:r>
            <w:r>
              <w:rPr>
                <w:rFonts w:ascii="Times New Roman"/>
                <w:b/>
                <w:i w:val="false"/>
                <w:color w:val="000000"/>
                <w:sz w:val="20"/>
              </w:rPr>
              <w:t xml:space="preserve">.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Сіздің</w:t>
            </w:r>
            <w:r>
              <w:rPr>
                <w:rFonts w:ascii="Times New Roman"/>
                <w:b w:val="false"/>
                <w:i w:val="false"/>
                <w:color w:val="000000"/>
                <w:sz w:val="20"/>
              </w:rPr>
              <w:t xml:space="preserve"> </w:t>
            </w:r>
            <w:r>
              <w:rPr>
                <w:rFonts w:ascii="Times New Roman"/>
                <w:b/>
                <w:i w:val="false"/>
                <w:color w:val="000000"/>
                <w:sz w:val="20"/>
              </w:rPr>
              <w:t>кәсіпорындарыңызда</w:t>
            </w:r>
            <w:r>
              <w:rPr>
                <w:rFonts w:ascii="Times New Roman"/>
                <w:b w:val="false"/>
                <w:i w:val="false"/>
                <w:color w:val="000000"/>
                <w:sz w:val="20"/>
              </w:rPr>
              <w:t xml:space="preserve">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асырылмауының</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себептерінің</w:t>
            </w:r>
            <w:r>
              <w:rPr>
                <w:rFonts w:ascii="Times New Roman"/>
                <w:b w:val="false"/>
                <w:i w:val="false"/>
                <w:color w:val="000000"/>
                <w:sz w:val="20"/>
              </w:rPr>
              <w:t xml:space="preserve"> </w:t>
            </w:r>
            <w:r>
              <w:rPr>
                <w:rFonts w:ascii="Times New Roman"/>
                <w:b/>
                <w:i w:val="false"/>
                <w:color w:val="000000"/>
                <w:sz w:val="20"/>
              </w:rPr>
              <w:t>бірін</w:t>
            </w:r>
            <w:r>
              <w:rPr>
                <w:rFonts w:ascii="Times New Roman"/>
                <w:b w:val="false"/>
                <w:i w:val="false"/>
                <w:color w:val="000000"/>
                <w:sz w:val="20"/>
              </w:rPr>
              <w:t xml:space="preserve"> </w:t>
            </w:r>
            <w:r>
              <w:rPr>
                <w:rFonts w:ascii="Times New Roman"/>
                <w:b/>
                <w:i w:val="false"/>
                <w:color w:val="000000"/>
                <w:sz w:val="20"/>
              </w:rPr>
              <w:t>көрсетіңіз</w:t>
            </w:r>
          </w:p>
          <w:bookmarkEnd w:id="157"/>
          <w:p>
            <w:pPr>
              <w:spacing w:after="20"/>
              <w:ind w:left="20"/>
              <w:jc w:val="both"/>
            </w:pPr>
            <w:r>
              <w:rPr>
                <w:rFonts w:ascii="Times New Roman"/>
                <w:b w:val="false"/>
                <w:i w:val="false"/>
                <w:color w:val="000000"/>
                <w:sz w:val="20"/>
              </w:rPr>
              <w:t>
Укажите одну из основных причин, по которой в Вашей организации не осуществлялась инновационная деятельность в течение последних трех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58"/>
          <w:p>
            <w:pPr>
              <w:spacing w:after="20"/>
              <w:ind w:left="20"/>
              <w:jc w:val="both"/>
            </w:pPr>
            <w:r>
              <w:rPr>
                <w:rFonts w:ascii="Times New Roman"/>
                <w:b w:val="false"/>
                <w:i w:val="false"/>
                <w:color w:val="000000"/>
                <w:sz w:val="20"/>
              </w:rPr>
              <w:t>
</w:t>
            </w:r>
            <w:r>
              <w:rPr>
                <w:rFonts w:ascii="Times New Roman"/>
                <w:b/>
                <w:i w:val="false"/>
                <w:color w:val="000000"/>
                <w:sz w:val="20"/>
              </w:rPr>
              <w:t xml:space="preserve">6.1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қаражатының</w:t>
            </w:r>
            <w:r>
              <w:rPr>
                <w:rFonts w:ascii="Times New Roman"/>
                <w:b w:val="false"/>
                <w:i w:val="false"/>
                <w:color w:val="000000"/>
                <w:sz w:val="20"/>
              </w:rPr>
              <w:t xml:space="preserve"> </w:t>
            </w:r>
            <w:r>
              <w:rPr>
                <w:rFonts w:ascii="Times New Roman"/>
                <w:b/>
                <w:i w:val="false"/>
                <w:color w:val="000000"/>
                <w:sz w:val="20"/>
              </w:rPr>
              <w:t>жетіспеушілігі</w:t>
            </w:r>
          </w:p>
          <w:bookmarkEnd w:id="158"/>
          <w:p>
            <w:pPr>
              <w:spacing w:after="20"/>
              <w:ind w:left="20"/>
              <w:jc w:val="both"/>
            </w:pPr>
            <w:r>
              <w:rPr>
                <w:rFonts w:ascii="Times New Roman"/>
                <w:b w:val="false"/>
                <w:i w:val="false"/>
                <w:color w:val="000000"/>
                <w:sz w:val="20"/>
              </w:rPr>
              <w:t>
Недостаток финансовых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59"/>
          <w:p>
            <w:pPr>
              <w:spacing w:after="20"/>
              <w:ind w:left="20"/>
              <w:jc w:val="both"/>
            </w:pPr>
          </w:p>
          <w:bookmarkEnd w:id="159"/>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60"/>
          <w:p>
            <w:pPr>
              <w:spacing w:after="20"/>
              <w:ind w:left="20"/>
              <w:jc w:val="both"/>
            </w:pPr>
            <w:r>
              <w:rPr>
                <w:rFonts w:ascii="Times New Roman"/>
                <w:b w:val="false"/>
                <w:i w:val="false"/>
                <w:color w:val="000000"/>
                <w:sz w:val="20"/>
              </w:rPr>
              <w:t>
</w:t>
            </w:r>
            <w:r>
              <w:rPr>
                <w:rFonts w:ascii="Times New Roman"/>
                <w:b/>
                <w:i w:val="false"/>
                <w:color w:val="000000"/>
                <w:sz w:val="20"/>
              </w:rPr>
              <w:t xml:space="preserve">6.2 </w:t>
            </w:r>
            <w:r>
              <w:rPr>
                <w:rFonts w:ascii="Times New Roman"/>
                <w:b/>
                <w:i w:val="false"/>
                <w:color w:val="000000"/>
                <w:sz w:val="20"/>
              </w:rPr>
              <w:t>Сыртқы</w:t>
            </w:r>
            <w:r>
              <w:rPr>
                <w:rFonts w:ascii="Times New Roman"/>
                <w:b w:val="false"/>
                <w:i w:val="false"/>
                <w:color w:val="000000"/>
                <w:sz w:val="20"/>
              </w:rPr>
              <w:t xml:space="preserve"> </w:t>
            </w:r>
            <w:r>
              <w:rPr>
                <w:rFonts w:ascii="Times New Roman"/>
                <w:b/>
                <w:i w:val="false"/>
                <w:color w:val="000000"/>
                <w:sz w:val="20"/>
              </w:rPr>
              <w:t>қаржыландыру</w:t>
            </w:r>
            <w:r>
              <w:rPr>
                <w:rFonts w:ascii="Times New Roman"/>
                <w:b w:val="false"/>
                <w:i w:val="false"/>
                <w:color w:val="000000"/>
                <w:sz w:val="20"/>
              </w:rPr>
              <w:t xml:space="preserve"> </w:t>
            </w:r>
            <w:r>
              <w:rPr>
                <w:rFonts w:ascii="Times New Roman"/>
                <w:b/>
                <w:i w:val="false"/>
                <w:color w:val="000000"/>
                <w:sz w:val="20"/>
              </w:rPr>
              <w:t>көздерінен</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қаражатының</w:t>
            </w:r>
            <w:r>
              <w:rPr>
                <w:rFonts w:ascii="Times New Roman"/>
                <w:b w:val="false"/>
                <w:i w:val="false"/>
                <w:color w:val="000000"/>
                <w:sz w:val="20"/>
              </w:rPr>
              <w:t xml:space="preserve"> </w:t>
            </w:r>
            <w:r>
              <w:rPr>
                <w:rFonts w:ascii="Times New Roman"/>
                <w:b/>
                <w:i w:val="false"/>
                <w:color w:val="000000"/>
                <w:sz w:val="20"/>
              </w:rPr>
              <w:t>жетіспеушілігі</w:t>
            </w:r>
          </w:p>
          <w:bookmarkEnd w:id="160"/>
          <w:p>
            <w:pPr>
              <w:spacing w:after="20"/>
              <w:ind w:left="20"/>
              <w:jc w:val="both"/>
            </w:pPr>
            <w:r>
              <w:rPr>
                <w:rFonts w:ascii="Times New Roman"/>
                <w:b w:val="false"/>
                <w:i w:val="false"/>
                <w:color w:val="000000"/>
                <w:sz w:val="20"/>
              </w:rPr>
              <w:t>
Недостаток финансовых средств из внешних источников финансирования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61"/>
          <w:p>
            <w:pPr>
              <w:spacing w:after="20"/>
              <w:ind w:left="20"/>
              <w:jc w:val="both"/>
            </w:pPr>
          </w:p>
          <w:bookmarkEnd w:id="161"/>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62"/>
          <w:p>
            <w:pPr>
              <w:spacing w:after="20"/>
              <w:ind w:left="20"/>
              <w:jc w:val="both"/>
            </w:pPr>
            <w:r>
              <w:rPr>
                <w:rFonts w:ascii="Times New Roman"/>
                <w:b w:val="false"/>
                <w:i w:val="false"/>
                <w:color w:val="000000"/>
                <w:sz w:val="20"/>
              </w:rPr>
              <w:t>
</w:t>
            </w:r>
            <w:r>
              <w:rPr>
                <w:rFonts w:ascii="Times New Roman"/>
                <w:b/>
                <w:i w:val="false"/>
                <w:color w:val="000000"/>
                <w:sz w:val="20"/>
              </w:rPr>
              <w:t xml:space="preserve">6.3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шығындардың</w:t>
            </w:r>
            <w:r>
              <w:rPr>
                <w:rFonts w:ascii="Times New Roman"/>
                <w:b w:val="false"/>
                <w:i w:val="false"/>
                <w:color w:val="000000"/>
                <w:sz w:val="20"/>
              </w:rPr>
              <w:t xml:space="preserve"> </w:t>
            </w:r>
            <w:r>
              <w:rPr>
                <w:rFonts w:ascii="Times New Roman"/>
                <w:b/>
                <w:i w:val="false"/>
                <w:color w:val="000000"/>
                <w:sz w:val="20"/>
              </w:rPr>
              <w:t>өте</w:t>
            </w:r>
            <w:r>
              <w:rPr>
                <w:rFonts w:ascii="Times New Roman"/>
                <w:b w:val="false"/>
                <w:i w:val="false"/>
                <w:color w:val="000000"/>
                <w:sz w:val="20"/>
              </w:rPr>
              <w:t xml:space="preserve">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болуы</w:t>
            </w:r>
          </w:p>
          <w:bookmarkEnd w:id="162"/>
          <w:p>
            <w:pPr>
              <w:spacing w:after="20"/>
              <w:ind w:left="20"/>
              <w:jc w:val="both"/>
            </w:pPr>
            <w:r>
              <w:rPr>
                <w:rFonts w:ascii="Times New Roman"/>
                <w:b w:val="false"/>
                <w:i w:val="false"/>
                <w:color w:val="000000"/>
                <w:sz w:val="20"/>
              </w:rPr>
              <w:t>
Инновационные затраты слишком высоки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63"/>
          <w:p>
            <w:pPr>
              <w:spacing w:after="20"/>
              <w:ind w:left="20"/>
              <w:jc w:val="both"/>
            </w:pPr>
          </w:p>
          <w:bookmarkEnd w:id="163"/>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64"/>
          <w:p>
            <w:pPr>
              <w:spacing w:after="20"/>
              <w:ind w:left="20"/>
              <w:jc w:val="both"/>
            </w:pPr>
            <w:r>
              <w:rPr>
                <w:rFonts w:ascii="Times New Roman"/>
                <w:b w:val="false"/>
                <w:i w:val="false"/>
                <w:color w:val="000000"/>
                <w:sz w:val="20"/>
              </w:rPr>
              <w:t>
</w:t>
            </w:r>
            <w:r>
              <w:rPr>
                <w:rFonts w:ascii="Times New Roman"/>
                <w:b/>
                <w:i w:val="false"/>
                <w:color w:val="000000"/>
                <w:sz w:val="20"/>
              </w:rPr>
              <w:t xml:space="preserve">6.4 </w:t>
            </w:r>
            <w:r>
              <w:rPr>
                <w:rFonts w:ascii="Times New Roman"/>
                <w:b/>
                <w:i w:val="false"/>
                <w:color w:val="000000"/>
                <w:sz w:val="20"/>
              </w:rPr>
              <w:t>Білікті</w:t>
            </w:r>
            <w:r>
              <w:rPr>
                <w:rFonts w:ascii="Times New Roman"/>
                <w:b w:val="false"/>
                <w:i w:val="false"/>
                <w:color w:val="000000"/>
                <w:sz w:val="20"/>
              </w:rPr>
              <w:t xml:space="preserve"> </w:t>
            </w:r>
            <w:r>
              <w:rPr>
                <w:rFonts w:ascii="Times New Roman"/>
                <w:b/>
                <w:i w:val="false"/>
                <w:color w:val="000000"/>
                <w:sz w:val="20"/>
              </w:rPr>
              <w:t>персоналдың</w:t>
            </w:r>
            <w:r>
              <w:rPr>
                <w:rFonts w:ascii="Times New Roman"/>
                <w:b w:val="false"/>
                <w:i w:val="false"/>
                <w:color w:val="000000"/>
                <w:sz w:val="20"/>
              </w:rPr>
              <w:t xml:space="preserve"> </w:t>
            </w:r>
            <w:r>
              <w:rPr>
                <w:rFonts w:ascii="Times New Roman"/>
                <w:b/>
                <w:i w:val="false"/>
                <w:color w:val="000000"/>
                <w:sz w:val="20"/>
              </w:rPr>
              <w:t>жетіспеушілігі</w:t>
            </w:r>
          </w:p>
          <w:bookmarkEnd w:id="164"/>
          <w:p>
            <w:pPr>
              <w:spacing w:after="20"/>
              <w:ind w:left="20"/>
              <w:jc w:val="both"/>
            </w:pPr>
            <w:r>
              <w:rPr>
                <w:rFonts w:ascii="Times New Roman"/>
                <w:b w:val="false"/>
                <w:i w:val="false"/>
                <w:color w:val="000000"/>
                <w:sz w:val="20"/>
              </w:rPr>
              <w:t>
Нехватка компетентного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65"/>
          <w:p>
            <w:pPr>
              <w:spacing w:after="20"/>
              <w:ind w:left="20"/>
              <w:jc w:val="both"/>
            </w:pPr>
          </w:p>
          <w:bookmarkEnd w:id="165"/>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66"/>
          <w:p>
            <w:pPr>
              <w:spacing w:after="20"/>
              <w:ind w:left="20"/>
              <w:jc w:val="both"/>
            </w:pPr>
            <w:r>
              <w:rPr>
                <w:rFonts w:ascii="Times New Roman"/>
                <w:b w:val="false"/>
                <w:i w:val="false"/>
                <w:color w:val="000000"/>
                <w:sz w:val="20"/>
              </w:rPr>
              <w:t>
</w:t>
            </w:r>
            <w:r>
              <w:rPr>
                <w:rFonts w:ascii="Times New Roman"/>
                <w:b/>
                <w:i w:val="false"/>
                <w:color w:val="000000"/>
                <w:sz w:val="20"/>
              </w:rPr>
              <w:t xml:space="preserve">6.5 </w:t>
            </w:r>
            <w:r>
              <w:rPr>
                <w:rFonts w:ascii="Times New Roman"/>
                <w:b/>
                <w:i w:val="false"/>
                <w:color w:val="000000"/>
                <w:sz w:val="20"/>
              </w:rPr>
              <w:t>Технологиялар</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ақпарат</w:t>
            </w:r>
            <w:r>
              <w:rPr>
                <w:rFonts w:ascii="Times New Roman"/>
                <w:b w:val="false"/>
                <w:i w:val="false"/>
                <w:color w:val="000000"/>
                <w:sz w:val="20"/>
              </w:rPr>
              <w:t xml:space="preserve"> </w:t>
            </w:r>
            <w:r>
              <w:rPr>
                <w:rFonts w:ascii="Times New Roman"/>
                <w:b/>
                <w:i w:val="false"/>
                <w:color w:val="000000"/>
                <w:sz w:val="20"/>
              </w:rPr>
              <w:t>жоқ</w:t>
            </w:r>
          </w:p>
          <w:bookmarkEnd w:id="166"/>
          <w:p>
            <w:pPr>
              <w:spacing w:after="20"/>
              <w:ind w:left="20"/>
              <w:jc w:val="both"/>
            </w:pPr>
            <w:r>
              <w:rPr>
                <w:rFonts w:ascii="Times New Roman"/>
                <w:b w:val="false"/>
                <w:i w:val="false"/>
                <w:color w:val="000000"/>
                <w:sz w:val="20"/>
              </w:rPr>
              <w:t>
Отсутствие информации о технологиях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67"/>
          <w:p>
            <w:pPr>
              <w:spacing w:after="20"/>
              <w:ind w:left="20"/>
              <w:jc w:val="both"/>
            </w:pPr>
          </w:p>
          <w:bookmarkEnd w:id="167"/>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68"/>
          <w:p>
            <w:pPr>
              <w:spacing w:after="20"/>
              <w:ind w:left="20"/>
              <w:jc w:val="both"/>
            </w:pPr>
            <w:r>
              <w:rPr>
                <w:rFonts w:ascii="Times New Roman"/>
                <w:b w:val="false"/>
                <w:i w:val="false"/>
                <w:color w:val="000000"/>
                <w:sz w:val="20"/>
              </w:rPr>
              <w:t>
</w:t>
            </w:r>
            <w:r>
              <w:rPr>
                <w:rFonts w:ascii="Times New Roman"/>
                <w:b/>
                <w:i w:val="false"/>
                <w:color w:val="000000"/>
                <w:sz w:val="20"/>
              </w:rPr>
              <w:t xml:space="preserve">6.6 </w:t>
            </w:r>
            <w:r>
              <w:rPr>
                <w:rFonts w:ascii="Times New Roman"/>
                <w:b/>
                <w:i w:val="false"/>
                <w:color w:val="000000"/>
                <w:sz w:val="20"/>
              </w:rPr>
              <w:t>Нарық</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ақпарат</w:t>
            </w:r>
            <w:r>
              <w:rPr>
                <w:rFonts w:ascii="Times New Roman"/>
                <w:b w:val="false"/>
                <w:i w:val="false"/>
                <w:color w:val="000000"/>
                <w:sz w:val="20"/>
              </w:rPr>
              <w:t xml:space="preserve"> </w:t>
            </w:r>
            <w:r>
              <w:rPr>
                <w:rFonts w:ascii="Times New Roman"/>
                <w:b/>
                <w:i w:val="false"/>
                <w:color w:val="000000"/>
                <w:sz w:val="20"/>
              </w:rPr>
              <w:t>жоқ</w:t>
            </w:r>
          </w:p>
          <w:bookmarkEnd w:id="168"/>
          <w:p>
            <w:pPr>
              <w:spacing w:after="20"/>
              <w:ind w:left="20"/>
              <w:jc w:val="both"/>
            </w:pPr>
            <w:r>
              <w:rPr>
                <w:rFonts w:ascii="Times New Roman"/>
                <w:b w:val="false"/>
                <w:i w:val="false"/>
                <w:color w:val="000000"/>
                <w:sz w:val="20"/>
              </w:rPr>
              <w:t>
Отсутствие информации о рынках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69"/>
          <w:p>
            <w:pPr>
              <w:spacing w:after="20"/>
              <w:ind w:left="20"/>
              <w:jc w:val="both"/>
            </w:pPr>
          </w:p>
          <w:bookmarkEnd w:id="169"/>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70"/>
          <w:p>
            <w:pPr>
              <w:spacing w:after="20"/>
              <w:ind w:left="20"/>
              <w:jc w:val="both"/>
            </w:pPr>
            <w:r>
              <w:rPr>
                <w:rFonts w:ascii="Times New Roman"/>
                <w:b w:val="false"/>
                <w:i w:val="false"/>
                <w:color w:val="000000"/>
                <w:sz w:val="20"/>
              </w:rPr>
              <w:t>
</w:t>
            </w:r>
            <w:r>
              <w:rPr>
                <w:rFonts w:ascii="Times New Roman"/>
                <w:b/>
                <w:i w:val="false"/>
                <w:color w:val="000000"/>
                <w:sz w:val="20"/>
              </w:rPr>
              <w:t xml:space="preserve">6.7 Инновация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серіктес</w:t>
            </w:r>
            <w:r>
              <w:rPr>
                <w:rFonts w:ascii="Times New Roman"/>
                <w:b w:val="false"/>
                <w:i w:val="false"/>
                <w:color w:val="000000"/>
                <w:sz w:val="20"/>
              </w:rPr>
              <w:t xml:space="preserve"> </w:t>
            </w:r>
            <w:r>
              <w:rPr>
                <w:rFonts w:ascii="Times New Roman"/>
                <w:b/>
                <w:i w:val="false"/>
                <w:color w:val="000000"/>
                <w:sz w:val="20"/>
              </w:rPr>
              <w:t>табудың</w:t>
            </w:r>
            <w:r>
              <w:rPr>
                <w:rFonts w:ascii="Times New Roman"/>
                <w:b w:val="false"/>
                <w:i w:val="false"/>
                <w:color w:val="000000"/>
                <w:sz w:val="20"/>
              </w:rPr>
              <w:t xml:space="preserve"> </w:t>
            </w:r>
            <w:r>
              <w:rPr>
                <w:rFonts w:ascii="Times New Roman"/>
                <w:b/>
                <w:i w:val="false"/>
                <w:color w:val="000000"/>
                <w:sz w:val="20"/>
              </w:rPr>
              <w:t>күрделілігі</w:t>
            </w:r>
          </w:p>
          <w:bookmarkEnd w:id="170"/>
          <w:p>
            <w:pPr>
              <w:spacing w:after="20"/>
              <w:ind w:left="20"/>
              <w:jc w:val="both"/>
            </w:pPr>
            <w:r>
              <w:rPr>
                <w:rFonts w:ascii="Times New Roman"/>
                <w:b w:val="false"/>
                <w:i w:val="false"/>
                <w:color w:val="000000"/>
                <w:sz w:val="20"/>
              </w:rPr>
              <w:t>
Сложность в поиске партнеров для инноваций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71"/>
          <w:p>
            <w:pPr>
              <w:spacing w:after="20"/>
              <w:ind w:left="20"/>
              <w:jc w:val="both"/>
            </w:pPr>
          </w:p>
          <w:bookmarkEnd w:id="171"/>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72"/>
          <w:p>
            <w:pPr>
              <w:spacing w:after="20"/>
              <w:ind w:left="20"/>
              <w:jc w:val="both"/>
            </w:pPr>
            <w:r>
              <w:rPr>
                <w:rFonts w:ascii="Times New Roman"/>
                <w:b w:val="false"/>
                <w:i w:val="false"/>
                <w:color w:val="000000"/>
                <w:sz w:val="20"/>
              </w:rPr>
              <w:t>
</w:t>
            </w:r>
            <w:r>
              <w:rPr>
                <w:rFonts w:ascii="Times New Roman"/>
                <w:b/>
                <w:i w:val="false"/>
                <w:color w:val="000000"/>
                <w:sz w:val="20"/>
              </w:rPr>
              <w:t xml:space="preserve">6.8 </w:t>
            </w:r>
            <w:r>
              <w:rPr>
                <w:rFonts w:ascii="Times New Roman"/>
                <w:b/>
                <w:i w:val="false"/>
                <w:color w:val="000000"/>
                <w:sz w:val="20"/>
              </w:rPr>
              <w:t>Нарықтағы</w:t>
            </w:r>
            <w:r>
              <w:rPr>
                <w:rFonts w:ascii="Times New Roman"/>
                <w:b/>
                <w:i w:val="false"/>
                <w:color w:val="000000"/>
                <w:sz w:val="20"/>
              </w:rPr>
              <w:t xml:space="preserve"> бар </w:t>
            </w:r>
            <w:r>
              <w:rPr>
                <w:rFonts w:ascii="Times New Roman"/>
                <w:b/>
                <w:i w:val="false"/>
                <w:color w:val="000000"/>
                <w:sz w:val="20"/>
              </w:rPr>
              <w:t>кәсіпорынның</w:t>
            </w:r>
            <w:r>
              <w:rPr>
                <w:rFonts w:ascii="Times New Roman"/>
                <w:b w:val="false"/>
                <w:i w:val="false"/>
                <w:color w:val="000000"/>
                <w:sz w:val="20"/>
              </w:rPr>
              <w:t xml:space="preserve"> </w:t>
            </w:r>
            <w:r>
              <w:rPr>
                <w:rFonts w:ascii="Times New Roman"/>
                <w:b/>
                <w:i w:val="false"/>
                <w:color w:val="000000"/>
                <w:sz w:val="20"/>
              </w:rPr>
              <w:t>үстемдігі</w:t>
            </w:r>
          </w:p>
          <w:bookmarkEnd w:id="172"/>
          <w:p>
            <w:pPr>
              <w:spacing w:after="20"/>
              <w:ind w:left="20"/>
              <w:jc w:val="both"/>
            </w:pPr>
            <w:r>
              <w:rPr>
                <w:rFonts w:ascii="Times New Roman"/>
                <w:b w:val="false"/>
                <w:i w:val="false"/>
                <w:color w:val="000000"/>
                <w:sz w:val="20"/>
              </w:rPr>
              <w:t>
Доминирование существующих предприятий на рынке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73"/>
          <w:p>
            <w:pPr>
              <w:spacing w:after="20"/>
              <w:ind w:left="20"/>
              <w:jc w:val="both"/>
            </w:pPr>
          </w:p>
          <w:bookmarkEnd w:id="173"/>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74"/>
          <w:p>
            <w:pPr>
              <w:spacing w:after="20"/>
              <w:ind w:left="20"/>
              <w:jc w:val="both"/>
            </w:pPr>
            <w:r>
              <w:rPr>
                <w:rFonts w:ascii="Times New Roman"/>
                <w:b w:val="false"/>
                <w:i w:val="false"/>
                <w:color w:val="000000"/>
                <w:sz w:val="20"/>
              </w:rPr>
              <w:t>
</w:t>
            </w:r>
            <w:r>
              <w:rPr>
                <w:rFonts w:ascii="Times New Roman"/>
                <w:b/>
                <w:i w:val="false"/>
                <w:color w:val="000000"/>
                <w:sz w:val="20"/>
              </w:rPr>
              <w:t xml:space="preserve">6.9 </w:t>
            </w:r>
            <w:r>
              <w:rPr>
                <w:rFonts w:ascii="Times New Roman"/>
                <w:b/>
                <w:i w:val="false"/>
                <w:color w:val="000000"/>
                <w:sz w:val="20"/>
              </w:rPr>
              <w:t>Инновациялық</w:t>
            </w:r>
            <w:r>
              <w:rPr>
                <w:rFonts w:ascii="Times New Roman"/>
                <w:b w:val="false"/>
                <w:i w:val="false"/>
                <w:color w:val="000000"/>
                <w:sz w:val="20"/>
              </w:rPr>
              <w:t xml:space="preserve"> </w:t>
            </w:r>
            <w:r>
              <w:rPr>
                <w:rFonts w:ascii="Times New Roman"/>
                <w:b/>
                <w:i w:val="false"/>
                <w:color w:val="000000"/>
                <w:sz w:val="20"/>
              </w:rPr>
              <w:t>тауарлар</w:t>
            </w:r>
            <w:r>
              <w:rPr>
                <w:rFonts w:ascii="Times New Roman"/>
                <w:b/>
                <w:i w:val="false"/>
                <w:color w:val="000000"/>
                <w:sz w:val="20"/>
              </w:rPr>
              <w:t xml:space="preserve"> мен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қызметтерге</w:t>
            </w:r>
            <w:r>
              <w:rPr>
                <w:rFonts w:ascii="Times New Roman"/>
                <w:b w:val="false"/>
                <w:i w:val="false"/>
                <w:color w:val="000000"/>
                <w:sz w:val="20"/>
              </w:rPr>
              <w:t xml:space="preserve"> </w:t>
            </w:r>
            <w:r>
              <w:rPr>
                <w:rFonts w:ascii="Times New Roman"/>
                <w:b/>
                <w:i w:val="false"/>
                <w:color w:val="000000"/>
                <w:sz w:val="20"/>
              </w:rPr>
              <w:t>сұраныстың</w:t>
            </w:r>
            <w:r>
              <w:rPr>
                <w:rFonts w:ascii="Times New Roman"/>
                <w:b w:val="false"/>
                <w:i w:val="false"/>
                <w:color w:val="000000"/>
                <w:sz w:val="20"/>
              </w:rPr>
              <w:t xml:space="preserve"> </w:t>
            </w:r>
            <w:r>
              <w:rPr>
                <w:rFonts w:ascii="Times New Roman"/>
                <w:b/>
                <w:i w:val="false"/>
                <w:color w:val="000000"/>
                <w:sz w:val="20"/>
              </w:rPr>
              <w:t>белгісіздігі</w:t>
            </w:r>
          </w:p>
          <w:bookmarkEnd w:id="174"/>
          <w:p>
            <w:pPr>
              <w:spacing w:after="20"/>
              <w:ind w:left="20"/>
              <w:jc w:val="both"/>
            </w:pPr>
            <w:r>
              <w:rPr>
                <w:rFonts w:ascii="Times New Roman"/>
                <w:b w:val="false"/>
                <w:i w:val="false"/>
                <w:color w:val="000000"/>
                <w:sz w:val="20"/>
              </w:rPr>
              <w:t>
Неопределенность спроса на инновационные товары или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75"/>
          <w:p>
            <w:pPr>
              <w:spacing w:after="20"/>
              <w:ind w:left="20"/>
              <w:jc w:val="both"/>
            </w:pPr>
          </w:p>
          <w:bookmarkEnd w:id="175"/>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76"/>
          <w:p>
            <w:pPr>
              <w:spacing w:after="20"/>
              <w:ind w:left="20"/>
              <w:jc w:val="both"/>
            </w:pPr>
            <w:r>
              <w:rPr>
                <w:rFonts w:ascii="Times New Roman"/>
                <w:b w:val="false"/>
                <w:i w:val="false"/>
                <w:color w:val="000000"/>
                <w:sz w:val="20"/>
              </w:rPr>
              <w:t>
</w:t>
            </w:r>
            <w:r>
              <w:rPr>
                <w:rFonts w:ascii="Times New Roman"/>
                <w:b/>
                <w:i w:val="false"/>
                <w:color w:val="000000"/>
                <w:sz w:val="20"/>
              </w:rPr>
              <w:t xml:space="preserve">6.10 </w:t>
            </w:r>
            <w:r>
              <w:rPr>
                <w:rFonts w:ascii="Times New Roman"/>
                <w:b/>
                <w:i w:val="false"/>
                <w:color w:val="000000"/>
                <w:sz w:val="20"/>
              </w:rPr>
              <w:t>Бұрынғы</w:t>
            </w:r>
            <w:r>
              <w:rPr>
                <w:rFonts w:ascii="Times New Roman"/>
                <w:b w:val="false"/>
                <w:i w:val="false"/>
                <w:color w:val="000000"/>
                <w:sz w:val="20"/>
              </w:rPr>
              <w:t xml:space="preserve"> </w:t>
            </w:r>
            <w:r>
              <w:rPr>
                <w:rFonts w:ascii="Times New Roman"/>
                <w:b/>
                <w:i w:val="false"/>
                <w:color w:val="000000"/>
                <w:sz w:val="20"/>
              </w:rPr>
              <w:t>инновациялар</w:t>
            </w:r>
            <w:r>
              <w:rPr>
                <w:rFonts w:ascii="Times New Roman"/>
                <w:b w:val="false"/>
                <w:i w:val="false"/>
                <w:color w:val="000000"/>
                <w:sz w:val="20"/>
              </w:rPr>
              <w:t xml:space="preserve"> </w:t>
            </w:r>
            <w:r>
              <w:rPr>
                <w:rFonts w:ascii="Times New Roman"/>
                <w:b/>
                <w:i w:val="false"/>
                <w:color w:val="000000"/>
                <w:sz w:val="20"/>
              </w:rPr>
              <w:t>салдарынан</w:t>
            </w:r>
            <w:r>
              <w:rPr>
                <w:rFonts w:ascii="Times New Roman"/>
                <w:b w:val="false"/>
                <w:i w:val="false"/>
                <w:color w:val="000000"/>
                <w:sz w:val="20"/>
              </w:rPr>
              <w:t xml:space="preserve"> </w:t>
            </w:r>
            <w:r>
              <w:rPr>
                <w:rFonts w:ascii="Times New Roman"/>
                <w:b/>
                <w:i w:val="false"/>
                <w:color w:val="000000"/>
                <w:sz w:val="20"/>
              </w:rPr>
              <w:t>қажеттіліктің</w:t>
            </w:r>
            <w:r>
              <w:rPr>
                <w:rFonts w:ascii="Times New Roman"/>
                <w:b w:val="false"/>
                <w:i w:val="false"/>
                <w:color w:val="000000"/>
                <w:sz w:val="20"/>
              </w:rPr>
              <w:t xml:space="preserve"> </w:t>
            </w:r>
            <w:r>
              <w:rPr>
                <w:rFonts w:ascii="Times New Roman"/>
                <w:b/>
                <w:i w:val="false"/>
                <w:color w:val="000000"/>
                <w:sz w:val="20"/>
              </w:rPr>
              <w:t>туындамауы</w:t>
            </w:r>
          </w:p>
          <w:bookmarkEnd w:id="176"/>
          <w:p>
            <w:pPr>
              <w:spacing w:after="20"/>
              <w:ind w:left="20"/>
              <w:jc w:val="both"/>
            </w:pPr>
            <w:r>
              <w:rPr>
                <w:rFonts w:ascii="Times New Roman"/>
                <w:b w:val="false"/>
                <w:i w:val="false"/>
                <w:color w:val="000000"/>
                <w:sz w:val="20"/>
              </w:rPr>
              <w:t>
Нет необходимости вследствие более ранних инноваций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77"/>
          <w:p>
            <w:pPr>
              <w:spacing w:after="20"/>
              <w:ind w:left="20"/>
              <w:jc w:val="both"/>
            </w:pPr>
          </w:p>
          <w:bookmarkEnd w:id="177"/>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78"/>
          <w:p>
            <w:pPr>
              <w:spacing w:after="20"/>
              <w:ind w:left="20"/>
              <w:jc w:val="both"/>
            </w:pPr>
            <w:r>
              <w:rPr>
                <w:rFonts w:ascii="Times New Roman"/>
                <w:b w:val="false"/>
                <w:i w:val="false"/>
                <w:color w:val="000000"/>
                <w:sz w:val="20"/>
              </w:rPr>
              <w:t>
</w:t>
            </w:r>
            <w:r>
              <w:rPr>
                <w:rFonts w:ascii="Times New Roman"/>
                <w:b/>
                <w:i w:val="false"/>
                <w:color w:val="000000"/>
                <w:sz w:val="20"/>
              </w:rPr>
              <w:t xml:space="preserve">6.11 </w:t>
            </w:r>
            <w:r>
              <w:rPr>
                <w:rFonts w:ascii="Times New Roman"/>
                <w:b/>
                <w:i w:val="false"/>
                <w:color w:val="000000"/>
                <w:sz w:val="20"/>
              </w:rPr>
              <w:t>Сұраныстың</w:t>
            </w:r>
            <w:r>
              <w:rPr>
                <w:rFonts w:ascii="Times New Roman"/>
                <w:b w:val="false"/>
                <w:i w:val="false"/>
                <w:color w:val="000000"/>
                <w:sz w:val="20"/>
              </w:rPr>
              <w:t xml:space="preserve"> </w:t>
            </w:r>
            <w:r>
              <w:rPr>
                <w:rFonts w:ascii="Times New Roman"/>
                <w:b/>
                <w:i w:val="false"/>
                <w:color w:val="000000"/>
                <w:sz w:val="20"/>
              </w:rPr>
              <w:t>болмауынан</w:t>
            </w:r>
            <w:r>
              <w:rPr>
                <w:rFonts w:ascii="Times New Roman"/>
                <w:b w:val="false"/>
                <w:i w:val="false"/>
                <w:color w:val="000000"/>
                <w:sz w:val="20"/>
              </w:rPr>
              <w:t xml:space="preserve"> </w:t>
            </w:r>
            <w:r>
              <w:rPr>
                <w:rFonts w:ascii="Times New Roman"/>
                <w:b/>
                <w:i w:val="false"/>
                <w:color w:val="000000"/>
                <w:sz w:val="20"/>
              </w:rPr>
              <w:t>инновацияға</w:t>
            </w:r>
            <w:r>
              <w:rPr>
                <w:rFonts w:ascii="Times New Roman"/>
                <w:b w:val="false"/>
                <w:i w:val="false"/>
                <w:color w:val="000000"/>
                <w:sz w:val="20"/>
              </w:rPr>
              <w:t xml:space="preserve"> </w:t>
            </w:r>
            <w:r>
              <w:rPr>
                <w:rFonts w:ascii="Times New Roman"/>
                <w:b/>
                <w:i w:val="false"/>
                <w:color w:val="000000"/>
                <w:sz w:val="20"/>
              </w:rPr>
              <w:t>қажеттілік</w:t>
            </w:r>
            <w:r>
              <w:rPr>
                <w:rFonts w:ascii="Times New Roman"/>
                <w:b w:val="false"/>
                <w:i w:val="false"/>
                <w:color w:val="000000"/>
                <w:sz w:val="20"/>
              </w:rPr>
              <w:t xml:space="preserve"> </w:t>
            </w:r>
            <w:r>
              <w:rPr>
                <w:rFonts w:ascii="Times New Roman"/>
                <w:b/>
                <w:i w:val="false"/>
                <w:color w:val="000000"/>
                <w:sz w:val="20"/>
              </w:rPr>
              <w:t>жоқ</w:t>
            </w:r>
          </w:p>
          <w:bookmarkEnd w:id="178"/>
          <w:p>
            <w:pPr>
              <w:spacing w:after="20"/>
              <w:ind w:left="20"/>
              <w:jc w:val="both"/>
            </w:pPr>
            <w:r>
              <w:rPr>
                <w:rFonts w:ascii="Times New Roman"/>
                <w:b w:val="false"/>
                <w:i w:val="false"/>
                <w:color w:val="000000"/>
                <w:sz w:val="20"/>
              </w:rPr>
              <w:t>
Нет необходимости из-за отсутствия спроса на инновации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79"/>
          <w:p>
            <w:pPr>
              <w:spacing w:after="20"/>
              <w:ind w:left="20"/>
              <w:jc w:val="both"/>
            </w:pPr>
          </w:p>
          <w:bookmarkEnd w:id="179"/>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80"/>
          <w:p>
            <w:pPr>
              <w:spacing w:after="20"/>
              <w:ind w:left="20"/>
              <w:jc w:val="both"/>
            </w:pPr>
            <w:r>
              <w:rPr>
                <w:rFonts w:ascii="Times New Roman"/>
                <w:b w:val="false"/>
                <w:i w:val="false"/>
                <w:color w:val="000000"/>
                <w:sz w:val="20"/>
              </w:rPr>
              <w:t>
</w:t>
            </w:r>
            <w:r>
              <w:rPr>
                <w:rFonts w:ascii="Times New Roman"/>
                <w:b/>
                <w:i w:val="false"/>
                <w:color w:val="000000"/>
                <w:sz w:val="20"/>
              </w:rPr>
              <w:t xml:space="preserve">6.12 </w:t>
            </w:r>
            <w:r>
              <w:rPr>
                <w:rFonts w:ascii="Times New Roman"/>
                <w:b/>
                <w:i w:val="false"/>
                <w:color w:val="000000"/>
                <w:sz w:val="20"/>
              </w:rPr>
              <w:t>Басқа</w:t>
            </w:r>
            <w:r>
              <w:rPr>
                <w:rFonts w:ascii="Times New Roman"/>
                <w:b/>
                <w:i w:val="false"/>
                <w:color w:val="000000"/>
                <w:sz w:val="20"/>
              </w:rPr>
              <w:t xml:space="preserve"> (</w:t>
            </w:r>
            <w:r>
              <w:rPr>
                <w:rFonts w:ascii="Times New Roman"/>
                <w:b/>
                <w:i w:val="false"/>
                <w:color w:val="000000"/>
                <w:sz w:val="20"/>
              </w:rPr>
              <w:t>көрсетіңіз</w:t>
            </w:r>
            <w:r>
              <w:rPr>
                <w:rFonts w:ascii="Times New Roman"/>
                <w:b/>
                <w:i w:val="false"/>
                <w:color w:val="000000"/>
                <w:sz w:val="20"/>
              </w:rPr>
              <w:t>)</w:t>
            </w:r>
          </w:p>
          <w:bookmarkEnd w:id="180"/>
          <w:p>
            <w:pPr>
              <w:spacing w:after="20"/>
              <w:ind w:left="20"/>
              <w:jc w:val="both"/>
            </w:pPr>
            <w:r>
              <w:rPr>
                <w:rFonts w:ascii="Times New Roman"/>
                <w:b w:val="false"/>
                <w:i w:val="false"/>
                <w:color w:val="000000"/>
                <w:sz w:val="20"/>
              </w:rPr>
              <w:t>
Другое (укажите)________________________________________________________________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81"/>
          <w:p>
            <w:pPr>
              <w:spacing w:after="20"/>
              <w:ind w:left="20"/>
              <w:jc w:val="both"/>
            </w:pPr>
          </w:p>
          <w:bookmarkEnd w:id="181"/>
          <w:p>
            <w:pPr>
              <w:spacing w:after="20"/>
              <w:ind w:left="2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2667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212" w:id="18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нысанды</w:t>
      </w:r>
      <w:r>
        <w:rPr>
          <w:rFonts w:ascii="Times New Roman"/>
          <w:b w:val="false"/>
          <w:i w:val="false"/>
          <w:color w:val="000000"/>
          <w:sz w:val="28"/>
        </w:rPr>
        <w:t xml:space="preserve"> </w:t>
      </w:r>
      <w:r>
        <w:rPr>
          <w:rFonts w:ascii="Times New Roman"/>
          <w:b/>
          <w:i w:val="false"/>
          <w:color w:val="000000"/>
          <w:sz w:val="28"/>
        </w:rPr>
        <w:t>толтыруға</w:t>
      </w:r>
      <w:r>
        <w:rPr>
          <w:rFonts w:ascii="Times New Roman"/>
          <w:b w:val="false"/>
          <w:i w:val="false"/>
          <w:color w:val="000000"/>
          <w:sz w:val="28"/>
        </w:rPr>
        <w:t xml:space="preserve"> </w:t>
      </w:r>
      <w:r>
        <w:rPr>
          <w:rFonts w:ascii="Times New Roman"/>
          <w:b/>
          <w:i w:val="false"/>
          <w:color w:val="000000"/>
          <w:sz w:val="28"/>
        </w:rPr>
        <w:t>жұмсалған</w:t>
      </w:r>
      <w:r>
        <w:rPr>
          <w:rFonts w:ascii="Times New Roman"/>
          <w:b w:val="false"/>
          <w:i w:val="false"/>
          <w:color w:val="000000"/>
          <w:sz w:val="28"/>
        </w:rPr>
        <w:t xml:space="preserve"> </w:t>
      </w:r>
      <w:r>
        <w:rPr>
          <w:rFonts w:ascii="Times New Roman"/>
          <w:b/>
          <w:i w:val="false"/>
          <w:color w:val="000000"/>
          <w:sz w:val="28"/>
        </w:rPr>
        <w:t>уақытты</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сағатпен</w:t>
      </w:r>
      <w:r>
        <w:rPr>
          <w:rFonts w:ascii="Times New Roman"/>
          <w:b/>
          <w:i w:val="false"/>
          <w:color w:val="000000"/>
          <w:sz w:val="28"/>
        </w:rPr>
        <w:t xml:space="preserve"> (</w:t>
      </w:r>
      <w:r>
        <w:rPr>
          <w:rFonts w:ascii="Times New Roman"/>
          <w:b/>
          <w:i w:val="false"/>
          <w:color w:val="000000"/>
          <w:sz w:val="28"/>
        </w:rPr>
        <w:t>қажеттісін</w:t>
      </w:r>
      <w:r>
        <w:rPr>
          <w:rFonts w:ascii="Times New Roman"/>
          <w:b w:val="false"/>
          <w:i w:val="false"/>
          <w:color w:val="000000"/>
          <w:sz w:val="28"/>
        </w:rPr>
        <w:t xml:space="preserve"> </w:t>
      </w:r>
      <w:r>
        <w:rPr>
          <w:rFonts w:ascii="Times New Roman"/>
          <w:b/>
          <w:i w:val="false"/>
          <w:color w:val="000000"/>
          <w:sz w:val="28"/>
        </w:rPr>
        <w:t>қоршаңыз</w:t>
      </w:r>
      <w:r>
        <w:rPr>
          <w:rFonts w:ascii="Times New Roman"/>
          <w:b/>
          <w:i w:val="false"/>
          <w:color w:val="000000"/>
          <w:sz w:val="28"/>
        </w:rPr>
        <w:t>)</w:t>
      </w:r>
    </w:p>
    <w:bookmarkEnd w:id="182"/>
    <w:bookmarkStart w:name="z213" w:id="183"/>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84"/>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сағатқа</w:t>
            </w:r>
            <w:r>
              <w:rPr>
                <w:rFonts w:ascii="Times New Roman"/>
                <w:b w:val="false"/>
                <w:i w:val="false"/>
                <w:color w:val="000000"/>
                <w:sz w:val="20"/>
              </w:rPr>
              <w:t xml:space="preserve"> </w:t>
            </w:r>
            <w:r>
              <w:rPr>
                <w:rFonts w:ascii="Times New Roman"/>
                <w:b/>
                <w:i w:val="false"/>
                <w:color w:val="000000"/>
                <w:sz w:val="20"/>
              </w:rPr>
              <w:t>дейiн</w:t>
            </w:r>
          </w:p>
          <w:bookmarkEnd w:id="184"/>
          <w:p>
            <w:pPr>
              <w:spacing w:after="20"/>
              <w:ind w:left="20"/>
              <w:jc w:val="both"/>
            </w:pPr>
            <w:r>
              <w:rPr>
                <w:rFonts w:ascii="Times New Roman"/>
                <w:b w:val="false"/>
                <w:i w:val="false"/>
                <w:color w:val="000000"/>
                <w:sz w:val="20"/>
              </w:rPr>
              <w:t>
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85"/>
          <w:p>
            <w:pPr>
              <w:spacing w:after="20"/>
              <w:ind w:left="20"/>
              <w:jc w:val="both"/>
            </w:pPr>
            <w:r>
              <w:rPr>
                <w:rFonts w:ascii="Times New Roman"/>
                <w:b w:val="false"/>
                <w:i w:val="false"/>
                <w:color w:val="000000"/>
                <w:sz w:val="20"/>
              </w:rPr>
              <w:t>
</w:t>
            </w:r>
            <w:r>
              <w:rPr>
                <w:rFonts w:ascii="Times New Roman"/>
                <w:b/>
                <w:i w:val="false"/>
                <w:color w:val="000000"/>
                <w:sz w:val="20"/>
              </w:rPr>
              <w:t xml:space="preserve">40 </w:t>
            </w:r>
            <w:r>
              <w:rPr>
                <w:rFonts w:ascii="Times New Roman"/>
                <w:b/>
                <w:i w:val="false"/>
                <w:color w:val="000000"/>
                <w:sz w:val="20"/>
              </w:rPr>
              <w:t>сағаттан</w:t>
            </w:r>
            <w:r>
              <w:rPr>
                <w:rFonts w:ascii="Times New Roman"/>
                <w:b w:val="false"/>
                <w:i w:val="false"/>
                <w:color w:val="000000"/>
                <w:sz w:val="20"/>
              </w:rPr>
              <w:t xml:space="preserve"> </w:t>
            </w:r>
            <w:r>
              <w:rPr>
                <w:rFonts w:ascii="Times New Roman"/>
                <w:b/>
                <w:i w:val="false"/>
                <w:color w:val="000000"/>
                <w:sz w:val="20"/>
              </w:rPr>
              <w:t>артық</w:t>
            </w:r>
          </w:p>
          <w:bookmarkEnd w:id="185"/>
          <w:p>
            <w:pPr>
              <w:spacing w:after="20"/>
              <w:ind w:left="20"/>
              <w:jc w:val="both"/>
            </w:pPr>
            <w:r>
              <w:rPr>
                <w:rFonts w:ascii="Times New Roman"/>
                <w:b w:val="false"/>
                <w:i w:val="false"/>
                <w:color w:val="000000"/>
                <w:sz w:val="20"/>
              </w:rPr>
              <w:t>
более 40 часов</w:t>
            </w:r>
          </w:p>
        </w:tc>
      </w:tr>
    </w:tbl>
    <w:p>
      <w:pPr>
        <w:spacing w:after="0"/>
        <w:ind w:left="0"/>
        <w:jc w:val="both"/>
      </w:pPr>
      <w:bookmarkStart w:name="z216" w:id="186"/>
      <w:r>
        <w:rPr>
          <w:rFonts w:ascii="Times New Roman"/>
          <w:b w:val="false"/>
          <w:i w:val="false"/>
          <w:color w:val="000000"/>
          <w:sz w:val="28"/>
        </w:rPr>
        <w:t xml:space="preserve">
      </w:t>
      </w:r>
      <w:r>
        <w:rPr>
          <w:rFonts w:ascii="Times New Roman"/>
          <w:b/>
          <w:i w:val="false"/>
          <w:color w:val="000000"/>
          <w:sz w:val="28"/>
        </w:rPr>
        <w:t>Атауы</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 xml:space="preserve"> (</w:t>
      </w:r>
      <w:r>
        <w:rPr>
          <w:rFonts w:ascii="Times New Roman"/>
          <w:b/>
          <w:i w:val="false"/>
          <w:color w:val="000000"/>
          <w:sz w:val="28"/>
        </w:rPr>
        <w:t>респонденттің</w:t>
      </w:r>
      <w:r>
        <w:rPr>
          <w:rFonts w:ascii="Times New Roman"/>
          <w:b/>
          <w:i w:val="false"/>
          <w:color w:val="000000"/>
          <w:sz w:val="28"/>
        </w:rPr>
        <w:t>)</w:t>
      </w:r>
      <w:r>
        <w:rPr>
          <w:rFonts w:ascii="Times New Roman"/>
          <w:b w:val="false"/>
          <w:i w:val="false"/>
          <w:color w:val="000000"/>
          <w:sz w:val="28"/>
        </w:rPr>
        <w:t xml:space="preserve"> </w:t>
      </w:r>
    </w:p>
    <w:bookmarkEnd w:id="186"/>
    <w:p>
      <w:pPr>
        <w:spacing w:after="0"/>
        <w:ind w:left="0"/>
        <w:jc w:val="both"/>
      </w:pPr>
      <w:r>
        <w:rPr>
          <w:rFonts w:ascii="Times New Roman"/>
          <w:b w:val="false"/>
          <w:i w:val="false"/>
          <w:color w:val="000000"/>
          <w:sz w:val="28"/>
        </w:rPr>
        <w:t xml:space="preserve">Наименование __________________________              Адрес (респондента) __________________________________                         __________________________ </w:t>
      </w:r>
    </w:p>
    <w:p>
      <w:pPr>
        <w:spacing w:after="0"/>
        <w:ind w:left="0"/>
        <w:jc w:val="both"/>
      </w:pPr>
      <w:bookmarkStart w:name="z217" w:id="187"/>
      <w:r>
        <w:rPr>
          <w:rFonts w:ascii="Times New Roman"/>
          <w:b w:val="false"/>
          <w:i w:val="false"/>
          <w:color w:val="000000"/>
          <w:sz w:val="28"/>
        </w:rPr>
        <w:t xml:space="preserve">
      </w:t>
      </w:r>
      <w:r>
        <w:rPr>
          <w:rFonts w:ascii="Times New Roman"/>
          <w:b/>
          <w:i w:val="false"/>
          <w:color w:val="000000"/>
          <w:sz w:val="28"/>
        </w:rPr>
        <w:t>Телефоны (</w:t>
      </w:r>
      <w:r>
        <w:rPr>
          <w:rFonts w:ascii="Times New Roman"/>
          <w:b/>
          <w:i w:val="false"/>
          <w:color w:val="000000"/>
          <w:sz w:val="28"/>
        </w:rPr>
        <w:t>респонденттің</w:t>
      </w:r>
      <w:r>
        <w:rPr>
          <w:rFonts w:ascii="Times New Roman"/>
          <w:b/>
          <w:i w:val="false"/>
          <w:color w:val="000000"/>
          <w:sz w:val="28"/>
        </w:rPr>
        <w:t>)</w:t>
      </w:r>
      <w:r>
        <w:rPr>
          <w:rFonts w:ascii="Times New Roman"/>
          <w:b w:val="false"/>
          <w:i w:val="false"/>
          <w:color w:val="000000"/>
          <w:sz w:val="28"/>
        </w:rPr>
        <w:t xml:space="preserve"> </w:t>
      </w:r>
    </w:p>
    <w:bookmarkEnd w:id="187"/>
    <w:p>
      <w:pPr>
        <w:spacing w:after="0"/>
        <w:ind w:left="0"/>
        <w:jc w:val="both"/>
      </w:pPr>
      <w:r>
        <w:rPr>
          <w:rFonts w:ascii="Times New Roman"/>
          <w:b w:val="false"/>
          <w:i w:val="false"/>
          <w:color w:val="000000"/>
          <w:sz w:val="28"/>
        </w:rPr>
        <w:t xml:space="preserve"> Телефон (респондента) __________________________    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стационарлық</w:t>
      </w:r>
      <w:r>
        <w:rPr>
          <w:rFonts w:ascii="Times New Roman"/>
          <w:b w:val="false"/>
          <w:i w:val="false"/>
          <w:color w:val="000000"/>
          <w:sz w:val="28"/>
        </w:rPr>
        <w:t xml:space="preserve">                          </w:t>
      </w:r>
      <w:r>
        <w:rPr>
          <w:rFonts w:ascii="Times New Roman"/>
          <w:b/>
          <w:i w:val="false"/>
          <w:color w:val="000000"/>
          <w:sz w:val="28"/>
        </w:rPr>
        <w:t>ұялы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стационарный                         мобильный</w:t>
      </w:r>
    </w:p>
    <w:p>
      <w:pPr>
        <w:spacing w:after="0"/>
        <w:ind w:left="0"/>
        <w:jc w:val="both"/>
      </w:pPr>
      <w:bookmarkStart w:name="z218" w:id="188"/>
      <w:r>
        <w:rPr>
          <w:rFonts w:ascii="Times New Roman"/>
          <w:b w:val="false"/>
          <w:i w:val="false"/>
          <w:color w:val="000000"/>
          <w:sz w:val="28"/>
        </w:rPr>
        <w:t xml:space="preserve">
      </w:t>
      </w:r>
      <w:r>
        <w:rPr>
          <w:rFonts w:ascii="Times New Roman"/>
          <w:b/>
          <w:i w:val="false"/>
          <w:color w:val="000000"/>
          <w:sz w:val="28"/>
        </w:rPr>
        <w:t>Электрондық</w:t>
      </w:r>
      <w:r>
        <w:rPr>
          <w:rFonts w:ascii="Times New Roman"/>
          <w:b w:val="false"/>
          <w:i w:val="false"/>
          <w:color w:val="000000"/>
          <w:sz w:val="28"/>
        </w:rPr>
        <w:t xml:space="preserve"> </w:t>
      </w:r>
      <w:r>
        <w:rPr>
          <w:rFonts w:ascii="Times New Roman"/>
          <w:b/>
          <w:i w:val="false"/>
          <w:color w:val="000000"/>
          <w:sz w:val="28"/>
        </w:rPr>
        <w:t>пошта</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 xml:space="preserve"> (</w:t>
      </w:r>
      <w:r>
        <w:rPr>
          <w:rFonts w:ascii="Times New Roman"/>
          <w:b/>
          <w:i w:val="false"/>
          <w:color w:val="000000"/>
          <w:sz w:val="28"/>
        </w:rPr>
        <w:t>респонденттің</w:t>
      </w:r>
      <w:r>
        <w:rPr>
          <w:rFonts w:ascii="Times New Roman"/>
          <w:b/>
          <w:i w:val="false"/>
          <w:color w:val="000000"/>
          <w:sz w:val="28"/>
        </w:rPr>
        <w:t>)</w:t>
      </w:r>
      <w:r>
        <w:rPr>
          <w:rFonts w:ascii="Times New Roman"/>
          <w:b w:val="false"/>
          <w:i w:val="false"/>
          <w:color w:val="000000"/>
          <w:sz w:val="28"/>
        </w:rPr>
        <w:t xml:space="preserve"> </w:t>
      </w:r>
    </w:p>
    <w:bookmarkEnd w:id="188"/>
    <w:p>
      <w:pPr>
        <w:spacing w:after="0"/>
        <w:ind w:left="0"/>
        <w:jc w:val="both"/>
      </w:pPr>
      <w:r>
        <w:rPr>
          <w:rFonts w:ascii="Times New Roman"/>
          <w:b w:val="false"/>
          <w:i w:val="false"/>
          <w:color w:val="000000"/>
          <w:sz w:val="28"/>
        </w:rPr>
        <w:t xml:space="preserve">       Адрес электронной почты (респондента) ________________________________________________________________________________</w:t>
      </w:r>
    </w:p>
    <w:p>
      <w:pPr>
        <w:spacing w:after="0"/>
        <w:ind w:left="0"/>
        <w:jc w:val="both"/>
      </w:pPr>
      <w:bookmarkStart w:name="z219" w:id="189"/>
      <w:r>
        <w:rPr>
          <w:rFonts w:ascii="Times New Roman"/>
          <w:b w:val="false"/>
          <w:i w:val="false"/>
          <w:color w:val="000000"/>
          <w:sz w:val="28"/>
        </w:rPr>
        <w:t xml:space="preserve">
      </w:t>
      </w:r>
      <w:r>
        <w:rPr>
          <w:rFonts w:ascii="Times New Roman"/>
          <w:b/>
          <w:i w:val="false"/>
          <w:color w:val="000000"/>
          <w:sz w:val="28"/>
        </w:rPr>
        <w:t>Орындаушы</w:t>
      </w:r>
      <w:r>
        <w:rPr>
          <w:rFonts w:ascii="Times New Roman"/>
          <w:b w:val="false"/>
          <w:i w:val="false"/>
          <w:color w:val="000000"/>
          <w:sz w:val="28"/>
        </w:rPr>
        <w:t xml:space="preserve"> </w:t>
      </w:r>
    </w:p>
    <w:bookmarkEnd w:id="189"/>
    <w:p>
      <w:pPr>
        <w:spacing w:after="0"/>
        <w:ind w:left="0"/>
        <w:jc w:val="both"/>
      </w:pPr>
      <w:r>
        <w:rPr>
          <w:rFonts w:ascii="Times New Roman"/>
          <w:b w:val="false"/>
          <w:i w:val="false"/>
          <w:color w:val="000000"/>
          <w:sz w:val="28"/>
        </w:rPr>
        <w:t xml:space="preserve">        Исполнитель____________________________________________  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қолы</w:t>
      </w:r>
      <w:r>
        <w:rPr>
          <w:rFonts w:ascii="Times New Roman"/>
          <w:b/>
          <w:i w:val="false"/>
          <w:color w:val="000000"/>
          <w:sz w:val="28"/>
        </w:rPr>
        <w:t>, телефоны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орындаушының</w:t>
      </w:r>
      <w:r>
        <w:rPr>
          <w:rFonts w:ascii="Times New Roman"/>
          <w:b/>
          <w:i w:val="false"/>
          <w:color w:val="000000"/>
          <w:sz w:val="28"/>
        </w:rPr>
        <w:t>)</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w:t>
      </w:r>
    </w:p>
    <w:p>
      <w:pPr>
        <w:spacing w:after="0"/>
        <w:ind w:left="0"/>
        <w:jc w:val="both"/>
      </w:pPr>
      <w:bookmarkStart w:name="z220" w:id="190"/>
      <w:r>
        <w:rPr>
          <w:rFonts w:ascii="Times New Roman"/>
          <w:b w:val="false"/>
          <w:i w:val="false"/>
          <w:color w:val="000000"/>
          <w:sz w:val="28"/>
        </w:rPr>
        <w:t xml:space="preserve">
      </w:t>
      </w:r>
      <w:r>
        <w:rPr>
          <w:rFonts w:ascii="Times New Roman"/>
          <w:b/>
          <w:i w:val="false"/>
          <w:color w:val="000000"/>
          <w:sz w:val="28"/>
        </w:rPr>
        <w:t xml:space="preserve">Бас бухгалтер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p>
    <w:bookmarkEnd w:id="190"/>
    <w:p>
      <w:pPr>
        <w:spacing w:after="0"/>
        <w:ind w:left="0"/>
        <w:jc w:val="both"/>
      </w:pPr>
      <w:r>
        <w:rPr>
          <w:rFonts w:ascii="Times New Roman"/>
          <w:b w:val="false"/>
          <w:i w:val="false"/>
          <w:color w:val="000000"/>
          <w:sz w:val="28"/>
        </w:rPr>
        <w:t xml:space="preserve">        </w:t>
      </w: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тұлға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Главный бухгалтер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w:t>
      </w:r>
      <w:r>
        <w:rPr>
          <w:rFonts w:ascii="Times New Roman"/>
          <w:b w:val="false"/>
          <w:i w:val="false"/>
          <w:color w:val="000000"/>
          <w:sz w:val="28"/>
        </w:rPr>
        <w:t xml:space="preserve"> қолы                                      фамилия, имя и отчество (при его наличии) подпись</w:t>
      </w:r>
    </w:p>
    <w:p>
      <w:pPr>
        <w:spacing w:after="0"/>
        <w:ind w:left="0"/>
        <w:jc w:val="both"/>
      </w:pPr>
      <w:bookmarkStart w:name="z221" w:id="191"/>
      <w:r>
        <w:rPr>
          <w:rFonts w:ascii="Times New Roman"/>
          <w:b w:val="false"/>
          <w:i w:val="false"/>
          <w:color w:val="000000"/>
          <w:sz w:val="28"/>
        </w:rPr>
        <w:t xml:space="preserve">
      </w:t>
      </w:r>
      <w:r>
        <w:rPr>
          <w:rFonts w:ascii="Times New Roman"/>
          <w:b/>
          <w:i w:val="false"/>
          <w:color w:val="000000"/>
          <w:sz w:val="28"/>
        </w:rPr>
        <w:t>Басшы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p>
    <w:bookmarkEnd w:id="191"/>
    <w:p>
      <w:pPr>
        <w:spacing w:after="0"/>
        <w:ind w:left="0"/>
        <w:jc w:val="both"/>
      </w:pP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тұлға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Руководитель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 xml:space="preserve">) </w:t>
      </w:r>
      <w:r>
        <w:rPr>
          <w:rFonts w:ascii="Times New Roman"/>
          <w:b/>
          <w:i w:val="false"/>
          <w:color w:val="000000"/>
          <w:sz w:val="28"/>
        </w:rPr>
        <w:t>қолы</w:t>
      </w:r>
    </w:p>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222" w:id="192"/>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192"/>
    <w:bookmarkStart w:name="z223" w:id="193"/>
    <w:p>
      <w:pPr>
        <w:spacing w:after="0"/>
        <w:ind w:left="0"/>
        <w:jc w:val="both"/>
      </w:pPr>
      <w:r>
        <w:rPr>
          <w:rFonts w:ascii="Times New Roman"/>
          <w:b w:val="false"/>
          <w:i w:val="false"/>
          <w:color w:val="000000"/>
          <w:sz w:val="28"/>
        </w:rPr>
        <w:t>
      Примечание:</w:t>
      </w:r>
    </w:p>
    <w:bookmarkEnd w:id="193"/>
    <w:bookmarkStart w:name="z224" w:id="194"/>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статистиканың</w:t>
      </w:r>
      <w:r>
        <w:rPr>
          <w:rFonts w:ascii="Times New Roman"/>
          <w:b w:val="false"/>
          <w:i w:val="false"/>
          <w:color w:val="000000"/>
          <w:sz w:val="28"/>
        </w:rPr>
        <w:t xml:space="preserve"> </w:t>
      </w:r>
      <w:r>
        <w:rPr>
          <w:rFonts w:ascii="Times New Roman"/>
          <w:b/>
          <w:i w:val="false"/>
          <w:color w:val="000000"/>
          <w:sz w:val="28"/>
        </w:rPr>
        <w:t>тиісті</w:t>
      </w:r>
      <w:r>
        <w:rPr>
          <w:rFonts w:ascii="Times New Roman"/>
          <w:b w:val="false"/>
          <w:i w:val="false"/>
          <w:color w:val="000000"/>
          <w:sz w:val="28"/>
        </w:rPr>
        <w:t xml:space="preserve"> </w:t>
      </w:r>
      <w:r>
        <w:rPr>
          <w:rFonts w:ascii="Times New Roman"/>
          <w:b/>
          <w:i w:val="false"/>
          <w:color w:val="000000"/>
          <w:sz w:val="28"/>
        </w:rPr>
        <w:t>органдарына</w:t>
      </w:r>
      <w:r>
        <w:rPr>
          <w:rFonts w:ascii="Times New Roman"/>
          <w:b w:val="false"/>
          <w:i w:val="false"/>
          <w:color w:val="000000"/>
          <w:sz w:val="28"/>
        </w:rPr>
        <w:t xml:space="preserve"> </w:t>
      </w:r>
      <w:r>
        <w:rPr>
          <w:rFonts w:ascii="Times New Roman"/>
          <w:b/>
          <w:i w:val="false"/>
          <w:color w:val="000000"/>
          <w:sz w:val="28"/>
        </w:rPr>
        <w:t>анық</w:t>
      </w:r>
      <w:r>
        <w:rPr>
          <w:rFonts w:ascii="Times New Roman"/>
          <w:b w:val="false"/>
          <w:i w:val="false"/>
          <w:color w:val="000000"/>
          <w:sz w:val="28"/>
        </w:rPr>
        <w:t xml:space="preserve"> </w:t>
      </w:r>
      <w:r>
        <w:rPr>
          <w:rFonts w:ascii="Times New Roman"/>
          <w:b/>
          <w:i w:val="false"/>
          <w:color w:val="000000"/>
          <w:sz w:val="28"/>
        </w:rPr>
        <w:t>емес</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ұсыну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белгіленген</w:t>
      </w:r>
      <w:r>
        <w:rPr>
          <w:rFonts w:ascii="Times New Roman"/>
          <w:b w:val="false"/>
          <w:i w:val="false"/>
          <w:color w:val="000000"/>
          <w:sz w:val="28"/>
        </w:rPr>
        <w:t xml:space="preserve"> </w:t>
      </w:r>
      <w:r>
        <w:rPr>
          <w:rFonts w:ascii="Times New Roman"/>
          <w:b/>
          <w:i w:val="false"/>
          <w:color w:val="000000"/>
          <w:sz w:val="28"/>
        </w:rPr>
        <w:t>мерзімде</w:t>
      </w:r>
      <w:r>
        <w:rPr>
          <w:rFonts w:ascii="Times New Roman"/>
          <w:b w:val="false"/>
          <w:i w:val="false"/>
          <w:color w:val="000000"/>
          <w:sz w:val="28"/>
        </w:rPr>
        <w:t xml:space="preserve"> </w:t>
      </w:r>
      <w:r>
        <w:rPr>
          <w:rFonts w:ascii="Times New Roman"/>
          <w:b/>
          <w:i w:val="false"/>
          <w:color w:val="000000"/>
          <w:sz w:val="28"/>
        </w:rPr>
        <w:t>ұсынбау</w:t>
      </w:r>
      <w:r>
        <w:rPr>
          <w:rFonts w:ascii="Times New Roman"/>
          <w:b/>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Кодексінің</w:t>
      </w:r>
      <w:r>
        <w:rPr>
          <w:rFonts w:ascii="Times New Roman"/>
          <w:b/>
          <w:i w:val="false"/>
          <w:color w:val="000000"/>
          <w:sz w:val="28"/>
        </w:rPr>
        <w:t xml:space="preserve"> 497-бабында </w:t>
      </w:r>
      <w:r>
        <w:rPr>
          <w:rFonts w:ascii="Times New Roman"/>
          <w:b/>
          <w:i w:val="false"/>
          <w:color w:val="000000"/>
          <w:sz w:val="28"/>
        </w:rPr>
        <w:t>көзделген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бұзушылықтар</w:t>
      </w:r>
      <w:r>
        <w:rPr>
          <w:rFonts w:ascii="Times New Roman"/>
          <w:b w:val="false"/>
          <w:i w:val="false"/>
          <w:color w:val="000000"/>
          <w:sz w:val="28"/>
        </w:rPr>
        <w:t xml:space="preserve"> </w:t>
      </w:r>
      <w:r>
        <w:rPr>
          <w:rFonts w:ascii="Times New Roman"/>
          <w:b/>
          <w:i w:val="false"/>
          <w:color w:val="000000"/>
          <w:sz w:val="28"/>
        </w:rPr>
        <w:t>болып</w:t>
      </w:r>
      <w:r>
        <w:rPr>
          <w:rFonts w:ascii="Times New Roman"/>
          <w:b w:val="false"/>
          <w:i w:val="false"/>
          <w:color w:val="000000"/>
          <w:sz w:val="28"/>
        </w:rPr>
        <w:t xml:space="preserve"> </w:t>
      </w:r>
      <w:r>
        <w:rPr>
          <w:rFonts w:ascii="Times New Roman"/>
          <w:b/>
          <w:i w:val="false"/>
          <w:color w:val="000000"/>
          <w:sz w:val="28"/>
        </w:rPr>
        <w:t>табылады</w:t>
      </w:r>
    </w:p>
    <w:bookmarkEnd w:id="194"/>
    <w:bookmarkStart w:name="z225" w:id="195"/>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Руководитель Бюро</w:t>
            </w:r>
            <w:r>
              <w:br/>
            </w:r>
            <w:r>
              <w:rPr>
                <w:rFonts w:ascii="Times New Roman"/>
                <w:b w:val="false"/>
                <w:i w:val="false"/>
                <w:color w:val="000000"/>
                <w:sz w:val="20"/>
              </w:rPr>
              <w:t>национальной статистики</w:t>
            </w:r>
            <w:r>
              <w:br/>
            </w:r>
            <w:r>
              <w:rPr>
                <w:rFonts w:ascii="Times New Roman"/>
                <w:b w:val="false"/>
                <w:i w:val="false"/>
                <w:color w:val="000000"/>
                <w:sz w:val="20"/>
              </w:rPr>
              <w:t>Агентства 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2026 года</w:t>
            </w:r>
            <w:r>
              <w:br/>
            </w:r>
            <w:r>
              <w:rPr>
                <w:rFonts w:ascii="Times New Roman"/>
                <w:b w:val="false"/>
                <w:i w:val="false"/>
                <w:color w:val="000000"/>
                <w:sz w:val="20"/>
              </w:rPr>
              <w:t>№ 27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по статистике Министерства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2020 года</w:t>
            </w:r>
            <w:r>
              <w:br/>
            </w:r>
            <w:r>
              <w:rPr>
                <w:rFonts w:ascii="Times New Roman"/>
                <w:b w:val="false"/>
                <w:i w:val="false"/>
                <w:color w:val="000000"/>
                <w:sz w:val="20"/>
              </w:rPr>
              <w:t>№ 5</w:t>
            </w:r>
          </w:p>
        </w:tc>
      </w:tr>
    </w:tbl>
    <w:bookmarkStart w:name="z228" w:id="196"/>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 "Отчет об инновационной деятельности" (индекс 1-инновация, периодичность годовая)</w:t>
      </w:r>
    </w:p>
    <w:bookmarkEnd w:id="196"/>
    <w:bookmarkStart w:name="z229" w:id="197"/>
    <w:p>
      <w:pPr>
        <w:spacing w:after="0"/>
        <w:ind w:left="0"/>
        <w:jc w:val="both"/>
      </w:pPr>
      <w:r>
        <w:rPr>
          <w:rFonts w:ascii="Times New Roman"/>
          <w:b w:val="false"/>
          <w:i w:val="false"/>
          <w:color w:val="000000"/>
          <w:sz w:val="28"/>
        </w:rPr>
        <w:t>
      1. Настоящая инструкция детализирует заполнение статистической формы общегосударственного статистического наблюдения "Отчет об инновационной деятельности" (индекс 1-инновация, периодичность годовая) (далее – статистическая форма).</w:t>
      </w:r>
    </w:p>
    <w:bookmarkEnd w:id="197"/>
    <w:bookmarkStart w:name="z230" w:id="198"/>
    <w:p>
      <w:pPr>
        <w:spacing w:after="0"/>
        <w:ind w:left="0"/>
        <w:jc w:val="both"/>
      </w:pPr>
      <w:r>
        <w:rPr>
          <w:rFonts w:ascii="Times New Roman"/>
          <w:b w:val="false"/>
          <w:i w:val="false"/>
          <w:color w:val="000000"/>
          <w:sz w:val="28"/>
        </w:rPr>
        <w:t>
      2. В настоящей Инструкции используется следующее понятие:</w:t>
      </w:r>
    </w:p>
    <w:bookmarkEnd w:id="198"/>
    <w:bookmarkStart w:name="z231" w:id="199"/>
    <w:p>
      <w:pPr>
        <w:spacing w:after="0"/>
        <w:ind w:left="0"/>
        <w:jc w:val="both"/>
      </w:pPr>
      <w:r>
        <w:rPr>
          <w:rFonts w:ascii="Times New Roman"/>
          <w:b w:val="false"/>
          <w:i w:val="false"/>
          <w:color w:val="000000"/>
          <w:sz w:val="28"/>
        </w:rPr>
        <w:t>
      научные исследования – прикладные, фундаментальные, стратегические научные исследования, осуществляемые субъектами научной и (или) научно-технической деятельности в рамках научно-исследовательских, опытно-конструкторских и технологических работ, надлежащими научными методами и средствами в целях достижения результатов научной и (или) научно-технической деятельности.</w:t>
      </w:r>
    </w:p>
    <w:bookmarkEnd w:id="199"/>
    <w:bookmarkStart w:name="z232" w:id="200"/>
    <w:p>
      <w:pPr>
        <w:spacing w:after="0"/>
        <w:ind w:left="0"/>
        <w:jc w:val="both"/>
      </w:pPr>
      <w:r>
        <w:rPr>
          <w:rFonts w:ascii="Times New Roman"/>
          <w:b w:val="false"/>
          <w:i w:val="false"/>
          <w:color w:val="000000"/>
          <w:sz w:val="28"/>
        </w:rPr>
        <w:t>
      3. Под инновационной деятельностью понимается вид деятельности, связанный с трансформацией идей в новый или усовершенствованный продукт, внедренный на рынке, в новый или усовершенствованный технологический процесс, использованный в практической деятельности, новый подход к социальным услугам, который предполагает комплекс научно-технических, организационных, финансовых и коммерческих мероприятий, которые в совокупности приводят к инновациям.</w:t>
      </w:r>
    </w:p>
    <w:bookmarkEnd w:id="200"/>
    <w:bookmarkStart w:name="z233" w:id="201"/>
    <w:p>
      <w:pPr>
        <w:spacing w:after="0"/>
        <w:ind w:left="0"/>
        <w:jc w:val="both"/>
      </w:pPr>
      <w:r>
        <w:rPr>
          <w:rFonts w:ascii="Times New Roman"/>
          <w:b w:val="false"/>
          <w:i w:val="false"/>
          <w:color w:val="000000"/>
          <w:sz w:val="28"/>
        </w:rPr>
        <w:t>
      Продукция (товары или услуги) считается инновационной в течение трех лет с момента внедрения.</w:t>
      </w:r>
    </w:p>
    <w:bookmarkEnd w:id="201"/>
    <w:bookmarkStart w:name="z234" w:id="202"/>
    <w:p>
      <w:pPr>
        <w:spacing w:after="0"/>
        <w:ind w:left="0"/>
        <w:jc w:val="both"/>
      </w:pPr>
      <w:r>
        <w:rPr>
          <w:rFonts w:ascii="Times New Roman"/>
          <w:b w:val="false"/>
          <w:i w:val="false"/>
          <w:color w:val="000000"/>
          <w:sz w:val="28"/>
        </w:rPr>
        <w:t>
      4. В строке 2.1 раздела 2 указывается списочная численность работников, к которой относятся все работники, числящиеся в списках организаций в отчетном периоде, выполняющие работу по определенной специальности, квалификации или должности и с исполнением актов работодателя, а также лица, занятые на общественных началах.</w:t>
      </w:r>
    </w:p>
    <w:bookmarkEnd w:id="202"/>
    <w:bookmarkStart w:name="z235" w:id="203"/>
    <w:p>
      <w:pPr>
        <w:spacing w:after="0"/>
        <w:ind w:left="0"/>
        <w:jc w:val="both"/>
      </w:pPr>
      <w:r>
        <w:rPr>
          <w:rFonts w:ascii="Times New Roman"/>
          <w:b w:val="false"/>
          <w:i w:val="false"/>
          <w:color w:val="000000"/>
          <w:sz w:val="28"/>
        </w:rPr>
        <w:t>
      В строке 2.3.1 раздела 2 к продуктовой инновации относится внедрение товара или услуги, являющихся новыми или значительно улучшенными по части их свойств или способов использования, включая значительные усовершенствования в технических характеристиках, компонентах и материалах, во встроенном программном обеспечении, в степени дружественности по отношению к пользователю или в других функциональных характеристиках.</w:t>
      </w:r>
    </w:p>
    <w:bookmarkEnd w:id="203"/>
    <w:bookmarkStart w:name="z236" w:id="204"/>
    <w:p>
      <w:pPr>
        <w:spacing w:after="0"/>
        <w:ind w:left="0"/>
        <w:jc w:val="both"/>
      </w:pPr>
      <w:r>
        <w:rPr>
          <w:rFonts w:ascii="Times New Roman"/>
          <w:b w:val="false"/>
          <w:i w:val="false"/>
          <w:color w:val="000000"/>
          <w:sz w:val="28"/>
        </w:rPr>
        <w:t>
      В строке 2.3.2 раздела 2 к инновациям бизнес-процессов относятся новый или улучшенный продукт или бизнес-процесс (или их комбинация), который значительно отличается от предыдущих продуктов или бизнес-процессов фирмы и который был представлен на рынке или введен в эксплуатацию фирмой.</w:t>
      </w:r>
    </w:p>
    <w:bookmarkEnd w:id="204"/>
    <w:bookmarkStart w:name="z237" w:id="205"/>
    <w:p>
      <w:pPr>
        <w:spacing w:after="0"/>
        <w:ind w:left="0"/>
        <w:jc w:val="both"/>
      </w:pPr>
      <w:r>
        <w:rPr>
          <w:rFonts w:ascii="Times New Roman"/>
          <w:b w:val="false"/>
          <w:i w:val="false"/>
          <w:color w:val="000000"/>
          <w:sz w:val="28"/>
        </w:rPr>
        <w:t>
      5. В строке 3.4 раздела 2 указываются объемы реализованной инновационной продукции (товаров, услуг), являющиеся новыми для рынка товаров (услуг) и (или) для организации. Общий объем реализованной инновационной продукции складывается из строк 1.1 и 1.2.</w:t>
      </w:r>
    </w:p>
    <w:bookmarkEnd w:id="205"/>
    <w:bookmarkStart w:name="z238" w:id="206"/>
    <w:p>
      <w:pPr>
        <w:spacing w:after="0"/>
        <w:ind w:left="0"/>
        <w:jc w:val="both"/>
      </w:pPr>
      <w:r>
        <w:rPr>
          <w:rFonts w:ascii="Times New Roman"/>
          <w:b w:val="false"/>
          <w:i w:val="false"/>
          <w:color w:val="000000"/>
          <w:sz w:val="28"/>
        </w:rPr>
        <w:t>
      В строках 1.1 и 1.2 раздела 2 указываются объемы реализованной инновационной продукции (товаров, услуг) за отчетный год – объем отгруженных новых или значительно усовершенствованных товаров (услуг), являющиеся новыми для рынка товаров или новыми для организации.</w:t>
      </w:r>
    </w:p>
    <w:bookmarkEnd w:id="206"/>
    <w:bookmarkStart w:name="z239" w:id="207"/>
    <w:p>
      <w:pPr>
        <w:spacing w:after="0"/>
        <w:ind w:left="0"/>
        <w:jc w:val="both"/>
      </w:pPr>
      <w:r>
        <w:rPr>
          <w:rFonts w:ascii="Times New Roman"/>
          <w:b w:val="false"/>
          <w:i w:val="false"/>
          <w:color w:val="000000"/>
          <w:sz w:val="28"/>
        </w:rPr>
        <w:t>
      Новыми продуктами считаются товары и услуги, значительно отличающиеся по своим характеристикам или предназначению от продуктов, производившихся организацией ранее. Новыми продуктами, где использовались новые технологии, считаются первые микропроцессоры или цифровые фотоаппараты.</w:t>
      </w:r>
    </w:p>
    <w:bookmarkEnd w:id="207"/>
    <w:bookmarkStart w:name="z240" w:id="208"/>
    <w:p>
      <w:pPr>
        <w:spacing w:after="0"/>
        <w:ind w:left="0"/>
        <w:jc w:val="both"/>
      </w:pPr>
      <w:r>
        <w:rPr>
          <w:rFonts w:ascii="Times New Roman"/>
          <w:b w:val="false"/>
          <w:i w:val="false"/>
          <w:color w:val="000000"/>
          <w:sz w:val="28"/>
        </w:rPr>
        <w:t>
      Если внедренный новый товар или услуга являются новыми для рынка товаров, то объем реализации данного товара или услуги указывается только в строке 1.1, а в 1.2 данный объем не указывается, так как товар является новым не только для организации. В 1.2 нужно отражать объем реализации товара или услуги, являющегося инновационным только для организации, но не являющимся новым на рынке товаров. Соответственно, данные в этих строках не дублируются.</w:t>
      </w:r>
    </w:p>
    <w:bookmarkEnd w:id="208"/>
    <w:bookmarkStart w:name="z241" w:id="209"/>
    <w:p>
      <w:pPr>
        <w:spacing w:after="0"/>
        <w:ind w:left="0"/>
        <w:jc w:val="both"/>
      </w:pPr>
      <w:r>
        <w:rPr>
          <w:rFonts w:ascii="Times New Roman"/>
          <w:b w:val="false"/>
          <w:i w:val="false"/>
          <w:color w:val="000000"/>
          <w:sz w:val="28"/>
        </w:rPr>
        <w:t>
      6. В строке 4.1.1 пункта 4.1 раздела 4 указываются методы производства товаров (услуг), включающие в себя технологические процедуры, оборудование и программное обеспечение, применяемые в производстве товаров или услуг (установка нового автоматизированного оборудования на производственной линии или компьютеризация проектно-конструкторских работ).</w:t>
      </w:r>
    </w:p>
    <w:bookmarkEnd w:id="209"/>
    <w:bookmarkStart w:name="z242" w:id="210"/>
    <w:p>
      <w:pPr>
        <w:spacing w:after="0"/>
        <w:ind w:left="0"/>
        <w:jc w:val="both"/>
      </w:pPr>
      <w:r>
        <w:rPr>
          <w:rFonts w:ascii="Times New Roman"/>
          <w:b w:val="false"/>
          <w:i w:val="false"/>
          <w:color w:val="000000"/>
          <w:sz w:val="28"/>
        </w:rPr>
        <w:t>
      В строке 4.1.2 раздела 4 указываются методы доставки или методы реализации товаров (услуг), затрагивающие логистику фирмы и объединяют в себе оборудование, программное обеспечение и технологии, используемые в снабжении исходными материалами, внутрифирменном снабжении и доставке конечной продукции (внедрение учета перемещений товаров с помощью штрих-кода или активной радиочастотной системы отслеживания перемещений транспортных средств).</w:t>
      </w:r>
    </w:p>
    <w:bookmarkEnd w:id="210"/>
    <w:bookmarkStart w:name="z243" w:id="211"/>
    <w:p>
      <w:pPr>
        <w:spacing w:after="0"/>
        <w:ind w:left="0"/>
        <w:jc w:val="both"/>
      </w:pPr>
      <w:r>
        <w:rPr>
          <w:rFonts w:ascii="Times New Roman"/>
          <w:b w:val="false"/>
          <w:i w:val="false"/>
          <w:color w:val="000000"/>
          <w:sz w:val="28"/>
        </w:rPr>
        <w:t>
      В строке 4.1.3 раздела 4 указываются маркетинговые методы, включая рекламу (продвижение и размещение продукции, упаковка продукции), прямой маркетинг, выставки и ярмарки, маркетинговые исследования и другие мероприятия по освоению новых рынков. Кроме того, указываются стратегии и методы ценообразования, а также деятельность службы поддержки и другие мероприятия по поддержке клиентов.</w:t>
      </w:r>
    </w:p>
    <w:bookmarkEnd w:id="211"/>
    <w:bookmarkStart w:name="z244" w:id="212"/>
    <w:p>
      <w:pPr>
        <w:spacing w:after="0"/>
        <w:ind w:left="0"/>
        <w:jc w:val="both"/>
      </w:pPr>
      <w:r>
        <w:rPr>
          <w:rFonts w:ascii="Times New Roman"/>
          <w:b w:val="false"/>
          <w:i w:val="false"/>
          <w:color w:val="000000"/>
          <w:sz w:val="28"/>
        </w:rPr>
        <w:t>
      В строке 4.1.4 раздела 4 указываются использование и техническое обслуживание цифровых систем, включая: аппаратное и программное обеспечение; обработку данных и базы данных; техническое обслуживание и ремонт; веб-хостинг и другие виды деятельности, связанные с компьютерной информацией.</w:t>
      </w:r>
    </w:p>
    <w:bookmarkEnd w:id="212"/>
    <w:bookmarkStart w:name="z245" w:id="213"/>
    <w:p>
      <w:pPr>
        <w:spacing w:after="0"/>
        <w:ind w:left="0"/>
        <w:jc w:val="both"/>
      </w:pPr>
      <w:r>
        <w:rPr>
          <w:rFonts w:ascii="Times New Roman"/>
          <w:b w:val="false"/>
          <w:i w:val="false"/>
          <w:color w:val="000000"/>
          <w:sz w:val="28"/>
        </w:rPr>
        <w:t>
      В строке 4.1.5 раздела 4 указываются методы по: стратегическому и общему управление бизнесом, включая организацию рабочих обязанностей; корпоративного управления (юридическое, планирование и связи с общественностью); бухгалтерского учета, аудита, платежам и другим финансовым или страховым операциям; управлению человеческими ресурсами (обучение, набор персонала, организация рабочих мест и другие); закупкам; управлению отношениями со сторонними организациями.</w:t>
      </w:r>
    </w:p>
    <w:bookmarkEnd w:id="213"/>
    <w:bookmarkStart w:name="z246" w:id="214"/>
    <w:p>
      <w:pPr>
        <w:spacing w:after="0"/>
        <w:ind w:left="0"/>
        <w:jc w:val="both"/>
      </w:pPr>
      <w:r>
        <w:rPr>
          <w:rFonts w:ascii="Times New Roman"/>
          <w:b w:val="false"/>
          <w:i w:val="false"/>
          <w:color w:val="000000"/>
          <w:sz w:val="28"/>
        </w:rPr>
        <w:t>
      В строке 4.1.6 раздела 4 указывается деятельность по определению, разработке и адаптации продуктов или бизнес-процессов предприятия. Эта деятельность может осуществляться на системной или на едино разовой основе и выполняться внутри предприятия или получаться из внешних источников.</w:t>
      </w:r>
    </w:p>
    <w:bookmarkEnd w:id="214"/>
    <w:bookmarkStart w:name="z247" w:id="215"/>
    <w:p>
      <w:pPr>
        <w:spacing w:after="0"/>
        <w:ind w:left="0"/>
        <w:jc w:val="both"/>
      </w:pPr>
      <w:r>
        <w:rPr>
          <w:rFonts w:ascii="Times New Roman"/>
          <w:b w:val="false"/>
          <w:i w:val="false"/>
          <w:color w:val="000000"/>
          <w:sz w:val="28"/>
        </w:rPr>
        <w:t>
      7. В разделе 5 отражаются инновационная деятельность за три года и расходы на создание продуктовых и бизнес-процессных инноваций за отчетный год.</w:t>
      </w:r>
    </w:p>
    <w:bookmarkEnd w:id="215"/>
    <w:bookmarkStart w:name="z248" w:id="216"/>
    <w:p>
      <w:pPr>
        <w:spacing w:after="0"/>
        <w:ind w:left="0"/>
        <w:jc w:val="both"/>
      </w:pPr>
      <w:r>
        <w:rPr>
          <w:rFonts w:ascii="Times New Roman"/>
          <w:b w:val="false"/>
          <w:i w:val="false"/>
          <w:color w:val="000000"/>
          <w:sz w:val="28"/>
        </w:rPr>
        <w:t>
      Научно-исследовательские и опытно-конструкторские работы (далее – НИОКР) включают в себя творческую работу, проводимую на систематической основе с целью увеличения запаса знаний, включая знания о человеке, культуре и обществе, и планирование способов применения этих знаний.</w:t>
      </w:r>
    </w:p>
    <w:bookmarkEnd w:id="216"/>
    <w:bookmarkStart w:name="z249" w:id="217"/>
    <w:p>
      <w:pPr>
        <w:spacing w:after="0"/>
        <w:ind w:left="0"/>
        <w:jc w:val="both"/>
      </w:pPr>
      <w:r>
        <w:rPr>
          <w:rFonts w:ascii="Times New Roman"/>
          <w:b w:val="false"/>
          <w:i w:val="false"/>
          <w:color w:val="000000"/>
          <w:sz w:val="28"/>
        </w:rPr>
        <w:t>
      В строке 5.1.1 раздела 5 отражается наличие или отсутствие внутренних научно-исследовательских и опытно-конструкторских работ, к которым относятся все НИОКР, выполняемые самой организацией.</w:t>
      </w:r>
    </w:p>
    <w:bookmarkEnd w:id="217"/>
    <w:bookmarkStart w:name="z250" w:id="218"/>
    <w:p>
      <w:pPr>
        <w:spacing w:after="0"/>
        <w:ind w:left="0"/>
        <w:jc w:val="both"/>
      </w:pPr>
      <w:r>
        <w:rPr>
          <w:rFonts w:ascii="Times New Roman"/>
          <w:b w:val="false"/>
          <w:i w:val="false"/>
          <w:color w:val="000000"/>
          <w:sz w:val="28"/>
        </w:rPr>
        <w:t>
      В строке 5.1.2 раздела 5 отражается наличие НИОКР, приобретенных за пределами организации. Это приобретенные НИОКР, проведенные другими организациями или государственными, частными научно-исследовательскими институтами и приобретенные организацией.</w:t>
      </w:r>
    </w:p>
    <w:bookmarkEnd w:id="218"/>
    <w:bookmarkStart w:name="z251" w:id="219"/>
    <w:p>
      <w:pPr>
        <w:spacing w:after="0"/>
        <w:ind w:left="0"/>
        <w:jc w:val="both"/>
      </w:pPr>
      <w:r>
        <w:rPr>
          <w:rFonts w:ascii="Times New Roman"/>
          <w:b w:val="false"/>
          <w:i w:val="false"/>
          <w:color w:val="000000"/>
          <w:sz w:val="28"/>
        </w:rPr>
        <w:t>
      В строке 5.1.3 раздела 5 отражается деятельность организации по приобретению современных машин, оборудования и капитальных товаров, включающие в себя приобретение земельных участков и зданий для осуществления деятельности по созданию продуктовых и бизнес-процессных инноваций, сюда же входят существенные улучшения, переделки и ремонт, не учтенные в НИОКР.</w:t>
      </w:r>
    </w:p>
    <w:bookmarkEnd w:id="219"/>
    <w:bookmarkStart w:name="z252" w:id="220"/>
    <w:p>
      <w:pPr>
        <w:spacing w:after="0"/>
        <w:ind w:left="0"/>
        <w:jc w:val="both"/>
      </w:pPr>
      <w:r>
        <w:rPr>
          <w:rFonts w:ascii="Times New Roman"/>
          <w:b w:val="false"/>
          <w:i w:val="false"/>
          <w:color w:val="000000"/>
          <w:sz w:val="28"/>
        </w:rPr>
        <w:t>
      В строке 5.1.4 раздела 5 отражается приобретение технологий и ноу-хау в различных формах и из разнообразных источников, связанные с разработкой и внедрением инноваций. Приобретаемые внешние знания и технологии имеют форму патентов, беспатентных изобретений, лицензий, раскрытых ноу-хау, торговых марок, технических проектов и образцов, а также включать компьютерные и другие научно-технические услуги для подготовки и осуществления продуктовых и бизнес-процессных инноваций.</w:t>
      </w:r>
    </w:p>
    <w:bookmarkEnd w:id="220"/>
    <w:bookmarkStart w:name="z253" w:id="221"/>
    <w:p>
      <w:pPr>
        <w:spacing w:after="0"/>
        <w:ind w:left="0"/>
        <w:jc w:val="both"/>
      </w:pPr>
      <w:r>
        <w:rPr>
          <w:rFonts w:ascii="Times New Roman"/>
          <w:b w:val="false"/>
          <w:i w:val="false"/>
          <w:color w:val="000000"/>
          <w:sz w:val="28"/>
        </w:rPr>
        <w:t>
      В строке 5.1.5 раздела 5 отражаются мероприятия по обучению и подготовке кадров, относящиеся к инновационной деятельности по созданию продуктовых и бизнес-процессных инноваций. В данной строке не учитываются виды обучения, учтенные в НИОКР. Также учитывается, что инновационной деятельностью не является обучение новых сотрудников уже существующим методам производства, повышение общей квалификации отдельных лиц.</w:t>
      </w:r>
    </w:p>
    <w:bookmarkEnd w:id="221"/>
    <w:bookmarkStart w:name="z254" w:id="222"/>
    <w:p>
      <w:pPr>
        <w:spacing w:after="0"/>
        <w:ind w:left="0"/>
        <w:jc w:val="both"/>
      </w:pPr>
      <w:r>
        <w:rPr>
          <w:rFonts w:ascii="Times New Roman"/>
          <w:b w:val="false"/>
          <w:i w:val="false"/>
          <w:color w:val="000000"/>
          <w:sz w:val="28"/>
        </w:rPr>
        <w:t>
      В строке 5.1.6 раздела 5 учитываются предварительные исследования рынка, маркетинговые испытания и запуск рекламной кампании для вывода на рынок новых или значительно улучшенных товаров и услуг.</w:t>
      </w:r>
    </w:p>
    <w:bookmarkEnd w:id="222"/>
    <w:bookmarkStart w:name="z255" w:id="223"/>
    <w:p>
      <w:pPr>
        <w:spacing w:after="0"/>
        <w:ind w:left="0"/>
        <w:jc w:val="both"/>
      </w:pPr>
      <w:r>
        <w:rPr>
          <w:rFonts w:ascii="Times New Roman"/>
          <w:b w:val="false"/>
          <w:i w:val="false"/>
          <w:color w:val="000000"/>
          <w:sz w:val="28"/>
        </w:rPr>
        <w:t>
      В строке 5.1.7 раздела 5 отражается дизайн продукта в контексте продуктовой инновации. В данном случае к дизайну относятся изменения в его технических особенностях, потребительских и функциональных характеристиках, то есть значительные улучшения в функциональных характеристиках или предполагаемых способах использования продукта.</w:t>
      </w:r>
    </w:p>
    <w:bookmarkEnd w:id="223"/>
    <w:bookmarkStart w:name="z256" w:id="224"/>
    <w:p>
      <w:pPr>
        <w:spacing w:after="0"/>
        <w:ind w:left="0"/>
        <w:jc w:val="both"/>
      </w:pPr>
      <w:r>
        <w:rPr>
          <w:rFonts w:ascii="Times New Roman"/>
          <w:b w:val="false"/>
          <w:i w:val="false"/>
          <w:color w:val="000000"/>
          <w:sz w:val="28"/>
        </w:rPr>
        <w:t>
      В разделе 5.2 отражаются затраты на создание продуктовых и бизнес-процессных инноваций.</w:t>
      </w:r>
    </w:p>
    <w:bookmarkEnd w:id="224"/>
    <w:bookmarkStart w:name="z257" w:id="225"/>
    <w:p>
      <w:pPr>
        <w:spacing w:after="0"/>
        <w:ind w:left="0"/>
        <w:jc w:val="both"/>
      </w:pPr>
      <w:r>
        <w:rPr>
          <w:rFonts w:ascii="Times New Roman"/>
          <w:b w:val="false"/>
          <w:i w:val="false"/>
          <w:color w:val="000000"/>
          <w:sz w:val="28"/>
        </w:rPr>
        <w:t>
      В строке 1.1 раздела 5.2 указывается сумма затрат на выполнение внутренних НИОКР, отраженных в пункте 5.1.1.</w:t>
      </w:r>
    </w:p>
    <w:bookmarkEnd w:id="225"/>
    <w:bookmarkStart w:name="z258" w:id="226"/>
    <w:p>
      <w:pPr>
        <w:spacing w:after="0"/>
        <w:ind w:left="0"/>
        <w:jc w:val="both"/>
      </w:pPr>
      <w:r>
        <w:rPr>
          <w:rFonts w:ascii="Times New Roman"/>
          <w:b w:val="false"/>
          <w:i w:val="false"/>
          <w:color w:val="000000"/>
          <w:sz w:val="28"/>
        </w:rPr>
        <w:t>
      В строке 1.2 раздела 5.2 указывается сумма затрат на внешние НИОКР, отраженных в пункте 5.1.2, в строке 1.3 раздела 5.2 – сумма затрат на приобретения товаров и оборудования, отраженные в пункте 5.1.3.</w:t>
      </w:r>
    </w:p>
    <w:bookmarkEnd w:id="226"/>
    <w:bookmarkStart w:name="z259" w:id="227"/>
    <w:p>
      <w:pPr>
        <w:spacing w:after="0"/>
        <w:ind w:left="0"/>
        <w:jc w:val="both"/>
      </w:pPr>
      <w:r>
        <w:rPr>
          <w:rFonts w:ascii="Times New Roman"/>
          <w:b w:val="false"/>
          <w:i w:val="false"/>
          <w:color w:val="000000"/>
          <w:sz w:val="28"/>
        </w:rPr>
        <w:t>
      В строке 1.4 раздела 5.2 указывается сумма затрат на приобретение знаний из внешних источников, отраженных в 5.1.4, в строке 1.5 раздела 5.2 – подготовительные этапы планирования создания новых продуктов и бизнес-процессов, такие как проектирование, испытание и оценка, наладка и инжиниринг. В эти затраты включаются предварительные исследования рынка, маркетинговые испытания и запуск рекламной кампании для вывода на рынок новых или значительно улучшенных товаров и услуг. Обучение и подготовка кадров является видом инновационной деятельности по созданию продуктовых и бизнес-процессных инноваций. Здесь не учитываются виды обучения, учтенные в строке НИОКР. Инновационной деятельностью не является обучение новых сотрудников уже существующим методам производства, повышение общей квалификации отдельных лиц.</w:t>
      </w:r>
    </w:p>
    <w:bookmarkEnd w:id="227"/>
    <w:bookmarkStart w:name="z260" w:id="228"/>
    <w:p>
      <w:pPr>
        <w:spacing w:after="0"/>
        <w:ind w:left="0"/>
        <w:jc w:val="both"/>
      </w:pPr>
      <w:r>
        <w:rPr>
          <w:rFonts w:ascii="Times New Roman"/>
          <w:b w:val="false"/>
          <w:i w:val="false"/>
          <w:color w:val="000000"/>
          <w:sz w:val="28"/>
        </w:rPr>
        <w:t>
      8. В разделе 5.5 отражается объем затрат на инновации по источникам финансирования. Здесь учитываются капитальные и текущие затраты.</w:t>
      </w:r>
    </w:p>
    <w:bookmarkEnd w:id="228"/>
    <w:bookmarkStart w:name="z261" w:id="229"/>
    <w:p>
      <w:pPr>
        <w:spacing w:after="0"/>
        <w:ind w:left="0"/>
        <w:jc w:val="both"/>
      </w:pPr>
      <w:r>
        <w:rPr>
          <w:rFonts w:ascii="Times New Roman"/>
          <w:b w:val="false"/>
          <w:i w:val="false"/>
          <w:color w:val="000000"/>
          <w:sz w:val="28"/>
        </w:rPr>
        <w:t>
      Текущие инновационные расходы состоят из затрат на труд и прочих текущих затрат.</w:t>
      </w:r>
    </w:p>
    <w:bookmarkEnd w:id="229"/>
    <w:bookmarkStart w:name="z262" w:id="230"/>
    <w:p>
      <w:pPr>
        <w:spacing w:after="0"/>
        <w:ind w:left="0"/>
        <w:jc w:val="both"/>
      </w:pPr>
      <w:r>
        <w:rPr>
          <w:rFonts w:ascii="Times New Roman"/>
          <w:b w:val="false"/>
          <w:i w:val="false"/>
          <w:color w:val="000000"/>
          <w:sz w:val="28"/>
        </w:rPr>
        <w:t>
      Затраты на труд включают ежегодные затраты на заработную плату и все связанные с ними дополнительные выплаты, такие как премиальные и отпускные, отчисления в пенсионный фонд и прочие отчисления на социальное страхование, налоги с заработной платы и прочие. Затраты на труд персонала работников, не вовлеченных в инновационную деятельность (охрана, вспомогательный персонал), исключаются из этой позиции и должны учитываться как прочие текущие затраты.</w:t>
      </w:r>
    </w:p>
    <w:bookmarkEnd w:id="230"/>
    <w:bookmarkStart w:name="z263" w:id="231"/>
    <w:p>
      <w:pPr>
        <w:spacing w:after="0"/>
        <w:ind w:left="0"/>
        <w:jc w:val="both"/>
      </w:pPr>
      <w:r>
        <w:rPr>
          <w:rFonts w:ascii="Times New Roman"/>
          <w:b w:val="false"/>
          <w:i w:val="false"/>
          <w:color w:val="000000"/>
          <w:sz w:val="28"/>
        </w:rPr>
        <w:t>
      Прочие текущие затраты включают в себя некапитальные затраты на приобретение материалов и оплату поставок, услуг и оборудования для обеспечения инновационной деятельности организации в отчетном году.</w:t>
      </w:r>
    </w:p>
    <w:bookmarkEnd w:id="231"/>
    <w:bookmarkStart w:name="z264" w:id="232"/>
    <w:p>
      <w:pPr>
        <w:spacing w:after="0"/>
        <w:ind w:left="0"/>
        <w:jc w:val="both"/>
      </w:pPr>
      <w:r>
        <w:rPr>
          <w:rFonts w:ascii="Times New Roman"/>
          <w:b w:val="false"/>
          <w:i w:val="false"/>
          <w:color w:val="000000"/>
          <w:sz w:val="28"/>
        </w:rPr>
        <w:t>
      Капитальные затраты на инновации включают затраты на внутренние НИОКР, соответственно это приобретение машин, оборудования и других капитальных товаров.</w:t>
      </w:r>
    </w:p>
    <w:bookmarkEnd w:id="232"/>
    <w:bookmarkStart w:name="z265" w:id="233"/>
    <w:p>
      <w:pPr>
        <w:spacing w:after="0"/>
        <w:ind w:left="0"/>
        <w:jc w:val="both"/>
      </w:pPr>
      <w:r>
        <w:rPr>
          <w:rFonts w:ascii="Times New Roman"/>
          <w:b w:val="false"/>
          <w:i w:val="false"/>
          <w:color w:val="000000"/>
          <w:sz w:val="28"/>
        </w:rPr>
        <w:t>
      Источники финансирования затрат на инновации – первичные источники денежных средств на осуществление инновационной деятельности, которые определяются по критерию прямой передачи средств, изначально предназначенных и фактически использованных на эти цели (применительно к текущим и капитальным затратам), от заказчика исполнителю. В составе источников финансирования рассматриваются: собственные средства организаций, осуществляющих инновации, средства республиканского и местного бюджета, иностранные средства – средства, получаемые организацией (предприятием) от юридических и физических лиц, находящихся вне политических границ государства, а также от международных организаций, прочие средства – займы банков, средства юридических лиц (кроме институтов развития), венчурные фонды.</w:t>
      </w:r>
    </w:p>
    <w:bookmarkEnd w:id="233"/>
    <w:bookmarkStart w:name="z266" w:id="234"/>
    <w:p>
      <w:pPr>
        <w:spacing w:after="0"/>
        <w:ind w:left="0"/>
        <w:jc w:val="both"/>
      </w:pPr>
      <w:r>
        <w:rPr>
          <w:rFonts w:ascii="Times New Roman"/>
          <w:b w:val="false"/>
          <w:i w:val="false"/>
          <w:color w:val="000000"/>
          <w:sz w:val="28"/>
        </w:rPr>
        <w:t>
      В строке 1.2.1.1 раздела 5.5 отражаются бюджетные средства, предоставляемые субъектам индустриально-инновационной деятельности на безвозмездной основе для реализации их индустриально-инновационных проектов в рамках приоритетных направлений предоставления инновационных грантов.</w:t>
      </w:r>
    </w:p>
    <w:bookmarkEnd w:id="234"/>
    <w:bookmarkStart w:name="z267" w:id="235"/>
    <w:p>
      <w:pPr>
        <w:spacing w:after="0"/>
        <w:ind w:left="0"/>
        <w:jc w:val="both"/>
      </w:pPr>
      <w:r>
        <w:rPr>
          <w:rFonts w:ascii="Times New Roman"/>
          <w:b w:val="false"/>
          <w:i w:val="false"/>
          <w:color w:val="000000"/>
          <w:sz w:val="28"/>
        </w:rPr>
        <w:t>
      9. Представление данной статистической формы осуществляется в электронном виде или на бумажном носителе. Заполнение статистической формы в электронном виде осуществляется через "Кабинет респондента" (https://cabinet.stat.gov.kz/), размещенном на интернет–ресурсе Бюро национальной статистики Агентства по стратегическому планированию и реформам Республики Казахстан.</w:t>
      </w:r>
    </w:p>
    <w:bookmarkEnd w:id="235"/>
    <w:bookmarkStart w:name="z268" w:id="236"/>
    <w:p>
      <w:pPr>
        <w:spacing w:after="0"/>
        <w:ind w:left="0"/>
        <w:jc w:val="both"/>
      </w:pPr>
      <w:r>
        <w:rPr>
          <w:rFonts w:ascii="Times New Roman"/>
          <w:b w:val="false"/>
          <w:i w:val="false"/>
          <w:color w:val="000000"/>
          <w:sz w:val="28"/>
        </w:rPr>
        <w:t>
      10. Арифметико–логический контроль:</w:t>
      </w:r>
    </w:p>
    <w:bookmarkEnd w:id="236"/>
    <w:bookmarkStart w:name="z269" w:id="237"/>
    <w:p>
      <w:pPr>
        <w:spacing w:after="0"/>
        <w:ind w:left="0"/>
        <w:jc w:val="both"/>
      </w:pPr>
      <w:r>
        <w:rPr>
          <w:rFonts w:ascii="Times New Roman"/>
          <w:b w:val="false"/>
          <w:i w:val="false"/>
          <w:color w:val="000000"/>
          <w:sz w:val="28"/>
        </w:rPr>
        <w:t>
      Раздел 5.2:</w:t>
      </w:r>
    </w:p>
    <w:bookmarkEnd w:id="237"/>
    <w:bookmarkStart w:name="z270" w:id="238"/>
    <w:p>
      <w:pPr>
        <w:spacing w:after="0"/>
        <w:ind w:left="0"/>
        <w:jc w:val="both"/>
      </w:pPr>
      <w:r>
        <w:rPr>
          <w:rFonts w:ascii="Times New Roman"/>
          <w:b w:val="false"/>
          <w:i w:val="false"/>
          <w:color w:val="000000"/>
          <w:sz w:val="28"/>
        </w:rPr>
        <w:t>
      строка 1 = ∑строк 1.1 - 1.6;</w:t>
      </w:r>
    </w:p>
    <w:bookmarkEnd w:id="238"/>
    <w:bookmarkStart w:name="z271" w:id="239"/>
    <w:p>
      <w:pPr>
        <w:spacing w:after="0"/>
        <w:ind w:left="0"/>
        <w:jc w:val="both"/>
      </w:pPr>
      <w:r>
        <w:rPr>
          <w:rFonts w:ascii="Times New Roman"/>
          <w:b w:val="false"/>
          <w:i w:val="false"/>
          <w:color w:val="000000"/>
          <w:sz w:val="28"/>
        </w:rPr>
        <w:t>
      строка 1 ≥ строки 2.</w:t>
      </w:r>
    </w:p>
    <w:bookmarkEnd w:id="239"/>
    <w:bookmarkStart w:name="z272" w:id="240"/>
    <w:p>
      <w:pPr>
        <w:spacing w:after="0"/>
        <w:ind w:left="0"/>
        <w:jc w:val="both"/>
      </w:pPr>
      <w:r>
        <w:rPr>
          <w:rFonts w:ascii="Times New Roman"/>
          <w:b w:val="false"/>
          <w:i w:val="false"/>
          <w:color w:val="000000"/>
          <w:sz w:val="28"/>
        </w:rPr>
        <w:t>
      Раздел 5.5:</w:t>
      </w:r>
    </w:p>
    <w:bookmarkEnd w:id="240"/>
    <w:bookmarkStart w:name="z273" w:id="241"/>
    <w:p>
      <w:pPr>
        <w:spacing w:after="0"/>
        <w:ind w:left="0"/>
        <w:jc w:val="both"/>
      </w:pPr>
      <w:r>
        <w:rPr>
          <w:rFonts w:ascii="Times New Roman"/>
          <w:b w:val="false"/>
          <w:i w:val="false"/>
          <w:color w:val="000000"/>
          <w:sz w:val="28"/>
        </w:rPr>
        <w:t>
      строка 1 = ∑строк 1.1, 1.2, 1.3, 1.4, 1.5;</w:t>
      </w:r>
    </w:p>
    <w:bookmarkEnd w:id="241"/>
    <w:bookmarkStart w:name="z274" w:id="242"/>
    <w:p>
      <w:pPr>
        <w:spacing w:after="0"/>
        <w:ind w:left="0"/>
        <w:jc w:val="both"/>
      </w:pPr>
      <w:r>
        <w:rPr>
          <w:rFonts w:ascii="Times New Roman"/>
          <w:b w:val="false"/>
          <w:i w:val="false"/>
          <w:color w:val="000000"/>
          <w:sz w:val="28"/>
        </w:rPr>
        <w:t>
      строка 1.2 ≥ строки 1.2.1;</w:t>
      </w:r>
    </w:p>
    <w:bookmarkEnd w:id="242"/>
    <w:bookmarkStart w:name="z275" w:id="243"/>
    <w:p>
      <w:pPr>
        <w:spacing w:after="0"/>
        <w:ind w:left="0"/>
        <w:jc w:val="both"/>
      </w:pPr>
      <w:r>
        <w:rPr>
          <w:rFonts w:ascii="Times New Roman"/>
          <w:b w:val="false"/>
          <w:i w:val="false"/>
          <w:color w:val="000000"/>
          <w:sz w:val="28"/>
        </w:rPr>
        <w:t>
      строка 1.2.1 ≥ строки 1.2.1.1;</w:t>
      </w:r>
    </w:p>
    <w:bookmarkEnd w:id="243"/>
    <w:bookmarkStart w:name="z276" w:id="244"/>
    <w:p>
      <w:pPr>
        <w:spacing w:after="0"/>
        <w:ind w:left="0"/>
        <w:jc w:val="both"/>
      </w:pPr>
      <w:r>
        <w:rPr>
          <w:rFonts w:ascii="Times New Roman"/>
          <w:b w:val="false"/>
          <w:i w:val="false"/>
          <w:color w:val="000000"/>
          <w:sz w:val="28"/>
        </w:rPr>
        <w:t>
      строка 1.5 ≥ строки 1.5.1;</w:t>
      </w:r>
    </w:p>
    <w:bookmarkEnd w:id="244"/>
    <w:bookmarkStart w:name="z277" w:id="245"/>
    <w:p>
      <w:pPr>
        <w:spacing w:after="0"/>
        <w:ind w:left="0"/>
        <w:jc w:val="both"/>
      </w:pPr>
      <w:r>
        <w:rPr>
          <w:rFonts w:ascii="Times New Roman"/>
          <w:b w:val="false"/>
          <w:i w:val="false"/>
          <w:color w:val="000000"/>
          <w:sz w:val="28"/>
        </w:rPr>
        <w:t>
      строка 1.5.1 ≥ строки 1.5.1.1;</w:t>
      </w:r>
    </w:p>
    <w:bookmarkEnd w:id="245"/>
    <w:bookmarkStart w:name="z278" w:id="246"/>
    <w:p>
      <w:pPr>
        <w:spacing w:after="0"/>
        <w:ind w:left="0"/>
        <w:jc w:val="both"/>
      </w:pPr>
      <w:r>
        <w:rPr>
          <w:rFonts w:ascii="Times New Roman"/>
          <w:b w:val="false"/>
          <w:i w:val="false"/>
          <w:color w:val="000000"/>
          <w:sz w:val="28"/>
        </w:rPr>
        <w:t>
      строка 1.5 ≥ ∑строк 1.5.1, 1.5.2, 1.5.3.</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Руководитель Бюро</w:t>
            </w:r>
            <w:r>
              <w:br/>
            </w:r>
            <w:r>
              <w:rPr>
                <w:rFonts w:ascii="Times New Roman"/>
                <w:b w:val="false"/>
                <w:i w:val="false"/>
                <w:color w:val="000000"/>
                <w:sz w:val="20"/>
              </w:rPr>
              <w:t>национальной статистики</w:t>
            </w:r>
            <w:r>
              <w:br/>
            </w:r>
            <w:r>
              <w:rPr>
                <w:rFonts w:ascii="Times New Roman"/>
                <w:b w:val="false"/>
                <w:i w:val="false"/>
                <w:color w:val="000000"/>
                <w:sz w:val="20"/>
              </w:rPr>
              <w:t>Агентства 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2026 года</w:t>
            </w:r>
            <w:r>
              <w:br/>
            </w:r>
            <w:r>
              <w:rPr>
                <w:rFonts w:ascii="Times New Roman"/>
                <w:b w:val="false"/>
                <w:i w:val="false"/>
                <w:color w:val="000000"/>
                <w:sz w:val="20"/>
              </w:rPr>
              <w:t>№ 27</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47"/>
          <w:p>
            <w:pPr>
              <w:spacing w:after="20"/>
              <w:ind w:left="20"/>
              <w:jc w:val="both"/>
            </w:pPr>
          </w:p>
          <w:bookmarkEnd w:id="247"/>
          <w:p>
            <w:pPr>
              <w:spacing w:after="20"/>
              <w:ind w:left="20"/>
              <w:jc w:val="both"/>
            </w:pPr>
            <w:r>
              <w:drawing>
                <wp:inline distT="0" distB="0" distL="0" distR="0">
                  <wp:extent cx="25781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2578100" cy="2286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48"/>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статистика </w:t>
            </w:r>
            <w:r>
              <w:rPr>
                <w:rFonts w:ascii="Times New Roman"/>
                <w:b/>
                <w:i w:val="false"/>
                <w:color w:val="000000"/>
                <w:sz w:val="20"/>
              </w:rPr>
              <w:t>органдары</w:t>
            </w:r>
            <w:r>
              <w:rPr>
                <w:rFonts w:ascii="Times New Roman"/>
                <w:b w:val="false"/>
                <w:i w:val="false"/>
                <w:color w:val="000000"/>
                <w:sz w:val="20"/>
              </w:rPr>
              <w:t xml:space="preserve"> </w:t>
            </w:r>
            <w:r>
              <w:rPr>
                <w:rFonts w:ascii="Times New Roman"/>
                <w:b/>
                <w:i w:val="false"/>
                <w:color w:val="000000"/>
                <w:sz w:val="20"/>
              </w:rPr>
              <w:t>құпиялылығына</w:t>
            </w:r>
            <w:r>
              <w:rPr>
                <w:rFonts w:ascii="Times New Roman"/>
                <w:b w:val="false"/>
                <w:i w:val="false"/>
                <w:color w:val="000000"/>
                <w:sz w:val="20"/>
              </w:rPr>
              <w:t xml:space="preserve"> </w:t>
            </w:r>
            <w:r>
              <w:rPr>
                <w:rFonts w:ascii="Times New Roman"/>
                <w:b/>
                <w:i w:val="false"/>
                <w:color w:val="000000"/>
                <w:sz w:val="20"/>
              </w:rPr>
              <w:t>кепілдік</w:t>
            </w:r>
            <w:r>
              <w:rPr>
                <w:rFonts w:ascii="Times New Roman"/>
                <w:b w:val="false"/>
                <w:i w:val="false"/>
                <w:color w:val="000000"/>
                <w:sz w:val="20"/>
              </w:rPr>
              <w:t xml:space="preserve"> </w:t>
            </w:r>
            <w:r>
              <w:rPr>
                <w:rFonts w:ascii="Times New Roman"/>
                <w:b/>
                <w:i w:val="false"/>
                <w:color w:val="000000"/>
                <w:sz w:val="20"/>
              </w:rPr>
              <w:t>береді</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i w:val="false"/>
                <w:color w:val="000000"/>
                <w:sz w:val="20"/>
              </w:rPr>
              <w:t>Жалпымемлекеттік</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байқаудың</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нысаны</w:t>
            </w:r>
          </w:p>
          <w:p>
            <w:pPr>
              <w:spacing w:after="20"/>
              <w:ind w:left="20"/>
              <w:jc w:val="both"/>
            </w:pPr>
            <w:r>
              <w:rPr>
                <w:rFonts w:ascii="Times New Roman"/>
                <w:b w:val="false"/>
                <w:i w:val="false"/>
                <w:color w:val="000000"/>
                <w:sz w:val="20"/>
              </w:rPr>
              <w:t xml:space="preserve">
Статистическая форма общегосударственного статистического наблюдения </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49"/>
          <w:p>
            <w:pPr>
              <w:spacing w:after="20"/>
              <w:ind w:left="20"/>
              <w:jc w:val="both"/>
            </w:pPr>
            <w:r>
              <w:rPr>
                <w:rFonts w:ascii="Times New Roman"/>
                <w:b w:val="false"/>
                <w:i w:val="false"/>
                <w:color w:val="000000"/>
                <w:sz w:val="20"/>
              </w:rPr>
              <w:t>
Приложение 5 к приказу</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Председателя Комитета по статистике Министерства национальной экономики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от "20" января 2020 года № 5</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p>
          <w:p>
            <w:pPr>
              <w:spacing w:after="20"/>
              <w:ind w:left="20"/>
              <w:jc w:val="both"/>
            </w:pPr>
            <w:r>
              <w:rPr>
                <w:rFonts w:ascii="Times New Roman"/>
                <w:b w:val="false"/>
                <w:i w:val="false"/>
                <w:color w:val="000000"/>
                <w:sz w:val="20"/>
              </w:rPr>
              <w:t>
</w:t>
            </w:r>
            <w:r>
              <w:rPr>
                <w:rFonts w:ascii="Times New Roman"/>
                <w:b/>
                <w:i w:val="false"/>
                <w:color w:val="000000"/>
                <w:sz w:val="20"/>
              </w:rPr>
              <w:t>Ұлттық</w:t>
            </w:r>
            <w:r>
              <w:rPr>
                <w:rFonts w:ascii="Times New Roman"/>
                <w:b/>
                <w:i w:val="false"/>
                <w:color w:val="000000"/>
                <w:sz w:val="20"/>
              </w:rPr>
              <w:t xml:space="preserve"> экономика </w:t>
            </w:r>
            <w:r>
              <w:rPr>
                <w:rFonts w:ascii="Times New Roman"/>
                <w:b/>
                <w:i w:val="false"/>
                <w:color w:val="000000"/>
                <w:sz w:val="20"/>
              </w:rPr>
              <w:t>министрлігінің</w:t>
            </w:r>
            <w:r>
              <w:rPr>
                <w:rFonts w:ascii="Times New Roman"/>
                <w:b/>
                <w:i w:val="false"/>
                <w:color w:val="000000"/>
                <w:sz w:val="20"/>
              </w:rPr>
              <w:t xml:space="preserve"> Статистика </w:t>
            </w:r>
            <w:r>
              <w:rPr>
                <w:rFonts w:ascii="Times New Roman"/>
                <w:b/>
                <w:i w:val="false"/>
                <w:color w:val="000000"/>
                <w:sz w:val="20"/>
              </w:rPr>
              <w:t>комитеті</w:t>
            </w:r>
            <w:r>
              <w:rPr>
                <w:rFonts w:ascii="Times New Roman"/>
                <w:b w:val="false"/>
                <w:i w:val="false"/>
                <w:color w:val="000000"/>
                <w:sz w:val="20"/>
              </w:rPr>
              <w:t xml:space="preserve"> </w:t>
            </w:r>
            <w:r>
              <w:rPr>
                <w:rFonts w:ascii="Times New Roman"/>
                <w:b/>
                <w:i w:val="false"/>
                <w:color w:val="000000"/>
                <w:sz w:val="20"/>
              </w:rPr>
              <w:t>төрағасының</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2020 </w:t>
            </w:r>
            <w:r>
              <w:rPr>
                <w:rFonts w:ascii="Times New Roman"/>
                <w:b/>
                <w:i w:val="false"/>
                <w:color w:val="000000"/>
                <w:sz w:val="20"/>
              </w:rPr>
              <w:t>жылғы</w:t>
            </w:r>
            <w:r>
              <w:rPr>
                <w:rFonts w:ascii="Times New Roman"/>
                <w:b/>
                <w:i w:val="false"/>
                <w:color w:val="000000"/>
                <w:sz w:val="20"/>
              </w:rPr>
              <w:t xml:space="preserve"> "20" </w:t>
            </w:r>
            <w:r>
              <w:rPr>
                <w:rFonts w:ascii="Times New Roman"/>
                <w:b/>
                <w:i w:val="false"/>
                <w:color w:val="000000"/>
                <w:sz w:val="20"/>
              </w:rPr>
              <w:t>қаңтардағы</w:t>
            </w:r>
            <w:r>
              <w:rPr>
                <w:rFonts w:ascii="Times New Roman"/>
                <w:b/>
                <w:i w:val="false"/>
                <w:color w:val="000000"/>
                <w:sz w:val="20"/>
              </w:rPr>
              <w:t xml:space="preserve"> № 5 </w:t>
            </w:r>
            <w:r>
              <w:rPr>
                <w:rFonts w:ascii="Times New Roman"/>
                <w:b/>
                <w:i w:val="false"/>
                <w:color w:val="000000"/>
                <w:sz w:val="20"/>
              </w:rPr>
              <w:t>бұйрығына</w:t>
            </w:r>
          </w:p>
          <w:p>
            <w:pPr>
              <w:spacing w:after="20"/>
              <w:ind w:left="20"/>
              <w:jc w:val="both"/>
            </w:pPr>
            <w:r>
              <w:rPr>
                <w:rFonts w:ascii="Times New Roman"/>
                <w:b w:val="false"/>
                <w:i w:val="false"/>
                <w:color w:val="000000"/>
                <w:sz w:val="20"/>
              </w:rPr>
              <w:t>
</w:t>
            </w:r>
            <w:r>
              <w:rPr>
                <w:rFonts w:ascii="Times New Roman"/>
                <w:b/>
                <w:i w:val="false"/>
                <w:color w:val="000000"/>
                <w:sz w:val="20"/>
              </w:rPr>
              <w:t>5-қосымша</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50"/>
          <w:p>
            <w:pPr>
              <w:spacing w:after="20"/>
              <w:ind w:left="20"/>
              <w:jc w:val="both"/>
            </w:pPr>
            <w:r>
              <w:rPr>
                <w:rFonts w:ascii="Times New Roman"/>
                <w:b w:val="false"/>
                <w:i w:val="false"/>
                <w:color w:val="000000"/>
                <w:sz w:val="20"/>
              </w:rPr>
              <w:t>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есеп</w:t>
            </w:r>
          </w:p>
          <w:bookmarkEnd w:id="250"/>
          <w:p>
            <w:pPr>
              <w:spacing w:after="20"/>
              <w:ind w:left="20"/>
              <w:jc w:val="both"/>
            </w:pPr>
            <w:r>
              <w:rPr>
                <w:rFonts w:ascii="Times New Roman"/>
                <w:b w:val="false"/>
                <w:i w:val="false"/>
                <w:color w:val="000000"/>
                <w:sz w:val="20"/>
              </w:rPr>
              <w:t>
Отчет об объеме оказанных услуг</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251"/>
          <w:p>
            <w:pPr>
              <w:spacing w:after="20"/>
              <w:ind w:left="20"/>
              <w:jc w:val="both"/>
            </w:pPr>
            <w:r>
              <w:rPr>
                <w:rFonts w:ascii="Times New Roman"/>
                <w:b w:val="false"/>
                <w:i w:val="false"/>
                <w:color w:val="000000"/>
                <w:sz w:val="20"/>
              </w:rPr>
              <w:t>
</w:t>
            </w:r>
            <w:r>
              <w:rPr>
                <w:rFonts w:ascii="Times New Roman"/>
                <w:b/>
                <w:i w:val="false"/>
                <w:color w:val="000000"/>
                <w:sz w:val="20"/>
              </w:rPr>
              <w:t>Индексі</w:t>
            </w:r>
          </w:p>
          <w:bookmarkEnd w:id="251"/>
          <w:p>
            <w:pPr>
              <w:spacing w:after="20"/>
              <w:ind w:left="20"/>
              <w:jc w:val="both"/>
            </w:pPr>
            <w:r>
              <w:rPr>
                <w:rFonts w:ascii="Times New Roman"/>
                <w:b w:val="false"/>
                <w:i w:val="false"/>
                <w:color w:val="000000"/>
                <w:sz w:val="20"/>
              </w:rPr>
              <w:t>
Индекс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52"/>
          <w:p>
            <w:pPr>
              <w:spacing w:after="20"/>
              <w:ind w:left="20"/>
              <w:jc w:val="both"/>
            </w:pPr>
            <w:r>
              <w:rPr>
                <w:rFonts w:ascii="Times New Roman"/>
                <w:b w:val="false"/>
                <w:i w:val="false"/>
                <w:color w:val="000000"/>
                <w:sz w:val="20"/>
              </w:rPr>
              <w:t>
</w:t>
            </w:r>
            <w:r>
              <w:rPr>
                <w:rFonts w:ascii="Times New Roman"/>
                <w:b/>
                <w:i w:val="false"/>
                <w:color w:val="000000"/>
                <w:sz w:val="20"/>
              </w:rPr>
              <w:t xml:space="preserve">2-қызмет </w:t>
            </w:r>
            <w:r>
              <w:rPr>
                <w:rFonts w:ascii="Times New Roman"/>
                <w:b/>
                <w:i w:val="false"/>
                <w:color w:val="000000"/>
                <w:sz w:val="20"/>
              </w:rPr>
              <w:t>көрсету</w:t>
            </w:r>
          </w:p>
          <w:bookmarkEnd w:id="252"/>
          <w:p>
            <w:pPr>
              <w:spacing w:after="20"/>
              <w:ind w:left="20"/>
              <w:jc w:val="both"/>
            </w:pPr>
            <w:r>
              <w:rPr>
                <w:rFonts w:ascii="Times New Roman"/>
                <w:b w:val="false"/>
                <w:i w:val="false"/>
                <w:color w:val="000000"/>
                <w:sz w:val="20"/>
              </w:rPr>
              <w:t>
2-услуги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253"/>
          <w:p>
            <w:pPr>
              <w:spacing w:after="20"/>
              <w:ind w:left="20"/>
              <w:jc w:val="both"/>
            </w:pPr>
            <w:r>
              <w:rPr>
                <w:rFonts w:ascii="Times New Roman"/>
                <w:b w:val="false"/>
                <w:i w:val="false"/>
                <w:color w:val="000000"/>
                <w:sz w:val="20"/>
              </w:rPr>
              <w:t>
</w:t>
            </w:r>
            <w:r>
              <w:rPr>
                <w:rFonts w:ascii="Times New Roman"/>
                <w:b/>
                <w:i w:val="false"/>
                <w:color w:val="000000"/>
                <w:sz w:val="20"/>
              </w:rPr>
              <w:t>тоқсандық</w:t>
            </w:r>
          </w:p>
          <w:bookmarkEnd w:id="253"/>
          <w:p>
            <w:pPr>
              <w:spacing w:after="20"/>
              <w:ind w:left="20"/>
              <w:jc w:val="both"/>
            </w:pPr>
            <w:r>
              <w:rPr>
                <w:rFonts w:ascii="Times New Roman"/>
                <w:b w:val="false"/>
                <w:i w:val="false"/>
                <w:color w:val="000000"/>
                <w:sz w:val="20"/>
              </w:rPr>
              <w:t>
квартальная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54"/>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w:t>
            </w:r>
          </w:p>
          <w:bookmarkEnd w:id="254"/>
          <w:p>
            <w:pPr>
              <w:spacing w:after="20"/>
              <w:ind w:left="20"/>
              <w:jc w:val="both"/>
            </w:pPr>
            <w:r>
              <w:rPr>
                <w:rFonts w:ascii="Times New Roman"/>
                <w:b w:val="false"/>
                <w:i w:val="false"/>
                <w:color w:val="000000"/>
                <w:sz w:val="20"/>
              </w:rPr>
              <w:t>
отчетный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55"/>
          <w:p>
            <w:pPr>
              <w:spacing w:after="20"/>
              <w:ind w:left="20"/>
              <w:jc w:val="both"/>
            </w:pPr>
          </w:p>
          <w:bookmarkEnd w:id="255"/>
          <w:p>
            <w:pPr>
              <w:spacing w:after="20"/>
              <w:ind w:left="20"/>
              <w:jc w:val="both"/>
            </w:pPr>
            <w:r>
              <w:drawing>
                <wp:inline distT="0" distB="0" distL="0" distR="0">
                  <wp:extent cx="16891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1689100" cy="609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56"/>
          <w:p>
            <w:pPr>
              <w:spacing w:after="20"/>
              <w:ind w:left="20"/>
              <w:jc w:val="both"/>
            </w:pPr>
            <w:r>
              <w:rPr>
                <w:rFonts w:ascii="Times New Roman"/>
                <w:b w:val="false"/>
                <w:i w:val="false"/>
                <w:color w:val="000000"/>
                <w:sz w:val="20"/>
              </w:rPr>
              <w:t>
</w:t>
            </w:r>
            <w:r>
              <w:rPr>
                <w:rFonts w:ascii="Times New Roman"/>
                <w:b/>
                <w:i w:val="false"/>
                <w:color w:val="000000"/>
                <w:sz w:val="20"/>
              </w:rPr>
              <w:t>жыл</w:t>
            </w:r>
          </w:p>
          <w:bookmarkEnd w:id="256"/>
          <w:p>
            <w:pPr>
              <w:spacing w:after="20"/>
              <w:ind w:left="20"/>
              <w:jc w:val="both"/>
            </w:pPr>
            <w:r>
              <w:rPr>
                <w:rFonts w:ascii="Times New Roman"/>
                <w:b w:val="false"/>
                <w:i w:val="false"/>
                <w:color w:val="000000"/>
                <w:sz w:val="20"/>
              </w:rPr>
              <w:t>
год</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57"/>
          <w:p>
            <w:pPr>
              <w:spacing w:after="20"/>
              <w:ind w:left="20"/>
              <w:jc w:val="both"/>
            </w:pPr>
            <w:r>
              <w:rPr>
                <w:rFonts w:ascii="Times New Roman"/>
                <w:b w:val="false"/>
                <w:i w:val="false"/>
                <w:color w:val="000000"/>
                <w:sz w:val="20"/>
              </w:rPr>
              <w:t>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қызметінің</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түрі</w:t>
            </w:r>
            <w:r>
              <w:rPr>
                <w:rFonts w:ascii="Times New Roman"/>
                <w:b w:val="false"/>
                <w:i w:val="false"/>
                <w:color w:val="000000"/>
                <w:sz w:val="20"/>
              </w:rPr>
              <w:t xml:space="preserve">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түрлерінің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жіктеуішінің</w:t>
            </w:r>
            <w:r>
              <w:rPr>
                <w:rFonts w:ascii="Times New Roman"/>
                <w:b/>
                <w:i w:val="false"/>
                <w:color w:val="000000"/>
                <w:sz w:val="20"/>
              </w:rPr>
              <w:t xml:space="preserve"> 58-60, 62, 63, 64.20.0, 68-75, 77, 78, 80-82, 90-93, 95, 96 </w:t>
            </w:r>
            <w:r>
              <w:rPr>
                <w:rFonts w:ascii="Times New Roman"/>
                <w:b/>
                <w:i w:val="false"/>
                <w:color w:val="000000"/>
                <w:sz w:val="20"/>
              </w:rPr>
              <w:t>кодтарына</w:t>
            </w:r>
            <w:r>
              <w:rPr>
                <w:rFonts w:ascii="Times New Roman"/>
                <w:b w:val="false"/>
                <w:i w:val="false"/>
                <w:color w:val="000000"/>
                <w:sz w:val="20"/>
              </w:rPr>
              <w:t xml:space="preserve"> </w:t>
            </w:r>
            <w:r>
              <w:rPr>
                <w:rFonts w:ascii="Times New Roman"/>
                <w:b/>
                <w:i w:val="false"/>
                <w:color w:val="000000"/>
                <w:sz w:val="20"/>
              </w:rPr>
              <w:t>жататын</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тұлғалар</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қызметкерлерінің</w:t>
            </w:r>
            <w:r>
              <w:rPr>
                <w:rFonts w:ascii="Times New Roman"/>
                <w:b/>
                <w:i w:val="false"/>
                <w:color w:val="000000"/>
                <w:sz w:val="20"/>
              </w:rPr>
              <w:t xml:space="preserve"> саны 100-ден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олардың</w:t>
            </w:r>
            <w:r>
              <w:rPr>
                <w:rFonts w:ascii="Times New Roman"/>
                <w:b w:val="false"/>
                <w:i w:val="false"/>
                <w:color w:val="000000"/>
                <w:sz w:val="20"/>
              </w:rPr>
              <w:t xml:space="preserve"> </w:t>
            </w:r>
            <w:r>
              <w:rPr>
                <w:rFonts w:ascii="Times New Roman"/>
                <w:b/>
                <w:i w:val="false"/>
                <w:color w:val="000000"/>
                <w:sz w:val="20"/>
              </w:rPr>
              <w:t>филиалдары</w:t>
            </w:r>
            <w:r>
              <w:rPr>
                <w:rFonts w:ascii="Times New Roman"/>
                <w:b/>
                <w:i w:val="false"/>
                <w:color w:val="000000"/>
                <w:sz w:val="20"/>
              </w:rPr>
              <w:t xml:space="preserve">, </w:t>
            </w:r>
            <w:r>
              <w:rPr>
                <w:rFonts w:ascii="Times New Roman"/>
                <w:b/>
                <w:i w:val="false"/>
                <w:color w:val="000000"/>
                <w:sz w:val="20"/>
              </w:rPr>
              <w:t>өкілдіктері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оқшауланған</w:t>
            </w:r>
            <w:r>
              <w:rPr>
                <w:rFonts w:ascii="Times New Roman"/>
                <w:b w:val="false"/>
                <w:i w:val="false"/>
                <w:color w:val="000000"/>
                <w:sz w:val="20"/>
              </w:rPr>
              <w:t xml:space="preserve"> </w:t>
            </w:r>
            <w:r>
              <w:rPr>
                <w:rFonts w:ascii="Times New Roman"/>
                <w:b/>
                <w:i w:val="false"/>
                <w:color w:val="000000"/>
                <w:sz w:val="20"/>
              </w:rPr>
              <w:t>құрылымдық</w:t>
            </w:r>
            <w:r>
              <w:rPr>
                <w:rFonts w:ascii="Times New Roman"/>
                <w:b w:val="false"/>
                <w:i w:val="false"/>
                <w:color w:val="000000"/>
                <w:sz w:val="20"/>
              </w:rPr>
              <w:t xml:space="preserve"> </w:t>
            </w:r>
            <w:r>
              <w:rPr>
                <w:rFonts w:ascii="Times New Roman"/>
                <w:b/>
                <w:i w:val="false"/>
                <w:color w:val="000000"/>
                <w:sz w:val="20"/>
              </w:rPr>
              <w:t>бөлімшелері</w:t>
            </w:r>
            <w:r>
              <w:rPr>
                <w:rFonts w:ascii="Times New Roman"/>
                <w:b/>
                <w:i w:val="false"/>
                <w:color w:val="000000"/>
                <w:sz w:val="20"/>
              </w:rPr>
              <w:t xml:space="preserve">, </w:t>
            </w:r>
            <w:r>
              <w:rPr>
                <w:rFonts w:ascii="Times New Roman"/>
                <w:b/>
                <w:i w:val="false"/>
                <w:color w:val="000000"/>
                <w:sz w:val="20"/>
              </w:rPr>
              <w:t>сондай-ақ</w:t>
            </w:r>
            <w:r>
              <w:rPr>
                <w:rFonts w:ascii="Times New Roman"/>
                <w:b w:val="false"/>
                <w:i w:val="false"/>
                <w:color w:val="000000"/>
                <w:sz w:val="20"/>
              </w:rPr>
              <w:t xml:space="preserve"> </w:t>
            </w:r>
            <w:r>
              <w:rPr>
                <w:rFonts w:ascii="Times New Roman"/>
                <w:b/>
                <w:i w:val="false"/>
                <w:color w:val="000000"/>
                <w:sz w:val="20"/>
              </w:rPr>
              <w:t>іріктемеге</w:t>
            </w:r>
            <w:r>
              <w:rPr>
                <w:rFonts w:ascii="Times New Roman"/>
                <w:b w:val="false"/>
                <w:i w:val="false"/>
                <w:color w:val="000000"/>
                <w:sz w:val="20"/>
              </w:rPr>
              <w:t xml:space="preserve"> </w:t>
            </w:r>
            <w:r>
              <w:rPr>
                <w:rFonts w:ascii="Times New Roman"/>
                <w:b/>
                <w:i w:val="false"/>
                <w:color w:val="000000"/>
                <w:sz w:val="20"/>
              </w:rPr>
              <w:t>түскен</w:t>
            </w:r>
            <w:r>
              <w:rPr>
                <w:rFonts w:ascii="Times New Roman"/>
                <w:b w:val="false"/>
                <w:i w:val="false"/>
                <w:color w:val="000000"/>
                <w:sz w:val="20"/>
              </w:rPr>
              <w:t xml:space="preserve"> </w:t>
            </w:r>
            <w:r>
              <w:rPr>
                <w:rFonts w:ascii="Times New Roman"/>
                <w:b/>
                <w:i w:val="false"/>
                <w:color w:val="000000"/>
                <w:sz w:val="20"/>
              </w:rPr>
              <w:t>қызметкерлерінің</w:t>
            </w:r>
            <w:r>
              <w:rPr>
                <w:rFonts w:ascii="Times New Roman"/>
                <w:b/>
                <w:i w:val="false"/>
                <w:color w:val="000000"/>
                <w:sz w:val="20"/>
              </w:rPr>
              <w:t xml:space="preserve"> саны 100 </w:t>
            </w:r>
            <w:r>
              <w:rPr>
                <w:rFonts w:ascii="Times New Roman"/>
                <w:b/>
                <w:i w:val="false"/>
                <w:color w:val="000000"/>
                <w:sz w:val="20"/>
              </w:rPr>
              <w:t>адамға</w:t>
            </w:r>
            <w:r>
              <w:rPr>
                <w:rFonts w:ascii="Times New Roman"/>
                <w:b w:val="false"/>
                <w:i w:val="false"/>
                <w:color w:val="000000"/>
                <w:sz w:val="20"/>
              </w:rPr>
              <w:t xml:space="preserve"> </w:t>
            </w:r>
            <w:r>
              <w:rPr>
                <w:rFonts w:ascii="Times New Roman"/>
                <w:b/>
                <w:i w:val="false"/>
                <w:color w:val="000000"/>
                <w:sz w:val="20"/>
              </w:rPr>
              <w:t>дейін</w:t>
            </w:r>
            <w:r>
              <w:rPr>
                <w:rFonts w:ascii="Times New Roman"/>
                <w:b w:val="false"/>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тұлғалар</w:t>
            </w:r>
            <w:r>
              <w:rPr>
                <w:rFonts w:ascii="Times New Roman"/>
                <w:b w:val="false"/>
                <w:i w:val="false"/>
                <w:color w:val="000000"/>
                <w:sz w:val="20"/>
              </w:rPr>
              <w:t xml:space="preserve"> </w:t>
            </w:r>
            <w:r>
              <w:rPr>
                <w:rFonts w:ascii="Times New Roman"/>
                <w:b/>
                <w:i w:val="false"/>
                <w:color w:val="000000"/>
                <w:sz w:val="20"/>
              </w:rPr>
              <w:t>ұсынады</w:t>
            </w:r>
          </w:p>
          <w:bookmarkEnd w:id="257"/>
          <w:p>
            <w:pPr>
              <w:spacing w:after="20"/>
              <w:ind w:left="20"/>
              <w:jc w:val="both"/>
            </w:pPr>
            <w:r>
              <w:rPr>
                <w:rFonts w:ascii="Times New Roman"/>
                <w:b w:val="false"/>
                <w:i w:val="false"/>
                <w:color w:val="000000"/>
                <w:sz w:val="20"/>
              </w:rPr>
              <w:t>
Представляют юридические лица и (или) их филиалы, представительства и иные обособленные структурные подразделения с численностью работников свыше 100 человек, а также попавшие в выборку юридические лица с численностью работников до 100 человек, основной вид экономической деятельности которых относится к кодам Общего классификатора видов экономической деятельности 58-60, 62, 63, 64.20.0, 68-75, 77, 78, 80-82, 90-93, 95, 96</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58"/>
          <w:p>
            <w:pPr>
              <w:spacing w:after="20"/>
              <w:ind w:left="20"/>
              <w:jc w:val="both"/>
            </w:pPr>
            <w:r>
              <w:rPr>
                <w:rFonts w:ascii="Times New Roman"/>
                <w:b w:val="false"/>
                <w:i w:val="false"/>
                <w:color w:val="000000"/>
                <w:sz w:val="20"/>
              </w:rPr>
              <w:t>
</w:t>
            </w:r>
            <w:r>
              <w:rPr>
                <w:rFonts w:ascii="Times New Roman"/>
                <w:b/>
                <w:i w:val="false"/>
                <w:color w:val="000000"/>
                <w:sz w:val="20"/>
              </w:rPr>
              <w:t>Ұсыну</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кезеңнен</w:t>
            </w:r>
            <w:r>
              <w:rPr>
                <w:rFonts w:ascii="Times New Roman"/>
                <w:b w:val="false"/>
                <w:i w:val="false"/>
                <w:color w:val="000000"/>
                <w:sz w:val="20"/>
              </w:rPr>
              <w:t xml:space="preserve"> </w:t>
            </w:r>
            <w:r>
              <w:rPr>
                <w:rFonts w:ascii="Times New Roman"/>
                <w:b/>
                <w:i w:val="false"/>
                <w:color w:val="000000"/>
                <w:sz w:val="20"/>
              </w:rPr>
              <w:t>кейінгі</w:t>
            </w:r>
            <w:r>
              <w:rPr>
                <w:rFonts w:ascii="Times New Roman"/>
                <w:b/>
                <w:i w:val="false"/>
                <w:color w:val="000000"/>
                <w:sz w:val="20"/>
              </w:rPr>
              <w:t xml:space="preserve"> 25 </w:t>
            </w:r>
            <w:r>
              <w:rPr>
                <w:rFonts w:ascii="Times New Roman"/>
                <w:b/>
                <w:i w:val="false"/>
                <w:color w:val="000000"/>
                <w:sz w:val="20"/>
              </w:rPr>
              <w:t>күнге</w:t>
            </w:r>
            <w:r>
              <w:rPr>
                <w:rFonts w:ascii="Times New Roman"/>
                <w:b/>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алғанда</w:t>
            </w:r>
            <w:r>
              <w:rPr>
                <w:rFonts w:ascii="Times New Roman"/>
                <w:b/>
                <w:i w:val="false"/>
                <w:color w:val="000000"/>
                <w:sz w:val="20"/>
              </w:rPr>
              <w:t xml:space="preserve">) </w:t>
            </w:r>
            <w:r>
              <w:rPr>
                <w:rFonts w:ascii="Times New Roman"/>
                <w:b/>
                <w:i w:val="false"/>
                <w:color w:val="000000"/>
                <w:sz w:val="20"/>
              </w:rPr>
              <w:t>дейін</w:t>
            </w:r>
          </w:p>
          <w:bookmarkEnd w:id="258"/>
          <w:p>
            <w:pPr>
              <w:spacing w:after="20"/>
              <w:ind w:left="20"/>
              <w:jc w:val="both"/>
            </w:pPr>
            <w:r>
              <w:rPr>
                <w:rFonts w:ascii="Times New Roman"/>
                <w:b w:val="false"/>
                <w:i w:val="false"/>
                <w:color w:val="000000"/>
                <w:sz w:val="20"/>
              </w:rPr>
              <w:t>
Срок представления – до 25 числа (включительно) после отчетного периода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59"/>
          <w:p>
            <w:pPr>
              <w:spacing w:after="20"/>
              <w:ind w:left="20"/>
              <w:jc w:val="both"/>
            </w:pPr>
            <w:r>
              <w:rPr>
                <w:rFonts w:ascii="Times New Roman"/>
                <w:b w:val="false"/>
                <w:i w:val="false"/>
                <w:color w:val="000000"/>
                <w:sz w:val="20"/>
              </w:rPr>
              <w:t>
</w:t>
            </w:r>
            <w:r>
              <w:rPr>
                <w:rFonts w:ascii="Times New Roman"/>
                <w:b/>
                <w:i w:val="false"/>
                <w:color w:val="000000"/>
                <w:sz w:val="20"/>
              </w:rPr>
              <w:t>БСН коды</w:t>
            </w:r>
          </w:p>
          <w:bookmarkEnd w:id="259"/>
          <w:p>
            <w:pPr>
              <w:spacing w:after="20"/>
              <w:ind w:left="20"/>
              <w:jc w:val="both"/>
            </w:pPr>
            <w:r>
              <w:rPr>
                <w:rFonts w:ascii="Times New Roman"/>
                <w:b w:val="false"/>
                <w:i w:val="false"/>
                <w:color w:val="000000"/>
                <w:sz w:val="20"/>
              </w:rPr>
              <w:t>
код БИН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60"/>
          <w:p>
            <w:pPr>
              <w:spacing w:after="20"/>
              <w:ind w:left="20"/>
              <w:jc w:val="both"/>
            </w:pPr>
          </w:p>
          <w:bookmarkEnd w:id="260"/>
          <w:p>
            <w:pPr>
              <w:spacing w:after="20"/>
              <w:ind w:left="20"/>
              <w:jc w:val="both"/>
            </w:pPr>
            <w:r>
              <w:drawing>
                <wp:inline distT="0" distB="0" distL="0" distR="0">
                  <wp:extent cx="62484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62484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61"/>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өңірді</w:t>
            </w:r>
            <w:r>
              <w:rPr>
                <w:rFonts w:ascii="Times New Roman"/>
                <w:b w:val="false"/>
                <w:i w:val="false"/>
                <w:color w:val="000000"/>
                <w:sz w:val="20"/>
              </w:rPr>
              <w:t xml:space="preserve"> </w:t>
            </w:r>
            <w:r>
              <w:rPr>
                <w:rFonts w:ascii="Times New Roman"/>
                <w:b/>
                <w:i w:val="false"/>
                <w:color w:val="000000"/>
                <w:sz w:val="20"/>
              </w:rPr>
              <w:t>көрсетіңіз</w:t>
            </w:r>
            <w:r>
              <w:rPr>
                <w:rFonts w:ascii="Times New Roman"/>
                <w:b/>
                <w:i w:val="false"/>
                <w:color w:val="000000"/>
                <w:sz w:val="20"/>
              </w:rPr>
              <w:t xml:space="preserve"> (</w:t>
            </w:r>
            <w:r>
              <w:rPr>
                <w:rFonts w:ascii="Times New Roman"/>
                <w:b/>
                <w:i w:val="false"/>
                <w:color w:val="000000"/>
                <w:sz w:val="20"/>
              </w:rPr>
              <w:t>облыс</w:t>
            </w:r>
            <w:r>
              <w:rPr>
                <w:rFonts w:ascii="Times New Roman"/>
                <w:b/>
                <w:i w:val="false"/>
                <w:color w:val="000000"/>
                <w:sz w:val="20"/>
              </w:rPr>
              <w:t xml:space="preserve">, </w:t>
            </w:r>
            <w:r>
              <w:rPr>
                <w:rFonts w:ascii="Times New Roman"/>
                <w:b/>
                <w:i w:val="false"/>
                <w:color w:val="000000"/>
                <w:sz w:val="20"/>
              </w:rPr>
              <w:t>қала</w:t>
            </w:r>
            <w:r>
              <w:rPr>
                <w:rFonts w:ascii="Times New Roman"/>
                <w:b/>
                <w:i w:val="false"/>
                <w:color w:val="000000"/>
                <w:sz w:val="20"/>
              </w:rPr>
              <w:t xml:space="preserve">, </w:t>
            </w:r>
            <w:r>
              <w:rPr>
                <w:rFonts w:ascii="Times New Roman"/>
                <w:b/>
                <w:i w:val="false"/>
                <w:color w:val="000000"/>
                <w:sz w:val="20"/>
              </w:rPr>
              <w:t>аудан</w:t>
            </w:r>
            <w:r>
              <w:rPr>
                <w:rFonts w:ascii="Times New Roman"/>
                <w:b/>
                <w:i w:val="false"/>
                <w:color w:val="000000"/>
                <w:sz w:val="20"/>
              </w:rPr>
              <w:t>)</w:t>
            </w:r>
          </w:p>
          <w:bookmarkEnd w:id="261"/>
          <w:p>
            <w:pPr>
              <w:spacing w:after="20"/>
              <w:ind w:left="20"/>
              <w:jc w:val="both"/>
            </w:pPr>
            <w:r>
              <w:rPr>
                <w:rFonts w:ascii="Times New Roman"/>
                <w:b w:val="false"/>
                <w:i w:val="false"/>
                <w:color w:val="000000"/>
                <w:sz w:val="20"/>
              </w:rPr>
              <w:t>
Укажите регион оказания услуг (область, город, район)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62"/>
          <w:p>
            <w:pPr>
              <w:spacing w:after="20"/>
              <w:ind w:left="20"/>
              <w:jc w:val="both"/>
            </w:pPr>
          </w:p>
          <w:bookmarkEnd w:id="262"/>
          <w:p>
            <w:pPr>
              <w:spacing w:after="20"/>
              <w:ind w:left="20"/>
              <w:jc w:val="both"/>
            </w:pPr>
            <w:r>
              <w:drawing>
                <wp:inline distT="0" distB="0" distL="0" distR="0">
                  <wp:extent cx="53594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5359400" cy="495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63"/>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Әкімшілік-аумақтық</w:t>
            </w:r>
            <w:r>
              <w:rPr>
                <w:rFonts w:ascii="Times New Roman"/>
                <w:b w:val="false"/>
                <w:i w:val="false"/>
                <w:color w:val="000000"/>
                <w:sz w:val="20"/>
              </w:rPr>
              <w:t xml:space="preserve"> </w:t>
            </w:r>
            <w:r>
              <w:rPr>
                <w:rFonts w:ascii="Times New Roman"/>
                <w:b/>
                <w:i w:val="false"/>
                <w:color w:val="000000"/>
                <w:sz w:val="20"/>
              </w:rPr>
              <w:t>объектілер</w:t>
            </w:r>
            <w:r>
              <w:rPr>
                <w:rFonts w:ascii="Times New Roman"/>
                <w:b w:val="false"/>
                <w:i w:val="false"/>
                <w:color w:val="000000"/>
                <w:sz w:val="20"/>
              </w:rPr>
              <w:t xml:space="preserve"> </w:t>
            </w:r>
            <w:r>
              <w:rPr>
                <w:rFonts w:ascii="Times New Roman"/>
                <w:b/>
                <w:i w:val="false"/>
                <w:color w:val="000000"/>
                <w:sz w:val="20"/>
              </w:rPr>
              <w:t>жіктеуішіне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аумақ</w:t>
            </w:r>
            <w:r>
              <w:rPr>
                <w:rFonts w:ascii="Times New Roman"/>
                <w:b/>
                <w:i w:val="false"/>
                <w:color w:val="000000"/>
                <w:sz w:val="20"/>
              </w:rPr>
              <w:t xml:space="preserve"> коды (ӘАОЖ) (респондент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нысандықағаз</w:t>
            </w:r>
            <w:r>
              <w:rPr>
                <w:rFonts w:ascii="Times New Roman"/>
                <w:b w:val="false"/>
                <w:i w:val="false"/>
                <w:color w:val="000000"/>
                <w:sz w:val="20"/>
              </w:rPr>
              <w:t xml:space="preserve"> </w:t>
            </w:r>
            <w:r>
              <w:rPr>
                <w:rFonts w:ascii="Times New Roman"/>
                <w:b/>
                <w:i w:val="false"/>
                <w:color w:val="000000"/>
                <w:sz w:val="20"/>
              </w:rPr>
              <w:t>жеткізгіште</w:t>
            </w:r>
            <w:r>
              <w:rPr>
                <w:rFonts w:ascii="Times New Roman"/>
                <w:b w:val="false"/>
                <w:i w:val="false"/>
                <w:color w:val="000000"/>
                <w:sz w:val="20"/>
              </w:rPr>
              <w:t xml:space="preserve"> </w:t>
            </w:r>
            <w:r>
              <w:rPr>
                <w:rFonts w:ascii="Times New Roman"/>
                <w:b/>
                <w:i w:val="false"/>
                <w:color w:val="000000"/>
                <w:sz w:val="20"/>
              </w:rPr>
              <w:t>ұсынған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val="false"/>
                <w:i w:val="false"/>
                <w:color w:val="000000"/>
                <w:sz w:val="20"/>
              </w:rPr>
              <w:t xml:space="preserve"> </w:t>
            </w:r>
            <w:r>
              <w:rPr>
                <w:rFonts w:ascii="Times New Roman"/>
                <w:b/>
                <w:i w:val="false"/>
                <w:color w:val="000000"/>
                <w:sz w:val="20"/>
              </w:rPr>
              <w:t>аумақтық</w:t>
            </w:r>
            <w:r>
              <w:rPr>
                <w:rFonts w:ascii="Times New Roman"/>
                <w:b/>
                <w:i w:val="false"/>
                <w:color w:val="000000"/>
                <w:sz w:val="20"/>
              </w:rPr>
              <w:t xml:space="preserve"> статистика </w:t>
            </w:r>
            <w:r>
              <w:rPr>
                <w:rFonts w:ascii="Times New Roman"/>
                <w:b/>
                <w:i w:val="false"/>
                <w:color w:val="000000"/>
                <w:sz w:val="20"/>
              </w:rPr>
              <w:t>бөлімшесінің</w:t>
            </w:r>
            <w:r>
              <w:rPr>
                <w:rFonts w:ascii="Times New Roman"/>
                <w:b w:val="false"/>
                <w:i w:val="false"/>
                <w:color w:val="000000"/>
                <w:sz w:val="20"/>
              </w:rPr>
              <w:t xml:space="preserve"> </w:t>
            </w:r>
            <w:r>
              <w:rPr>
                <w:rFonts w:ascii="Times New Roman"/>
                <w:b/>
                <w:i w:val="false"/>
                <w:color w:val="000000"/>
                <w:sz w:val="20"/>
              </w:rPr>
              <w:t>тиісті</w:t>
            </w:r>
            <w:r>
              <w:rPr>
                <w:rFonts w:ascii="Times New Roman"/>
                <w:b w:val="false"/>
                <w:i w:val="false"/>
                <w:color w:val="000000"/>
                <w:sz w:val="20"/>
              </w:rPr>
              <w:t xml:space="preserve"> </w:t>
            </w:r>
            <w:r>
              <w:rPr>
                <w:rFonts w:ascii="Times New Roman"/>
                <w:b/>
                <w:i w:val="false"/>
                <w:color w:val="000000"/>
                <w:sz w:val="20"/>
              </w:rPr>
              <w:t>қызметкері</w:t>
            </w:r>
            <w:r>
              <w:rPr>
                <w:rFonts w:ascii="Times New Roman"/>
                <w:b w:val="false"/>
                <w:i w:val="false"/>
                <w:color w:val="000000"/>
                <w:sz w:val="20"/>
              </w:rPr>
              <w:t xml:space="preserve"> </w:t>
            </w:r>
            <w:r>
              <w:rPr>
                <w:rFonts w:ascii="Times New Roman"/>
                <w:b/>
                <w:i w:val="false"/>
                <w:color w:val="000000"/>
                <w:sz w:val="20"/>
              </w:rPr>
              <w:t>толтырады</w:t>
            </w:r>
            <w:r>
              <w:rPr>
                <w:rFonts w:ascii="Times New Roman"/>
                <w:b/>
                <w:i w:val="false"/>
                <w:color w:val="000000"/>
                <w:sz w:val="20"/>
              </w:rPr>
              <w:t>)</w:t>
            </w:r>
          </w:p>
          <w:bookmarkEnd w:id="263"/>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 (заполняется соответствующим работником территориального подразделения статистики при представлении респондентом на бумажном носителе)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64"/>
          <w:p>
            <w:pPr>
              <w:spacing w:after="20"/>
              <w:ind w:left="20"/>
              <w:jc w:val="both"/>
            </w:pPr>
            <w:r>
              <w:rPr>
                <w:rFonts w:ascii="Times New Roman"/>
                <w:b w:val="false"/>
                <w:i w:val="false"/>
                <w:color w:val="000000"/>
                <w:sz w:val="20"/>
              </w:rPr>
              <w:t>
 </w:t>
            </w:r>
          </w:p>
          <w:bookmarkEnd w:id="264"/>
          <w:p>
            <w:pPr>
              <w:spacing w:after="20"/>
              <w:ind w:left="20"/>
              <w:jc w:val="both"/>
            </w:pPr>
          </w:p>
          <w:p>
            <w:pPr>
              <w:spacing w:after="20"/>
              <w:ind w:left="20"/>
              <w:jc w:val="both"/>
            </w:pPr>
            <w:r>
              <w:drawing>
                <wp:inline distT="0" distB="0" distL="0" distR="0">
                  <wp:extent cx="60579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6057900" cy="558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65"/>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түрі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көлемін</w:t>
            </w:r>
            <w:r>
              <w:rPr>
                <w:rFonts w:ascii="Times New Roman"/>
                <w:b w:val="false"/>
                <w:i w:val="false"/>
                <w:color w:val="000000"/>
                <w:sz w:val="20"/>
              </w:rPr>
              <w:t xml:space="preserve"> </w:t>
            </w:r>
            <w:r>
              <w:rPr>
                <w:rFonts w:ascii="Times New Roman"/>
                <w:b/>
                <w:i w:val="false"/>
                <w:color w:val="000000"/>
                <w:sz w:val="20"/>
              </w:rPr>
              <w:t>көрсетіңіз</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bookmarkEnd w:id="265"/>
          <w:p>
            <w:pPr>
              <w:spacing w:after="20"/>
              <w:ind w:left="20"/>
              <w:jc w:val="both"/>
            </w:pPr>
            <w:r>
              <w:rPr>
                <w:rFonts w:ascii="Times New Roman"/>
                <w:b w:val="false"/>
                <w:i w:val="false"/>
                <w:color w:val="000000"/>
                <w:sz w:val="20"/>
              </w:rPr>
              <w:t>
Укажите объем оказанных услуг по основному виду деятельности, тысяч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66"/>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i w:val="false"/>
                <w:color w:val="000000"/>
                <w:sz w:val="20"/>
              </w:rPr>
              <w:t xml:space="preserve"> коды</w:t>
            </w:r>
          </w:p>
          <w:bookmarkEnd w:id="266"/>
          <w:p>
            <w:pPr>
              <w:spacing w:after="20"/>
              <w:ind w:left="20"/>
              <w:jc w:val="both"/>
            </w:pPr>
            <w:r>
              <w:rPr>
                <w:rFonts w:ascii="Times New Roman"/>
                <w:b w:val="false"/>
                <w:i w:val="false"/>
                <w:color w:val="000000"/>
                <w:sz w:val="20"/>
              </w:rPr>
              <w:t>
Код строки</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267"/>
          <w:p>
            <w:pPr>
              <w:spacing w:after="20"/>
              <w:ind w:left="20"/>
              <w:jc w:val="both"/>
            </w:pPr>
            <w:r>
              <w:rPr>
                <w:rFonts w:ascii="Times New Roman"/>
                <w:b w:val="false"/>
                <w:i w:val="false"/>
                <w:color w:val="000000"/>
                <w:sz w:val="20"/>
              </w:rPr>
              <w:t>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атауы</w:t>
            </w:r>
          </w:p>
          <w:bookmarkEnd w:id="267"/>
          <w:p>
            <w:pPr>
              <w:spacing w:after="20"/>
              <w:ind w:left="20"/>
              <w:jc w:val="both"/>
            </w:pPr>
            <w:r>
              <w:rPr>
                <w:rFonts w:ascii="Times New Roman"/>
                <w:b w:val="false"/>
                <w:i w:val="false"/>
                <w:color w:val="000000"/>
                <w:sz w:val="20"/>
              </w:rPr>
              <w:t>
Наименование показателя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268"/>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268"/>
          <w:p>
            <w:pPr>
              <w:spacing w:after="20"/>
              <w:ind w:left="20"/>
              <w:jc w:val="both"/>
            </w:pPr>
            <w:r>
              <w:rPr>
                <w:rFonts w:ascii="Times New Roman"/>
                <w:b w:val="false"/>
                <w:i w:val="false"/>
                <w:color w:val="000000"/>
                <w:sz w:val="20"/>
              </w:rPr>
              <w:t>
Всего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69"/>
          <w:p>
            <w:pPr>
              <w:spacing w:after="20"/>
              <w:ind w:left="20"/>
              <w:jc w:val="both"/>
            </w:pPr>
            <w:r>
              <w:rPr>
                <w:rFonts w:ascii="Times New Roman"/>
                <w:b w:val="false"/>
                <w:i w:val="false"/>
                <w:color w:val="000000"/>
                <w:sz w:val="20"/>
              </w:rPr>
              <w:t>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қызметтер</w:t>
            </w:r>
            <w:r>
              <w:rPr>
                <w:rFonts w:ascii="Times New Roman"/>
                <w:b w:val="false"/>
                <w:i w:val="false"/>
                <w:color w:val="000000"/>
                <w:sz w:val="20"/>
              </w:rPr>
              <w:t xml:space="preserve"> </w:t>
            </w:r>
            <w:r>
              <w:rPr>
                <w:rFonts w:ascii="Times New Roman"/>
                <w:b/>
                <w:i w:val="false"/>
                <w:color w:val="000000"/>
                <w:sz w:val="20"/>
              </w:rPr>
              <w:t>көлемі</w:t>
            </w:r>
          </w:p>
          <w:bookmarkEnd w:id="269"/>
          <w:p>
            <w:pPr>
              <w:spacing w:after="20"/>
              <w:ind w:left="20"/>
              <w:jc w:val="both"/>
            </w:pPr>
            <w:r>
              <w:rPr>
                <w:rFonts w:ascii="Times New Roman"/>
                <w:b w:val="false"/>
                <w:i w:val="false"/>
                <w:color w:val="000000"/>
                <w:sz w:val="20"/>
              </w:rPr>
              <w:t>
Объем оказанных услуг</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270"/>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i w:val="false"/>
                <w:color w:val="000000"/>
                <w:sz w:val="20"/>
              </w:rPr>
              <w:t xml:space="preserve"> – </w:t>
            </w:r>
            <w:r>
              <w:rPr>
                <w:rFonts w:ascii="Times New Roman"/>
                <w:b/>
                <w:i w:val="false"/>
                <w:color w:val="000000"/>
                <w:sz w:val="20"/>
              </w:rPr>
              <w:t>халық</w:t>
            </w:r>
            <w:r>
              <w:rPr>
                <w:rFonts w:ascii="Times New Roman"/>
                <w:b w:val="false"/>
                <w:i w:val="false"/>
                <w:color w:val="000000"/>
                <w:sz w:val="20"/>
              </w:rPr>
              <w:t xml:space="preserve">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p>
          <w:bookmarkEnd w:id="270"/>
          <w:p>
            <w:pPr>
              <w:spacing w:after="20"/>
              <w:ind w:left="20"/>
              <w:jc w:val="both"/>
            </w:pPr>
            <w:r>
              <w:rPr>
                <w:rFonts w:ascii="Times New Roman"/>
                <w:b w:val="false"/>
                <w:i w:val="false"/>
                <w:color w:val="000000"/>
                <w:sz w:val="20"/>
              </w:rPr>
              <w:t>
из них – за счет средств населения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271"/>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нысанды</w:t>
            </w:r>
            <w:r>
              <w:rPr>
                <w:rFonts w:ascii="Times New Roman"/>
                <w:b w:val="false"/>
                <w:i w:val="false"/>
                <w:color w:val="000000"/>
                <w:sz w:val="20"/>
              </w:rPr>
              <w:t xml:space="preserve"> </w:t>
            </w:r>
            <w:r>
              <w:rPr>
                <w:rFonts w:ascii="Times New Roman"/>
                <w:b/>
                <w:i w:val="false"/>
                <w:color w:val="000000"/>
                <w:sz w:val="20"/>
              </w:rPr>
              <w:t>толтыруға</w:t>
            </w:r>
            <w:r>
              <w:rPr>
                <w:rFonts w:ascii="Times New Roman"/>
                <w:b w:val="false"/>
                <w:i w:val="false"/>
                <w:color w:val="000000"/>
                <w:sz w:val="20"/>
              </w:rPr>
              <w:t xml:space="preserve"> </w:t>
            </w:r>
            <w:r>
              <w:rPr>
                <w:rFonts w:ascii="Times New Roman"/>
                <w:b/>
                <w:i w:val="false"/>
                <w:color w:val="000000"/>
                <w:sz w:val="20"/>
              </w:rPr>
              <w:t>жұмсалған</w:t>
            </w:r>
            <w:r>
              <w:rPr>
                <w:rFonts w:ascii="Times New Roman"/>
                <w:b w:val="false"/>
                <w:i w:val="false"/>
                <w:color w:val="000000"/>
                <w:sz w:val="20"/>
              </w:rPr>
              <w:t xml:space="preserve"> </w:t>
            </w:r>
            <w:r>
              <w:rPr>
                <w:rFonts w:ascii="Times New Roman"/>
                <w:b/>
                <w:i w:val="false"/>
                <w:color w:val="000000"/>
                <w:sz w:val="20"/>
              </w:rPr>
              <w:t>уақытты</w:t>
            </w:r>
            <w:r>
              <w:rPr>
                <w:rFonts w:ascii="Times New Roman"/>
                <w:b w:val="false"/>
                <w:i w:val="false"/>
                <w:color w:val="000000"/>
                <w:sz w:val="20"/>
              </w:rPr>
              <w:t xml:space="preserve"> </w:t>
            </w:r>
            <w:r>
              <w:rPr>
                <w:rFonts w:ascii="Times New Roman"/>
                <w:b/>
                <w:i w:val="false"/>
                <w:color w:val="000000"/>
                <w:sz w:val="20"/>
              </w:rPr>
              <w:t>көрсетіңіз</w:t>
            </w:r>
            <w:r>
              <w:rPr>
                <w:rFonts w:ascii="Times New Roman"/>
                <w:b/>
                <w:i w:val="false"/>
                <w:color w:val="000000"/>
                <w:sz w:val="20"/>
              </w:rPr>
              <w:t xml:space="preserve">, </w:t>
            </w:r>
            <w:r>
              <w:rPr>
                <w:rFonts w:ascii="Times New Roman"/>
                <w:b/>
                <w:i w:val="false"/>
                <w:color w:val="000000"/>
                <w:sz w:val="20"/>
              </w:rPr>
              <w:t>сағатпен</w:t>
            </w:r>
            <w:r>
              <w:rPr>
                <w:rFonts w:ascii="Times New Roman"/>
                <w:b/>
                <w:i w:val="false"/>
                <w:color w:val="000000"/>
                <w:sz w:val="20"/>
              </w:rPr>
              <w:t xml:space="preserve"> (</w:t>
            </w:r>
            <w:r>
              <w:rPr>
                <w:rFonts w:ascii="Times New Roman"/>
                <w:b/>
                <w:i w:val="false"/>
                <w:color w:val="000000"/>
                <w:sz w:val="20"/>
              </w:rPr>
              <w:t>қажеттісін</w:t>
            </w:r>
            <w:r>
              <w:rPr>
                <w:rFonts w:ascii="Times New Roman"/>
                <w:b w:val="false"/>
                <w:i w:val="false"/>
                <w:color w:val="000000"/>
                <w:sz w:val="20"/>
              </w:rPr>
              <w:t xml:space="preserve"> </w:t>
            </w:r>
            <w:r>
              <w:rPr>
                <w:rFonts w:ascii="Times New Roman"/>
                <w:b/>
                <w:i w:val="false"/>
                <w:color w:val="000000"/>
                <w:sz w:val="20"/>
              </w:rPr>
              <w:t>қоршаңыз</w:t>
            </w:r>
            <w:r>
              <w:rPr>
                <w:rFonts w:ascii="Times New Roman"/>
                <w:b/>
                <w:i w:val="false"/>
                <w:color w:val="000000"/>
                <w:sz w:val="20"/>
              </w:rPr>
              <w:t>)</w:t>
            </w:r>
          </w:p>
          <w:bookmarkEnd w:id="271"/>
          <w:p>
            <w:pPr>
              <w:spacing w:after="20"/>
              <w:ind w:left="20"/>
              <w:jc w:val="both"/>
            </w:pPr>
            <w:r>
              <w:rPr>
                <w:rFonts w:ascii="Times New Roman"/>
                <w:b w:val="false"/>
                <w:i w:val="false"/>
                <w:color w:val="000000"/>
                <w:sz w:val="20"/>
              </w:rPr>
              <w:t>
Укажите время, затраченное на заполнение статистической формы, в часах (нужное обвести)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сағатқа</w:t>
            </w:r>
            <w:r>
              <w:rPr>
                <w:rFonts w:ascii="Times New Roman"/>
                <w:b w:val="false"/>
                <w:i w:val="false"/>
                <w:color w:val="000000"/>
                <w:sz w:val="20"/>
              </w:rPr>
              <w:t xml:space="preserve"> </w:t>
            </w:r>
            <w:r>
              <w:rPr>
                <w:rFonts w:ascii="Times New Roman"/>
                <w:b/>
                <w:i w:val="false"/>
                <w:color w:val="000000"/>
                <w:sz w:val="20"/>
              </w:rPr>
              <w:t>дейiн</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40 </w:t>
            </w:r>
            <w:r>
              <w:rPr>
                <w:rFonts w:ascii="Times New Roman"/>
                <w:b/>
                <w:i w:val="false"/>
                <w:color w:val="000000"/>
                <w:sz w:val="20"/>
              </w:rPr>
              <w:t>сағаттан</w:t>
            </w:r>
            <w:r>
              <w:rPr>
                <w:rFonts w:ascii="Times New Roman"/>
                <w:b w:val="false"/>
                <w:i w:val="false"/>
                <w:color w:val="000000"/>
                <w:sz w:val="20"/>
              </w:rPr>
              <w:t xml:space="preserve"> </w:t>
            </w:r>
            <w:r>
              <w:rPr>
                <w:rFonts w:ascii="Times New Roman"/>
                <w:b/>
                <w:i w:val="false"/>
                <w:color w:val="000000"/>
                <w:sz w:val="20"/>
              </w:rPr>
              <w:t>артық</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bookmarkStart w:name="z312" w:id="272"/>
      <w:r>
        <w:rPr>
          <w:rFonts w:ascii="Times New Roman"/>
          <w:b w:val="false"/>
          <w:i w:val="false"/>
          <w:color w:val="000000"/>
          <w:sz w:val="28"/>
        </w:rPr>
        <w:t xml:space="preserve">
      </w:t>
      </w:r>
      <w:r>
        <w:rPr>
          <w:rFonts w:ascii="Times New Roman"/>
          <w:b/>
          <w:i w:val="false"/>
          <w:color w:val="000000"/>
          <w:sz w:val="28"/>
        </w:rPr>
        <w:t>Атауы</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 xml:space="preserve"> (</w:t>
      </w:r>
      <w:r>
        <w:rPr>
          <w:rFonts w:ascii="Times New Roman"/>
          <w:b/>
          <w:i w:val="false"/>
          <w:color w:val="000000"/>
          <w:sz w:val="28"/>
        </w:rPr>
        <w:t>респонденттің</w:t>
      </w:r>
      <w:r>
        <w:rPr>
          <w:rFonts w:ascii="Times New Roman"/>
          <w:b/>
          <w:i w:val="false"/>
          <w:color w:val="000000"/>
          <w:sz w:val="28"/>
        </w:rPr>
        <w:t>)</w:t>
      </w:r>
      <w:r>
        <w:rPr>
          <w:rFonts w:ascii="Times New Roman"/>
          <w:b w:val="false"/>
          <w:i w:val="false"/>
          <w:color w:val="000000"/>
          <w:sz w:val="28"/>
        </w:rPr>
        <w:t xml:space="preserve"> Наименование__________________________Адрес(респондента)________________________</w:t>
      </w:r>
    </w:p>
    <w:bookmarkEnd w:id="272"/>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i w:val="false"/>
          <w:color w:val="000000"/>
          <w:sz w:val="28"/>
        </w:rPr>
        <w:t>Телефоны (</w:t>
      </w:r>
      <w:r>
        <w:rPr>
          <w:rFonts w:ascii="Times New Roman"/>
          <w:b/>
          <w:i w:val="false"/>
          <w:color w:val="000000"/>
          <w:sz w:val="28"/>
        </w:rPr>
        <w:t>респонденттің</w:t>
      </w:r>
      <w:r>
        <w:rPr>
          <w:rFonts w:ascii="Times New Roman"/>
          <w:b/>
          <w:i w:val="false"/>
          <w:color w:val="000000"/>
          <w:sz w:val="28"/>
        </w:rPr>
        <w:t>)</w:t>
      </w:r>
      <w:r>
        <w:rPr>
          <w:rFonts w:ascii="Times New Roman"/>
          <w:b w:val="false"/>
          <w:i w:val="false"/>
          <w:color w:val="000000"/>
          <w:sz w:val="28"/>
        </w:rPr>
        <w:t xml:space="preserve"> _________________________________ ______________________ Телефон (респондента)              </w:t>
      </w:r>
      <w:r>
        <w:rPr>
          <w:rFonts w:ascii="Times New Roman"/>
          <w:b/>
          <w:i w:val="false"/>
          <w:color w:val="000000"/>
          <w:sz w:val="28"/>
        </w:rPr>
        <w:t>стационарлық</w:t>
      </w:r>
      <w:r>
        <w:rPr>
          <w:rFonts w:ascii="Times New Roman"/>
          <w:b w:val="false"/>
          <w:i w:val="false"/>
          <w:color w:val="000000"/>
          <w:sz w:val="28"/>
        </w:rPr>
        <w:t xml:space="preserve">                          </w:t>
      </w:r>
      <w:r>
        <w:rPr>
          <w:rFonts w:ascii="Times New Roman"/>
          <w:b/>
          <w:i w:val="false"/>
          <w:color w:val="000000"/>
          <w:sz w:val="28"/>
        </w:rPr>
        <w:t>ұялы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стационарный              мобильный</w:t>
      </w:r>
    </w:p>
    <w:p>
      <w:pPr>
        <w:spacing w:after="0"/>
        <w:ind w:left="0"/>
        <w:jc w:val="both"/>
      </w:pPr>
      <w:r>
        <w:rPr>
          <w:rFonts w:ascii="Times New Roman"/>
          <w:b/>
          <w:i w:val="false"/>
          <w:color w:val="000000"/>
          <w:sz w:val="28"/>
        </w:rPr>
        <w:t>Электрондық</w:t>
      </w:r>
      <w:r>
        <w:rPr>
          <w:rFonts w:ascii="Times New Roman"/>
          <w:b w:val="false"/>
          <w:i w:val="false"/>
          <w:color w:val="000000"/>
          <w:sz w:val="28"/>
        </w:rPr>
        <w:t xml:space="preserve"> </w:t>
      </w:r>
      <w:r>
        <w:rPr>
          <w:rFonts w:ascii="Times New Roman"/>
          <w:b/>
          <w:i w:val="false"/>
          <w:color w:val="000000"/>
          <w:sz w:val="28"/>
        </w:rPr>
        <w:t>пошта</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 xml:space="preserve"> (</w:t>
      </w:r>
      <w:r>
        <w:rPr>
          <w:rFonts w:ascii="Times New Roman"/>
          <w:b/>
          <w:i w:val="false"/>
          <w:color w:val="000000"/>
          <w:sz w:val="28"/>
        </w:rPr>
        <w:t>респонденттің</w:t>
      </w:r>
      <w:r>
        <w:rPr>
          <w:rFonts w:ascii="Times New Roman"/>
          <w:b/>
          <w:i w:val="false"/>
          <w:color w:val="000000"/>
          <w:sz w:val="28"/>
        </w:rPr>
        <w:t>)</w:t>
      </w:r>
    </w:p>
    <w:p>
      <w:pPr>
        <w:spacing w:after="0"/>
        <w:ind w:left="0"/>
        <w:jc w:val="both"/>
      </w:pPr>
      <w:r>
        <w:rPr>
          <w:rFonts w:ascii="Times New Roman"/>
          <w:b w:val="false"/>
          <w:i w:val="false"/>
          <w:color w:val="000000"/>
          <w:sz w:val="28"/>
        </w:rPr>
        <w:t xml:space="preserve"> Адрес электронной почты  (респондента)___________________________________________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Орындаушы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Исполнитель ______________________________________________ 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 xml:space="preserve">) </w:t>
      </w:r>
      <w:r>
        <w:rPr>
          <w:rFonts w:ascii="Times New Roman"/>
          <w:b w:val="false"/>
          <w:i w:val="false"/>
          <w:color w:val="000000"/>
          <w:sz w:val="28"/>
        </w:rPr>
        <w:t xml:space="preserve">       </w:t>
      </w:r>
      <w:r>
        <w:rPr>
          <w:rFonts w:ascii="Times New Roman"/>
          <w:b/>
          <w:i w:val="false"/>
          <w:color w:val="000000"/>
          <w:sz w:val="28"/>
        </w:rPr>
        <w:t>қолы</w:t>
      </w:r>
      <w:r>
        <w:rPr>
          <w:rFonts w:ascii="Times New Roman"/>
          <w:b/>
          <w:i w:val="false"/>
          <w:color w:val="000000"/>
          <w:sz w:val="28"/>
        </w:rPr>
        <w:t>, телефоны</w:t>
      </w:r>
      <w:r>
        <w:rPr>
          <w:rFonts w:ascii="Times New Roman"/>
          <w:b w:val="false"/>
          <w:i w:val="false"/>
          <w:color w:val="000000"/>
          <w:sz w:val="28"/>
        </w:rPr>
        <w:t xml:space="preserve">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w:t>
      </w:r>
    </w:p>
    <w:p>
      <w:pPr>
        <w:spacing w:after="0"/>
        <w:ind w:left="0"/>
        <w:jc w:val="both"/>
      </w:pPr>
      <w:r>
        <w:rPr>
          <w:rFonts w:ascii="Times New Roman"/>
          <w:b/>
          <w:i w:val="false"/>
          <w:color w:val="000000"/>
          <w:sz w:val="28"/>
        </w:rPr>
        <w:t xml:space="preserve">Бас бухгалтер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тұлға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Главный бухгалтер или лицо, исполняющее его обязанности ____________________ ______ </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 xml:space="preserve">) </w:t>
      </w:r>
      <w:r>
        <w:rPr>
          <w:rFonts w:ascii="Times New Roman"/>
          <w:b/>
          <w:i w:val="false"/>
          <w:color w:val="000000"/>
          <w:sz w:val="28"/>
        </w:rPr>
        <w:t>қолы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Басшы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тұлға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Руководитель или лицо, исполняющее его обязанности ________________________ ______ </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313" w:id="273"/>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273"/>
    <w:bookmarkStart w:name="z314" w:id="274"/>
    <w:p>
      <w:pPr>
        <w:spacing w:after="0"/>
        <w:ind w:left="0"/>
        <w:jc w:val="both"/>
      </w:pPr>
      <w:r>
        <w:rPr>
          <w:rFonts w:ascii="Times New Roman"/>
          <w:b w:val="false"/>
          <w:i w:val="false"/>
          <w:color w:val="000000"/>
          <w:sz w:val="28"/>
        </w:rPr>
        <w:t>
      Примечание:</w:t>
      </w:r>
    </w:p>
    <w:bookmarkEnd w:id="274"/>
    <w:bookmarkStart w:name="z315" w:id="275"/>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статистиканың</w:t>
      </w:r>
      <w:r>
        <w:rPr>
          <w:rFonts w:ascii="Times New Roman"/>
          <w:b w:val="false"/>
          <w:i w:val="false"/>
          <w:color w:val="000000"/>
          <w:sz w:val="28"/>
        </w:rPr>
        <w:t xml:space="preserve"> </w:t>
      </w:r>
      <w:r>
        <w:rPr>
          <w:rFonts w:ascii="Times New Roman"/>
          <w:b/>
          <w:i w:val="false"/>
          <w:color w:val="000000"/>
          <w:sz w:val="28"/>
        </w:rPr>
        <w:t>тиісті</w:t>
      </w:r>
      <w:r>
        <w:rPr>
          <w:rFonts w:ascii="Times New Roman"/>
          <w:b w:val="false"/>
          <w:i w:val="false"/>
          <w:color w:val="000000"/>
          <w:sz w:val="28"/>
        </w:rPr>
        <w:t xml:space="preserve"> </w:t>
      </w:r>
      <w:r>
        <w:rPr>
          <w:rFonts w:ascii="Times New Roman"/>
          <w:b/>
          <w:i w:val="false"/>
          <w:color w:val="000000"/>
          <w:sz w:val="28"/>
        </w:rPr>
        <w:t>органдарына</w:t>
      </w:r>
      <w:r>
        <w:rPr>
          <w:rFonts w:ascii="Times New Roman"/>
          <w:b w:val="false"/>
          <w:i w:val="false"/>
          <w:color w:val="000000"/>
          <w:sz w:val="28"/>
        </w:rPr>
        <w:t xml:space="preserve"> </w:t>
      </w:r>
      <w:r>
        <w:rPr>
          <w:rFonts w:ascii="Times New Roman"/>
          <w:b/>
          <w:i w:val="false"/>
          <w:color w:val="000000"/>
          <w:sz w:val="28"/>
        </w:rPr>
        <w:t>анық</w:t>
      </w:r>
      <w:r>
        <w:rPr>
          <w:rFonts w:ascii="Times New Roman"/>
          <w:b w:val="false"/>
          <w:i w:val="false"/>
          <w:color w:val="000000"/>
          <w:sz w:val="28"/>
        </w:rPr>
        <w:t xml:space="preserve"> </w:t>
      </w:r>
      <w:r>
        <w:rPr>
          <w:rFonts w:ascii="Times New Roman"/>
          <w:b/>
          <w:i w:val="false"/>
          <w:color w:val="000000"/>
          <w:sz w:val="28"/>
        </w:rPr>
        <w:t>емес</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ұсыну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белгіленген</w:t>
      </w:r>
      <w:r>
        <w:rPr>
          <w:rFonts w:ascii="Times New Roman"/>
          <w:b w:val="false"/>
          <w:i w:val="false"/>
          <w:color w:val="000000"/>
          <w:sz w:val="28"/>
        </w:rPr>
        <w:t xml:space="preserve"> </w:t>
      </w:r>
      <w:r>
        <w:rPr>
          <w:rFonts w:ascii="Times New Roman"/>
          <w:b/>
          <w:i w:val="false"/>
          <w:color w:val="000000"/>
          <w:sz w:val="28"/>
        </w:rPr>
        <w:t>мерзімде</w:t>
      </w:r>
      <w:r>
        <w:rPr>
          <w:rFonts w:ascii="Times New Roman"/>
          <w:b w:val="false"/>
          <w:i w:val="false"/>
          <w:color w:val="000000"/>
          <w:sz w:val="28"/>
        </w:rPr>
        <w:t xml:space="preserve"> </w:t>
      </w:r>
      <w:r>
        <w:rPr>
          <w:rFonts w:ascii="Times New Roman"/>
          <w:b/>
          <w:i w:val="false"/>
          <w:color w:val="000000"/>
          <w:sz w:val="28"/>
        </w:rPr>
        <w:t>ұсынбау</w:t>
      </w:r>
      <w:r>
        <w:rPr>
          <w:rFonts w:ascii="Times New Roman"/>
          <w:b/>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Кодексінің</w:t>
      </w:r>
      <w:r>
        <w:rPr>
          <w:rFonts w:ascii="Times New Roman"/>
          <w:b/>
          <w:i w:val="false"/>
          <w:color w:val="000000"/>
          <w:sz w:val="28"/>
        </w:rPr>
        <w:t xml:space="preserve"> 497-бабында </w:t>
      </w:r>
      <w:r>
        <w:rPr>
          <w:rFonts w:ascii="Times New Roman"/>
          <w:b/>
          <w:i w:val="false"/>
          <w:color w:val="000000"/>
          <w:sz w:val="28"/>
        </w:rPr>
        <w:t>көзделген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бұзушылықтар</w:t>
      </w:r>
      <w:r>
        <w:rPr>
          <w:rFonts w:ascii="Times New Roman"/>
          <w:b w:val="false"/>
          <w:i w:val="false"/>
          <w:color w:val="000000"/>
          <w:sz w:val="28"/>
        </w:rPr>
        <w:t xml:space="preserve"> </w:t>
      </w:r>
      <w:r>
        <w:rPr>
          <w:rFonts w:ascii="Times New Roman"/>
          <w:b/>
          <w:i w:val="false"/>
          <w:color w:val="000000"/>
          <w:sz w:val="28"/>
        </w:rPr>
        <w:t>болып</w:t>
      </w:r>
      <w:r>
        <w:rPr>
          <w:rFonts w:ascii="Times New Roman"/>
          <w:b w:val="false"/>
          <w:i w:val="false"/>
          <w:color w:val="000000"/>
          <w:sz w:val="28"/>
        </w:rPr>
        <w:t xml:space="preserve"> </w:t>
      </w:r>
      <w:r>
        <w:rPr>
          <w:rFonts w:ascii="Times New Roman"/>
          <w:b/>
          <w:i w:val="false"/>
          <w:color w:val="000000"/>
          <w:sz w:val="28"/>
        </w:rPr>
        <w:t>табылады</w:t>
      </w:r>
    </w:p>
    <w:bookmarkEnd w:id="275"/>
    <w:bookmarkStart w:name="z316" w:id="276"/>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 xml:space="preserve">Руководитель Бюро </w:t>
            </w:r>
            <w:r>
              <w:br/>
            </w:r>
            <w:r>
              <w:rPr>
                <w:rFonts w:ascii="Times New Roman"/>
                <w:b w:val="false"/>
                <w:i w:val="false"/>
                <w:color w:val="000000"/>
                <w:sz w:val="20"/>
              </w:rPr>
              <w:t>национальной</w:t>
            </w:r>
            <w:r>
              <w:br/>
            </w:r>
            <w:r>
              <w:rPr>
                <w:rFonts w:ascii="Times New Roman"/>
                <w:b w:val="false"/>
                <w:i w:val="false"/>
                <w:color w:val="000000"/>
                <w:sz w:val="20"/>
              </w:rPr>
              <w:t>статистики Агентства</w:t>
            </w:r>
            <w:r>
              <w:br/>
            </w:r>
            <w:r>
              <w:rPr>
                <w:rFonts w:ascii="Times New Roman"/>
                <w:b w:val="false"/>
                <w:i w:val="false"/>
                <w:color w:val="000000"/>
                <w:sz w:val="20"/>
              </w:rPr>
              <w:t>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2026 года</w:t>
            </w:r>
            <w:r>
              <w:br/>
            </w:r>
            <w:r>
              <w:rPr>
                <w:rFonts w:ascii="Times New Roman"/>
                <w:b w:val="false"/>
                <w:i w:val="false"/>
                <w:color w:val="000000"/>
                <w:sz w:val="20"/>
              </w:rPr>
              <w:t>№ 27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по статистике Министерства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2020 года</w:t>
            </w:r>
            <w:r>
              <w:br/>
            </w:r>
            <w:r>
              <w:rPr>
                <w:rFonts w:ascii="Times New Roman"/>
                <w:b w:val="false"/>
                <w:i w:val="false"/>
                <w:color w:val="000000"/>
                <w:sz w:val="20"/>
              </w:rPr>
              <w:t>№ 5</w:t>
            </w:r>
          </w:p>
        </w:tc>
      </w:tr>
    </w:tbl>
    <w:bookmarkStart w:name="z319" w:id="277"/>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 "Отчет об объеме оказанных услуг" (индекс 2-услуги, периодичность квартальная)</w:t>
      </w:r>
    </w:p>
    <w:bookmarkEnd w:id="277"/>
    <w:bookmarkStart w:name="z320" w:id="278"/>
    <w:p>
      <w:pPr>
        <w:spacing w:after="0"/>
        <w:ind w:left="0"/>
        <w:jc w:val="both"/>
      </w:pPr>
      <w:r>
        <w:rPr>
          <w:rFonts w:ascii="Times New Roman"/>
          <w:b w:val="false"/>
          <w:i w:val="false"/>
          <w:color w:val="000000"/>
          <w:sz w:val="28"/>
        </w:rPr>
        <w:t xml:space="preserve">
      1. Настоящая Инструкция по заполнению статистической формы общегосударственного статистического наблюдения "Отчет об объеме оказанных услуг" (индекс 2-услуги, периодичность квартальная) (далее – Инструкция) разработана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статьи 12 Закона Республики Казахстан "О государственной статистике" и детализирует заполнение статистической формы общегосударственного статистического наблюдения "Отчет об объеме оказанных услуг" (индекс 2-услуги, периодичность квартальная) (далее – статистическая форма).</w:t>
      </w:r>
    </w:p>
    <w:bookmarkEnd w:id="278"/>
    <w:bookmarkStart w:name="z321" w:id="279"/>
    <w:p>
      <w:pPr>
        <w:spacing w:after="0"/>
        <w:ind w:left="0"/>
        <w:jc w:val="both"/>
      </w:pPr>
      <w:r>
        <w:rPr>
          <w:rFonts w:ascii="Times New Roman"/>
          <w:b w:val="false"/>
          <w:i w:val="false"/>
          <w:color w:val="000000"/>
          <w:sz w:val="28"/>
        </w:rPr>
        <w:t>
      2. Данную статистическую форму представляют респонденты с основным видом деятельности в сфере услуг согласно нижеперечисленным кодам Общего классификатора видов экономической деятельности:</w:t>
      </w:r>
    </w:p>
    <w:bookmarkEnd w:id="279"/>
    <w:bookmarkStart w:name="z322" w:id="280"/>
    <w:p>
      <w:pPr>
        <w:spacing w:after="0"/>
        <w:ind w:left="0"/>
        <w:jc w:val="both"/>
      </w:pPr>
      <w:r>
        <w:rPr>
          <w:rFonts w:ascii="Times New Roman"/>
          <w:b w:val="false"/>
          <w:i w:val="false"/>
          <w:color w:val="000000"/>
          <w:sz w:val="28"/>
        </w:rPr>
        <w:t>
      1) 58 – издательская деятельность;</w:t>
      </w:r>
    </w:p>
    <w:bookmarkEnd w:id="280"/>
    <w:bookmarkStart w:name="z323" w:id="281"/>
    <w:p>
      <w:pPr>
        <w:spacing w:after="0"/>
        <w:ind w:left="0"/>
        <w:jc w:val="both"/>
      </w:pPr>
      <w:r>
        <w:rPr>
          <w:rFonts w:ascii="Times New Roman"/>
          <w:b w:val="false"/>
          <w:i w:val="false"/>
          <w:color w:val="000000"/>
          <w:sz w:val="28"/>
        </w:rPr>
        <w:t>
      2) 59 – производство кино-, видеофильмов и телевизионных программ, деятельность в сфере звукозаписи и издания музыкальных произведений;</w:t>
      </w:r>
    </w:p>
    <w:bookmarkEnd w:id="281"/>
    <w:bookmarkStart w:name="z324" w:id="282"/>
    <w:p>
      <w:pPr>
        <w:spacing w:after="0"/>
        <w:ind w:left="0"/>
        <w:jc w:val="both"/>
      </w:pPr>
      <w:r>
        <w:rPr>
          <w:rFonts w:ascii="Times New Roman"/>
          <w:b w:val="false"/>
          <w:i w:val="false"/>
          <w:color w:val="000000"/>
          <w:sz w:val="28"/>
        </w:rPr>
        <w:t>
      3) 60 – деятельность по созданию программ и телерадиовещание;</w:t>
      </w:r>
    </w:p>
    <w:bookmarkEnd w:id="282"/>
    <w:bookmarkStart w:name="z325" w:id="283"/>
    <w:p>
      <w:pPr>
        <w:spacing w:after="0"/>
        <w:ind w:left="0"/>
        <w:jc w:val="both"/>
      </w:pPr>
      <w:r>
        <w:rPr>
          <w:rFonts w:ascii="Times New Roman"/>
          <w:b w:val="false"/>
          <w:i w:val="false"/>
          <w:color w:val="000000"/>
          <w:sz w:val="28"/>
        </w:rPr>
        <w:t>
      4) 62 – компьютерное программирование, консультационные и другие сопутствующие услуги;</w:t>
      </w:r>
    </w:p>
    <w:bookmarkEnd w:id="283"/>
    <w:bookmarkStart w:name="z326" w:id="284"/>
    <w:p>
      <w:pPr>
        <w:spacing w:after="0"/>
        <w:ind w:left="0"/>
        <w:jc w:val="both"/>
      </w:pPr>
      <w:r>
        <w:rPr>
          <w:rFonts w:ascii="Times New Roman"/>
          <w:b w:val="false"/>
          <w:i w:val="false"/>
          <w:color w:val="000000"/>
          <w:sz w:val="28"/>
        </w:rPr>
        <w:t>
      5) 63 – деятельность в области информационного обслуживания;</w:t>
      </w:r>
    </w:p>
    <w:bookmarkEnd w:id="284"/>
    <w:bookmarkStart w:name="z327" w:id="285"/>
    <w:p>
      <w:pPr>
        <w:spacing w:after="0"/>
        <w:ind w:left="0"/>
        <w:jc w:val="both"/>
      </w:pPr>
      <w:r>
        <w:rPr>
          <w:rFonts w:ascii="Times New Roman"/>
          <w:b w:val="false"/>
          <w:i w:val="false"/>
          <w:color w:val="000000"/>
          <w:sz w:val="28"/>
        </w:rPr>
        <w:t>
      6) 64.20.0 – деятельность холдинговых компаний;</w:t>
      </w:r>
    </w:p>
    <w:bookmarkEnd w:id="285"/>
    <w:bookmarkStart w:name="z328" w:id="286"/>
    <w:p>
      <w:pPr>
        <w:spacing w:after="0"/>
        <w:ind w:left="0"/>
        <w:jc w:val="both"/>
      </w:pPr>
      <w:r>
        <w:rPr>
          <w:rFonts w:ascii="Times New Roman"/>
          <w:b w:val="false"/>
          <w:i w:val="false"/>
          <w:color w:val="000000"/>
          <w:sz w:val="28"/>
        </w:rPr>
        <w:t>
      7) 68 – операции с недвижимым имуществом;</w:t>
      </w:r>
    </w:p>
    <w:bookmarkEnd w:id="286"/>
    <w:bookmarkStart w:name="z329" w:id="287"/>
    <w:p>
      <w:pPr>
        <w:spacing w:after="0"/>
        <w:ind w:left="0"/>
        <w:jc w:val="both"/>
      </w:pPr>
      <w:r>
        <w:rPr>
          <w:rFonts w:ascii="Times New Roman"/>
          <w:b w:val="false"/>
          <w:i w:val="false"/>
          <w:color w:val="000000"/>
          <w:sz w:val="28"/>
        </w:rPr>
        <w:t>
      8) 69 – деятельность в области права и бухгалтерского учета;</w:t>
      </w:r>
    </w:p>
    <w:bookmarkEnd w:id="287"/>
    <w:bookmarkStart w:name="z330" w:id="288"/>
    <w:p>
      <w:pPr>
        <w:spacing w:after="0"/>
        <w:ind w:left="0"/>
        <w:jc w:val="both"/>
      </w:pPr>
      <w:r>
        <w:rPr>
          <w:rFonts w:ascii="Times New Roman"/>
          <w:b w:val="false"/>
          <w:i w:val="false"/>
          <w:color w:val="000000"/>
          <w:sz w:val="28"/>
        </w:rPr>
        <w:t>
      9) 70 – деятельность головных компаний; консультирование по вопросам управления;</w:t>
      </w:r>
    </w:p>
    <w:bookmarkEnd w:id="288"/>
    <w:bookmarkStart w:name="z331" w:id="289"/>
    <w:p>
      <w:pPr>
        <w:spacing w:after="0"/>
        <w:ind w:left="0"/>
        <w:jc w:val="both"/>
      </w:pPr>
      <w:r>
        <w:rPr>
          <w:rFonts w:ascii="Times New Roman"/>
          <w:b w:val="false"/>
          <w:i w:val="false"/>
          <w:color w:val="000000"/>
          <w:sz w:val="28"/>
        </w:rPr>
        <w:t>
      10) 71 – деятельность в области архитектуры, инженерных изысканий, технических испытаний и анализа;</w:t>
      </w:r>
    </w:p>
    <w:bookmarkEnd w:id="289"/>
    <w:bookmarkStart w:name="z332" w:id="290"/>
    <w:p>
      <w:pPr>
        <w:spacing w:after="0"/>
        <w:ind w:left="0"/>
        <w:jc w:val="both"/>
      </w:pPr>
      <w:r>
        <w:rPr>
          <w:rFonts w:ascii="Times New Roman"/>
          <w:b w:val="false"/>
          <w:i w:val="false"/>
          <w:color w:val="000000"/>
          <w:sz w:val="28"/>
        </w:rPr>
        <w:t>
      11) 72 – научные исследования и разработки;</w:t>
      </w:r>
    </w:p>
    <w:bookmarkEnd w:id="290"/>
    <w:bookmarkStart w:name="z333" w:id="291"/>
    <w:p>
      <w:pPr>
        <w:spacing w:after="0"/>
        <w:ind w:left="0"/>
        <w:jc w:val="both"/>
      </w:pPr>
      <w:r>
        <w:rPr>
          <w:rFonts w:ascii="Times New Roman"/>
          <w:b w:val="false"/>
          <w:i w:val="false"/>
          <w:color w:val="000000"/>
          <w:sz w:val="28"/>
        </w:rPr>
        <w:t>
      12) 73 – рекламная деятельность и исследование конъюнктуры рынка;</w:t>
      </w:r>
    </w:p>
    <w:bookmarkEnd w:id="291"/>
    <w:bookmarkStart w:name="z334" w:id="292"/>
    <w:p>
      <w:pPr>
        <w:spacing w:after="0"/>
        <w:ind w:left="0"/>
        <w:jc w:val="both"/>
      </w:pPr>
      <w:r>
        <w:rPr>
          <w:rFonts w:ascii="Times New Roman"/>
          <w:b w:val="false"/>
          <w:i w:val="false"/>
          <w:color w:val="000000"/>
          <w:sz w:val="28"/>
        </w:rPr>
        <w:t>
      13) 74 – прочая профессиональная, научная и техническая деятельность;</w:t>
      </w:r>
    </w:p>
    <w:bookmarkEnd w:id="292"/>
    <w:bookmarkStart w:name="z335" w:id="293"/>
    <w:p>
      <w:pPr>
        <w:spacing w:after="0"/>
        <w:ind w:left="0"/>
        <w:jc w:val="both"/>
      </w:pPr>
      <w:r>
        <w:rPr>
          <w:rFonts w:ascii="Times New Roman"/>
          <w:b w:val="false"/>
          <w:i w:val="false"/>
          <w:color w:val="000000"/>
          <w:sz w:val="28"/>
        </w:rPr>
        <w:t>
      14) 75 – ветеринарная деятельность;</w:t>
      </w:r>
    </w:p>
    <w:bookmarkEnd w:id="293"/>
    <w:bookmarkStart w:name="z336" w:id="294"/>
    <w:p>
      <w:pPr>
        <w:spacing w:after="0"/>
        <w:ind w:left="0"/>
        <w:jc w:val="both"/>
      </w:pPr>
      <w:r>
        <w:rPr>
          <w:rFonts w:ascii="Times New Roman"/>
          <w:b w:val="false"/>
          <w:i w:val="false"/>
          <w:color w:val="000000"/>
          <w:sz w:val="28"/>
        </w:rPr>
        <w:t>
      15) 77 – аренда, прокат и лизинг;</w:t>
      </w:r>
    </w:p>
    <w:bookmarkEnd w:id="294"/>
    <w:bookmarkStart w:name="z337" w:id="295"/>
    <w:p>
      <w:pPr>
        <w:spacing w:after="0"/>
        <w:ind w:left="0"/>
        <w:jc w:val="both"/>
      </w:pPr>
      <w:r>
        <w:rPr>
          <w:rFonts w:ascii="Times New Roman"/>
          <w:b w:val="false"/>
          <w:i w:val="false"/>
          <w:color w:val="000000"/>
          <w:sz w:val="28"/>
        </w:rPr>
        <w:t>
      16) 78 – деятельность в области трудоустройства;</w:t>
      </w:r>
    </w:p>
    <w:bookmarkEnd w:id="295"/>
    <w:bookmarkStart w:name="z338" w:id="296"/>
    <w:p>
      <w:pPr>
        <w:spacing w:after="0"/>
        <w:ind w:left="0"/>
        <w:jc w:val="both"/>
      </w:pPr>
      <w:r>
        <w:rPr>
          <w:rFonts w:ascii="Times New Roman"/>
          <w:b w:val="false"/>
          <w:i w:val="false"/>
          <w:color w:val="000000"/>
          <w:sz w:val="28"/>
        </w:rPr>
        <w:t>
      17) 80 – деятельность по обеспечению безопасности и проведению расследований;</w:t>
      </w:r>
    </w:p>
    <w:bookmarkEnd w:id="296"/>
    <w:bookmarkStart w:name="z339" w:id="297"/>
    <w:p>
      <w:pPr>
        <w:spacing w:after="0"/>
        <w:ind w:left="0"/>
        <w:jc w:val="both"/>
      </w:pPr>
      <w:r>
        <w:rPr>
          <w:rFonts w:ascii="Times New Roman"/>
          <w:b w:val="false"/>
          <w:i w:val="false"/>
          <w:color w:val="000000"/>
          <w:sz w:val="28"/>
        </w:rPr>
        <w:t>
      18) 81 – деятельность по обслуживанию зданий и благоустройству территорий;</w:t>
      </w:r>
    </w:p>
    <w:bookmarkEnd w:id="297"/>
    <w:bookmarkStart w:name="z340" w:id="298"/>
    <w:p>
      <w:pPr>
        <w:spacing w:after="0"/>
        <w:ind w:left="0"/>
        <w:jc w:val="both"/>
      </w:pPr>
      <w:r>
        <w:rPr>
          <w:rFonts w:ascii="Times New Roman"/>
          <w:b w:val="false"/>
          <w:i w:val="false"/>
          <w:color w:val="000000"/>
          <w:sz w:val="28"/>
        </w:rPr>
        <w:t>
      19) 82 – деятельность в области офисного административного и вспомогательного обслуживания, направленная на поддержание коммерческой деятельности;</w:t>
      </w:r>
    </w:p>
    <w:bookmarkEnd w:id="298"/>
    <w:bookmarkStart w:name="z341" w:id="299"/>
    <w:p>
      <w:pPr>
        <w:spacing w:after="0"/>
        <w:ind w:left="0"/>
        <w:jc w:val="both"/>
      </w:pPr>
      <w:r>
        <w:rPr>
          <w:rFonts w:ascii="Times New Roman"/>
          <w:b w:val="false"/>
          <w:i w:val="false"/>
          <w:color w:val="000000"/>
          <w:sz w:val="28"/>
        </w:rPr>
        <w:t>
      20) 90 – деятельность в области творчества, искусства и развлечений;</w:t>
      </w:r>
    </w:p>
    <w:bookmarkEnd w:id="299"/>
    <w:bookmarkStart w:name="z342" w:id="300"/>
    <w:p>
      <w:pPr>
        <w:spacing w:after="0"/>
        <w:ind w:left="0"/>
        <w:jc w:val="both"/>
      </w:pPr>
      <w:r>
        <w:rPr>
          <w:rFonts w:ascii="Times New Roman"/>
          <w:b w:val="false"/>
          <w:i w:val="false"/>
          <w:color w:val="000000"/>
          <w:sz w:val="28"/>
        </w:rPr>
        <w:t>
      21) 91 – деятельность библиотек, архивов, музеев и прочая деятельность в области культуры;</w:t>
      </w:r>
    </w:p>
    <w:bookmarkEnd w:id="300"/>
    <w:bookmarkStart w:name="z343" w:id="301"/>
    <w:p>
      <w:pPr>
        <w:spacing w:after="0"/>
        <w:ind w:left="0"/>
        <w:jc w:val="both"/>
      </w:pPr>
      <w:r>
        <w:rPr>
          <w:rFonts w:ascii="Times New Roman"/>
          <w:b w:val="false"/>
          <w:i w:val="false"/>
          <w:color w:val="000000"/>
          <w:sz w:val="28"/>
        </w:rPr>
        <w:t>
      22) 92 – деятельность по организации азартных игр и заключению пари;</w:t>
      </w:r>
    </w:p>
    <w:bookmarkEnd w:id="301"/>
    <w:bookmarkStart w:name="z344" w:id="302"/>
    <w:p>
      <w:pPr>
        <w:spacing w:after="0"/>
        <w:ind w:left="0"/>
        <w:jc w:val="both"/>
      </w:pPr>
      <w:r>
        <w:rPr>
          <w:rFonts w:ascii="Times New Roman"/>
          <w:b w:val="false"/>
          <w:i w:val="false"/>
          <w:color w:val="000000"/>
          <w:sz w:val="28"/>
        </w:rPr>
        <w:t>
      23) 93 – деятельность в области спорта, организации отдыха и развлечений;</w:t>
      </w:r>
    </w:p>
    <w:bookmarkEnd w:id="302"/>
    <w:bookmarkStart w:name="z345" w:id="303"/>
    <w:p>
      <w:pPr>
        <w:spacing w:after="0"/>
        <w:ind w:left="0"/>
        <w:jc w:val="both"/>
      </w:pPr>
      <w:r>
        <w:rPr>
          <w:rFonts w:ascii="Times New Roman"/>
          <w:b w:val="false"/>
          <w:i w:val="false"/>
          <w:color w:val="000000"/>
          <w:sz w:val="28"/>
        </w:rPr>
        <w:t>
      24) 95 – ремонт компьютеров, предметов личного потребления и бытовых товаров;</w:t>
      </w:r>
    </w:p>
    <w:bookmarkEnd w:id="303"/>
    <w:bookmarkStart w:name="z346" w:id="304"/>
    <w:p>
      <w:pPr>
        <w:spacing w:after="0"/>
        <w:ind w:left="0"/>
        <w:jc w:val="both"/>
      </w:pPr>
      <w:r>
        <w:rPr>
          <w:rFonts w:ascii="Times New Roman"/>
          <w:b w:val="false"/>
          <w:i w:val="false"/>
          <w:color w:val="000000"/>
          <w:sz w:val="28"/>
        </w:rPr>
        <w:t>
      25) 96 – предоставление прочих индивидуальных услуг.</w:t>
      </w:r>
    </w:p>
    <w:bookmarkEnd w:id="304"/>
    <w:bookmarkStart w:name="z347" w:id="305"/>
    <w:p>
      <w:pPr>
        <w:spacing w:after="0"/>
        <w:ind w:left="0"/>
        <w:jc w:val="both"/>
      </w:pPr>
      <w:r>
        <w:rPr>
          <w:rFonts w:ascii="Times New Roman"/>
          <w:b w:val="false"/>
          <w:i w:val="false"/>
          <w:color w:val="000000"/>
          <w:sz w:val="28"/>
        </w:rPr>
        <w:t>
      3. Статистические формы представляют филиалы, представительства и иные обособленные структурные подразделения юридических лиц по месту своего нахождения, если им делегированы полномочия по сдаче статистических форм юридическим лицом. Если филиалы, представительства и иные обособленные структурные подразделения юридического лица не имеют таких полномочий, то статистические формы представляют юридические лица в разрезе своих филиалов, представительств и иных обособленных структурных подразделений с указанием их местонахождения.</w:t>
      </w:r>
    </w:p>
    <w:bookmarkEnd w:id="305"/>
    <w:bookmarkStart w:name="z348" w:id="306"/>
    <w:p>
      <w:pPr>
        <w:spacing w:after="0"/>
        <w:ind w:left="0"/>
        <w:jc w:val="both"/>
      </w:pPr>
      <w:r>
        <w:rPr>
          <w:rFonts w:ascii="Times New Roman"/>
          <w:b w:val="false"/>
          <w:i w:val="false"/>
          <w:color w:val="000000"/>
          <w:sz w:val="28"/>
        </w:rPr>
        <w:t>
      4. В строке 1 раздела 2 указывается объем оказанных услуг по основному виду деятельности в целых числах. Показатель "Объем оказанных услуг по основному виду деятельности" представляет собой стоимость оказанных услуг на момент их выполнения, независимо от времени их оплаты (то есть учет объема выполненных услуг ведется по методу начисления).</w:t>
      </w:r>
    </w:p>
    <w:bookmarkEnd w:id="306"/>
    <w:bookmarkStart w:name="z349" w:id="307"/>
    <w:p>
      <w:pPr>
        <w:spacing w:after="0"/>
        <w:ind w:left="0"/>
        <w:jc w:val="both"/>
      </w:pPr>
      <w:r>
        <w:rPr>
          <w:rFonts w:ascii="Times New Roman"/>
          <w:b w:val="false"/>
          <w:i w:val="false"/>
          <w:color w:val="000000"/>
          <w:sz w:val="28"/>
        </w:rPr>
        <w:t>
      В объем оказанных услуг включаются доходы от услуг, оплаченных за счет собственных средств населения, и средств других категорий потребителей услуг (включает собственные средства предприятий и полученные из государственного бюджета на оплату услуг) без налога на добавленную стоимость.</w:t>
      </w:r>
    </w:p>
    <w:bookmarkEnd w:id="307"/>
    <w:bookmarkStart w:name="z350" w:id="308"/>
    <w:p>
      <w:pPr>
        <w:spacing w:after="0"/>
        <w:ind w:left="0"/>
        <w:jc w:val="both"/>
      </w:pPr>
      <w:r>
        <w:rPr>
          <w:rFonts w:ascii="Times New Roman"/>
          <w:b w:val="false"/>
          <w:i w:val="false"/>
          <w:color w:val="000000"/>
          <w:sz w:val="28"/>
        </w:rPr>
        <w:t>
      В объем оказанных услуг включаются все затраты по предоставлению услуг в момент их вхождения в процесс производства, а не по времени их оплаты:</w:t>
      </w:r>
    </w:p>
    <w:bookmarkEnd w:id="308"/>
    <w:bookmarkStart w:name="z351" w:id="309"/>
    <w:p>
      <w:pPr>
        <w:spacing w:after="0"/>
        <w:ind w:left="0"/>
        <w:jc w:val="both"/>
      </w:pPr>
      <w:r>
        <w:rPr>
          <w:rFonts w:ascii="Times New Roman"/>
          <w:b w:val="false"/>
          <w:i w:val="false"/>
          <w:color w:val="000000"/>
          <w:sz w:val="28"/>
        </w:rPr>
        <w:t>
      1) стоимость сырья, основных материалов с учетом транспортно-заготовительных расходов;</w:t>
      </w:r>
    </w:p>
    <w:bookmarkEnd w:id="309"/>
    <w:bookmarkStart w:name="z352" w:id="310"/>
    <w:p>
      <w:pPr>
        <w:spacing w:after="0"/>
        <w:ind w:left="0"/>
        <w:jc w:val="both"/>
      </w:pPr>
      <w:r>
        <w:rPr>
          <w:rFonts w:ascii="Times New Roman"/>
          <w:b w:val="false"/>
          <w:i w:val="false"/>
          <w:color w:val="000000"/>
          <w:sz w:val="28"/>
        </w:rPr>
        <w:t>
      2) стоимость покупных материалов и полуфабрикатов, используемых на производственные и иные нужды (проведение испытания, контроля);</w:t>
      </w:r>
    </w:p>
    <w:bookmarkEnd w:id="310"/>
    <w:bookmarkStart w:name="z353" w:id="311"/>
    <w:p>
      <w:pPr>
        <w:spacing w:after="0"/>
        <w:ind w:left="0"/>
        <w:jc w:val="both"/>
      </w:pPr>
      <w:r>
        <w:rPr>
          <w:rFonts w:ascii="Times New Roman"/>
          <w:b w:val="false"/>
          <w:i w:val="false"/>
          <w:color w:val="000000"/>
          <w:sz w:val="28"/>
        </w:rPr>
        <w:t>
      3) затраты на приобретение топлива, используемое для производства услуг, а также стоимость всех видов покупной энергии (электрической, тепловой, сжатого воздуха);</w:t>
      </w:r>
    </w:p>
    <w:bookmarkEnd w:id="311"/>
    <w:bookmarkStart w:name="z354" w:id="312"/>
    <w:p>
      <w:pPr>
        <w:spacing w:after="0"/>
        <w:ind w:left="0"/>
        <w:jc w:val="both"/>
      </w:pPr>
      <w:r>
        <w:rPr>
          <w:rFonts w:ascii="Times New Roman"/>
          <w:b w:val="false"/>
          <w:i w:val="false"/>
          <w:color w:val="000000"/>
          <w:sz w:val="28"/>
        </w:rPr>
        <w:t>
      4) затраты, связанные с использованием природного сырья (в части платы за древесину, отпускаемой на корню, платы за воду, забираемую из водохозяйственных систем);</w:t>
      </w:r>
    </w:p>
    <w:bookmarkEnd w:id="312"/>
    <w:bookmarkStart w:name="z355" w:id="313"/>
    <w:p>
      <w:pPr>
        <w:spacing w:after="0"/>
        <w:ind w:left="0"/>
        <w:jc w:val="both"/>
      </w:pPr>
      <w:r>
        <w:rPr>
          <w:rFonts w:ascii="Times New Roman"/>
          <w:b w:val="false"/>
          <w:i w:val="false"/>
          <w:color w:val="000000"/>
          <w:sz w:val="28"/>
        </w:rPr>
        <w:t>
      5) стоимость работ и услуг производственного характера, выполненных сторонними субъектами;</w:t>
      </w:r>
    </w:p>
    <w:bookmarkEnd w:id="313"/>
    <w:bookmarkStart w:name="z356" w:id="314"/>
    <w:p>
      <w:pPr>
        <w:spacing w:after="0"/>
        <w:ind w:left="0"/>
        <w:jc w:val="both"/>
      </w:pPr>
      <w:r>
        <w:rPr>
          <w:rFonts w:ascii="Times New Roman"/>
          <w:b w:val="false"/>
          <w:i w:val="false"/>
          <w:color w:val="000000"/>
          <w:sz w:val="28"/>
        </w:rPr>
        <w:t>
      6) прочие материальные затраты;</w:t>
      </w:r>
    </w:p>
    <w:bookmarkEnd w:id="314"/>
    <w:bookmarkStart w:name="z357" w:id="315"/>
    <w:p>
      <w:pPr>
        <w:spacing w:after="0"/>
        <w:ind w:left="0"/>
        <w:jc w:val="both"/>
      </w:pPr>
      <w:r>
        <w:rPr>
          <w:rFonts w:ascii="Times New Roman"/>
          <w:b w:val="false"/>
          <w:i w:val="false"/>
          <w:color w:val="000000"/>
          <w:sz w:val="28"/>
        </w:rPr>
        <w:t>
      7) расходы на заработную плату;</w:t>
      </w:r>
    </w:p>
    <w:bookmarkEnd w:id="315"/>
    <w:bookmarkStart w:name="z358" w:id="316"/>
    <w:p>
      <w:pPr>
        <w:spacing w:after="0"/>
        <w:ind w:left="0"/>
        <w:jc w:val="both"/>
      </w:pPr>
      <w:r>
        <w:rPr>
          <w:rFonts w:ascii="Times New Roman"/>
          <w:b w:val="false"/>
          <w:i w:val="false"/>
          <w:color w:val="000000"/>
          <w:sz w:val="28"/>
        </w:rPr>
        <w:t>
      8) налоги и другие обязательные платежи в бюджет, командировочные, представительские расходы, благотворительная помощь и прочие расходы;</w:t>
      </w:r>
    </w:p>
    <w:bookmarkEnd w:id="316"/>
    <w:bookmarkStart w:name="z359" w:id="317"/>
    <w:p>
      <w:pPr>
        <w:spacing w:after="0"/>
        <w:ind w:left="0"/>
        <w:jc w:val="both"/>
      </w:pPr>
      <w:r>
        <w:rPr>
          <w:rFonts w:ascii="Times New Roman"/>
          <w:b w:val="false"/>
          <w:i w:val="false"/>
          <w:color w:val="000000"/>
          <w:sz w:val="28"/>
        </w:rPr>
        <w:t>
      9) стоимость услуг, оказанных сторонними организациями, такие как консультативные, по проведению расследований и обеспечению безопасности, реклама, услуги банков;</w:t>
      </w:r>
    </w:p>
    <w:bookmarkEnd w:id="317"/>
    <w:bookmarkStart w:name="z360" w:id="318"/>
    <w:p>
      <w:pPr>
        <w:spacing w:after="0"/>
        <w:ind w:left="0"/>
        <w:jc w:val="both"/>
      </w:pPr>
      <w:r>
        <w:rPr>
          <w:rFonts w:ascii="Times New Roman"/>
          <w:b w:val="false"/>
          <w:i w:val="false"/>
          <w:color w:val="000000"/>
          <w:sz w:val="28"/>
        </w:rPr>
        <w:t>
      10) текущий ремонт, коммунальные услуги.</w:t>
      </w:r>
    </w:p>
    <w:bookmarkEnd w:id="318"/>
    <w:bookmarkStart w:name="z361" w:id="319"/>
    <w:p>
      <w:pPr>
        <w:spacing w:after="0"/>
        <w:ind w:left="0"/>
        <w:jc w:val="both"/>
      </w:pPr>
      <w:r>
        <w:rPr>
          <w:rFonts w:ascii="Times New Roman"/>
          <w:b w:val="false"/>
          <w:i w:val="false"/>
          <w:color w:val="000000"/>
          <w:sz w:val="28"/>
        </w:rPr>
        <w:t>
      В объем оказанных услуг не включаются расходы на строительство или капитальный ремонт зданий и сооружений, модернизацию и ремонт машин и оборудования с целью увеличения срока их эксплуатации и повышения производительности (такие расходы трактуются как валовое накопление основного капитала).</w:t>
      </w:r>
    </w:p>
    <w:bookmarkEnd w:id="319"/>
    <w:bookmarkStart w:name="z362" w:id="320"/>
    <w:p>
      <w:pPr>
        <w:spacing w:after="0"/>
        <w:ind w:left="0"/>
        <w:jc w:val="both"/>
      </w:pPr>
      <w:r>
        <w:rPr>
          <w:rFonts w:ascii="Times New Roman"/>
          <w:b w:val="false"/>
          <w:i w:val="false"/>
          <w:color w:val="000000"/>
          <w:sz w:val="28"/>
        </w:rPr>
        <w:t>
      В объем оказанных услуг по организации азартных игр и заключению пари (ОКЭД 92) включается разница между ставками и выплатами выигрышей.</w:t>
      </w:r>
    </w:p>
    <w:bookmarkEnd w:id="320"/>
    <w:bookmarkStart w:name="z363" w:id="321"/>
    <w:p>
      <w:pPr>
        <w:spacing w:after="0"/>
        <w:ind w:left="0"/>
        <w:jc w:val="both"/>
      </w:pPr>
      <w:r>
        <w:rPr>
          <w:rFonts w:ascii="Times New Roman"/>
          <w:b w:val="false"/>
          <w:i w:val="false"/>
          <w:color w:val="000000"/>
          <w:sz w:val="28"/>
        </w:rPr>
        <w:t>
      5. В строке 1.1 раздела 2 указывается объем услуг, оказанных за счет собственных средств населения. В данную строку не включается объем услуг, оказанных населению за счет средств государственного бюджета, данный объем включается в строку 1 раздела 2.</w:t>
      </w:r>
    </w:p>
    <w:bookmarkEnd w:id="321"/>
    <w:bookmarkStart w:name="z364" w:id="322"/>
    <w:p>
      <w:pPr>
        <w:spacing w:after="0"/>
        <w:ind w:left="0"/>
        <w:jc w:val="both"/>
      </w:pPr>
      <w:r>
        <w:rPr>
          <w:rFonts w:ascii="Times New Roman"/>
          <w:b w:val="false"/>
          <w:i w:val="false"/>
          <w:color w:val="000000"/>
          <w:sz w:val="28"/>
        </w:rPr>
        <w:t xml:space="preserve">
      6. При отсутствии деятельности в отчетный период респондент не позднее даты окончания самого раннего из сроков представления статистических форм за данный отчетный период, указанных в утвержденном Графике представления респондентами первичных статистических данных по общегосударственным статистическим наблюдениям на соответствующий год представляет Уведомление об отсутствии деятельности в порядке, установленном Правилами представления респондентами достоверных первичных статистических данных по утвержденным статистическим формам при проведении статистических наблюдений, утвержденных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статистике от 9 июля 2010 года № 173 (зарегистрированным в Реестре государственной регистрации нормативных правовых актов № 6459).</w:t>
      </w:r>
    </w:p>
    <w:bookmarkEnd w:id="322"/>
    <w:bookmarkStart w:name="z365" w:id="323"/>
    <w:p>
      <w:pPr>
        <w:spacing w:after="0"/>
        <w:ind w:left="0"/>
        <w:jc w:val="both"/>
      </w:pPr>
      <w:r>
        <w:rPr>
          <w:rFonts w:ascii="Times New Roman"/>
          <w:b w:val="false"/>
          <w:i w:val="false"/>
          <w:color w:val="000000"/>
          <w:sz w:val="28"/>
        </w:rPr>
        <w:t>
      7. Представление данной статистической формы осуществляется в электронном виде или на бумажном носителе. Заполнение статистической формы в электронном виде осуществляется через "Кабинет респондента", размещенном на интернет-ресурсе Бюро национальной статистики Агентства по стратегическому планированию и реформам Республики Казахстан (https://cabinet.stat.gov.kz/).</w:t>
      </w:r>
    </w:p>
    <w:bookmarkEnd w:id="323"/>
    <w:bookmarkStart w:name="z366" w:id="324"/>
    <w:p>
      <w:pPr>
        <w:spacing w:after="0"/>
        <w:ind w:left="0"/>
        <w:jc w:val="both"/>
      </w:pPr>
      <w:r>
        <w:rPr>
          <w:rFonts w:ascii="Times New Roman"/>
          <w:b w:val="false"/>
          <w:i w:val="false"/>
          <w:color w:val="000000"/>
          <w:sz w:val="28"/>
        </w:rPr>
        <w:t>
      8. Арифметико-логический контроль:</w:t>
      </w:r>
    </w:p>
    <w:bookmarkEnd w:id="324"/>
    <w:bookmarkStart w:name="z367" w:id="325"/>
    <w:p>
      <w:pPr>
        <w:spacing w:after="0"/>
        <w:ind w:left="0"/>
        <w:jc w:val="both"/>
      </w:pPr>
      <w:r>
        <w:rPr>
          <w:rFonts w:ascii="Times New Roman"/>
          <w:b w:val="false"/>
          <w:i w:val="false"/>
          <w:color w:val="000000"/>
          <w:sz w:val="28"/>
        </w:rPr>
        <w:t>
      Раздел 1:</w:t>
      </w:r>
    </w:p>
    <w:bookmarkEnd w:id="325"/>
    <w:bookmarkStart w:name="z368" w:id="326"/>
    <w:p>
      <w:pPr>
        <w:spacing w:after="0"/>
        <w:ind w:left="0"/>
        <w:jc w:val="both"/>
      </w:pPr>
      <w:r>
        <w:rPr>
          <w:rFonts w:ascii="Times New Roman"/>
          <w:b w:val="false"/>
          <w:i w:val="false"/>
          <w:color w:val="000000"/>
          <w:sz w:val="28"/>
        </w:rPr>
        <w:t>
      строка 1 ≥ строки 1.1.</w:t>
      </w:r>
    </w:p>
    <w:bookmarkEnd w:id="3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Руководитель Бюро</w:t>
            </w:r>
            <w:r>
              <w:br/>
            </w:r>
            <w:r>
              <w:rPr>
                <w:rFonts w:ascii="Times New Roman"/>
                <w:b w:val="false"/>
                <w:i w:val="false"/>
                <w:color w:val="000000"/>
                <w:sz w:val="20"/>
              </w:rPr>
              <w:t>национальной статистики</w:t>
            </w:r>
            <w:r>
              <w:br/>
            </w:r>
            <w:r>
              <w:rPr>
                <w:rFonts w:ascii="Times New Roman"/>
                <w:b w:val="false"/>
                <w:i w:val="false"/>
                <w:color w:val="000000"/>
                <w:sz w:val="20"/>
              </w:rPr>
              <w:t>Агентства 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2026 года</w:t>
            </w:r>
            <w:r>
              <w:br/>
            </w:r>
            <w:r>
              <w:rPr>
                <w:rFonts w:ascii="Times New Roman"/>
                <w:b w:val="false"/>
                <w:i w:val="false"/>
                <w:color w:val="000000"/>
                <w:sz w:val="20"/>
              </w:rPr>
              <w:t>№ 27</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327"/>
          <w:p>
            <w:pPr>
              <w:spacing w:after="20"/>
              <w:ind w:left="20"/>
              <w:jc w:val="both"/>
            </w:pPr>
          </w:p>
          <w:bookmarkEnd w:id="327"/>
          <w:p>
            <w:pPr>
              <w:spacing w:after="20"/>
              <w:ind w:left="20"/>
              <w:jc w:val="both"/>
            </w:pPr>
            <w:r>
              <w:drawing>
                <wp:inline distT="0" distB="0" distL="0" distR="0">
                  <wp:extent cx="28321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2832100" cy="247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328"/>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статистика </w:t>
            </w:r>
            <w:r>
              <w:rPr>
                <w:rFonts w:ascii="Times New Roman"/>
                <w:b/>
                <w:i w:val="false"/>
                <w:color w:val="000000"/>
                <w:sz w:val="20"/>
              </w:rPr>
              <w:t>органдары</w:t>
            </w:r>
            <w:r>
              <w:rPr>
                <w:rFonts w:ascii="Times New Roman"/>
                <w:b w:val="false"/>
                <w:i w:val="false"/>
                <w:color w:val="000000"/>
                <w:sz w:val="20"/>
              </w:rPr>
              <w:t xml:space="preserve"> </w:t>
            </w:r>
            <w:r>
              <w:rPr>
                <w:rFonts w:ascii="Times New Roman"/>
                <w:b/>
                <w:i w:val="false"/>
                <w:color w:val="000000"/>
                <w:sz w:val="20"/>
              </w:rPr>
              <w:t>құпиялылығына</w:t>
            </w:r>
            <w:r>
              <w:rPr>
                <w:rFonts w:ascii="Times New Roman"/>
                <w:b w:val="false"/>
                <w:i w:val="false"/>
                <w:color w:val="000000"/>
                <w:sz w:val="20"/>
              </w:rPr>
              <w:t xml:space="preserve"> </w:t>
            </w:r>
            <w:r>
              <w:rPr>
                <w:rFonts w:ascii="Times New Roman"/>
                <w:b/>
                <w:i w:val="false"/>
                <w:color w:val="000000"/>
                <w:sz w:val="20"/>
              </w:rPr>
              <w:t>кепілдік</w:t>
            </w:r>
            <w:r>
              <w:rPr>
                <w:rFonts w:ascii="Times New Roman"/>
                <w:b w:val="false"/>
                <w:i w:val="false"/>
                <w:color w:val="000000"/>
                <w:sz w:val="20"/>
              </w:rPr>
              <w:t xml:space="preserve"> </w:t>
            </w:r>
            <w:r>
              <w:rPr>
                <w:rFonts w:ascii="Times New Roman"/>
                <w:b/>
                <w:i w:val="false"/>
                <w:color w:val="000000"/>
                <w:sz w:val="20"/>
              </w:rPr>
              <w:t>береді</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i w:val="false"/>
                <w:color w:val="000000"/>
                <w:sz w:val="20"/>
              </w:rPr>
              <w:t>Жалпымемлекеттік</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байқаудың</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нысаны</w:t>
            </w:r>
          </w:p>
          <w:p>
            <w:pPr>
              <w:spacing w:after="20"/>
              <w:ind w:left="20"/>
              <w:jc w:val="both"/>
            </w:pPr>
            <w:r>
              <w:rPr>
                <w:rFonts w:ascii="Times New Roman"/>
                <w:b w:val="false"/>
                <w:i w:val="false"/>
                <w:color w:val="000000"/>
                <w:sz w:val="20"/>
              </w:rPr>
              <w:t xml:space="preserve">
Статистическая форма общегосударственного статистического наблюдения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329"/>
          <w:p>
            <w:pPr>
              <w:spacing w:after="20"/>
              <w:ind w:left="20"/>
              <w:jc w:val="both"/>
            </w:pPr>
            <w:r>
              <w:rPr>
                <w:rFonts w:ascii="Times New Roman"/>
                <w:b w:val="false"/>
                <w:i w:val="false"/>
                <w:color w:val="000000"/>
                <w:sz w:val="20"/>
              </w:rPr>
              <w:t>
Приложение 7</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к приказу Председателя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Комитета по статистике Министерства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национальной экономики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от "21" января 2020 года № 5</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p>
          <w:p>
            <w:pPr>
              <w:spacing w:after="20"/>
              <w:ind w:left="20"/>
              <w:jc w:val="both"/>
            </w:pPr>
            <w:r>
              <w:rPr>
                <w:rFonts w:ascii="Times New Roman"/>
                <w:b w:val="false"/>
                <w:i w:val="false"/>
                <w:color w:val="000000"/>
                <w:sz w:val="20"/>
              </w:rPr>
              <w:t>
</w:t>
            </w:r>
            <w:r>
              <w:rPr>
                <w:rFonts w:ascii="Times New Roman"/>
                <w:b/>
                <w:i w:val="false"/>
                <w:color w:val="000000"/>
                <w:sz w:val="20"/>
              </w:rPr>
              <w:t>Ұлттық</w:t>
            </w:r>
            <w:r>
              <w:rPr>
                <w:rFonts w:ascii="Times New Roman"/>
                <w:b/>
                <w:i w:val="false"/>
                <w:color w:val="000000"/>
                <w:sz w:val="20"/>
              </w:rPr>
              <w:t xml:space="preserve"> экономика</w:t>
            </w:r>
          </w:p>
          <w:p>
            <w:pPr>
              <w:spacing w:after="20"/>
              <w:ind w:left="20"/>
              <w:jc w:val="both"/>
            </w:pPr>
            <w:r>
              <w:rPr>
                <w:rFonts w:ascii="Times New Roman"/>
                <w:b w:val="false"/>
                <w:i w:val="false"/>
                <w:color w:val="000000"/>
                <w:sz w:val="20"/>
              </w:rPr>
              <w:t>
</w:t>
            </w:r>
            <w:r>
              <w:rPr>
                <w:rFonts w:ascii="Times New Roman"/>
                <w:b/>
                <w:i w:val="false"/>
                <w:color w:val="000000"/>
                <w:sz w:val="20"/>
              </w:rPr>
              <w:t>министрлігінің</w:t>
            </w:r>
            <w:r>
              <w:rPr>
                <w:rFonts w:ascii="Times New Roman"/>
                <w:b/>
                <w:i w:val="false"/>
                <w:color w:val="000000"/>
                <w:sz w:val="20"/>
              </w:rPr>
              <w:t xml:space="preserve"> Статистика </w:t>
            </w:r>
            <w:r>
              <w:rPr>
                <w:rFonts w:ascii="Times New Roman"/>
                <w:b/>
                <w:i w:val="false"/>
                <w:color w:val="000000"/>
                <w:sz w:val="20"/>
              </w:rPr>
              <w:t>комитеті</w:t>
            </w:r>
            <w:r>
              <w:rPr>
                <w:rFonts w:ascii="Times New Roman"/>
                <w:b w:val="false"/>
                <w:i w:val="false"/>
                <w:color w:val="000000"/>
                <w:sz w:val="20"/>
              </w:rPr>
              <w:t xml:space="preserve"> </w:t>
            </w:r>
            <w:r>
              <w:rPr>
                <w:rFonts w:ascii="Times New Roman"/>
                <w:b/>
                <w:i w:val="false"/>
                <w:color w:val="000000"/>
                <w:sz w:val="20"/>
              </w:rPr>
              <w:t>төрағасының</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2020 </w:t>
            </w:r>
            <w:r>
              <w:rPr>
                <w:rFonts w:ascii="Times New Roman"/>
                <w:b/>
                <w:i w:val="false"/>
                <w:color w:val="000000"/>
                <w:sz w:val="20"/>
              </w:rPr>
              <w:t>жылғы</w:t>
            </w:r>
            <w:r>
              <w:rPr>
                <w:rFonts w:ascii="Times New Roman"/>
                <w:b/>
                <w:i w:val="false"/>
                <w:color w:val="000000"/>
                <w:sz w:val="20"/>
              </w:rPr>
              <w:t xml:space="preserve"> "21" </w:t>
            </w:r>
            <w:r>
              <w:rPr>
                <w:rFonts w:ascii="Times New Roman"/>
                <w:b/>
                <w:i w:val="false"/>
                <w:color w:val="000000"/>
                <w:sz w:val="20"/>
              </w:rPr>
              <w:t>қаңтардағы</w:t>
            </w:r>
            <w:r>
              <w:rPr>
                <w:rFonts w:ascii="Times New Roman"/>
                <w:b/>
                <w:i w:val="false"/>
                <w:color w:val="000000"/>
                <w:sz w:val="20"/>
              </w:rPr>
              <w:t xml:space="preserve"> № 5 </w:t>
            </w:r>
            <w:r>
              <w:rPr>
                <w:rFonts w:ascii="Times New Roman"/>
                <w:b/>
                <w:i w:val="false"/>
                <w:color w:val="000000"/>
                <w:sz w:val="20"/>
              </w:rPr>
              <w:t>бұйрығына</w:t>
            </w:r>
          </w:p>
          <w:p>
            <w:pPr>
              <w:spacing w:after="20"/>
              <w:ind w:left="20"/>
              <w:jc w:val="both"/>
            </w:pPr>
            <w:r>
              <w:rPr>
                <w:rFonts w:ascii="Times New Roman"/>
                <w:b w:val="false"/>
                <w:i w:val="false"/>
                <w:color w:val="000000"/>
                <w:sz w:val="20"/>
              </w:rPr>
              <w:t>
</w:t>
            </w:r>
            <w:r>
              <w:rPr>
                <w:rFonts w:ascii="Times New Roman"/>
                <w:b/>
                <w:i w:val="false"/>
                <w:color w:val="000000"/>
                <w:sz w:val="20"/>
              </w:rPr>
              <w:t>7-қосымша</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330"/>
          <w:p>
            <w:pPr>
              <w:spacing w:after="20"/>
              <w:ind w:left="20"/>
              <w:jc w:val="both"/>
            </w:pPr>
            <w:r>
              <w:rPr>
                <w:rFonts w:ascii="Times New Roman"/>
                <w:b w:val="false"/>
                <w:i w:val="false"/>
                <w:color w:val="000000"/>
                <w:sz w:val="20"/>
              </w:rPr>
              <w:t>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қызметтер</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есеп</w:t>
            </w:r>
          </w:p>
          <w:bookmarkEnd w:id="330"/>
          <w:p>
            <w:pPr>
              <w:spacing w:after="20"/>
              <w:ind w:left="20"/>
              <w:jc w:val="both"/>
            </w:pPr>
            <w:r>
              <w:rPr>
                <w:rFonts w:ascii="Times New Roman"/>
                <w:b w:val="false"/>
                <w:i w:val="false"/>
                <w:color w:val="000000"/>
                <w:sz w:val="20"/>
              </w:rPr>
              <w:t>
Отчет об объеме оказанных услуг</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 w:id="331"/>
          <w:p>
            <w:pPr>
              <w:spacing w:after="20"/>
              <w:ind w:left="20"/>
              <w:jc w:val="both"/>
            </w:pPr>
            <w:r>
              <w:rPr>
                <w:rFonts w:ascii="Times New Roman"/>
                <w:b w:val="false"/>
                <w:i w:val="false"/>
                <w:color w:val="000000"/>
                <w:sz w:val="20"/>
              </w:rPr>
              <w:t>
</w:t>
            </w:r>
            <w:r>
              <w:rPr>
                <w:rFonts w:ascii="Times New Roman"/>
                <w:b/>
                <w:i w:val="false"/>
                <w:color w:val="000000"/>
                <w:sz w:val="20"/>
              </w:rPr>
              <w:t>Индексі</w:t>
            </w:r>
          </w:p>
          <w:bookmarkEnd w:id="331"/>
          <w:p>
            <w:pPr>
              <w:spacing w:after="20"/>
              <w:ind w:left="20"/>
              <w:jc w:val="both"/>
            </w:pPr>
            <w:r>
              <w:rPr>
                <w:rFonts w:ascii="Times New Roman"/>
                <w:b w:val="false"/>
                <w:i w:val="false"/>
                <w:color w:val="000000"/>
                <w:sz w:val="20"/>
              </w:rPr>
              <w:t>
Индекс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332"/>
          <w:p>
            <w:pPr>
              <w:spacing w:after="20"/>
              <w:ind w:left="20"/>
              <w:jc w:val="both"/>
            </w:pPr>
            <w:r>
              <w:rPr>
                <w:rFonts w:ascii="Times New Roman"/>
                <w:b w:val="false"/>
                <w:i w:val="false"/>
                <w:color w:val="000000"/>
                <w:sz w:val="20"/>
              </w:rPr>
              <w:t>
</w:t>
            </w:r>
            <w:r>
              <w:rPr>
                <w:rFonts w:ascii="Times New Roman"/>
                <w:b/>
                <w:i w:val="false"/>
                <w:color w:val="000000"/>
                <w:sz w:val="20"/>
              </w:rPr>
              <w:t xml:space="preserve">2-қызмет </w:t>
            </w:r>
            <w:r>
              <w:rPr>
                <w:rFonts w:ascii="Times New Roman"/>
                <w:b/>
                <w:i w:val="false"/>
                <w:color w:val="000000"/>
                <w:sz w:val="20"/>
              </w:rPr>
              <w:t>көрсету</w:t>
            </w:r>
          </w:p>
          <w:bookmarkEnd w:id="332"/>
          <w:p>
            <w:pPr>
              <w:spacing w:after="20"/>
              <w:ind w:left="20"/>
              <w:jc w:val="both"/>
            </w:pPr>
            <w:r>
              <w:rPr>
                <w:rFonts w:ascii="Times New Roman"/>
                <w:b w:val="false"/>
                <w:i w:val="false"/>
                <w:color w:val="000000"/>
                <w:sz w:val="20"/>
              </w:rPr>
              <w:t>
2-услуги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333"/>
          <w:p>
            <w:pPr>
              <w:spacing w:after="20"/>
              <w:ind w:left="20"/>
              <w:jc w:val="both"/>
            </w:pPr>
            <w:r>
              <w:rPr>
                <w:rFonts w:ascii="Times New Roman"/>
                <w:b w:val="false"/>
                <w:i w:val="false"/>
                <w:color w:val="000000"/>
                <w:sz w:val="20"/>
              </w:rPr>
              <w:t>
</w:t>
            </w:r>
            <w:r>
              <w:rPr>
                <w:rFonts w:ascii="Times New Roman"/>
                <w:b/>
                <w:i w:val="false"/>
                <w:color w:val="000000"/>
                <w:sz w:val="20"/>
              </w:rPr>
              <w:t>жылдық</w:t>
            </w:r>
          </w:p>
          <w:bookmarkEnd w:id="333"/>
          <w:p>
            <w:pPr>
              <w:spacing w:after="20"/>
              <w:ind w:left="20"/>
              <w:jc w:val="both"/>
            </w:pPr>
            <w:r>
              <w:rPr>
                <w:rFonts w:ascii="Times New Roman"/>
                <w:b w:val="false"/>
                <w:i w:val="false"/>
                <w:color w:val="000000"/>
                <w:sz w:val="20"/>
              </w:rPr>
              <w:t>
годовая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34"/>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w:t>
            </w:r>
          </w:p>
          <w:bookmarkEnd w:id="334"/>
          <w:p>
            <w:pPr>
              <w:spacing w:after="20"/>
              <w:ind w:left="20"/>
              <w:jc w:val="both"/>
            </w:pPr>
            <w:r>
              <w:rPr>
                <w:rFonts w:ascii="Times New Roman"/>
                <w:b w:val="false"/>
                <w:i w:val="false"/>
                <w:color w:val="000000"/>
                <w:sz w:val="20"/>
              </w:rPr>
              <w:t>
отчетный период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335"/>
          <w:p>
            <w:pPr>
              <w:spacing w:after="20"/>
              <w:ind w:left="20"/>
              <w:jc w:val="both"/>
            </w:pPr>
          </w:p>
          <w:bookmarkEnd w:id="335"/>
          <w:p>
            <w:pPr>
              <w:spacing w:after="20"/>
              <w:ind w:left="20"/>
              <w:jc w:val="both"/>
            </w:pPr>
            <w:r>
              <w:drawing>
                <wp:inline distT="0" distB="0" distL="0" distR="0">
                  <wp:extent cx="20320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20320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336"/>
          <w:p>
            <w:pPr>
              <w:spacing w:after="20"/>
              <w:ind w:left="20"/>
              <w:jc w:val="both"/>
            </w:pPr>
            <w:r>
              <w:rPr>
                <w:rFonts w:ascii="Times New Roman"/>
                <w:b w:val="false"/>
                <w:i w:val="false"/>
                <w:color w:val="000000"/>
                <w:sz w:val="20"/>
              </w:rPr>
              <w:t>
</w:t>
            </w:r>
            <w:r>
              <w:rPr>
                <w:rFonts w:ascii="Times New Roman"/>
                <w:b/>
                <w:i w:val="false"/>
                <w:color w:val="000000"/>
                <w:sz w:val="20"/>
              </w:rPr>
              <w:t>жыл</w:t>
            </w:r>
          </w:p>
          <w:bookmarkEnd w:id="336"/>
          <w:p>
            <w:pPr>
              <w:spacing w:after="20"/>
              <w:ind w:left="20"/>
              <w:jc w:val="both"/>
            </w:pPr>
            <w:r>
              <w:rPr>
                <w:rFonts w:ascii="Times New Roman"/>
                <w:b w:val="false"/>
                <w:i w:val="false"/>
                <w:color w:val="000000"/>
                <w:sz w:val="20"/>
              </w:rPr>
              <w:t>
год</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337"/>
          <w:p>
            <w:pPr>
              <w:spacing w:after="20"/>
              <w:ind w:left="20"/>
              <w:jc w:val="both"/>
            </w:pPr>
            <w:r>
              <w:rPr>
                <w:rFonts w:ascii="Times New Roman"/>
                <w:b w:val="false"/>
                <w:i w:val="false"/>
                <w:color w:val="000000"/>
                <w:sz w:val="20"/>
              </w:rPr>
              <w:t>
 </w:t>
            </w:r>
          </w:p>
          <w:bookmarkEnd w:id="337"/>
          <w:p>
            <w:pPr>
              <w:spacing w:after="20"/>
              <w:ind w:left="20"/>
              <w:jc w:val="both"/>
            </w:pPr>
            <w:r>
              <w:rPr>
                <w:rFonts w:ascii="Times New Roman"/>
                <w:b w:val="false"/>
                <w:i w:val="false"/>
                <w:color w:val="000000"/>
                <w:sz w:val="20"/>
              </w:rPr>
              <w:t>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түрлерінің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жіктеуішінің</w:t>
            </w:r>
            <w:r>
              <w:rPr>
                <w:rFonts w:ascii="Times New Roman"/>
                <w:b/>
                <w:i w:val="false"/>
                <w:color w:val="000000"/>
                <w:sz w:val="20"/>
              </w:rPr>
              <w:t xml:space="preserve"> 58-60, 62, 63, 64.20.0, 68-75, 77, 78, 80-82, 90-93, 95, 96 </w:t>
            </w:r>
            <w:r>
              <w:rPr>
                <w:rFonts w:ascii="Times New Roman"/>
                <w:b/>
                <w:i w:val="false"/>
                <w:color w:val="000000"/>
                <w:sz w:val="20"/>
              </w:rPr>
              <w:t>кодтарына</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саласында</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түрі</w:t>
            </w:r>
            <w:r>
              <w:rPr>
                <w:rFonts w:ascii="Times New Roman"/>
                <w:b/>
                <w:i w:val="false"/>
                <w:color w:val="000000"/>
                <w:sz w:val="20"/>
              </w:rPr>
              <w:t xml:space="preserve"> бар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тұлғалар</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қызметкерлерінің</w:t>
            </w:r>
            <w:r>
              <w:rPr>
                <w:rFonts w:ascii="Times New Roman"/>
                <w:b/>
                <w:i w:val="false"/>
                <w:color w:val="000000"/>
                <w:sz w:val="20"/>
              </w:rPr>
              <w:t xml:space="preserve"> саны 100-ден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олардың</w:t>
            </w:r>
            <w:r>
              <w:rPr>
                <w:rFonts w:ascii="Times New Roman"/>
                <w:b w:val="false"/>
                <w:i w:val="false"/>
                <w:color w:val="000000"/>
                <w:sz w:val="20"/>
              </w:rPr>
              <w:t xml:space="preserve"> </w:t>
            </w:r>
            <w:r>
              <w:rPr>
                <w:rFonts w:ascii="Times New Roman"/>
                <w:b/>
                <w:i w:val="false"/>
                <w:color w:val="000000"/>
                <w:sz w:val="20"/>
              </w:rPr>
              <w:t>филиалдары</w:t>
            </w:r>
            <w:r>
              <w:rPr>
                <w:rFonts w:ascii="Times New Roman"/>
                <w:b/>
                <w:i w:val="false"/>
                <w:color w:val="000000"/>
                <w:sz w:val="20"/>
              </w:rPr>
              <w:t xml:space="preserve">, </w:t>
            </w:r>
            <w:r>
              <w:rPr>
                <w:rFonts w:ascii="Times New Roman"/>
                <w:b/>
                <w:i w:val="false"/>
                <w:color w:val="000000"/>
                <w:sz w:val="20"/>
              </w:rPr>
              <w:t>өкілдіктері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оқшауланған</w:t>
            </w:r>
            <w:r>
              <w:rPr>
                <w:rFonts w:ascii="Times New Roman"/>
                <w:b w:val="false"/>
                <w:i w:val="false"/>
                <w:color w:val="000000"/>
                <w:sz w:val="20"/>
              </w:rPr>
              <w:t xml:space="preserve"> </w:t>
            </w:r>
            <w:r>
              <w:rPr>
                <w:rFonts w:ascii="Times New Roman"/>
                <w:b/>
                <w:i w:val="false"/>
                <w:color w:val="000000"/>
                <w:sz w:val="20"/>
              </w:rPr>
              <w:t>құрылымдық</w:t>
            </w:r>
            <w:r>
              <w:rPr>
                <w:rFonts w:ascii="Times New Roman"/>
                <w:b w:val="false"/>
                <w:i w:val="false"/>
                <w:color w:val="000000"/>
                <w:sz w:val="20"/>
              </w:rPr>
              <w:t xml:space="preserve"> </w:t>
            </w:r>
            <w:r>
              <w:rPr>
                <w:rFonts w:ascii="Times New Roman"/>
                <w:b/>
                <w:i w:val="false"/>
                <w:color w:val="000000"/>
                <w:sz w:val="20"/>
              </w:rPr>
              <w:t>бөлімшелері</w:t>
            </w:r>
            <w:r>
              <w:rPr>
                <w:rFonts w:ascii="Times New Roman"/>
                <w:b/>
                <w:i w:val="false"/>
                <w:color w:val="000000"/>
                <w:sz w:val="20"/>
              </w:rPr>
              <w:t xml:space="preserve">, </w:t>
            </w:r>
            <w:r>
              <w:rPr>
                <w:rFonts w:ascii="Times New Roman"/>
                <w:b/>
                <w:i w:val="false"/>
                <w:color w:val="000000"/>
                <w:sz w:val="20"/>
              </w:rPr>
              <w:t>сондай-ақ</w:t>
            </w:r>
            <w:r>
              <w:rPr>
                <w:rFonts w:ascii="Times New Roman"/>
                <w:b w:val="false"/>
                <w:i w:val="false"/>
                <w:color w:val="000000"/>
                <w:sz w:val="20"/>
              </w:rPr>
              <w:t xml:space="preserve"> </w:t>
            </w:r>
            <w:r>
              <w:rPr>
                <w:rFonts w:ascii="Times New Roman"/>
                <w:b/>
                <w:i w:val="false"/>
                <w:color w:val="000000"/>
                <w:sz w:val="20"/>
              </w:rPr>
              <w:t>іріктемеге</w:t>
            </w:r>
            <w:r>
              <w:rPr>
                <w:rFonts w:ascii="Times New Roman"/>
                <w:b w:val="false"/>
                <w:i w:val="false"/>
                <w:color w:val="000000"/>
                <w:sz w:val="20"/>
              </w:rPr>
              <w:t xml:space="preserve"> </w:t>
            </w:r>
            <w:r>
              <w:rPr>
                <w:rFonts w:ascii="Times New Roman"/>
                <w:b/>
                <w:i w:val="false"/>
                <w:color w:val="000000"/>
                <w:sz w:val="20"/>
              </w:rPr>
              <w:t>түскен</w:t>
            </w:r>
            <w:r>
              <w:rPr>
                <w:rFonts w:ascii="Times New Roman"/>
                <w:b w:val="false"/>
                <w:i w:val="false"/>
                <w:color w:val="000000"/>
                <w:sz w:val="20"/>
              </w:rPr>
              <w:t xml:space="preserve"> </w:t>
            </w:r>
            <w:r>
              <w:rPr>
                <w:rFonts w:ascii="Times New Roman"/>
                <w:b/>
                <w:i w:val="false"/>
                <w:color w:val="000000"/>
                <w:sz w:val="20"/>
              </w:rPr>
              <w:t>қызметкерлерінің</w:t>
            </w:r>
            <w:r>
              <w:rPr>
                <w:rFonts w:ascii="Times New Roman"/>
                <w:b/>
                <w:i w:val="false"/>
                <w:color w:val="000000"/>
                <w:sz w:val="20"/>
              </w:rPr>
              <w:t xml:space="preserve"> саны 100 </w:t>
            </w:r>
            <w:r>
              <w:rPr>
                <w:rFonts w:ascii="Times New Roman"/>
                <w:b/>
                <w:i w:val="false"/>
                <w:color w:val="000000"/>
                <w:sz w:val="20"/>
              </w:rPr>
              <w:t>адамға</w:t>
            </w:r>
            <w:r>
              <w:rPr>
                <w:rFonts w:ascii="Times New Roman"/>
                <w:b w:val="false"/>
                <w:i w:val="false"/>
                <w:color w:val="000000"/>
                <w:sz w:val="20"/>
              </w:rPr>
              <w:t xml:space="preserve"> </w:t>
            </w:r>
            <w:r>
              <w:rPr>
                <w:rFonts w:ascii="Times New Roman"/>
                <w:b/>
                <w:i w:val="false"/>
                <w:color w:val="000000"/>
                <w:sz w:val="20"/>
              </w:rPr>
              <w:t>дейін</w:t>
            </w:r>
            <w:r>
              <w:rPr>
                <w:rFonts w:ascii="Times New Roman"/>
                <w:b w:val="false"/>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тұлғалар</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дара </w:t>
            </w:r>
            <w:r>
              <w:rPr>
                <w:rFonts w:ascii="Times New Roman"/>
                <w:b/>
                <w:i w:val="false"/>
                <w:color w:val="000000"/>
                <w:sz w:val="20"/>
              </w:rPr>
              <w:t>кәсіпкерлер</w:t>
            </w:r>
            <w:r>
              <w:rPr>
                <w:rFonts w:ascii="Times New Roman"/>
                <w:b w:val="false"/>
                <w:i w:val="false"/>
                <w:color w:val="000000"/>
                <w:sz w:val="20"/>
              </w:rPr>
              <w:t xml:space="preserve"> </w:t>
            </w:r>
            <w:r>
              <w:rPr>
                <w:rFonts w:ascii="Times New Roman"/>
                <w:b/>
                <w:i w:val="false"/>
                <w:color w:val="000000"/>
                <w:sz w:val="20"/>
              </w:rPr>
              <w:t>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Представляют юридические лица и (или) их филиалы, представительства и иные обособленные структурные подразделения с численностью работников свыше 100 человек, а также попавшие в выборку юридические лица с численностью работников до 100 человек и индивидуальные предприниматели с основным видом деятельности в сфере услуг, согласно кодам Общего классификатора видов экономической деятельности 58-60, 62, 63, 64.20.0, 68-75, 77, 78, 80-82; 90-93; 95, 96 </w:t>
            </w:r>
          </w:p>
          <w:p>
            <w:pPr>
              <w:spacing w:after="20"/>
              <w:ind w:left="20"/>
              <w:jc w:val="both"/>
            </w:pPr>
            <w:r>
              <w:rPr>
                <w:rFonts w:ascii="Times New Roman"/>
                <w:b w:val="false"/>
                <w:i w:val="false"/>
                <w:color w:val="000000"/>
                <w:sz w:val="20"/>
              </w:rPr>
              <w:t>
</w:t>
            </w:r>
            <w:r>
              <w:rPr>
                <w:rFonts w:ascii="Times New Roman"/>
                <w:b/>
                <w:i w:val="false"/>
                <w:color w:val="000000"/>
                <w:sz w:val="20"/>
              </w:rPr>
              <w:t>Ұсыну</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кезеңнен</w:t>
            </w:r>
            <w:r>
              <w:rPr>
                <w:rFonts w:ascii="Times New Roman"/>
                <w:b w:val="false"/>
                <w:i w:val="false"/>
                <w:color w:val="000000"/>
                <w:sz w:val="20"/>
              </w:rPr>
              <w:t xml:space="preserve"> </w:t>
            </w:r>
            <w:r>
              <w:rPr>
                <w:rFonts w:ascii="Times New Roman"/>
                <w:b/>
                <w:i w:val="false"/>
                <w:color w:val="000000"/>
                <w:sz w:val="20"/>
              </w:rPr>
              <w:t>кейінгі</w:t>
            </w:r>
            <w:r>
              <w:rPr>
                <w:rFonts w:ascii="Times New Roman"/>
                <w:b/>
                <w:i w:val="false"/>
                <w:color w:val="000000"/>
                <w:sz w:val="20"/>
              </w:rPr>
              <w:t xml:space="preserve"> 30 </w:t>
            </w:r>
            <w:r>
              <w:rPr>
                <w:rFonts w:ascii="Times New Roman"/>
                <w:b/>
                <w:i w:val="false"/>
                <w:color w:val="000000"/>
                <w:sz w:val="20"/>
              </w:rPr>
              <w:t>наурызға</w:t>
            </w:r>
            <w:r>
              <w:rPr>
                <w:rFonts w:ascii="Times New Roman"/>
                <w:b/>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алғанда</w:t>
            </w:r>
            <w:r>
              <w:rPr>
                <w:rFonts w:ascii="Times New Roman"/>
                <w:b/>
                <w:i w:val="false"/>
                <w:color w:val="000000"/>
                <w:sz w:val="20"/>
              </w:rPr>
              <w:t xml:space="preserve">) </w:t>
            </w:r>
            <w:r>
              <w:rPr>
                <w:rFonts w:ascii="Times New Roman"/>
                <w:b/>
                <w:i w:val="false"/>
                <w:color w:val="000000"/>
                <w:sz w:val="20"/>
              </w:rPr>
              <w:t>дейін</w:t>
            </w:r>
          </w:p>
          <w:p>
            <w:pPr>
              <w:spacing w:after="20"/>
              <w:ind w:left="20"/>
              <w:jc w:val="both"/>
            </w:pPr>
            <w:r>
              <w:rPr>
                <w:rFonts w:ascii="Times New Roman"/>
                <w:b w:val="false"/>
                <w:i w:val="false"/>
                <w:color w:val="000000"/>
                <w:sz w:val="20"/>
              </w:rPr>
              <w:t>
Срок представления – до 30 марта (включительно) после отчетного периода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338"/>
          <w:p>
            <w:pPr>
              <w:spacing w:after="20"/>
              <w:ind w:left="20"/>
              <w:jc w:val="both"/>
            </w:pPr>
            <w:r>
              <w:rPr>
                <w:rFonts w:ascii="Times New Roman"/>
                <w:b w:val="false"/>
                <w:i w:val="false"/>
                <w:color w:val="000000"/>
                <w:sz w:val="20"/>
              </w:rPr>
              <w:t>
</w:t>
            </w:r>
            <w:r>
              <w:rPr>
                <w:rFonts w:ascii="Times New Roman"/>
                <w:b/>
                <w:i w:val="false"/>
                <w:color w:val="000000"/>
                <w:sz w:val="20"/>
              </w:rPr>
              <w:t>БСН коды</w:t>
            </w:r>
          </w:p>
          <w:bookmarkEnd w:id="338"/>
          <w:p>
            <w:pPr>
              <w:spacing w:after="20"/>
              <w:ind w:left="20"/>
              <w:jc w:val="both"/>
            </w:pPr>
            <w:r>
              <w:rPr>
                <w:rFonts w:ascii="Times New Roman"/>
                <w:b w:val="false"/>
                <w:i w:val="false"/>
                <w:color w:val="000000"/>
                <w:sz w:val="20"/>
              </w:rPr>
              <w:t>
код БИН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339"/>
          <w:p>
            <w:pPr>
              <w:spacing w:after="20"/>
              <w:ind w:left="20"/>
              <w:jc w:val="both"/>
            </w:pPr>
            <w:r>
              <w:rPr>
                <w:rFonts w:ascii="Times New Roman"/>
                <w:b w:val="false"/>
                <w:i w:val="false"/>
                <w:color w:val="000000"/>
                <w:sz w:val="20"/>
              </w:rPr>
              <w:t>
 </w:t>
            </w:r>
          </w:p>
          <w:bookmarkEnd w:id="339"/>
          <w:p>
            <w:pPr>
              <w:spacing w:after="20"/>
              <w:ind w:left="20"/>
              <w:jc w:val="both"/>
            </w:pPr>
          </w:p>
          <w:p>
            <w:pPr>
              <w:spacing w:after="20"/>
              <w:ind w:left="20"/>
              <w:jc w:val="both"/>
            </w:pPr>
            <w:r>
              <w:drawing>
                <wp:inline distT="0" distB="0" distL="0" distR="0">
                  <wp:extent cx="4483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4483100" cy="520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340"/>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өңірді</w:t>
            </w:r>
            <w:r>
              <w:rPr>
                <w:rFonts w:ascii="Times New Roman"/>
                <w:b w:val="false"/>
                <w:i w:val="false"/>
                <w:color w:val="000000"/>
                <w:sz w:val="20"/>
              </w:rPr>
              <w:t xml:space="preserve"> </w:t>
            </w:r>
            <w:r>
              <w:rPr>
                <w:rFonts w:ascii="Times New Roman"/>
                <w:b/>
                <w:i w:val="false"/>
                <w:color w:val="000000"/>
                <w:sz w:val="20"/>
              </w:rPr>
              <w:t>көрсетіңіз</w:t>
            </w:r>
            <w:r>
              <w:rPr>
                <w:rFonts w:ascii="Times New Roman"/>
                <w:b w:val="false"/>
                <w:i w:val="false"/>
                <w:color w:val="000000"/>
                <w:sz w:val="20"/>
              </w:rPr>
              <w:t xml:space="preserve"> </w:t>
            </w:r>
            <w:r>
              <w:rPr>
                <w:rFonts w:ascii="Times New Roman"/>
                <w:b/>
                <w:i w:val="false"/>
                <w:color w:val="000000"/>
                <w:sz w:val="20"/>
              </w:rPr>
              <w:t>облыс</w:t>
            </w:r>
            <w:r>
              <w:rPr>
                <w:rFonts w:ascii="Times New Roman"/>
                <w:b/>
                <w:i w:val="false"/>
                <w:color w:val="000000"/>
                <w:sz w:val="20"/>
              </w:rPr>
              <w:t xml:space="preserve">, </w:t>
            </w:r>
            <w:r>
              <w:rPr>
                <w:rFonts w:ascii="Times New Roman"/>
                <w:b/>
                <w:i w:val="false"/>
                <w:color w:val="000000"/>
                <w:sz w:val="20"/>
              </w:rPr>
              <w:t>қала</w:t>
            </w:r>
            <w:r>
              <w:rPr>
                <w:rFonts w:ascii="Times New Roman"/>
                <w:b/>
                <w:i w:val="false"/>
                <w:color w:val="000000"/>
                <w:sz w:val="20"/>
              </w:rPr>
              <w:t xml:space="preserve">, </w:t>
            </w:r>
            <w:r>
              <w:rPr>
                <w:rFonts w:ascii="Times New Roman"/>
                <w:b/>
                <w:i w:val="false"/>
                <w:color w:val="000000"/>
                <w:sz w:val="20"/>
              </w:rPr>
              <w:t>аудан</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Укажите регион оказания услуг область, город, район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Əкімшілік-аумақтық</w:t>
            </w:r>
            <w:r>
              <w:rPr>
                <w:rFonts w:ascii="Times New Roman"/>
                <w:b w:val="false"/>
                <w:i w:val="false"/>
                <w:color w:val="000000"/>
                <w:sz w:val="20"/>
              </w:rPr>
              <w:t xml:space="preserve"> </w:t>
            </w:r>
            <w:r>
              <w:rPr>
                <w:rFonts w:ascii="Times New Roman"/>
                <w:b/>
                <w:i w:val="false"/>
                <w:color w:val="000000"/>
                <w:sz w:val="20"/>
              </w:rPr>
              <w:t>объектілер</w:t>
            </w:r>
            <w:r>
              <w:rPr>
                <w:rFonts w:ascii="Times New Roman"/>
                <w:b w:val="false"/>
                <w:i w:val="false"/>
                <w:color w:val="000000"/>
                <w:sz w:val="20"/>
              </w:rPr>
              <w:t xml:space="preserve"> </w:t>
            </w:r>
            <w:r>
              <w:rPr>
                <w:rFonts w:ascii="Times New Roman"/>
                <w:b/>
                <w:i w:val="false"/>
                <w:color w:val="000000"/>
                <w:sz w:val="20"/>
              </w:rPr>
              <w:t>жіктеуішіне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аумақ</w:t>
            </w:r>
            <w:r>
              <w:rPr>
                <w:rFonts w:ascii="Times New Roman"/>
                <w:b/>
                <w:i w:val="false"/>
                <w:color w:val="000000"/>
                <w:sz w:val="20"/>
              </w:rPr>
              <w:t xml:space="preserve"> коды (ƏАОЖ) (респондент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нысанды</w:t>
            </w:r>
            <w:r>
              <w:rPr>
                <w:rFonts w:ascii="Times New Roman"/>
                <w:b w:val="false"/>
                <w:i w:val="false"/>
                <w:color w:val="000000"/>
                <w:sz w:val="20"/>
              </w:rPr>
              <w:t xml:space="preserve"> </w:t>
            </w:r>
            <w:r>
              <w:rPr>
                <w:rFonts w:ascii="Times New Roman"/>
                <w:b/>
                <w:i w:val="false"/>
                <w:color w:val="000000"/>
                <w:sz w:val="20"/>
              </w:rPr>
              <w:t>қағаз</w:t>
            </w:r>
            <w:r>
              <w:rPr>
                <w:rFonts w:ascii="Times New Roman"/>
                <w:b w:val="false"/>
                <w:i w:val="false"/>
                <w:color w:val="000000"/>
                <w:sz w:val="20"/>
              </w:rPr>
              <w:t xml:space="preserve"> </w:t>
            </w:r>
            <w:r>
              <w:rPr>
                <w:rFonts w:ascii="Times New Roman"/>
                <w:b/>
                <w:i w:val="false"/>
                <w:color w:val="000000"/>
                <w:sz w:val="20"/>
              </w:rPr>
              <w:t>жеткізгіште</w:t>
            </w:r>
            <w:r>
              <w:rPr>
                <w:rFonts w:ascii="Times New Roman"/>
                <w:b w:val="false"/>
                <w:i w:val="false"/>
                <w:color w:val="000000"/>
                <w:sz w:val="20"/>
              </w:rPr>
              <w:t xml:space="preserve"> </w:t>
            </w:r>
            <w:r>
              <w:rPr>
                <w:rFonts w:ascii="Times New Roman"/>
                <w:b/>
                <w:i w:val="false"/>
                <w:color w:val="000000"/>
                <w:sz w:val="20"/>
              </w:rPr>
              <w:t>ұсынған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val="false"/>
                <w:i w:val="false"/>
                <w:color w:val="000000"/>
                <w:sz w:val="20"/>
              </w:rPr>
              <w:t xml:space="preserve"> </w:t>
            </w:r>
            <w:r>
              <w:rPr>
                <w:rFonts w:ascii="Times New Roman"/>
                <w:b/>
                <w:i w:val="false"/>
                <w:color w:val="000000"/>
                <w:sz w:val="20"/>
              </w:rPr>
              <w:t>аумақтық</w:t>
            </w:r>
            <w:r>
              <w:rPr>
                <w:rFonts w:ascii="Times New Roman"/>
                <w:b/>
                <w:i w:val="false"/>
                <w:color w:val="000000"/>
                <w:sz w:val="20"/>
              </w:rPr>
              <w:t xml:space="preserve"> статистика </w:t>
            </w:r>
            <w:r>
              <w:rPr>
                <w:rFonts w:ascii="Times New Roman"/>
                <w:b/>
                <w:i w:val="false"/>
                <w:color w:val="000000"/>
                <w:sz w:val="20"/>
              </w:rPr>
              <w:t>бөлімшесінің</w:t>
            </w:r>
            <w:r>
              <w:rPr>
                <w:rFonts w:ascii="Times New Roman"/>
                <w:b w:val="false"/>
                <w:i w:val="false"/>
                <w:color w:val="000000"/>
                <w:sz w:val="20"/>
              </w:rPr>
              <w:t xml:space="preserve"> </w:t>
            </w:r>
            <w:r>
              <w:rPr>
                <w:rFonts w:ascii="Times New Roman"/>
                <w:b/>
                <w:i w:val="false"/>
                <w:color w:val="000000"/>
                <w:sz w:val="20"/>
              </w:rPr>
              <w:t>тиісті</w:t>
            </w:r>
            <w:r>
              <w:rPr>
                <w:rFonts w:ascii="Times New Roman"/>
                <w:b w:val="false"/>
                <w:i w:val="false"/>
                <w:color w:val="000000"/>
                <w:sz w:val="20"/>
              </w:rPr>
              <w:t xml:space="preserve"> </w:t>
            </w:r>
            <w:r>
              <w:rPr>
                <w:rFonts w:ascii="Times New Roman"/>
                <w:b/>
                <w:i w:val="false"/>
                <w:color w:val="000000"/>
                <w:sz w:val="20"/>
              </w:rPr>
              <w:t>қызметкері</w:t>
            </w:r>
            <w:r>
              <w:rPr>
                <w:rFonts w:ascii="Times New Roman"/>
                <w:b w:val="false"/>
                <w:i w:val="false"/>
                <w:color w:val="000000"/>
                <w:sz w:val="20"/>
              </w:rPr>
              <w:t xml:space="preserve"> </w:t>
            </w:r>
            <w:r>
              <w:rPr>
                <w:rFonts w:ascii="Times New Roman"/>
                <w:b/>
                <w:i w:val="false"/>
                <w:color w:val="000000"/>
                <w:sz w:val="20"/>
              </w:rPr>
              <w:t>толтырады</w:t>
            </w:r>
            <w:r>
              <w:rPr>
                <w:rFonts w:ascii="Times New Roman"/>
                <w:b/>
                <w:i w:val="false"/>
                <w:color w:val="000000"/>
                <w:sz w:val="20"/>
              </w:rPr>
              <w:t>)</w:t>
            </w:r>
          </w:p>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 (заполняется соответствующим работником территориального подразделения ведомства уполномоченного органа в области государственной статистики при представлении респондентом на бумажном носителе)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341"/>
          <w:p>
            <w:pPr>
              <w:spacing w:after="20"/>
              <w:ind w:left="20"/>
              <w:jc w:val="both"/>
            </w:pPr>
          </w:p>
          <w:bookmarkEnd w:id="341"/>
          <w:p>
            <w:pPr>
              <w:spacing w:after="20"/>
              <w:ind w:left="20"/>
              <w:jc w:val="both"/>
            </w:pPr>
            <w:r>
              <w:drawing>
                <wp:inline distT="0" distB="0" distL="0" distR="0">
                  <wp:extent cx="47117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4711700" cy="673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46355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4635500" cy="609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342"/>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түрі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ақпаратты</w:t>
            </w:r>
            <w:r>
              <w:rPr>
                <w:rFonts w:ascii="Times New Roman"/>
                <w:b w:val="false"/>
                <w:i w:val="false"/>
                <w:color w:val="000000"/>
                <w:sz w:val="20"/>
              </w:rPr>
              <w:t xml:space="preserve"> </w:t>
            </w:r>
            <w:r>
              <w:rPr>
                <w:rFonts w:ascii="Times New Roman"/>
                <w:b/>
                <w:i w:val="false"/>
                <w:color w:val="000000"/>
                <w:sz w:val="20"/>
              </w:rPr>
              <w:t>көрсетіңіз</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bookmarkEnd w:id="342"/>
          <w:p>
            <w:pPr>
              <w:spacing w:after="20"/>
              <w:ind w:left="20"/>
              <w:jc w:val="both"/>
            </w:pPr>
            <w:r>
              <w:rPr>
                <w:rFonts w:ascii="Times New Roman"/>
                <w:b w:val="false"/>
                <w:i w:val="false"/>
                <w:color w:val="000000"/>
                <w:sz w:val="20"/>
              </w:rPr>
              <w:t>
Укажите информацию об объеме оказанных услуг по основному виду деятельности, тысяч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343"/>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i w:val="false"/>
                <w:color w:val="000000"/>
                <w:sz w:val="20"/>
              </w:rPr>
              <w:t xml:space="preserve"> коды</w:t>
            </w:r>
          </w:p>
          <w:bookmarkEnd w:id="343"/>
          <w:p>
            <w:pPr>
              <w:spacing w:after="20"/>
              <w:ind w:left="20"/>
              <w:jc w:val="both"/>
            </w:pPr>
            <w:r>
              <w:rPr>
                <w:rFonts w:ascii="Times New Roman"/>
                <w:b w:val="false"/>
                <w:i w:val="false"/>
                <w:color w:val="000000"/>
                <w:sz w:val="20"/>
              </w:rPr>
              <w:t>
Код строки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44"/>
          <w:p>
            <w:pPr>
              <w:spacing w:after="20"/>
              <w:ind w:left="20"/>
              <w:jc w:val="both"/>
            </w:pPr>
            <w:r>
              <w:rPr>
                <w:rFonts w:ascii="Times New Roman"/>
                <w:b w:val="false"/>
                <w:i w:val="false"/>
                <w:color w:val="000000"/>
                <w:sz w:val="20"/>
              </w:rPr>
              <w:t>
</w:t>
            </w:r>
            <w:r>
              <w:rPr>
                <w:rFonts w:ascii="Times New Roman"/>
                <w:b/>
                <w:i w:val="false"/>
                <w:color w:val="000000"/>
                <w:sz w:val="20"/>
              </w:rPr>
              <w:t xml:space="preserve">КҚСЖ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түрлерінің</w:t>
            </w:r>
            <w:r>
              <w:rPr>
                <w:rFonts w:ascii="Times New Roman"/>
                <w:b w:val="false"/>
                <w:i w:val="false"/>
                <w:color w:val="000000"/>
                <w:sz w:val="20"/>
              </w:rPr>
              <w:t xml:space="preserve"> </w:t>
            </w:r>
            <w:r>
              <w:rPr>
                <w:rFonts w:ascii="Times New Roman"/>
                <w:b/>
                <w:i w:val="false"/>
                <w:color w:val="000000"/>
                <w:sz w:val="20"/>
              </w:rPr>
              <w:t>атауы</w:t>
            </w:r>
          </w:p>
          <w:bookmarkEnd w:id="344"/>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видов</w:t>
            </w:r>
          </w:p>
          <w:p>
            <w:pPr>
              <w:spacing w:after="20"/>
              <w:ind w:left="20"/>
              <w:jc w:val="both"/>
            </w:pPr>
            <w:r>
              <w:rPr>
                <w:rFonts w:ascii="Times New Roman"/>
                <w:b w:val="false"/>
                <w:i w:val="false"/>
                <w:color w:val="000000"/>
                <w:sz w:val="20"/>
              </w:rPr>
              <w:t>
услуги по СКУ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345"/>
          <w:p>
            <w:pPr>
              <w:spacing w:after="20"/>
              <w:ind w:left="20"/>
              <w:jc w:val="both"/>
            </w:pPr>
            <w:r>
              <w:rPr>
                <w:rFonts w:ascii="Times New Roman"/>
                <w:b w:val="false"/>
                <w:i w:val="false"/>
                <w:color w:val="000000"/>
                <w:sz w:val="20"/>
              </w:rPr>
              <w:t>
</w:t>
            </w:r>
            <w:r>
              <w:rPr>
                <w:rFonts w:ascii="Times New Roman"/>
                <w:b/>
                <w:i w:val="false"/>
                <w:color w:val="000000"/>
                <w:sz w:val="20"/>
              </w:rPr>
              <w:t xml:space="preserve">КҚСЖ </w:t>
            </w:r>
            <w:r>
              <w:rPr>
                <w:rFonts w:ascii="Times New Roman"/>
                <w:b/>
                <w:i w:val="false"/>
                <w:color w:val="000000"/>
                <w:sz w:val="20"/>
              </w:rPr>
              <w:t>1</w:t>
            </w:r>
          </w:p>
          <w:bookmarkEnd w:id="345"/>
          <w:p>
            <w:pPr>
              <w:spacing w:after="20"/>
              <w:ind w:left="20"/>
              <w:jc w:val="both"/>
            </w:pPr>
            <w:r>
              <w:rPr>
                <w:rFonts w:ascii="Times New Roman"/>
                <w:b w:val="false"/>
                <w:i w:val="false"/>
                <w:color w:val="000000"/>
                <w:sz w:val="20"/>
              </w:rPr>
              <w:t>
</w:t>
            </w:r>
            <w:r>
              <w:rPr>
                <w:rFonts w:ascii="Times New Roman"/>
                <w:b/>
                <w:i w:val="false"/>
                <w:color w:val="000000"/>
                <w:sz w:val="20"/>
              </w:rPr>
              <w:t>коды</w:t>
            </w:r>
          </w:p>
          <w:p>
            <w:pPr>
              <w:spacing w:after="20"/>
              <w:ind w:left="20"/>
              <w:jc w:val="both"/>
            </w:pPr>
            <w:r>
              <w:rPr>
                <w:rFonts w:ascii="Times New Roman"/>
                <w:b w:val="false"/>
                <w:i w:val="false"/>
                <w:color w:val="000000"/>
                <w:sz w:val="20"/>
              </w:rPr>
              <w:t>
Код СКУ1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346"/>
          <w:p>
            <w:pPr>
              <w:spacing w:after="20"/>
              <w:ind w:left="20"/>
              <w:jc w:val="both"/>
            </w:pPr>
            <w:r>
              <w:rPr>
                <w:rFonts w:ascii="Times New Roman"/>
                <w:b w:val="false"/>
                <w:i w:val="false"/>
                <w:color w:val="000000"/>
                <w:sz w:val="20"/>
              </w:rPr>
              <w:t>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қызметтер</w:t>
            </w:r>
            <w:r>
              <w:rPr>
                <w:rFonts w:ascii="Times New Roman"/>
                <w:b w:val="false"/>
                <w:i w:val="false"/>
                <w:color w:val="000000"/>
                <w:sz w:val="20"/>
              </w:rPr>
              <w:t xml:space="preserve"> </w:t>
            </w:r>
            <w:r>
              <w:rPr>
                <w:rFonts w:ascii="Times New Roman"/>
                <w:b/>
                <w:i w:val="false"/>
                <w:color w:val="000000"/>
                <w:sz w:val="20"/>
              </w:rPr>
              <w:t>көлемі</w:t>
            </w:r>
          </w:p>
          <w:bookmarkEnd w:id="346"/>
          <w:p>
            <w:pPr>
              <w:spacing w:after="20"/>
              <w:ind w:left="20"/>
              <w:jc w:val="both"/>
            </w:pPr>
            <w:r>
              <w:rPr>
                <w:rFonts w:ascii="Times New Roman"/>
                <w:b w:val="false"/>
                <w:i w:val="false"/>
                <w:color w:val="000000"/>
                <w:sz w:val="20"/>
              </w:rPr>
              <w:t>
Объем оказанных услуг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347"/>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i w:val="false"/>
                <w:color w:val="000000"/>
                <w:sz w:val="20"/>
              </w:rPr>
              <w:t xml:space="preserve"> – </w:t>
            </w:r>
            <w:r>
              <w:rPr>
                <w:rFonts w:ascii="Times New Roman"/>
                <w:b/>
                <w:i w:val="false"/>
                <w:color w:val="000000"/>
                <w:sz w:val="20"/>
              </w:rPr>
              <w:t>халық</w:t>
            </w:r>
            <w:r>
              <w:rPr>
                <w:rFonts w:ascii="Times New Roman"/>
                <w:b w:val="false"/>
                <w:i w:val="false"/>
                <w:color w:val="000000"/>
                <w:sz w:val="20"/>
              </w:rPr>
              <w:t xml:space="preserve">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p>
          <w:bookmarkEnd w:id="347"/>
          <w:p>
            <w:pPr>
              <w:spacing w:after="20"/>
              <w:ind w:left="20"/>
              <w:jc w:val="both"/>
            </w:pPr>
            <w:r>
              <w:rPr>
                <w:rFonts w:ascii="Times New Roman"/>
                <w:b w:val="false"/>
                <w:i w:val="false"/>
                <w:color w:val="000000"/>
                <w:sz w:val="20"/>
              </w:rPr>
              <w:t>
Из них – за счет средств населения</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348"/>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348"/>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349"/>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349"/>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1" w:id="350"/>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350"/>
    <w:bookmarkStart w:name="z412" w:id="351"/>
    <w:p>
      <w:pPr>
        <w:spacing w:after="0"/>
        <w:ind w:left="0"/>
        <w:jc w:val="both"/>
      </w:pPr>
      <w:r>
        <w:rPr>
          <w:rFonts w:ascii="Times New Roman"/>
          <w:b w:val="false"/>
          <w:i w:val="false"/>
          <w:color w:val="000000"/>
          <w:sz w:val="28"/>
        </w:rPr>
        <w:t>
      Примечание:</w:t>
      </w:r>
    </w:p>
    <w:bookmarkEnd w:id="351"/>
    <w:bookmarkStart w:name="z413" w:id="352"/>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Мұнда</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бұдан</w:t>
      </w:r>
      <w:r>
        <w:rPr>
          <w:rFonts w:ascii="Times New Roman"/>
          <w:b w:val="false"/>
          <w:i w:val="false"/>
          <w:color w:val="000000"/>
          <w:sz w:val="28"/>
        </w:rPr>
        <w:t xml:space="preserve"> </w:t>
      </w:r>
      <w:r>
        <w:rPr>
          <w:rFonts w:ascii="Times New Roman"/>
          <w:b/>
          <w:i w:val="false"/>
          <w:color w:val="000000"/>
          <w:sz w:val="28"/>
        </w:rPr>
        <w:t>әрі</w:t>
      </w:r>
      <w:r>
        <w:rPr>
          <w:rFonts w:ascii="Times New Roman"/>
          <w:b/>
          <w:i w:val="false"/>
          <w:color w:val="000000"/>
          <w:sz w:val="28"/>
        </w:rPr>
        <w:t xml:space="preserve"> КҚСЖ –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қызметтер</w:t>
      </w:r>
      <w:r>
        <w:rPr>
          <w:rFonts w:ascii="Times New Roman"/>
          <w:b w:val="false"/>
          <w:i w:val="false"/>
          <w:color w:val="000000"/>
          <w:sz w:val="28"/>
        </w:rPr>
        <w:t xml:space="preserve"> </w:t>
      </w:r>
      <w:r>
        <w:rPr>
          <w:rFonts w:ascii="Times New Roman"/>
          <w:b/>
          <w:i w:val="false"/>
          <w:color w:val="000000"/>
          <w:sz w:val="28"/>
        </w:rPr>
        <w:t>анықтамалығы</w:t>
      </w:r>
      <w:r>
        <w:rPr>
          <w:rFonts w:ascii="Times New Roman"/>
          <w:b/>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Стратегиялық</w:t>
      </w:r>
      <w:r>
        <w:rPr>
          <w:rFonts w:ascii="Times New Roman"/>
          <w:b w:val="false"/>
          <w:i w:val="false"/>
          <w:color w:val="000000"/>
          <w:sz w:val="28"/>
        </w:rPr>
        <w:t xml:space="preserve"> </w:t>
      </w:r>
      <w:r>
        <w:rPr>
          <w:rFonts w:ascii="Times New Roman"/>
          <w:b/>
          <w:i w:val="false"/>
          <w:color w:val="000000"/>
          <w:sz w:val="28"/>
        </w:rPr>
        <w:t>жоспарлау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реформалар</w:t>
      </w:r>
      <w:r>
        <w:rPr>
          <w:rFonts w:ascii="Times New Roman"/>
          <w:b w:val="false"/>
          <w:i w:val="false"/>
          <w:color w:val="000000"/>
          <w:sz w:val="28"/>
        </w:rPr>
        <w:t xml:space="preserve"> </w:t>
      </w:r>
      <w:r>
        <w:rPr>
          <w:rFonts w:ascii="Times New Roman"/>
          <w:b/>
          <w:i w:val="false"/>
          <w:color w:val="000000"/>
          <w:sz w:val="28"/>
        </w:rPr>
        <w:t>агенттігі</w:t>
      </w:r>
      <w:r>
        <w:rPr>
          <w:rFonts w:ascii="Times New Roman"/>
          <w:b w:val="false"/>
          <w:i w:val="false"/>
          <w:color w:val="000000"/>
          <w:sz w:val="28"/>
        </w:rPr>
        <w:t xml:space="preserve"> </w:t>
      </w:r>
      <w:r>
        <w:rPr>
          <w:rFonts w:ascii="Times New Roman"/>
          <w:b/>
          <w:i w:val="false"/>
          <w:color w:val="000000"/>
          <w:sz w:val="28"/>
        </w:rPr>
        <w:t>Ұлттық</w:t>
      </w:r>
      <w:r>
        <w:rPr>
          <w:rFonts w:ascii="Times New Roman"/>
          <w:b/>
          <w:i w:val="false"/>
          <w:color w:val="000000"/>
          <w:sz w:val="28"/>
        </w:rPr>
        <w:t xml:space="preserve"> статистика </w:t>
      </w:r>
      <w:r>
        <w:rPr>
          <w:rFonts w:ascii="Times New Roman"/>
          <w:b/>
          <w:i w:val="false"/>
          <w:color w:val="000000"/>
          <w:sz w:val="28"/>
        </w:rPr>
        <w:t>бюросының</w:t>
      </w:r>
      <w:r>
        <w:rPr>
          <w:rFonts w:ascii="Times New Roman"/>
          <w:b/>
          <w:i w:val="false"/>
          <w:color w:val="000000"/>
          <w:sz w:val="28"/>
        </w:rPr>
        <w:t xml:space="preserve"> www.stat.gov.kz интернет-</w:t>
      </w:r>
      <w:r>
        <w:rPr>
          <w:rFonts w:ascii="Times New Roman"/>
          <w:b/>
          <w:i w:val="false"/>
          <w:color w:val="000000"/>
          <w:sz w:val="28"/>
        </w:rPr>
        <w:t>ресурсындағы</w:t>
      </w:r>
      <w:r>
        <w:rPr>
          <w:rFonts w:ascii="Times New Roman"/>
          <w:b/>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жіктелімдер</w:t>
      </w:r>
      <w:r>
        <w:rPr>
          <w:rFonts w:ascii="Times New Roman"/>
          <w:b/>
          <w:i w:val="false"/>
          <w:color w:val="000000"/>
          <w:sz w:val="28"/>
        </w:rPr>
        <w:t xml:space="preserve">" </w:t>
      </w:r>
      <w:r>
        <w:rPr>
          <w:rFonts w:ascii="Times New Roman"/>
          <w:b/>
          <w:i w:val="false"/>
          <w:color w:val="000000"/>
          <w:sz w:val="28"/>
        </w:rPr>
        <w:t>бөлімінде</w:t>
      </w:r>
      <w:r>
        <w:rPr>
          <w:rFonts w:ascii="Times New Roman"/>
          <w:b w:val="false"/>
          <w:i w:val="false"/>
          <w:color w:val="000000"/>
          <w:sz w:val="28"/>
        </w:rPr>
        <w:t xml:space="preserve"> </w:t>
      </w:r>
      <w:r>
        <w:rPr>
          <w:rFonts w:ascii="Times New Roman"/>
          <w:b/>
          <w:i w:val="false"/>
          <w:color w:val="000000"/>
          <w:sz w:val="28"/>
        </w:rPr>
        <w:t>орналасқан</w:t>
      </w:r>
    </w:p>
    <w:bookmarkEnd w:id="352"/>
    <w:bookmarkStart w:name="z414" w:id="353"/>
    <w:p>
      <w:pPr>
        <w:spacing w:after="0"/>
        <w:ind w:left="0"/>
        <w:jc w:val="both"/>
      </w:pPr>
      <w:r>
        <w:rPr>
          <w:rFonts w:ascii="Times New Roman"/>
          <w:b w:val="false"/>
          <w:i w:val="false"/>
          <w:color w:val="000000"/>
          <w:sz w:val="28"/>
        </w:rPr>
        <w:t>
      1 Здесь и далее СКУ – Справочник услуг, размещен на интернет-ресурсе Бюро национальной статистики Агентства по стратегическому планированию и реформам Республики Казахстан www.stat.gov.kz, в разделе "Статистические классификации"</w:t>
      </w:r>
    </w:p>
    <w:bookmarkEnd w:id="353"/>
    <w:bookmarkStart w:name="z415" w:id="35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 </w:t>
      </w:r>
      <w:r>
        <w:rPr>
          <w:rFonts w:ascii="Times New Roman"/>
          <w:b/>
          <w:i w:val="false"/>
          <w:color w:val="000000"/>
          <w:sz w:val="28"/>
        </w:rPr>
        <w:t>Қосалқы</w:t>
      </w:r>
      <w:r>
        <w:rPr>
          <w:rFonts w:ascii="Times New Roman"/>
          <w:b w:val="false"/>
          <w:i w:val="false"/>
          <w:color w:val="000000"/>
          <w:sz w:val="28"/>
        </w:rPr>
        <w:t xml:space="preserve"> </w:t>
      </w:r>
      <w:r>
        <w:rPr>
          <w:rFonts w:ascii="Times New Roman"/>
          <w:b/>
          <w:i w:val="false"/>
          <w:color w:val="000000"/>
          <w:sz w:val="28"/>
        </w:rPr>
        <w:t>қызмет</w:t>
      </w:r>
      <w:r>
        <w:rPr>
          <w:rFonts w:ascii="Times New Roman"/>
          <w:b w:val="false"/>
          <w:i w:val="false"/>
          <w:color w:val="000000"/>
          <w:sz w:val="28"/>
        </w:rPr>
        <w:t xml:space="preserve"> </w:t>
      </w:r>
      <w:r>
        <w:rPr>
          <w:rFonts w:ascii="Times New Roman"/>
          <w:b/>
          <w:i w:val="false"/>
          <w:color w:val="000000"/>
          <w:sz w:val="28"/>
        </w:rPr>
        <w:t>түрлері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өндірілген</w:t>
      </w:r>
      <w:r>
        <w:rPr>
          <w:rFonts w:ascii="Times New Roman"/>
          <w:b w:val="false"/>
          <w:i w:val="false"/>
          <w:color w:val="000000"/>
          <w:sz w:val="28"/>
        </w:rPr>
        <w:t xml:space="preserve"> </w:t>
      </w:r>
      <w:r>
        <w:rPr>
          <w:rFonts w:ascii="Times New Roman"/>
          <w:b/>
          <w:i w:val="false"/>
          <w:color w:val="000000"/>
          <w:sz w:val="28"/>
        </w:rPr>
        <w:t>өнім</w:t>
      </w:r>
      <w:r>
        <w:rPr>
          <w:rFonts w:ascii="Times New Roman"/>
          <w:b/>
          <w:i w:val="false"/>
          <w:color w:val="000000"/>
          <w:sz w:val="28"/>
        </w:rPr>
        <w:t xml:space="preserve"> (</w:t>
      </w:r>
      <w:r>
        <w:rPr>
          <w:rFonts w:ascii="Times New Roman"/>
          <w:b/>
          <w:i w:val="false"/>
          <w:color w:val="000000"/>
          <w:sz w:val="28"/>
        </w:rPr>
        <w:t>жұмыс</w:t>
      </w:r>
      <w:r>
        <w:rPr>
          <w:rFonts w:ascii="Times New Roman"/>
          <w:b/>
          <w:i w:val="false"/>
          <w:color w:val="000000"/>
          <w:sz w:val="28"/>
        </w:rPr>
        <w:t xml:space="preserve">, </w:t>
      </w:r>
      <w:r>
        <w:rPr>
          <w:rFonts w:ascii="Times New Roman"/>
          <w:b/>
          <w:i w:val="false"/>
          <w:color w:val="000000"/>
          <w:sz w:val="28"/>
        </w:rPr>
        <w:t>көрсетілетінқызмет</w:t>
      </w:r>
      <w:r>
        <w:rPr>
          <w:rFonts w:ascii="Times New Roman"/>
          <w:b/>
          <w:i w:val="false"/>
          <w:color w:val="000000"/>
          <w:sz w:val="28"/>
        </w:rPr>
        <w:t xml:space="preserve">) </w:t>
      </w:r>
      <w:r>
        <w:rPr>
          <w:rFonts w:ascii="Times New Roman"/>
          <w:b/>
          <w:i w:val="false"/>
          <w:color w:val="000000"/>
          <w:sz w:val="28"/>
        </w:rPr>
        <w:t>көлемі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ақпаратты</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теңге</w:t>
      </w:r>
    </w:p>
    <w:bookmarkEnd w:id="354"/>
    <w:bookmarkStart w:name="z416" w:id="355"/>
    <w:p>
      <w:pPr>
        <w:spacing w:after="0"/>
        <w:ind w:left="0"/>
        <w:jc w:val="both"/>
      </w:pPr>
      <w:r>
        <w:rPr>
          <w:rFonts w:ascii="Times New Roman"/>
          <w:b w:val="false"/>
          <w:i w:val="false"/>
          <w:color w:val="000000"/>
          <w:sz w:val="28"/>
        </w:rPr>
        <w:t>
      Укажите информацию об объеме произведенной продукции (работ, услуг) по вторичным видам деятельности, тысяч теңге</w:t>
      </w:r>
    </w:p>
    <w:bookmarkEnd w:id="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356"/>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i w:val="false"/>
                <w:color w:val="000000"/>
                <w:sz w:val="20"/>
              </w:rPr>
              <w:t xml:space="preserve"> коды</w:t>
            </w:r>
          </w:p>
          <w:bookmarkEnd w:id="356"/>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 w:id="357"/>
          <w:p>
            <w:pPr>
              <w:spacing w:after="20"/>
              <w:ind w:left="20"/>
              <w:jc w:val="both"/>
            </w:pPr>
            <w:r>
              <w:rPr>
                <w:rFonts w:ascii="Times New Roman"/>
                <w:b w:val="false"/>
                <w:i w:val="false"/>
                <w:color w:val="000000"/>
                <w:sz w:val="20"/>
              </w:rPr>
              <w:t>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түрлерінің</w:t>
            </w:r>
            <w:r>
              <w:rPr>
                <w:rFonts w:ascii="Times New Roman"/>
                <w:b w:val="false"/>
                <w:i w:val="false"/>
                <w:color w:val="000000"/>
                <w:sz w:val="20"/>
              </w:rPr>
              <w:t xml:space="preserve"> </w:t>
            </w:r>
            <w:r>
              <w:rPr>
                <w:rFonts w:ascii="Times New Roman"/>
                <w:b/>
                <w:i w:val="false"/>
                <w:color w:val="000000"/>
                <w:sz w:val="20"/>
              </w:rPr>
              <w:t>атаулары</w:t>
            </w:r>
          </w:p>
          <w:bookmarkEnd w:id="357"/>
          <w:p>
            <w:pPr>
              <w:spacing w:after="20"/>
              <w:ind w:left="20"/>
              <w:jc w:val="both"/>
            </w:pPr>
            <w:r>
              <w:rPr>
                <w:rFonts w:ascii="Times New Roman"/>
                <w:b w:val="false"/>
                <w:i w:val="false"/>
                <w:color w:val="000000"/>
                <w:sz w:val="20"/>
              </w:rPr>
              <w:t>
Наименование вида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358"/>
          <w:p>
            <w:pPr>
              <w:spacing w:after="20"/>
              <w:ind w:left="20"/>
              <w:jc w:val="both"/>
            </w:pPr>
            <w:r>
              <w:rPr>
                <w:rFonts w:ascii="Times New Roman"/>
                <w:b w:val="false"/>
                <w:i w:val="false"/>
                <w:color w:val="000000"/>
                <w:sz w:val="20"/>
              </w:rPr>
              <w:t>
</w:t>
            </w:r>
            <w:r>
              <w:rPr>
                <w:rFonts w:ascii="Times New Roman"/>
                <w:b/>
                <w:i w:val="false"/>
                <w:color w:val="000000"/>
                <w:sz w:val="20"/>
              </w:rPr>
              <w:t>ЭҚЖЖ</w:t>
            </w:r>
          </w:p>
          <w:bookmarkEnd w:id="358"/>
          <w:p>
            <w:pPr>
              <w:spacing w:after="20"/>
              <w:ind w:left="20"/>
              <w:jc w:val="both"/>
            </w:pPr>
            <w:r>
              <w:rPr>
                <w:rFonts w:ascii="Times New Roman"/>
                <w:b w:val="false"/>
                <w:i w:val="false"/>
                <w:color w:val="000000"/>
                <w:sz w:val="20"/>
              </w:rPr>
              <w:t>
</w:t>
            </w:r>
            <w:r>
              <w:rPr>
                <w:rFonts w:ascii="Times New Roman"/>
                <w:b/>
                <w:i w:val="false"/>
                <w:color w:val="000000"/>
                <w:sz w:val="20"/>
              </w:rPr>
              <w:t>коды</w:t>
            </w:r>
            <w:r>
              <w:rPr>
                <w:rFonts w:ascii="Times New Roman"/>
                <w:b/>
                <w:i w:val="false"/>
                <w:color w:val="000000"/>
                <w:sz w:val="20"/>
              </w:rPr>
              <w:t>2</w:t>
            </w:r>
          </w:p>
          <w:p>
            <w:pPr>
              <w:spacing w:after="20"/>
              <w:ind w:left="20"/>
              <w:jc w:val="both"/>
            </w:pPr>
            <w:r>
              <w:rPr>
                <w:rFonts w:ascii="Times New Roman"/>
                <w:b w:val="false"/>
                <w:i w:val="false"/>
                <w:color w:val="000000"/>
                <w:sz w:val="20"/>
              </w:rPr>
              <w:t>
Код ОКЭД2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359"/>
          <w:p>
            <w:pPr>
              <w:spacing w:after="20"/>
              <w:ind w:left="20"/>
              <w:jc w:val="both"/>
            </w:pPr>
            <w:r>
              <w:rPr>
                <w:rFonts w:ascii="Times New Roman"/>
                <w:b w:val="false"/>
                <w:i w:val="false"/>
                <w:color w:val="000000"/>
                <w:sz w:val="20"/>
              </w:rPr>
              <w:t>
</w:t>
            </w:r>
            <w:r>
              <w:rPr>
                <w:rFonts w:ascii="Times New Roman"/>
                <w:b/>
                <w:i w:val="false"/>
                <w:color w:val="000000"/>
                <w:sz w:val="20"/>
              </w:rPr>
              <w:t>Қосалқы</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өндірілген</w:t>
            </w:r>
            <w:r>
              <w:rPr>
                <w:rFonts w:ascii="Times New Roman"/>
                <w:b w:val="false"/>
                <w:i w:val="false"/>
                <w:color w:val="000000"/>
                <w:sz w:val="20"/>
              </w:rPr>
              <w:t xml:space="preserve"> </w:t>
            </w:r>
            <w:r>
              <w:rPr>
                <w:rFonts w:ascii="Times New Roman"/>
                <w:b/>
                <w:i w:val="false"/>
                <w:color w:val="000000"/>
                <w:sz w:val="20"/>
              </w:rPr>
              <w:t>өнім</w:t>
            </w:r>
            <w:r>
              <w:rPr>
                <w:rFonts w:ascii="Times New Roman"/>
                <w:b/>
                <w:i w:val="false"/>
                <w:color w:val="000000"/>
                <w:sz w:val="20"/>
              </w:rPr>
              <w:t xml:space="preserve"> (</w:t>
            </w:r>
            <w:r>
              <w:rPr>
                <w:rFonts w:ascii="Times New Roman"/>
                <w:b/>
                <w:i w:val="false"/>
                <w:color w:val="000000"/>
                <w:sz w:val="20"/>
              </w:rPr>
              <w:t>жұмыс</w:t>
            </w:r>
            <w:r>
              <w:rPr>
                <w:rFonts w:ascii="Times New Roman"/>
                <w:b/>
                <w:i w:val="false"/>
                <w:color w:val="000000"/>
                <w:sz w:val="20"/>
              </w:rPr>
              <w:t xml:space="preserve">, </w:t>
            </w:r>
            <w:r>
              <w:rPr>
                <w:rFonts w:ascii="Times New Roman"/>
                <w:b/>
                <w:i w:val="false"/>
                <w:color w:val="000000"/>
                <w:sz w:val="20"/>
              </w:rPr>
              <w:t>қызмет</w:t>
            </w:r>
            <w:r>
              <w:rPr>
                <w:rFonts w:ascii="Times New Roman"/>
                <w:b/>
                <w:i w:val="false"/>
                <w:color w:val="000000"/>
                <w:sz w:val="20"/>
              </w:rPr>
              <w:t xml:space="preserve">) </w:t>
            </w:r>
            <w:r>
              <w:rPr>
                <w:rFonts w:ascii="Times New Roman"/>
                <w:b/>
                <w:i w:val="false"/>
                <w:color w:val="000000"/>
                <w:sz w:val="20"/>
              </w:rPr>
              <w:t>көлемі</w:t>
            </w:r>
          </w:p>
          <w:bookmarkEnd w:id="359"/>
          <w:p>
            <w:pPr>
              <w:spacing w:after="20"/>
              <w:ind w:left="20"/>
              <w:jc w:val="both"/>
            </w:pPr>
            <w:r>
              <w:rPr>
                <w:rFonts w:ascii="Times New Roman"/>
                <w:b w:val="false"/>
                <w:i w:val="false"/>
                <w:color w:val="000000"/>
                <w:sz w:val="20"/>
              </w:rPr>
              <w:t>
Объем произведенной продукции (работ, услуг) по вторичным видам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360"/>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360"/>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361"/>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361"/>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4" w:id="36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нысанды</w:t>
      </w:r>
      <w:r>
        <w:rPr>
          <w:rFonts w:ascii="Times New Roman"/>
          <w:b w:val="false"/>
          <w:i w:val="false"/>
          <w:color w:val="000000"/>
          <w:sz w:val="28"/>
        </w:rPr>
        <w:t xml:space="preserve"> </w:t>
      </w:r>
      <w:r>
        <w:rPr>
          <w:rFonts w:ascii="Times New Roman"/>
          <w:b/>
          <w:i w:val="false"/>
          <w:color w:val="000000"/>
          <w:sz w:val="28"/>
        </w:rPr>
        <w:t>толтыруға</w:t>
      </w:r>
      <w:r>
        <w:rPr>
          <w:rFonts w:ascii="Times New Roman"/>
          <w:b w:val="false"/>
          <w:i w:val="false"/>
          <w:color w:val="000000"/>
          <w:sz w:val="28"/>
        </w:rPr>
        <w:t xml:space="preserve"> </w:t>
      </w:r>
      <w:r>
        <w:rPr>
          <w:rFonts w:ascii="Times New Roman"/>
          <w:b/>
          <w:i w:val="false"/>
          <w:color w:val="000000"/>
          <w:sz w:val="28"/>
        </w:rPr>
        <w:t>жұмсалған</w:t>
      </w:r>
      <w:r>
        <w:rPr>
          <w:rFonts w:ascii="Times New Roman"/>
          <w:b w:val="false"/>
          <w:i w:val="false"/>
          <w:color w:val="000000"/>
          <w:sz w:val="28"/>
        </w:rPr>
        <w:t xml:space="preserve"> </w:t>
      </w:r>
      <w:r>
        <w:rPr>
          <w:rFonts w:ascii="Times New Roman"/>
          <w:b/>
          <w:i w:val="false"/>
          <w:color w:val="000000"/>
          <w:sz w:val="28"/>
        </w:rPr>
        <w:t>уақытты</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сағатпен</w:t>
      </w:r>
      <w:r>
        <w:rPr>
          <w:rFonts w:ascii="Times New Roman"/>
          <w:b/>
          <w:i w:val="false"/>
          <w:color w:val="000000"/>
          <w:sz w:val="28"/>
        </w:rPr>
        <w:t xml:space="preserve"> (</w:t>
      </w:r>
      <w:r>
        <w:rPr>
          <w:rFonts w:ascii="Times New Roman"/>
          <w:b/>
          <w:i w:val="false"/>
          <w:color w:val="000000"/>
          <w:sz w:val="28"/>
        </w:rPr>
        <w:t>қажеттісін</w:t>
      </w:r>
      <w:r>
        <w:rPr>
          <w:rFonts w:ascii="Times New Roman"/>
          <w:b w:val="false"/>
          <w:i w:val="false"/>
          <w:color w:val="000000"/>
          <w:sz w:val="28"/>
        </w:rPr>
        <w:t xml:space="preserve"> </w:t>
      </w:r>
      <w:r>
        <w:rPr>
          <w:rFonts w:ascii="Times New Roman"/>
          <w:b/>
          <w:i w:val="false"/>
          <w:color w:val="000000"/>
          <w:sz w:val="28"/>
        </w:rPr>
        <w:t>қоршаңыз</w:t>
      </w:r>
      <w:r>
        <w:rPr>
          <w:rFonts w:ascii="Times New Roman"/>
          <w:b/>
          <w:i w:val="false"/>
          <w:color w:val="000000"/>
          <w:sz w:val="28"/>
        </w:rPr>
        <w:t>)</w:t>
      </w:r>
    </w:p>
    <w:bookmarkEnd w:id="362"/>
    <w:bookmarkStart w:name="z425" w:id="363"/>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bookmarkEnd w:id="3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364"/>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сағатқа</w:t>
            </w:r>
            <w:r>
              <w:rPr>
                <w:rFonts w:ascii="Times New Roman"/>
                <w:b w:val="false"/>
                <w:i w:val="false"/>
                <w:color w:val="000000"/>
                <w:sz w:val="20"/>
              </w:rPr>
              <w:t xml:space="preserve"> </w:t>
            </w:r>
            <w:r>
              <w:rPr>
                <w:rFonts w:ascii="Times New Roman"/>
                <w:b/>
                <w:i w:val="false"/>
                <w:color w:val="000000"/>
                <w:sz w:val="20"/>
              </w:rPr>
              <w:t>дейiн</w:t>
            </w:r>
          </w:p>
          <w:bookmarkEnd w:id="364"/>
          <w:p>
            <w:pPr>
              <w:spacing w:after="20"/>
              <w:ind w:left="20"/>
              <w:jc w:val="both"/>
            </w:pPr>
            <w:r>
              <w:rPr>
                <w:rFonts w:ascii="Times New Roman"/>
                <w:b w:val="false"/>
                <w:i w:val="false"/>
                <w:color w:val="000000"/>
                <w:sz w:val="20"/>
              </w:rPr>
              <w:t>
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365"/>
          <w:p>
            <w:pPr>
              <w:spacing w:after="20"/>
              <w:ind w:left="20"/>
              <w:jc w:val="both"/>
            </w:pPr>
            <w:r>
              <w:rPr>
                <w:rFonts w:ascii="Times New Roman"/>
                <w:b w:val="false"/>
                <w:i w:val="false"/>
                <w:color w:val="000000"/>
                <w:sz w:val="20"/>
              </w:rPr>
              <w:t>
</w:t>
            </w:r>
            <w:r>
              <w:rPr>
                <w:rFonts w:ascii="Times New Roman"/>
                <w:b/>
                <w:i w:val="false"/>
                <w:color w:val="000000"/>
                <w:sz w:val="20"/>
              </w:rPr>
              <w:t xml:space="preserve">40 </w:t>
            </w:r>
            <w:r>
              <w:rPr>
                <w:rFonts w:ascii="Times New Roman"/>
                <w:b/>
                <w:i w:val="false"/>
                <w:color w:val="000000"/>
                <w:sz w:val="20"/>
              </w:rPr>
              <w:t>сағаттан</w:t>
            </w:r>
            <w:r>
              <w:rPr>
                <w:rFonts w:ascii="Times New Roman"/>
                <w:b w:val="false"/>
                <w:i w:val="false"/>
                <w:color w:val="000000"/>
                <w:sz w:val="20"/>
              </w:rPr>
              <w:t xml:space="preserve"> </w:t>
            </w:r>
            <w:r>
              <w:rPr>
                <w:rFonts w:ascii="Times New Roman"/>
                <w:b/>
                <w:i w:val="false"/>
                <w:color w:val="000000"/>
                <w:sz w:val="20"/>
              </w:rPr>
              <w:t>артық</w:t>
            </w:r>
          </w:p>
          <w:bookmarkEnd w:id="365"/>
          <w:p>
            <w:pPr>
              <w:spacing w:after="20"/>
              <w:ind w:left="20"/>
              <w:jc w:val="both"/>
            </w:pPr>
            <w:r>
              <w:rPr>
                <w:rFonts w:ascii="Times New Roman"/>
                <w:b w:val="false"/>
                <w:i w:val="false"/>
                <w:color w:val="000000"/>
                <w:sz w:val="20"/>
              </w:rPr>
              <w:t>
более 40 часов</w:t>
            </w:r>
          </w:p>
        </w:tc>
      </w:tr>
    </w:tbl>
    <w:bookmarkStart w:name="z428" w:id="366"/>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366"/>
    <w:bookmarkStart w:name="z429" w:id="367"/>
    <w:p>
      <w:pPr>
        <w:spacing w:after="0"/>
        <w:ind w:left="0"/>
        <w:jc w:val="both"/>
      </w:pPr>
      <w:r>
        <w:rPr>
          <w:rFonts w:ascii="Times New Roman"/>
          <w:b w:val="false"/>
          <w:i w:val="false"/>
          <w:color w:val="000000"/>
          <w:sz w:val="28"/>
        </w:rPr>
        <w:t>
      Примечание:</w:t>
      </w:r>
    </w:p>
    <w:bookmarkEnd w:id="367"/>
    <w:bookmarkStart w:name="z430" w:id="368"/>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i w:val="false"/>
          <w:color w:val="000000"/>
          <w:sz w:val="28"/>
        </w:rPr>
        <w:t xml:space="preserve"> ЭҚЖЖ – </w:t>
      </w:r>
      <w:r>
        <w:rPr>
          <w:rFonts w:ascii="Times New Roman"/>
          <w:b/>
          <w:i w:val="false"/>
          <w:color w:val="000000"/>
          <w:sz w:val="28"/>
        </w:rPr>
        <w:t>Экономикалық</w:t>
      </w:r>
      <w:r>
        <w:rPr>
          <w:rFonts w:ascii="Times New Roman"/>
          <w:b w:val="false"/>
          <w:i w:val="false"/>
          <w:color w:val="000000"/>
          <w:sz w:val="28"/>
        </w:rPr>
        <w:t xml:space="preserve"> </w:t>
      </w:r>
      <w:r>
        <w:rPr>
          <w:rFonts w:ascii="Times New Roman"/>
          <w:b/>
          <w:i w:val="false"/>
          <w:color w:val="000000"/>
          <w:sz w:val="28"/>
        </w:rPr>
        <w:t>қызмет</w:t>
      </w:r>
      <w:r>
        <w:rPr>
          <w:rFonts w:ascii="Times New Roman"/>
          <w:b w:val="false"/>
          <w:i w:val="false"/>
          <w:color w:val="000000"/>
          <w:sz w:val="28"/>
        </w:rPr>
        <w:t xml:space="preserve"> </w:t>
      </w:r>
      <w:r>
        <w:rPr>
          <w:rFonts w:ascii="Times New Roman"/>
          <w:b/>
          <w:i w:val="false"/>
          <w:color w:val="000000"/>
          <w:sz w:val="28"/>
        </w:rPr>
        <w:t>түрлерінің</w:t>
      </w:r>
      <w:r>
        <w:rPr>
          <w:rFonts w:ascii="Times New Roman"/>
          <w:b w:val="false"/>
          <w:i w:val="false"/>
          <w:color w:val="000000"/>
          <w:sz w:val="28"/>
        </w:rPr>
        <w:t xml:space="preserve"> </w:t>
      </w:r>
      <w:r>
        <w:rPr>
          <w:rFonts w:ascii="Times New Roman"/>
          <w:b/>
          <w:i w:val="false"/>
          <w:color w:val="000000"/>
          <w:sz w:val="28"/>
        </w:rPr>
        <w:t>жалпы</w:t>
      </w:r>
      <w:r>
        <w:rPr>
          <w:rFonts w:ascii="Times New Roman"/>
          <w:b w:val="false"/>
          <w:i w:val="false"/>
          <w:color w:val="000000"/>
          <w:sz w:val="28"/>
        </w:rPr>
        <w:t xml:space="preserve"> </w:t>
      </w:r>
      <w:r>
        <w:rPr>
          <w:rFonts w:ascii="Times New Roman"/>
          <w:b/>
          <w:i w:val="false"/>
          <w:color w:val="000000"/>
          <w:sz w:val="28"/>
        </w:rPr>
        <w:t>жіктеуіші</w:t>
      </w:r>
      <w:r>
        <w:rPr>
          <w:rFonts w:ascii="Times New Roman"/>
          <w:b/>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Стратегиялық</w:t>
      </w:r>
      <w:r>
        <w:rPr>
          <w:rFonts w:ascii="Times New Roman"/>
          <w:b w:val="false"/>
          <w:i w:val="false"/>
          <w:color w:val="000000"/>
          <w:sz w:val="28"/>
        </w:rPr>
        <w:t xml:space="preserve"> </w:t>
      </w:r>
      <w:r>
        <w:rPr>
          <w:rFonts w:ascii="Times New Roman"/>
          <w:b/>
          <w:i w:val="false"/>
          <w:color w:val="000000"/>
          <w:sz w:val="28"/>
        </w:rPr>
        <w:t>жоспарлау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реформалар</w:t>
      </w:r>
      <w:r>
        <w:rPr>
          <w:rFonts w:ascii="Times New Roman"/>
          <w:b w:val="false"/>
          <w:i w:val="false"/>
          <w:color w:val="000000"/>
          <w:sz w:val="28"/>
        </w:rPr>
        <w:t xml:space="preserve"> </w:t>
      </w:r>
      <w:r>
        <w:rPr>
          <w:rFonts w:ascii="Times New Roman"/>
          <w:b/>
          <w:i w:val="false"/>
          <w:color w:val="000000"/>
          <w:sz w:val="28"/>
        </w:rPr>
        <w:t>агенттігі</w:t>
      </w:r>
      <w:r>
        <w:rPr>
          <w:rFonts w:ascii="Times New Roman"/>
          <w:b w:val="false"/>
          <w:i w:val="false"/>
          <w:color w:val="000000"/>
          <w:sz w:val="28"/>
        </w:rPr>
        <w:t xml:space="preserve"> </w:t>
      </w:r>
      <w:r>
        <w:rPr>
          <w:rFonts w:ascii="Times New Roman"/>
          <w:b/>
          <w:i w:val="false"/>
          <w:color w:val="000000"/>
          <w:sz w:val="28"/>
        </w:rPr>
        <w:t>Ұлттық</w:t>
      </w:r>
      <w:r>
        <w:rPr>
          <w:rFonts w:ascii="Times New Roman"/>
          <w:b/>
          <w:i w:val="false"/>
          <w:color w:val="000000"/>
          <w:sz w:val="28"/>
        </w:rPr>
        <w:t xml:space="preserve"> статистика </w:t>
      </w:r>
      <w:r>
        <w:rPr>
          <w:rFonts w:ascii="Times New Roman"/>
          <w:b/>
          <w:i w:val="false"/>
          <w:color w:val="000000"/>
          <w:sz w:val="28"/>
        </w:rPr>
        <w:t>бюросының</w:t>
      </w:r>
      <w:r>
        <w:rPr>
          <w:rFonts w:ascii="Times New Roman"/>
          <w:b/>
          <w:i w:val="false"/>
          <w:color w:val="000000"/>
          <w:sz w:val="28"/>
        </w:rPr>
        <w:t xml:space="preserve"> www.stat.gov.kz интернет-</w:t>
      </w:r>
      <w:r>
        <w:rPr>
          <w:rFonts w:ascii="Times New Roman"/>
          <w:b/>
          <w:i w:val="false"/>
          <w:color w:val="000000"/>
          <w:sz w:val="28"/>
        </w:rPr>
        <w:t>ресурсындағы</w:t>
      </w:r>
      <w:r>
        <w:rPr>
          <w:rFonts w:ascii="Times New Roman"/>
          <w:b/>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жіктелімдер</w:t>
      </w:r>
      <w:r>
        <w:rPr>
          <w:rFonts w:ascii="Times New Roman"/>
          <w:b/>
          <w:i w:val="false"/>
          <w:color w:val="000000"/>
          <w:sz w:val="28"/>
        </w:rPr>
        <w:t xml:space="preserve">" </w:t>
      </w:r>
      <w:r>
        <w:rPr>
          <w:rFonts w:ascii="Times New Roman"/>
          <w:b/>
          <w:i w:val="false"/>
          <w:color w:val="000000"/>
          <w:sz w:val="28"/>
        </w:rPr>
        <w:t>бөлімінде</w:t>
      </w:r>
      <w:r>
        <w:rPr>
          <w:rFonts w:ascii="Times New Roman"/>
          <w:b w:val="false"/>
          <w:i w:val="false"/>
          <w:color w:val="000000"/>
          <w:sz w:val="28"/>
        </w:rPr>
        <w:t xml:space="preserve"> </w:t>
      </w:r>
      <w:r>
        <w:rPr>
          <w:rFonts w:ascii="Times New Roman"/>
          <w:b/>
          <w:i w:val="false"/>
          <w:color w:val="000000"/>
          <w:sz w:val="28"/>
        </w:rPr>
        <w:t>орналасқан</w:t>
      </w:r>
    </w:p>
    <w:bookmarkEnd w:id="368"/>
    <w:bookmarkStart w:name="z431" w:id="369"/>
    <w:p>
      <w:pPr>
        <w:spacing w:after="0"/>
        <w:ind w:left="0"/>
        <w:jc w:val="both"/>
      </w:pPr>
      <w:r>
        <w:rPr>
          <w:rFonts w:ascii="Times New Roman"/>
          <w:b w:val="false"/>
          <w:i w:val="false"/>
          <w:color w:val="000000"/>
          <w:sz w:val="28"/>
        </w:rPr>
        <w:t>
      2 ОКЭД – Общий классификатор видов экономической деятельности, размещен на интернет-ресурсе Бюро национальной статистики Агентства по стратегическому планированию и реформам Республики Казахстан www.stat. gov.kz, в разделе "Статистические классификации"</w:t>
      </w:r>
    </w:p>
    <w:bookmarkEnd w:id="369"/>
    <w:p>
      <w:pPr>
        <w:spacing w:after="0"/>
        <w:ind w:left="0"/>
        <w:jc w:val="both"/>
      </w:pPr>
      <w:bookmarkStart w:name="z432" w:id="370"/>
      <w:r>
        <w:rPr>
          <w:rFonts w:ascii="Times New Roman"/>
          <w:b w:val="false"/>
          <w:i w:val="false"/>
          <w:color w:val="000000"/>
          <w:sz w:val="28"/>
        </w:rPr>
        <w:t xml:space="preserve">
      </w:t>
      </w:r>
      <w:r>
        <w:rPr>
          <w:rFonts w:ascii="Times New Roman"/>
          <w:b/>
          <w:i w:val="false"/>
          <w:color w:val="000000"/>
          <w:sz w:val="28"/>
        </w:rPr>
        <w:t>Атауы</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 xml:space="preserve"> (</w:t>
      </w:r>
      <w:r>
        <w:rPr>
          <w:rFonts w:ascii="Times New Roman"/>
          <w:b/>
          <w:i w:val="false"/>
          <w:color w:val="000000"/>
          <w:sz w:val="28"/>
        </w:rPr>
        <w:t>респонденттің</w:t>
      </w:r>
      <w:r>
        <w:rPr>
          <w:rFonts w:ascii="Times New Roman"/>
          <w:b/>
          <w:i w:val="false"/>
          <w:color w:val="000000"/>
          <w:sz w:val="28"/>
        </w:rPr>
        <w:t>)</w:t>
      </w:r>
    </w:p>
    <w:bookmarkEnd w:id="370"/>
    <w:p>
      <w:pPr>
        <w:spacing w:after="0"/>
        <w:ind w:left="0"/>
        <w:jc w:val="both"/>
      </w:pPr>
      <w:r>
        <w:rPr>
          <w:rFonts w:ascii="Times New Roman"/>
          <w:b w:val="false"/>
          <w:i w:val="false"/>
          <w:color w:val="000000"/>
          <w:sz w:val="28"/>
        </w:rPr>
        <w:t>Наименование_________________             Адрес (респондента) __________________________</w:t>
      </w:r>
    </w:p>
    <w:p>
      <w:pPr>
        <w:spacing w:after="0"/>
        <w:ind w:left="0"/>
        <w:jc w:val="both"/>
      </w:pPr>
      <w:bookmarkStart w:name="z433" w:id="371"/>
      <w:r>
        <w:rPr>
          <w:rFonts w:ascii="Times New Roman"/>
          <w:b w:val="false"/>
          <w:i w:val="false"/>
          <w:color w:val="000000"/>
          <w:sz w:val="28"/>
        </w:rPr>
        <w:t xml:space="preserve">
      </w:t>
      </w:r>
      <w:r>
        <w:rPr>
          <w:rFonts w:ascii="Times New Roman"/>
          <w:b/>
          <w:i w:val="false"/>
          <w:color w:val="000000"/>
          <w:sz w:val="28"/>
        </w:rPr>
        <w:t xml:space="preserve">Телефоны </w:t>
      </w:r>
    </w:p>
    <w:bookmarkEnd w:id="371"/>
    <w:p>
      <w:pPr>
        <w:spacing w:after="0"/>
        <w:ind w:left="0"/>
        <w:jc w:val="both"/>
      </w:pPr>
      <w:r>
        <w:rPr>
          <w:rFonts w:ascii="Times New Roman"/>
          <w:b/>
          <w:i w:val="false"/>
          <w:color w:val="000000"/>
          <w:sz w:val="28"/>
        </w:rPr>
        <w:t>(</w:t>
      </w:r>
      <w:r>
        <w:rPr>
          <w:rFonts w:ascii="Times New Roman"/>
          <w:b/>
          <w:i w:val="false"/>
          <w:color w:val="000000"/>
          <w:sz w:val="28"/>
        </w:rPr>
        <w:t>респонденттің</w:t>
      </w:r>
      <w:r>
        <w:rPr>
          <w:rFonts w:ascii="Times New Roman"/>
          <w:b/>
          <w:i w:val="false"/>
          <w:color w:val="000000"/>
          <w:sz w:val="28"/>
        </w:rPr>
        <w:t xml:space="preserve">) </w:t>
      </w:r>
    </w:p>
    <w:p>
      <w:pPr>
        <w:spacing w:after="0"/>
        <w:ind w:left="0"/>
        <w:jc w:val="both"/>
      </w:pPr>
      <w:r>
        <w:rPr>
          <w:rFonts w:ascii="Times New Roman"/>
          <w:b w:val="false"/>
          <w:i w:val="false"/>
          <w:color w:val="000000"/>
          <w:sz w:val="28"/>
        </w:rPr>
        <w:t xml:space="preserve">Телефон </w:t>
      </w:r>
    </w:p>
    <w:p>
      <w:pPr>
        <w:spacing w:after="0"/>
        <w:ind w:left="0"/>
        <w:jc w:val="both"/>
      </w:pPr>
      <w:r>
        <w:rPr>
          <w:rFonts w:ascii="Times New Roman"/>
          <w:b w:val="false"/>
          <w:i w:val="false"/>
          <w:color w:val="000000"/>
          <w:sz w:val="28"/>
        </w:rPr>
        <w:t>(респондента)_________________________________________ 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стационарлық</w:t>
      </w:r>
      <w:r>
        <w:rPr>
          <w:rFonts w:ascii="Times New Roman"/>
          <w:b w:val="false"/>
          <w:i w:val="false"/>
          <w:color w:val="000000"/>
          <w:sz w:val="28"/>
        </w:rPr>
        <w:t xml:space="preserve">                               </w:t>
      </w:r>
      <w:r>
        <w:rPr>
          <w:rFonts w:ascii="Times New Roman"/>
          <w:b/>
          <w:i w:val="false"/>
          <w:color w:val="000000"/>
          <w:sz w:val="28"/>
        </w:rPr>
        <w:t>ұялы</w:t>
      </w:r>
    </w:p>
    <w:p>
      <w:pPr>
        <w:spacing w:after="0"/>
        <w:ind w:left="0"/>
        <w:jc w:val="both"/>
      </w:pPr>
      <w:r>
        <w:rPr>
          <w:rFonts w:ascii="Times New Roman"/>
          <w:b w:val="false"/>
          <w:i w:val="false"/>
          <w:color w:val="000000"/>
          <w:sz w:val="28"/>
        </w:rPr>
        <w:t xml:space="preserve">                   стационарный                                мобильный</w:t>
      </w:r>
    </w:p>
    <w:p>
      <w:pPr>
        <w:spacing w:after="0"/>
        <w:ind w:left="0"/>
        <w:jc w:val="both"/>
      </w:pPr>
      <w:bookmarkStart w:name="z434" w:id="372"/>
      <w:r>
        <w:rPr>
          <w:rFonts w:ascii="Times New Roman"/>
          <w:b w:val="false"/>
          <w:i w:val="false"/>
          <w:color w:val="000000"/>
          <w:sz w:val="28"/>
        </w:rPr>
        <w:t xml:space="preserve">
      </w:t>
      </w:r>
      <w:r>
        <w:rPr>
          <w:rFonts w:ascii="Times New Roman"/>
          <w:b/>
          <w:i w:val="false"/>
          <w:color w:val="000000"/>
          <w:sz w:val="28"/>
        </w:rPr>
        <w:t>Электрондық</w:t>
      </w:r>
      <w:r>
        <w:rPr>
          <w:rFonts w:ascii="Times New Roman"/>
          <w:b w:val="false"/>
          <w:i w:val="false"/>
          <w:color w:val="000000"/>
          <w:sz w:val="28"/>
        </w:rPr>
        <w:t xml:space="preserve"> </w:t>
      </w:r>
      <w:r>
        <w:rPr>
          <w:rFonts w:ascii="Times New Roman"/>
          <w:b/>
          <w:i w:val="false"/>
          <w:color w:val="000000"/>
          <w:sz w:val="28"/>
        </w:rPr>
        <w:t>пошта</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 xml:space="preserve"> (</w:t>
      </w:r>
      <w:r>
        <w:rPr>
          <w:rFonts w:ascii="Times New Roman"/>
          <w:b/>
          <w:i w:val="false"/>
          <w:color w:val="000000"/>
          <w:sz w:val="28"/>
        </w:rPr>
        <w:t>респонденттің</w:t>
      </w:r>
      <w:r>
        <w:rPr>
          <w:rFonts w:ascii="Times New Roman"/>
          <w:b/>
          <w:i w:val="false"/>
          <w:color w:val="000000"/>
          <w:sz w:val="28"/>
        </w:rPr>
        <w:t>)</w:t>
      </w:r>
      <w:r>
        <w:rPr>
          <w:rFonts w:ascii="Times New Roman"/>
          <w:b w:val="false"/>
          <w:i w:val="false"/>
          <w:color w:val="000000"/>
          <w:sz w:val="28"/>
        </w:rPr>
        <w:t xml:space="preserve"> </w:t>
      </w:r>
    </w:p>
    <w:bookmarkEnd w:id="372"/>
    <w:p>
      <w:pPr>
        <w:spacing w:after="0"/>
        <w:ind w:left="0"/>
        <w:jc w:val="both"/>
      </w:pPr>
      <w:r>
        <w:rPr>
          <w:rFonts w:ascii="Times New Roman"/>
          <w:b w:val="false"/>
          <w:i w:val="false"/>
          <w:color w:val="000000"/>
          <w:sz w:val="28"/>
        </w:rPr>
        <w:t xml:space="preserve">Адрес электронной почты (респондента) </w:t>
      </w:r>
    </w:p>
    <w:p>
      <w:pPr>
        <w:spacing w:after="0"/>
        <w:ind w:left="0"/>
        <w:jc w:val="both"/>
      </w:pPr>
      <w:bookmarkStart w:name="z435" w:id="373"/>
      <w:r>
        <w:rPr>
          <w:rFonts w:ascii="Times New Roman"/>
          <w:b w:val="false"/>
          <w:i w:val="false"/>
          <w:color w:val="000000"/>
          <w:sz w:val="28"/>
        </w:rPr>
        <w:t xml:space="preserve">
      </w:t>
      </w:r>
      <w:r>
        <w:rPr>
          <w:rFonts w:ascii="Times New Roman"/>
          <w:b/>
          <w:i w:val="false"/>
          <w:color w:val="000000"/>
          <w:sz w:val="28"/>
        </w:rPr>
        <w:t>Орындаушы</w:t>
      </w:r>
      <w:r>
        <w:rPr>
          <w:rFonts w:ascii="Times New Roman"/>
          <w:b w:val="false"/>
          <w:i w:val="false"/>
          <w:color w:val="000000"/>
          <w:sz w:val="28"/>
        </w:rPr>
        <w:t xml:space="preserve"> </w:t>
      </w:r>
    </w:p>
    <w:bookmarkEnd w:id="373"/>
    <w:p>
      <w:pPr>
        <w:spacing w:after="0"/>
        <w:ind w:left="0"/>
        <w:jc w:val="both"/>
      </w:pPr>
      <w:r>
        <w:rPr>
          <w:rFonts w:ascii="Times New Roman"/>
          <w:b w:val="false"/>
          <w:i w:val="false"/>
          <w:color w:val="000000"/>
          <w:sz w:val="28"/>
        </w:rPr>
        <w:t xml:space="preserve">Исполнитель ________________________________________________ __________________ </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 xml:space="preserve">) </w:t>
      </w:r>
      <w:r>
        <w:rPr>
          <w:rFonts w:ascii="Times New Roman"/>
          <w:b/>
          <w:i w:val="false"/>
          <w:color w:val="000000"/>
          <w:sz w:val="28"/>
        </w:rPr>
        <w:t>қол</w:t>
      </w:r>
      <w:r>
        <w:rPr>
          <w:rFonts w:ascii="Times New Roman"/>
          <w:b/>
          <w:i w:val="false"/>
          <w:color w:val="000000"/>
          <w:sz w:val="28"/>
        </w:rPr>
        <w:t>ы</w:t>
      </w:r>
      <w:r>
        <w:rPr>
          <w:rFonts w:ascii="Times New Roman"/>
          <w:b w:val="false"/>
          <w:i w:val="false"/>
          <w:color w:val="000000"/>
          <w:sz w:val="28"/>
        </w:rPr>
        <w:t xml:space="preserve"> </w:t>
      </w:r>
      <w:r>
        <w:rPr>
          <w:rFonts w:ascii="Times New Roman"/>
          <w:b/>
          <w:i w:val="false"/>
          <w:color w:val="000000"/>
          <w:sz w:val="28"/>
        </w:rPr>
        <w:t>телефоны</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w:t>
      </w:r>
    </w:p>
    <w:p>
      <w:pPr>
        <w:spacing w:after="0"/>
        <w:ind w:left="0"/>
        <w:jc w:val="both"/>
      </w:pPr>
      <w:bookmarkStart w:name="z436" w:id="374"/>
      <w:r>
        <w:rPr>
          <w:rFonts w:ascii="Times New Roman"/>
          <w:b w:val="false"/>
          <w:i w:val="false"/>
          <w:color w:val="000000"/>
          <w:sz w:val="28"/>
        </w:rPr>
        <w:t xml:space="preserve">
      </w:t>
      </w:r>
      <w:r>
        <w:rPr>
          <w:rFonts w:ascii="Times New Roman"/>
          <w:b/>
          <w:i w:val="false"/>
          <w:color w:val="000000"/>
          <w:sz w:val="28"/>
        </w:rPr>
        <w:t xml:space="preserve">Бас бухгалтер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p>
    <w:bookmarkEnd w:id="374"/>
    <w:p>
      <w:pPr>
        <w:spacing w:after="0"/>
        <w:ind w:left="0"/>
        <w:jc w:val="both"/>
      </w:pP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тұлға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Главный бухгалтер или лицо, </w:t>
      </w:r>
    </w:p>
    <w:p>
      <w:pPr>
        <w:spacing w:after="0"/>
        <w:ind w:left="0"/>
        <w:jc w:val="both"/>
      </w:pPr>
      <w:r>
        <w:rPr>
          <w:rFonts w:ascii="Times New Roman"/>
          <w:b w:val="false"/>
          <w:i w:val="false"/>
          <w:color w:val="000000"/>
          <w:sz w:val="28"/>
        </w:rPr>
        <w:t>исполняющее его обязанности ________________________________________ 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 xml:space="preserve">) </w:t>
      </w:r>
      <w:r>
        <w:rPr>
          <w:rFonts w:ascii="Times New Roman"/>
          <w:b w:val="false"/>
          <w:i w:val="false"/>
          <w:color w:val="000000"/>
          <w:sz w:val="28"/>
        </w:rPr>
        <w:t xml:space="preserve">       </w:t>
      </w:r>
      <w:r>
        <w:rPr>
          <w:rFonts w:ascii="Times New Roman"/>
          <w:b/>
          <w:i w:val="false"/>
          <w:color w:val="000000"/>
          <w:sz w:val="28"/>
        </w:rPr>
        <w:t>қолы</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bookmarkStart w:name="z437" w:id="375"/>
      <w:r>
        <w:rPr>
          <w:rFonts w:ascii="Times New Roman"/>
          <w:b w:val="false"/>
          <w:i w:val="false"/>
          <w:color w:val="000000"/>
          <w:sz w:val="28"/>
        </w:rPr>
        <w:t xml:space="preserve">
      </w:t>
      </w:r>
      <w:r>
        <w:rPr>
          <w:rFonts w:ascii="Times New Roman"/>
          <w:b/>
          <w:i w:val="false"/>
          <w:color w:val="000000"/>
          <w:sz w:val="28"/>
        </w:rPr>
        <w:t>Басшы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оның</w:t>
      </w:r>
    </w:p>
    <w:bookmarkEnd w:id="375"/>
    <w:p>
      <w:pPr>
        <w:spacing w:after="0"/>
        <w:ind w:left="0"/>
        <w:jc w:val="both"/>
      </w:pP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тұлға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Руководитель или лицо,</w:t>
      </w:r>
    </w:p>
    <w:p>
      <w:pPr>
        <w:spacing w:after="0"/>
        <w:ind w:left="0"/>
        <w:jc w:val="both"/>
      </w:pPr>
      <w:r>
        <w:rPr>
          <w:rFonts w:ascii="Times New Roman"/>
          <w:b w:val="false"/>
          <w:i w:val="false"/>
          <w:color w:val="000000"/>
          <w:sz w:val="28"/>
        </w:rPr>
        <w:t xml:space="preserve">исполняющее его обязанности _________________________________________ 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w:t>
      </w:r>
    </w:p>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438" w:id="376"/>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376"/>
    <w:bookmarkStart w:name="z439" w:id="377"/>
    <w:p>
      <w:pPr>
        <w:spacing w:after="0"/>
        <w:ind w:left="0"/>
        <w:jc w:val="both"/>
      </w:pPr>
      <w:r>
        <w:rPr>
          <w:rFonts w:ascii="Times New Roman"/>
          <w:b w:val="false"/>
          <w:i w:val="false"/>
          <w:color w:val="000000"/>
          <w:sz w:val="28"/>
        </w:rPr>
        <w:t>
      Примечание:</w:t>
      </w:r>
    </w:p>
    <w:bookmarkEnd w:id="377"/>
    <w:bookmarkStart w:name="z440" w:id="378"/>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статистиканың</w:t>
      </w:r>
      <w:r>
        <w:rPr>
          <w:rFonts w:ascii="Times New Roman"/>
          <w:b w:val="false"/>
          <w:i w:val="false"/>
          <w:color w:val="000000"/>
          <w:sz w:val="28"/>
        </w:rPr>
        <w:t xml:space="preserve"> </w:t>
      </w:r>
      <w:r>
        <w:rPr>
          <w:rFonts w:ascii="Times New Roman"/>
          <w:b/>
          <w:i w:val="false"/>
          <w:color w:val="000000"/>
          <w:sz w:val="28"/>
        </w:rPr>
        <w:t>тиісті</w:t>
      </w:r>
      <w:r>
        <w:rPr>
          <w:rFonts w:ascii="Times New Roman"/>
          <w:b w:val="false"/>
          <w:i w:val="false"/>
          <w:color w:val="000000"/>
          <w:sz w:val="28"/>
        </w:rPr>
        <w:t xml:space="preserve"> </w:t>
      </w:r>
      <w:r>
        <w:rPr>
          <w:rFonts w:ascii="Times New Roman"/>
          <w:b/>
          <w:i w:val="false"/>
          <w:color w:val="000000"/>
          <w:sz w:val="28"/>
        </w:rPr>
        <w:t>органдарына</w:t>
      </w:r>
      <w:r>
        <w:rPr>
          <w:rFonts w:ascii="Times New Roman"/>
          <w:b w:val="false"/>
          <w:i w:val="false"/>
          <w:color w:val="000000"/>
          <w:sz w:val="28"/>
        </w:rPr>
        <w:t xml:space="preserve"> </w:t>
      </w:r>
      <w:r>
        <w:rPr>
          <w:rFonts w:ascii="Times New Roman"/>
          <w:b/>
          <w:i w:val="false"/>
          <w:color w:val="000000"/>
          <w:sz w:val="28"/>
        </w:rPr>
        <w:t>анық</w:t>
      </w:r>
      <w:r>
        <w:rPr>
          <w:rFonts w:ascii="Times New Roman"/>
          <w:b w:val="false"/>
          <w:i w:val="false"/>
          <w:color w:val="000000"/>
          <w:sz w:val="28"/>
        </w:rPr>
        <w:t xml:space="preserve"> </w:t>
      </w:r>
      <w:r>
        <w:rPr>
          <w:rFonts w:ascii="Times New Roman"/>
          <w:b/>
          <w:i w:val="false"/>
          <w:color w:val="000000"/>
          <w:sz w:val="28"/>
        </w:rPr>
        <w:t>емес</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ұсыну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белгіленген</w:t>
      </w:r>
      <w:r>
        <w:rPr>
          <w:rFonts w:ascii="Times New Roman"/>
          <w:b w:val="false"/>
          <w:i w:val="false"/>
          <w:color w:val="000000"/>
          <w:sz w:val="28"/>
        </w:rPr>
        <w:t xml:space="preserve"> </w:t>
      </w:r>
      <w:r>
        <w:rPr>
          <w:rFonts w:ascii="Times New Roman"/>
          <w:b/>
          <w:i w:val="false"/>
          <w:color w:val="000000"/>
          <w:sz w:val="28"/>
        </w:rPr>
        <w:t>мерзімде</w:t>
      </w:r>
      <w:r>
        <w:rPr>
          <w:rFonts w:ascii="Times New Roman"/>
          <w:b w:val="false"/>
          <w:i w:val="false"/>
          <w:color w:val="000000"/>
          <w:sz w:val="28"/>
        </w:rPr>
        <w:t xml:space="preserve"> </w:t>
      </w:r>
      <w:r>
        <w:rPr>
          <w:rFonts w:ascii="Times New Roman"/>
          <w:b/>
          <w:i w:val="false"/>
          <w:color w:val="000000"/>
          <w:sz w:val="28"/>
        </w:rPr>
        <w:t>ұсынбау</w:t>
      </w:r>
      <w:r>
        <w:rPr>
          <w:rFonts w:ascii="Times New Roman"/>
          <w:b/>
          <w:i w:val="false"/>
          <w:color w:val="000000"/>
          <w:sz w:val="28"/>
        </w:rPr>
        <w:t xml:space="preserve"> "</w:t>
      </w:r>
      <w:r>
        <w:rPr>
          <w:rFonts w:ascii="Times New Roman"/>
          <w:b/>
          <w:i w:val="false"/>
          <w:color w:val="000000"/>
          <w:sz w:val="28"/>
        </w:rPr>
        <w:t>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Кодексінің</w:t>
      </w:r>
      <w:r>
        <w:rPr>
          <w:rFonts w:ascii="Times New Roman"/>
          <w:b/>
          <w:i w:val="false"/>
          <w:color w:val="000000"/>
          <w:sz w:val="28"/>
        </w:rPr>
        <w:t xml:space="preserve"> 497-бабында </w:t>
      </w:r>
      <w:r>
        <w:rPr>
          <w:rFonts w:ascii="Times New Roman"/>
          <w:b/>
          <w:i w:val="false"/>
          <w:color w:val="000000"/>
          <w:sz w:val="28"/>
        </w:rPr>
        <w:t>көзделген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бұзушылықтар</w:t>
      </w:r>
      <w:r>
        <w:rPr>
          <w:rFonts w:ascii="Times New Roman"/>
          <w:b w:val="false"/>
          <w:i w:val="false"/>
          <w:color w:val="000000"/>
          <w:sz w:val="28"/>
        </w:rPr>
        <w:t xml:space="preserve"> </w:t>
      </w:r>
      <w:r>
        <w:rPr>
          <w:rFonts w:ascii="Times New Roman"/>
          <w:b/>
          <w:i w:val="false"/>
          <w:color w:val="000000"/>
          <w:sz w:val="28"/>
        </w:rPr>
        <w:t>болып</w:t>
      </w:r>
      <w:r>
        <w:rPr>
          <w:rFonts w:ascii="Times New Roman"/>
          <w:b w:val="false"/>
          <w:i w:val="false"/>
          <w:color w:val="000000"/>
          <w:sz w:val="28"/>
        </w:rPr>
        <w:t xml:space="preserve"> </w:t>
      </w:r>
      <w:r>
        <w:rPr>
          <w:rFonts w:ascii="Times New Roman"/>
          <w:b/>
          <w:i w:val="false"/>
          <w:color w:val="000000"/>
          <w:sz w:val="28"/>
        </w:rPr>
        <w:t>табылады</w:t>
      </w:r>
    </w:p>
    <w:bookmarkEnd w:id="378"/>
    <w:bookmarkStart w:name="z441" w:id="379"/>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3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Руководитель Бюро</w:t>
            </w:r>
            <w:r>
              <w:br/>
            </w:r>
            <w:r>
              <w:rPr>
                <w:rFonts w:ascii="Times New Roman"/>
                <w:b w:val="false"/>
                <w:i w:val="false"/>
                <w:color w:val="000000"/>
                <w:sz w:val="20"/>
              </w:rPr>
              <w:t>национальной статистики</w:t>
            </w:r>
            <w:r>
              <w:br/>
            </w:r>
            <w:r>
              <w:rPr>
                <w:rFonts w:ascii="Times New Roman"/>
                <w:b w:val="false"/>
                <w:i w:val="false"/>
                <w:color w:val="000000"/>
                <w:sz w:val="20"/>
              </w:rPr>
              <w:t>Агентства 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2026 года</w:t>
            </w:r>
            <w:r>
              <w:br/>
            </w:r>
            <w:r>
              <w:rPr>
                <w:rFonts w:ascii="Times New Roman"/>
                <w:b w:val="false"/>
                <w:i w:val="false"/>
                <w:color w:val="000000"/>
                <w:sz w:val="20"/>
              </w:rPr>
              <w:t>№ 27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по статистике Министерства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2020 года</w:t>
            </w:r>
            <w:r>
              <w:br/>
            </w:r>
            <w:r>
              <w:rPr>
                <w:rFonts w:ascii="Times New Roman"/>
                <w:b w:val="false"/>
                <w:i w:val="false"/>
                <w:color w:val="000000"/>
                <w:sz w:val="20"/>
              </w:rPr>
              <w:t>№ 5</w:t>
            </w:r>
          </w:p>
        </w:tc>
      </w:tr>
    </w:tbl>
    <w:bookmarkStart w:name="z444" w:id="380"/>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 "Отчет об объеме оказанных услуг" (индекс 2-услуги, периодичность годовая)</w:t>
      </w:r>
    </w:p>
    <w:bookmarkEnd w:id="380"/>
    <w:bookmarkStart w:name="z445" w:id="381"/>
    <w:p>
      <w:pPr>
        <w:spacing w:after="0"/>
        <w:ind w:left="0"/>
        <w:jc w:val="both"/>
      </w:pPr>
      <w:r>
        <w:rPr>
          <w:rFonts w:ascii="Times New Roman"/>
          <w:b w:val="false"/>
          <w:i w:val="false"/>
          <w:color w:val="000000"/>
          <w:sz w:val="28"/>
        </w:rPr>
        <w:t>
      1. Настоящая Инструкция детализирует заполнение статистической формы общегосударственного статистического наблюдения "Отчет об объеме оказанных услуг" (индекс 2-услуги, периодичность годовая) (далее – статистическая форма).</w:t>
      </w:r>
    </w:p>
    <w:bookmarkEnd w:id="381"/>
    <w:bookmarkStart w:name="z446" w:id="382"/>
    <w:p>
      <w:pPr>
        <w:spacing w:after="0"/>
        <w:ind w:left="0"/>
        <w:jc w:val="both"/>
      </w:pPr>
      <w:r>
        <w:rPr>
          <w:rFonts w:ascii="Times New Roman"/>
          <w:b w:val="false"/>
          <w:i w:val="false"/>
          <w:color w:val="000000"/>
          <w:sz w:val="28"/>
        </w:rPr>
        <w:t>
      2. Данную статистическую форму представляют респонденты с основным видом деятельности в сфере услуг согласно нижеперечисленным кодам Общего классификатора видов экономической деятельности (далее – ОКЭД):</w:t>
      </w:r>
    </w:p>
    <w:bookmarkEnd w:id="382"/>
    <w:bookmarkStart w:name="z447" w:id="383"/>
    <w:p>
      <w:pPr>
        <w:spacing w:after="0"/>
        <w:ind w:left="0"/>
        <w:jc w:val="both"/>
      </w:pPr>
      <w:r>
        <w:rPr>
          <w:rFonts w:ascii="Times New Roman"/>
          <w:b w:val="false"/>
          <w:i w:val="false"/>
          <w:color w:val="000000"/>
          <w:sz w:val="28"/>
        </w:rPr>
        <w:t>
      1) 58 – издательская деятельность;</w:t>
      </w:r>
    </w:p>
    <w:bookmarkEnd w:id="383"/>
    <w:bookmarkStart w:name="z448" w:id="384"/>
    <w:p>
      <w:pPr>
        <w:spacing w:after="0"/>
        <w:ind w:left="0"/>
        <w:jc w:val="both"/>
      </w:pPr>
      <w:r>
        <w:rPr>
          <w:rFonts w:ascii="Times New Roman"/>
          <w:b w:val="false"/>
          <w:i w:val="false"/>
          <w:color w:val="000000"/>
          <w:sz w:val="28"/>
        </w:rPr>
        <w:t>
      2) 59 – производство кино-, видеофильмов и телевизионных программ, деятельность в сфере звукозаписи и издания музыкальных произведений;</w:t>
      </w:r>
    </w:p>
    <w:bookmarkEnd w:id="384"/>
    <w:bookmarkStart w:name="z449" w:id="385"/>
    <w:p>
      <w:pPr>
        <w:spacing w:after="0"/>
        <w:ind w:left="0"/>
        <w:jc w:val="both"/>
      </w:pPr>
      <w:r>
        <w:rPr>
          <w:rFonts w:ascii="Times New Roman"/>
          <w:b w:val="false"/>
          <w:i w:val="false"/>
          <w:color w:val="000000"/>
          <w:sz w:val="28"/>
        </w:rPr>
        <w:t>
      3) 60 – деятельность по созданию программ и телерадиовещание;</w:t>
      </w:r>
    </w:p>
    <w:bookmarkEnd w:id="385"/>
    <w:bookmarkStart w:name="z450" w:id="386"/>
    <w:p>
      <w:pPr>
        <w:spacing w:after="0"/>
        <w:ind w:left="0"/>
        <w:jc w:val="both"/>
      </w:pPr>
      <w:r>
        <w:rPr>
          <w:rFonts w:ascii="Times New Roman"/>
          <w:b w:val="false"/>
          <w:i w:val="false"/>
          <w:color w:val="000000"/>
          <w:sz w:val="28"/>
        </w:rPr>
        <w:t>
      4) 62 – компьютерное программирование, консультационные и другие сопутствующие услуги;</w:t>
      </w:r>
    </w:p>
    <w:bookmarkEnd w:id="386"/>
    <w:bookmarkStart w:name="z451" w:id="387"/>
    <w:p>
      <w:pPr>
        <w:spacing w:after="0"/>
        <w:ind w:left="0"/>
        <w:jc w:val="both"/>
      </w:pPr>
      <w:r>
        <w:rPr>
          <w:rFonts w:ascii="Times New Roman"/>
          <w:b w:val="false"/>
          <w:i w:val="false"/>
          <w:color w:val="000000"/>
          <w:sz w:val="28"/>
        </w:rPr>
        <w:t>
      5) 63 – деятельность в области информационного обслуживания;</w:t>
      </w:r>
    </w:p>
    <w:bookmarkEnd w:id="387"/>
    <w:bookmarkStart w:name="z452" w:id="388"/>
    <w:p>
      <w:pPr>
        <w:spacing w:after="0"/>
        <w:ind w:left="0"/>
        <w:jc w:val="both"/>
      </w:pPr>
      <w:r>
        <w:rPr>
          <w:rFonts w:ascii="Times New Roman"/>
          <w:b w:val="false"/>
          <w:i w:val="false"/>
          <w:color w:val="000000"/>
          <w:sz w:val="28"/>
        </w:rPr>
        <w:t>
      6) 64.20.0 – деятельность холдинговых компаний;</w:t>
      </w:r>
    </w:p>
    <w:bookmarkEnd w:id="388"/>
    <w:bookmarkStart w:name="z453" w:id="389"/>
    <w:p>
      <w:pPr>
        <w:spacing w:after="0"/>
        <w:ind w:left="0"/>
        <w:jc w:val="both"/>
      </w:pPr>
      <w:r>
        <w:rPr>
          <w:rFonts w:ascii="Times New Roman"/>
          <w:b w:val="false"/>
          <w:i w:val="false"/>
          <w:color w:val="000000"/>
          <w:sz w:val="28"/>
        </w:rPr>
        <w:t>
      7) 68 – операции с недвижимым имуществом;</w:t>
      </w:r>
    </w:p>
    <w:bookmarkEnd w:id="389"/>
    <w:bookmarkStart w:name="z454" w:id="390"/>
    <w:p>
      <w:pPr>
        <w:spacing w:after="0"/>
        <w:ind w:left="0"/>
        <w:jc w:val="both"/>
      </w:pPr>
      <w:r>
        <w:rPr>
          <w:rFonts w:ascii="Times New Roman"/>
          <w:b w:val="false"/>
          <w:i w:val="false"/>
          <w:color w:val="000000"/>
          <w:sz w:val="28"/>
        </w:rPr>
        <w:t>
      8) 69 – деятельность в области права и бухгалтерского учета;</w:t>
      </w:r>
    </w:p>
    <w:bookmarkEnd w:id="390"/>
    <w:bookmarkStart w:name="z455" w:id="391"/>
    <w:p>
      <w:pPr>
        <w:spacing w:after="0"/>
        <w:ind w:left="0"/>
        <w:jc w:val="both"/>
      </w:pPr>
      <w:r>
        <w:rPr>
          <w:rFonts w:ascii="Times New Roman"/>
          <w:b w:val="false"/>
          <w:i w:val="false"/>
          <w:color w:val="000000"/>
          <w:sz w:val="28"/>
        </w:rPr>
        <w:t>
      9) 70 – деятельность головных компаний; консультирование по вопросам управления;</w:t>
      </w:r>
    </w:p>
    <w:bookmarkEnd w:id="391"/>
    <w:bookmarkStart w:name="z456" w:id="392"/>
    <w:p>
      <w:pPr>
        <w:spacing w:after="0"/>
        <w:ind w:left="0"/>
        <w:jc w:val="both"/>
      </w:pPr>
      <w:r>
        <w:rPr>
          <w:rFonts w:ascii="Times New Roman"/>
          <w:b w:val="false"/>
          <w:i w:val="false"/>
          <w:color w:val="000000"/>
          <w:sz w:val="28"/>
        </w:rPr>
        <w:t>
      10) 71 – деятельность в области архитектуры, инженерных изысканий, технических испытаний и анализа;</w:t>
      </w:r>
    </w:p>
    <w:bookmarkEnd w:id="392"/>
    <w:bookmarkStart w:name="z457" w:id="393"/>
    <w:p>
      <w:pPr>
        <w:spacing w:after="0"/>
        <w:ind w:left="0"/>
        <w:jc w:val="both"/>
      </w:pPr>
      <w:r>
        <w:rPr>
          <w:rFonts w:ascii="Times New Roman"/>
          <w:b w:val="false"/>
          <w:i w:val="false"/>
          <w:color w:val="000000"/>
          <w:sz w:val="28"/>
        </w:rPr>
        <w:t>
      11) 72 – научные исследования и разработки;</w:t>
      </w:r>
    </w:p>
    <w:bookmarkEnd w:id="393"/>
    <w:bookmarkStart w:name="z458" w:id="394"/>
    <w:p>
      <w:pPr>
        <w:spacing w:after="0"/>
        <w:ind w:left="0"/>
        <w:jc w:val="both"/>
      </w:pPr>
      <w:r>
        <w:rPr>
          <w:rFonts w:ascii="Times New Roman"/>
          <w:b w:val="false"/>
          <w:i w:val="false"/>
          <w:color w:val="000000"/>
          <w:sz w:val="28"/>
        </w:rPr>
        <w:t>
      12) 73 – рекламная деятельность и исследование конъюнктуры рынка;</w:t>
      </w:r>
    </w:p>
    <w:bookmarkEnd w:id="394"/>
    <w:bookmarkStart w:name="z459" w:id="395"/>
    <w:p>
      <w:pPr>
        <w:spacing w:after="0"/>
        <w:ind w:left="0"/>
        <w:jc w:val="both"/>
      </w:pPr>
      <w:r>
        <w:rPr>
          <w:rFonts w:ascii="Times New Roman"/>
          <w:b w:val="false"/>
          <w:i w:val="false"/>
          <w:color w:val="000000"/>
          <w:sz w:val="28"/>
        </w:rPr>
        <w:t>
      13) 74 – прочая профессиональная, научная и техническая деятельность;</w:t>
      </w:r>
    </w:p>
    <w:bookmarkEnd w:id="395"/>
    <w:bookmarkStart w:name="z460" w:id="396"/>
    <w:p>
      <w:pPr>
        <w:spacing w:after="0"/>
        <w:ind w:left="0"/>
        <w:jc w:val="both"/>
      </w:pPr>
      <w:r>
        <w:rPr>
          <w:rFonts w:ascii="Times New Roman"/>
          <w:b w:val="false"/>
          <w:i w:val="false"/>
          <w:color w:val="000000"/>
          <w:sz w:val="28"/>
        </w:rPr>
        <w:t>
      14) 75 – ветеринарная деятельность;</w:t>
      </w:r>
    </w:p>
    <w:bookmarkEnd w:id="396"/>
    <w:bookmarkStart w:name="z461" w:id="397"/>
    <w:p>
      <w:pPr>
        <w:spacing w:after="0"/>
        <w:ind w:left="0"/>
        <w:jc w:val="both"/>
      </w:pPr>
      <w:r>
        <w:rPr>
          <w:rFonts w:ascii="Times New Roman"/>
          <w:b w:val="false"/>
          <w:i w:val="false"/>
          <w:color w:val="000000"/>
          <w:sz w:val="28"/>
        </w:rPr>
        <w:t xml:space="preserve">
      15) 77 – аренда, прокат и лизинг; </w:t>
      </w:r>
    </w:p>
    <w:bookmarkEnd w:id="397"/>
    <w:bookmarkStart w:name="z462" w:id="398"/>
    <w:p>
      <w:pPr>
        <w:spacing w:after="0"/>
        <w:ind w:left="0"/>
        <w:jc w:val="both"/>
      </w:pPr>
      <w:r>
        <w:rPr>
          <w:rFonts w:ascii="Times New Roman"/>
          <w:b w:val="false"/>
          <w:i w:val="false"/>
          <w:color w:val="000000"/>
          <w:sz w:val="28"/>
        </w:rPr>
        <w:t>
      16) 78 – деятельность в области трудоустройства;</w:t>
      </w:r>
    </w:p>
    <w:bookmarkEnd w:id="398"/>
    <w:bookmarkStart w:name="z463" w:id="399"/>
    <w:p>
      <w:pPr>
        <w:spacing w:after="0"/>
        <w:ind w:left="0"/>
        <w:jc w:val="both"/>
      </w:pPr>
      <w:r>
        <w:rPr>
          <w:rFonts w:ascii="Times New Roman"/>
          <w:b w:val="false"/>
          <w:i w:val="false"/>
          <w:color w:val="000000"/>
          <w:sz w:val="28"/>
        </w:rPr>
        <w:t>
      17) 80 – деятельность по обеспечению безопасности и проведению расследований;</w:t>
      </w:r>
    </w:p>
    <w:bookmarkEnd w:id="399"/>
    <w:bookmarkStart w:name="z464" w:id="400"/>
    <w:p>
      <w:pPr>
        <w:spacing w:after="0"/>
        <w:ind w:left="0"/>
        <w:jc w:val="both"/>
      </w:pPr>
      <w:r>
        <w:rPr>
          <w:rFonts w:ascii="Times New Roman"/>
          <w:b w:val="false"/>
          <w:i w:val="false"/>
          <w:color w:val="000000"/>
          <w:sz w:val="28"/>
        </w:rPr>
        <w:t>
      18) 81 – деятельность по обслуживанию зданий и благоустройству территорий;</w:t>
      </w:r>
    </w:p>
    <w:bookmarkEnd w:id="400"/>
    <w:bookmarkStart w:name="z465" w:id="401"/>
    <w:p>
      <w:pPr>
        <w:spacing w:after="0"/>
        <w:ind w:left="0"/>
        <w:jc w:val="both"/>
      </w:pPr>
      <w:r>
        <w:rPr>
          <w:rFonts w:ascii="Times New Roman"/>
          <w:b w:val="false"/>
          <w:i w:val="false"/>
          <w:color w:val="000000"/>
          <w:sz w:val="28"/>
        </w:rPr>
        <w:t>
      19) 82 – деятельность в области офисного административного и вспомогательного обслуживания, направленная на поддержание коммерческой деятельности;</w:t>
      </w:r>
    </w:p>
    <w:bookmarkEnd w:id="401"/>
    <w:bookmarkStart w:name="z466" w:id="402"/>
    <w:p>
      <w:pPr>
        <w:spacing w:after="0"/>
        <w:ind w:left="0"/>
        <w:jc w:val="both"/>
      </w:pPr>
      <w:r>
        <w:rPr>
          <w:rFonts w:ascii="Times New Roman"/>
          <w:b w:val="false"/>
          <w:i w:val="false"/>
          <w:color w:val="000000"/>
          <w:sz w:val="28"/>
        </w:rPr>
        <w:t>
      20) 90 – деятельность в области творчества, искусства и развлечений;</w:t>
      </w:r>
    </w:p>
    <w:bookmarkEnd w:id="402"/>
    <w:bookmarkStart w:name="z467" w:id="403"/>
    <w:p>
      <w:pPr>
        <w:spacing w:after="0"/>
        <w:ind w:left="0"/>
        <w:jc w:val="both"/>
      </w:pPr>
      <w:r>
        <w:rPr>
          <w:rFonts w:ascii="Times New Roman"/>
          <w:b w:val="false"/>
          <w:i w:val="false"/>
          <w:color w:val="000000"/>
          <w:sz w:val="28"/>
        </w:rPr>
        <w:t>
      21) 91 – деятельность библиотек, архивов, музеев и прочая деятельность в области культуры;</w:t>
      </w:r>
    </w:p>
    <w:bookmarkEnd w:id="403"/>
    <w:bookmarkStart w:name="z468" w:id="404"/>
    <w:p>
      <w:pPr>
        <w:spacing w:after="0"/>
        <w:ind w:left="0"/>
        <w:jc w:val="both"/>
      </w:pPr>
      <w:r>
        <w:rPr>
          <w:rFonts w:ascii="Times New Roman"/>
          <w:b w:val="false"/>
          <w:i w:val="false"/>
          <w:color w:val="000000"/>
          <w:sz w:val="28"/>
        </w:rPr>
        <w:t>
      22) 92 – деятельность по организации азартных игр и заключению пари;</w:t>
      </w:r>
    </w:p>
    <w:bookmarkEnd w:id="404"/>
    <w:bookmarkStart w:name="z469" w:id="405"/>
    <w:p>
      <w:pPr>
        <w:spacing w:after="0"/>
        <w:ind w:left="0"/>
        <w:jc w:val="both"/>
      </w:pPr>
      <w:r>
        <w:rPr>
          <w:rFonts w:ascii="Times New Roman"/>
          <w:b w:val="false"/>
          <w:i w:val="false"/>
          <w:color w:val="000000"/>
          <w:sz w:val="28"/>
        </w:rPr>
        <w:t>
      23) 93 – деятельность в области спорта, организации отдыха и развлечений;</w:t>
      </w:r>
    </w:p>
    <w:bookmarkEnd w:id="405"/>
    <w:bookmarkStart w:name="z470" w:id="406"/>
    <w:p>
      <w:pPr>
        <w:spacing w:after="0"/>
        <w:ind w:left="0"/>
        <w:jc w:val="both"/>
      </w:pPr>
      <w:r>
        <w:rPr>
          <w:rFonts w:ascii="Times New Roman"/>
          <w:b w:val="false"/>
          <w:i w:val="false"/>
          <w:color w:val="000000"/>
          <w:sz w:val="28"/>
        </w:rPr>
        <w:t>
      24) 95 – ремонт компьютеров, предметов личного потребления и бытовых товаров;</w:t>
      </w:r>
    </w:p>
    <w:bookmarkEnd w:id="406"/>
    <w:bookmarkStart w:name="z471" w:id="407"/>
    <w:p>
      <w:pPr>
        <w:spacing w:after="0"/>
        <w:ind w:left="0"/>
        <w:jc w:val="both"/>
      </w:pPr>
      <w:r>
        <w:rPr>
          <w:rFonts w:ascii="Times New Roman"/>
          <w:b w:val="false"/>
          <w:i w:val="false"/>
          <w:color w:val="000000"/>
          <w:sz w:val="28"/>
        </w:rPr>
        <w:t>
      25) 96 – предоставление прочих индивидуальных услуг.</w:t>
      </w:r>
    </w:p>
    <w:bookmarkEnd w:id="407"/>
    <w:bookmarkStart w:name="z472" w:id="408"/>
    <w:p>
      <w:pPr>
        <w:spacing w:after="0"/>
        <w:ind w:left="0"/>
        <w:jc w:val="both"/>
      </w:pPr>
      <w:r>
        <w:rPr>
          <w:rFonts w:ascii="Times New Roman"/>
          <w:b w:val="false"/>
          <w:i w:val="false"/>
          <w:color w:val="000000"/>
          <w:sz w:val="28"/>
        </w:rPr>
        <w:t>
      3. Филиалы, представительства и иные обособленные структурные подразделения юридических лиц представляют статистические формы по месту своего нахождения, если им делегированы полномочия по представлению статистических форм. В случае отсутствия полномочий, статистические формы представляют юридические лица в разрезе своих филиалов, представительств и иных обособленных структурных подразделений, с указанием их местонахождения.</w:t>
      </w:r>
    </w:p>
    <w:bookmarkEnd w:id="408"/>
    <w:bookmarkStart w:name="z473" w:id="409"/>
    <w:p>
      <w:pPr>
        <w:spacing w:after="0"/>
        <w:ind w:left="0"/>
        <w:jc w:val="both"/>
      </w:pPr>
      <w:r>
        <w:rPr>
          <w:rFonts w:ascii="Times New Roman"/>
          <w:b w:val="false"/>
          <w:i w:val="false"/>
          <w:color w:val="000000"/>
          <w:sz w:val="28"/>
        </w:rPr>
        <w:t>
      В случае, когда статистической методологией проведения статистического наблюдения предусмотрено представление статистических форм только юридическими лицами или только филиалами, представительствами и иными обособленными структурными подразделениями, статистические формы представляются в органы государственной статистики согласно методологии проведения статистического наблюдения органов государственной статистики.</w:t>
      </w:r>
    </w:p>
    <w:bookmarkEnd w:id="409"/>
    <w:bookmarkStart w:name="z474" w:id="410"/>
    <w:p>
      <w:pPr>
        <w:spacing w:after="0"/>
        <w:ind w:left="0"/>
        <w:jc w:val="both"/>
      </w:pPr>
      <w:r>
        <w:rPr>
          <w:rFonts w:ascii="Times New Roman"/>
          <w:b w:val="false"/>
          <w:i w:val="false"/>
          <w:color w:val="000000"/>
          <w:sz w:val="28"/>
        </w:rPr>
        <w:t>
      4. В разделе 2 показатель "Объем оказанных услуг по основному виду деятельности" представляет собой стоимость оказанных услуг на момент их выполнения, независимо от времени их оплаты (то есть учет объема выполненных услуг ведется по методу начисления).</w:t>
      </w:r>
    </w:p>
    <w:bookmarkEnd w:id="410"/>
    <w:bookmarkStart w:name="z475" w:id="411"/>
    <w:p>
      <w:pPr>
        <w:spacing w:after="0"/>
        <w:ind w:left="0"/>
        <w:jc w:val="both"/>
      </w:pPr>
      <w:r>
        <w:rPr>
          <w:rFonts w:ascii="Times New Roman"/>
          <w:b w:val="false"/>
          <w:i w:val="false"/>
          <w:color w:val="000000"/>
          <w:sz w:val="28"/>
        </w:rPr>
        <w:t>
      Стоимость оказанных услуг учитывается в текущих ценах без налога на добавленную стоимость.</w:t>
      </w:r>
    </w:p>
    <w:bookmarkEnd w:id="411"/>
    <w:bookmarkStart w:name="z476" w:id="412"/>
    <w:p>
      <w:pPr>
        <w:spacing w:after="0"/>
        <w:ind w:left="0"/>
        <w:jc w:val="both"/>
      </w:pPr>
      <w:r>
        <w:rPr>
          <w:rFonts w:ascii="Times New Roman"/>
          <w:b w:val="false"/>
          <w:i w:val="false"/>
          <w:color w:val="000000"/>
          <w:sz w:val="28"/>
        </w:rPr>
        <w:t>
      В объем оказанных услуг включаются доходы от услуг, оплаченных за счет собственных средств населения и средств других категорий потребителей услуг (включает собственные средства предприятий и полученные из государственного бюджета на оплату услуг).</w:t>
      </w:r>
    </w:p>
    <w:bookmarkEnd w:id="412"/>
    <w:bookmarkStart w:name="z477" w:id="413"/>
    <w:p>
      <w:pPr>
        <w:spacing w:after="0"/>
        <w:ind w:left="0"/>
        <w:jc w:val="both"/>
      </w:pPr>
      <w:r>
        <w:rPr>
          <w:rFonts w:ascii="Times New Roman"/>
          <w:b w:val="false"/>
          <w:i w:val="false"/>
          <w:color w:val="000000"/>
          <w:sz w:val="28"/>
        </w:rPr>
        <w:t>
      В объем оказанных услуг включаются все затраты по предоставлению услуг в момент их вхождения в процесс производства, а не по времени их оплаты:</w:t>
      </w:r>
    </w:p>
    <w:bookmarkEnd w:id="413"/>
    <w:bookmarkStart w:name="z478" w:id="414"/>
    <w:p>
      <w:pPr>
        <w:spacing w:after="0"/>
        <w:ind w:left="0"/>
        <w:jc w:val="both"/>
      </w:pPr>
      <w:r>
        <w:rPr>
          <w:rFonts w:ascii="Times New Roman"/>
          <w:b w:val="false"/>
          <w:i w:val="false"/>
          <w:color w:val="000000"/>
          <w:sz w:val="28"/>
        </w:rPr>
        <w:t>
      1) стоимость сырья, основных материалов с учетом транспортно-заготовительных расходов;</w:t>
      </w:r>
    </w:p>
    <w:bookmarkEnd w:id="414"/>
    <w:bookmarkStart w:name="z479" w:id="415"/>
    <w:p>
      <w:pPr>
        <w:spacing w:after="0"/>
        <w:ind w:left="0"/>
        <w:jc w:val="both"/>
      </w:pPr>
      <w:r>
        <w:rPr>
          <w:rFonts w:ascii="Times New Roman"/>
          <w:b w:val="false"/>
          <w:i w:val="false"/>
          <w:color w:val="000000"/>
          <w:sz w:val="28"/>
        </w:rPr>
        <w:t>
      2) стоимость покупных материалов и полуфабрикатов, используемых на производственные и иные нужды (проведение испытания, контроля);</w:t>
      </w:r>
    </w:p>
    <w:bookmarkEnd w:id="415"/>
    <w:bookmarkStart w:name="z480" w:id="416"/>
    <w:p>
      <w:pPr>
        <w:spacing w:after="0"/>
        <w:ind w:left="0"/>
        <w:jc w:val="both"/>
      </w:pPr>
      <w:r>
        <w:rPr>
          <w:rFonts w:ascii="Times New Roman"/>
          <w:b w:val="false"/>
          <w:i w:val="false"/>
          <w:color w:val="000000"/>
          <w:sz w:val="28"/>
        </w:rPr>
        <w:t>
      3) затраты на приобретение топлива, используемое для производства услуг, а также стоимость всех видов покупной энергии (электрической, тепловой, сжатого воздуха);</w:t>
      </w:r>
    </w:p>
    <w:bookmarkEnd w:id="416"/>
    <w:bookmarkStart w:name="z481" w:id="417"/>
    <w:p>
      <w:pPr>
        <w:spacing w:after="0"/>
        <w:ind w:left="0"/>
        <w:jc w:val="both"/>
      </w:pPr>
      <w:r>
        <w:rPr>
          <w:rFonts w:ascii="Times New Roman"/>
          <w:b w:val="false"/>
          <w:i w:val="false"/>
          <w:color w:val="000000"/>
          <w:sz w:val="28"/>
        </w:rPr>
        <w:t>
      4) затраты, связанные с использованием природного сырья (в части платы за древесину, отпускаемой на корню, платы за воду, забираемую из водохозяйственных систем);</w:t>
      </w:r>
    </w:p>
    <w:bookmarkEnd w:id="417"/>
    <w:bookmarkStart w:name="z482" w:id="418"/>
    <w:p>
      <w:pPr>
        <w:spacing w:after="0"/>
        <w:ind w:left="0"/>
        <w:jc w:val="both"/>
      </w:pPr>
      <w:r>
        <w:rPr>
          <w:rFonts w:ascii="Times New Roman"/>
          <w:b w:val="false"/>
          <w:i w:val="false"/>
          <w:color w:val="000000"/>
          <w:sz w:val="28"/>
        </w:rPr>
        <w:t>
      5) стоимость работ и услуг производственного характера, выполненных сторонними субъектами;</w:t>
      </w:r>
    </w:p>
    <w:bookmarkEnd w:id="418"/>
    <w:bookmarkStart w:name="z483" w:id="419"/>
    <w:p>
      <w:pPr>
        <w:spacing w:after="0"/>
        <w:ind w:left="0"/>
        <w:jc w:val="both"/>
      </w:pPr>
      <w:r>
        <w:rPr>
          <w:rFonts w:ascii="Times New Roman"/>
          <w:b w:val="false"/>
          <w:i w:val="false"/>
          <w:color w:val="000000"/>
          <w:sz w:val="28"/>
        </w:rPr>
        <w:t>
      6) начисленная за отчетный период сумма амортизационных отчислений по всем видам основных средств, принадлежащих субъекту на праве собственности, оперативного управления, а также долгосрочно арендуемых основных средств;</w:t>
      </w:r>
    </w:p>
    <w:bookmarkEnd w:id="419"/>
    <w:bookmarkStart w:name="z484" w:id="420"/>
    <w:p>
      <w:pPr>
        <w:spacing w:after="0"/>
        <w:ind w:left="0"/>
        <w:jc w:val="both"/>
      </w:pPr>
      <w:r>
        <w:rPr>
          <w:rFonts w:ascii="Times New Roman"/>
          <w:b w:val="false"/>
          <w:i w:val="false"/>
          <w:color w:val="000000"/>
          <w:sz w:val="28"/>
        </w:rPr>
        <w:t>
      7) расходы на заработную плату;</w:t>
      </w:r>
    </w:p>
    <w:bookmarkEnd w:id="420"/>
    <w:bookmarkStart w:name="z485" w:id="421"/>
    <w:p>
      <w:pPr>
        <w:spacing w:after="0"/>
        <w:ind w:left="0"/>
        <w:jc w:val="both"/>
      </w:pPr>
      <w:r>
        <w:rPr>
          <w:rFonts w:ascii="Times New Roman"/>
          <w:b w:val="false"/>
          <w:i w:val="false"/>
          <w:color w:val="000000"/>
          <w:sz w:val="28"/>
        </w:rPr>
        <w:t>
      8) налоги и другие обязательные платежи в бюджет, командировочные, представительские расходы, благотворительная помощь и прочие расходы;</w:t>
      </w:r>
    </w:p>
    <w:bookmarkEnd w:id="421"/>
    <w:bookmarkStart w:name="z486" w:id="422"/>
    <w:p>
      <w:pPr>
        <w:spacing w:after="0"/>
        <w:ind w:left="0"/>
        <w:jc w:val="both"/>
      </w:pPr>
      <w:r>
        <w:rPr>
          <w:rFonts w:ascii="Times New Roman"/>
          <w:b w:val="false"/>
          <w:i w:val="false"/>
          <w:color w:val="000000"/>
          <w:sz w:val="28"/>
        </w:rPr>
        <w:t>
      9) текущий ремонт, коммунальные услуги.</w:t>
      </w:r>
    </w:p>
    <w:bookmarkEnd w:id="422"/>
    <w:bookmarkStart w:name="z487" w:id="423"/>
    <w:p>
      <w:pPr>
        <w:spacing w:after="0"/>
        <w:ind w:left="0"/>
        <w:jc w:val="both"/>
      </w:pPr>
      <w:r>
        <w:rPr>
          <w:rFonts w:ascii="Times New Roman"/>
          <w:b w:val="false"/>
          <w:i w:val="false"/>
          <w:color w:val="000000"/>
          <w:sz w:val="28"/>
        </w:rPr>
        <w:t>
      В объем оказанных услуг не включаются расходы на строительство или капитальный ремонт зданий и сооружений, модернизацию и ремонт машин и оборудования с целью увеличения срока их эксплуатации и повышения производительности (такие расходы трактуются как валовое накопление основного капитала).</w:t>
      </w:r>
    </w:p>
    <w:bookmarkEnd w:id="423"/>
    <w:bookmarkStart w:name="z488" w:id="424"/>
    <w:p>
      <w:pPr>
        <w:spacing w:after="0"/>
        <w:ind w:left="0"/>
        <w:jc w:val="both"/>
      </w:pPr>
      <w:r>
        <w:rPr>
          <w:rFonts w:ascii="Times New Roman"/>
          <w:b w:val="false"/>
          <w:i w:val="false"/>
          <w:color w:val="000000"/>
          <w:sz w:val="28"/>
        </w:rPr>
        <w:t>
      В объем оказанных услуг по организации азартных игр и заключению пари (СКУ 92) включается разница между ставками и выплатами выигрышей.</w:t>
      </w:r>
    </w:p>
    <w:bookmarkEnd w:id="424"/>
    <w:bookmarkStart w:name="z489" w:id="425"/>
    <w:p>
      <w:pPr>
        <w:spacing w:after="0"/>
        <w:ind w:left="0"/>
        <w:jc w:val="both"/>
      </w:pPr>
      <w:r>
        <w:rPr>
          <w:rFonts w:ascii="Times New Roman"/>
          <w:b w:val="false"/>
          <w:i w:val="false"/>
          <w:color w:val="000000"/>
          <w:sz w:val="28"/>
        </w:rPr>
        <w:t>
      В графе 2 строки 1 раздела 2 указывается объем услуг, оказанных за счет собственных средств населения. В данную строку не включается объем услуг, оказанных населению за счет средств государственного бюджета, данный объем включается в графу 1 строку 1 раздела 2.</w:t>
      </w:r>
    </w:p>
    <w:bookmarkEnd w:id="425"/>
    <w:bookmarkStart w:name="z490" w:id="426"/>
    <w:p>
      <w:pPr>
        <w:spacing w:after="0"/>
        <w:ind w:left="0"/>
        <w:jc w:val="both"/>
      </w:pPr>
      <w:r>
        <w:rPr>
          <w:rFonts w:ascii="Times New Roman"/>
          <w:b w:val="false"/>
          <w:i w:val="false"/>
          <w:color w:val="000000"/>
          <w:sz w:val="28"/>
        </w:rPr>
        <w:t>
      5. В разделе 3 отражаются сведения об объемах произведенной продукции (работ, услуг) по вторичным видам деятельности, исключая данные, отраженные в разделе 2. К вторичному виду деятельности относятся вид деятельности, помимо основного, который осуществляется с целью реализации товаров (услуг) для третьих лиц.</w:t>
      </w:r>
    </w:p>
    <w:bookmarkEnd w:id="426"/>
    <w:bookmarkStart w:name="z491" w:id="427"/>
    <w:p>
      <w:pPr>
        <w:spacing w:after="0"/>
        <w:ind w:left="0"/>
        <w:jc w:val="both"/>
      </w:pPr>
      <w:r>
        <w:rPr>
          <w:rFonts w:ascii="Times New Roman"/>
          <w:b w:val="false"/>
          <w:i w:val="false"/>
          <w:color w:val="000000"/>
          <w:sz w:val="28"/>
        </w:rPr>
        <w:t>
      Перечень услуг по вторичному виду деятельности указывается в соответствии с ОКЭД в разрезе 5-ти знаков.</w:t>
      </w:r>
    </w:p>
    <w:bookmarkEnd w:id="427"/>
    <w:bookmarkStart w:name="z492" w:id="428"/>
    <w:p>
      <w:pPr>
        <w:spacing w:after="0"/>
        <w:ind w:left="0"/>
        <w:jc w:val="both"/>
      </w:pPr>
      <w:r>
        <w:rPr>
          <w:rFonts w:ascii="Times New Roman"/>
          <w:b w:val="false"/>
          <w:i w:val="false"/>
          <w:color w:val="000000"/>
          <w:sz w:val="28"/>
        </w:rPr>
        <w:t xml:space="preserve">
      6. При отсутствии деятельности в отчетный период респондент не позднее даты окончания самого раннего из сроков представления статистических форм за данный отчетный период, указанных в утвержденном Графике представления респондентами первичных статистических данных по общегосударственным статистическим наблюдениям, представляет в соответствующий орган государственной статистики вместо соответствующих статистических форм Уведомление об отсутствии деятельности в электронном виде с использованием электронной цифровой подписи или на бумажном носителе в порядке, установленном Правилами представления респондентами достоверных первичных статистических данных по утвержденным статистическим формам при проведении статистических наблюдений, утвержденных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статистике от 9 июля 2010 года № 173 (зарегистрирован в Реестре государственной регистрации нормативных правовых актов под № 6459).</w:t>
      </w:r>
    </w:p>
    <w:bookmarkEnd w:id="428"/>
    <w:bookmarkStart w:name="z493" w:id="429"/>
    <w:p>
      <w:pPr>
        <w:spacing w:after="0"/>
        <w:ind w:left="0"/>
        <w:jc w:val="both"/>
      </w:pPr>
      <w:r>
        <w:rPr>
          <w:rFonts w:ascii="Times New Roman"/>
          <w:b w:val="false"/>
          <w:i w:val="false"/>
          <w:color w:val="000000"/>
          <w:sz w:val="28"/>
        </w:rPr>
        <w:t>
      7. Представление данной статистической формы осуществляется в электронном виде или на бумажном носителе. Заполнение статистической формы в электронном виде осуществляется через "Кабинет респондента", размещенном на интернет-ресурсе Бюро национальной статистики Агентства по стратегическому планированию и реформам Республики Казахстан (https://cabinet.stat.gov.kz/).</w:t>
      </w:r>
    </w:p>
    <w:bookmarkEnd w:id="429"/>
    <w:bookmarkStart w:name="z494" w:id="430"/>
    <w:p>
      <w:pPr>
        <w:spacing w:after="0"/>
        <w:ind w:left="0"/>
        <w:jc w:val="both"/>
      </w:pPr>
      <w:r>
        <w:rPr>
          <w:rFonts w:ascii="Times New Roman"/>
          <w:b w:val="false"/>
          <w:i w:val="false"/>
          <w:color w:val="000000"/>
          <w:sz w:val="28"/>
        </w:rPr>
        <w:t>
      8. Арифметико-логический контроль:</w:t>
      </w:r>
    </w:p>
    <w:bookmarkEnd w:id="430"/>
    <w:bookmarkStart w:name="z495" w:id="431"/>
    <w:p>
      <w:pPr>
        <w:spacing w:after="0"/>
        <w:ind w:left="0"/>
        <w:jc w:val="both"/>
      </w:pPr>
      <w:r>
        <w:rPr>
          <w:rFonts w:ascii="Times New Roman"/>
          <w:b w:val="false"/>
          <w:i w:val="false"/>
          <w:color w:val="000000"/>
          <w:sz w:val="28"/>
        </w:rPr>
        <w:t>
      1) Раздел 2:</w:t>
      </w:r>
    </w:p>
    <w:bookmarkEnd w:id="431"/>
    <w:bookmarkStart w:name="z496" w:id="432"/>
    <w:p>
      <w:pPr>
        <w:spacing w:after="0"/>
        <w:ind w:left="0"/>
        <w:jc w:val="both"/>
      </w:pPr>
      <w:r>
        <w:rPr>
          <w:rFonts w:ascii="Times New Roman"/>
          <w:b w:val="false"/>
          <w:i w:val="false"/>
          <w:color w:val="000000"/>
          <w:sz w:val="28"/>
        </w:rPr>
        <w:t>
      строка 1=∑ строк по 9-ти знакам СКУ;</w:t>
      </w:r>
    </w:p>
    <w:bookmarkEnd w:id="432"/>
    <w:bookmarkStart w:name="z497" w:id="433"/>
    <w:p>
      <w:pPr>
        <w:spacing w:after="0"/>
        <w:ind w:left="0"/>
        <w:jc w:val="both"/>
      </w:pPr>
      <w:r>
        <w:rPr>
          <w:rFonts w:ascii="Times New Roman"/>
          <w:b w:val="false"/>
          <w:i w:val="false"/>
          <w:color w:val="000000"/>
          <w:sz w:val="28"/>
        </w:rPr>
        <w:t>
      графа 1≥ графы 2 для каждой строки;</w:t>
      </w:r>
    </w:p>
    <w:bookmarkEnd w:id="433"/>
    <w:bookmarkStart w:name="z498" w:id="434"/>
    <w:p>
      <w:pPr>
        <w:spacing w:after="0"/>
        <w:ind w:left="0"/>
        <w:jc w:val="both"/>
      </w:pPr>
      <w:r>
        <w:rPr>
          <w:rFonts w:ascii="Times New Roman"/>
          <w:b w:val="false"/>
          <w:i w:val="false"/>
          <w:color w:val="000000"/>
          <w:sz w:val="28"/>
        </w:rPr>
        <w:t>
      2) Раздел 3:</w:t>
      </w:r>
    </w:p>
    <w:bookmarkEnd w:id="434"/>
    <w:bookmarkStart w:name="z499" w:id="435"/>
    <w:p>
      <w:pPr>
        <w:spacing w:after="0"/>
        <w:ind w:left="0"/>
        <w:jc w:val="both"/>
      </w:pPr>
      <w:r>
        <w:rPr>
          <w:rFonts w:ascii="Times New Roman"/>
          <w:b w:val="false"/>
          <w:i w:val="false"/>
          <w:color w:val="000000"/>
          <w:sz w:val="28"/>
        </w:rPr>
        <w:t>
      cтрока 1=∑ всех строк.</w:t>
      </w:r>
    </w:p>
    <w:bookmarkEnd w:id="4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Руководитель Бюро</w:t>
            </w:r>
            <w:r>
              <w:br/>
            </w:r>
            <w:r>
              <w:rPr>
                <w:rFonts w:ascii="Times New Roman"/>
                <w:b w:val="false"/>
                <w:i w:val="false"/>
                <w:color w:val="000000"/>
                <w:sz w:val="20"/>
              </w:rPr>
              <w:t>национальной статистики</w:t>
            </w:r>
            <w:r>
              <w:br/>
            </w:r>
            <w:r>
              <w:rPr>
                <w:rFonts w:ascii="Times New Roman"/>
                <w:b w:val="false"/>
                <w:i w:val="false"/>
                <w:color w:val="000000"/>
                <w:sz w:val="20"/>
              </w:rPr>
              <w:t>Агентства 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2026 года</w:t>
            </w:r>
            <w:r>
              <w:br/>
            </w:r>
            <w:r>
              <w:rPr>
                <w:rFonts w:ascii="Times New Roman"/>
                <w:b w:val="false"/>
                <w:i w:val="false"/>
                <w:color w:val="000000"/>
                <w:sz w:val="20"/>
              </w:rPr>
              <w:t>№ 27</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436"/>
          <w:p>
            <w:pPr>
              <w:spacing w:after="20"/>
              <w:ind w:left="20"/>
              <w:jc w:val="both"/>
            </w:pPr>
            <w:r>
              <w:rPr>
                <w:rFonts w:ascii="Times New Roman"/>
                <w:b w:val="false"/>
                <w:i w:val="false"/>
                <w:color w:val="000000"/>
                <w:sz w:val="20"/>
              </w:rPr>
              <w:t>
 </w:t>
            </w:r>
          </w:p>
          <w:bookmarkEnd w:id="436"/>
          <w:p>
            <w:pPr>
              <w:spacing w:after="20"/>
              <w:ind w:left="20"/>
              <w:jc w:val="both"/>
            </w:pPr>
          </w:p>
          <w:p>
            <w:pPr>
              <w:spacing w:after="20"/>
              <w:ind w:left="20"/>
              <w:jc w:val="both"/>
            </w:pPr>
            <w:r>
              <w:drawing>
                <wp:inline distT="0" distB="0" distL="0" distR="0">
                  <wp:extent cx="25781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2578100" cy="2286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437"/>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статистика </w:t>
            </w:r>
            <w:r>
              <w:rPr>
                <w:rFonts w:ascii="Times New Roman"/>
                <w:b/>
                <w:i w:val="false"/>
                <w:color w:val="000000"/>
                <w:sz w:val="20"/>
              </w:rPr>
              <w:t>органдары</w:t>
            </w:r>
            <w:r>
              <w:rPr>
                <w:rFonts w:ascii="Times New Roman"/>
                <w:b w:val="false"/>
                <w:i w:val="false"/>
                <w:color w:val="000000"/>
                <w:sz w:val="20"/>
              </w:rPr>
              <w:t xml:space="preserve"> </w:t>
            </w:r>
            <w:r>
              <w:rPr>
                <w:rFonts w:ascii="Times New Roman"/>
                <w:b/>
                <w:i w:val="false"/>
                <w:color w:val="000000"/>
                <w:sz w:val="20"/>
              </w:rPr>
              <w:t>құпиялығына</w:t>
            </w:r>
            <w:r>
              <w:rPr>
                <w:rFonts w:ascii="Times New Roman"/>
                <w:b w:val="false"/>
                <w:i w:val="false"/>
                <w:color w:val="000000"/>
                <w:sz w:val="20"/>
              </w:rPr>
              <w:t xml:space="preserve"> </w:t>
            </w:r>
            <w:r>
              <w:rPr>
                <w:rFonts w:ascii="Times New Roman"/>
                <w:b/>
                <w:i w:val="false"/>
                <w:color w:val="000000"/>
                <w:sz w:val="20"/>
              </w:rPr>
              <w:t>кепілдік</w:t>
            </w:r>
            <w:r>
              <w:rPr>
                <w:rFonts w:ascii="Times New Roman"/>
                <w:b w:val="false"/>
                <w:i w:val="false"/>
                <w:color w:val="000000"/>
                <w:sz w:val="20"/>
              </w:rPr>
              <w:t xml:space="preserve"> </w:t>
            </w:r>
            <w:r>
              <w:rPr>
                <w:rFonts w:ascii="Times New Roman"/>
                <w:b/>
                <w:i w:val="false"/>
                <w:color w:val="000000"/>
                <w:sz w:val="20"/>
              </w:rPr>
              <w:t>береді</w:t>
            </w:r>
          </w:p>
          <w:bookmarkEnd w:id="437"/>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i w:val="false"/>
                <w:color w:val="000000"/>
                <w:sz w:val="20"/>
              </w:rPr>
              <w:t>Жалпымемлекеттік</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байқаудың</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438"/>
          <w:p>
            <w:pPr>
              <w:spacing w:after="20"/>
              <w:ind w:left="20"/>
              <w:jc w:val="both"/>
            </w:pPr>
            <w:r>
              <w:rPr>
                <w:rFonts w:ascii="Times New Roman"/>
                <w:b w:val="false"/>
                <w:i w:val="false"/>
                <w:color w:val="000000"/>
                <w:sz w:val="20"/>
              </w:rPr>
              <w:t>
Приложение 9 к приказу</w:t>
            </w:r>
          </w:p>
          <w:bookmarkEnd w:id="438"/>
          <w:p>
            <w:pPr>
              <w:spacing w:after="20"/>
              <w:ind w:left="20"/>
              <w:jc w:val="both"/>
            </w:pPr>
            <w:r>
              <w:rPr>
                <w:rFonts w:ascii="Times New Roman"/>
                <w:b w:val="false"/>
                <w:i w:val="false"/>
                <w:color w:val="000000"/>
                <w:sz w:val="20"/>
              </w:rPr>
              <w:t>
</w:t>
            </w:r>
            <w:r>
              <w:rPr>
                <w:rFonts w:ascii="Times New Roman"/>
                <w:b w:val="false"/>
                <w:i w:val="false"/>
                <w:color w:val="000000"/>
                <w:sz w:val="20"/>
              </w:rPr>
              <w:t>Председателя Комитета по статистике</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национальной экономики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 от 21 января 2020 года № 5</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p>
          <w:p>
            <w:pPr>
              <w:spacing w:after="20"/>
              <w:ind w:left="20"/>
              <w:jc w:val="both"/>
            </w:pPr>
            <w:r>
              <w:rPr>
                <w:rFonts w:ascii="Times New Roman"/>
                <w:b w:val="false"/>
                <w:i w:val="false"/>
                <w:color w:val="000000"/>
                <w:sz w:val="20"/>
              </w:rPr>
              <w:t>
</w:t>
            </w:r>
            <w:r>
              <w:rPr>
                <w:rFonts w:ascii="Times New Roman"/>
                <w:b/>
                <w:i w:val="false"/>
                <w:color w:val="000000"/>
                <w:sz w:val="20"/>
              </w:rPr>
              <w:t>Ұлттық</w:t>
            </w:r>
            <w:r>
              <w:rPr>
                <w:rFonts w:ascii="Times New Roman"/>
                <w:b/>
                <w:i w:val="false"/>
                <w:color w:val="000000"/>
                <w:sz w:val="20"/>
              </w:rPr>
              <w:t xml:space="preserve"> экономика </w:t>
            </w:r>
            <w:r>
              <w:rPr>
                <w:rFonts w:ascii="Times New Roman"/>
                <w:b/>
                <w:i w:val="false"/>
                <w:color w:val="000000"/>
                <w:sz w:val="20"/>
              </w:rPr>
              <w:t>министрлігінің</w:t>
            </w:r>
            <w:r>
              <w:rPr>
                <w:rFonts w:ascii="Times New Roman"/>
                <w:b/>
                <w:i w:val="false"/>
                <w:color w:val="000000"/>
                <w:sz w:val="20"/>
              </w:rPr>
              <w:t xml:space="preserve"> Статистика </w:t>
            </w:r>
            <w:r>
              <w:rPr>
                <w:rFonts w:ascii="Times New Roman"/>
                <w:b/>
                <w:i w:val="false"/>
                <w:color w:val="000000"/>
                <w:sz w:val="20"/>
              </w:rPr>
              <w:t>комитеті</w:t>
            </w:r>
            <w:r>
              <w:rPr>
                <w:rFonts w:ascii="Times New Roman"/>
                <w:b w:val="false"/>
                <w:i w:val="false"/>
                <w:color w:val="000000"/>
                <w:sz w:val="20"/>
              </w:rPr>
              <w:t xml:space="preserve"> </w:t>
            </w:r>
            <w:r>
              <w:rPr>
                <w:rFonts w:ascii="Times New Roman"/>
                <w:b/>
                <w:i w:val="false"/>
                <w:color w:val="000000"/>
                <w:sz w:val="20"/>
              </w:rPr>
              <w:t>төрағасының</w:t>
            </w:r>
            <w:r>
              <w:rPr>
                <w:rFonts w:ascii="Times New Roman"/>
                <w:b/>
                <w:i w:val="false"/>
                <w:color w:val="000000"/>
                <w:sz w:val="20"/>
              </w:rPr>
              <w:t xml:space="preserve"> 2020 </w:t>
            </w:r>
            <w:r>
              <w:rPr>
                <w:rFonts w:ascii="Times New Roman"/>
                <w:b/>
                <w:i w:val="false"/>
                <w:color w:val="000000"/>
                <w:sz w:val="20"/>
              </w:rPr>
              <w:t>жылғы</w:t>
            </w:r>
            <w:r>
              <w:rPr>
                <w:rFonts w:ascii="Times New Roman"/>
                <w:b/>
                <w:i w:val="false"/>
                <w:color w:val="000000"/>
                <w:sz w:val="20"/>
              </w:rPr>
              <w:t xml:space="preserve"> 21 </w:t>
            </w:r>
            <w:r>
              <w:rPr>
                <w:rFonts w:ascii="Times New Roman"/>
                <w:b/>
                <w:i w:val="false"/>
                <w:color w:val="000000"/>
                <w:sz w:val="20"/>
              </w:rPr>
              <w:t>қаңтардағы</w:t>
            </w:r>
            <w:r>
              <w:rPr>
                <w:rFonts w:ascii="Times New Roman"/>
                <w:b/>
                <w:i w:val="false"/>
                <w:color w:val="000000"/>
                <w:sz w:val="20"/>
              </w:rPr>
              <w:t xml:space="preserve"> № 5 </w:t>
            </w:r>
            <w:r>
              <w:rPr>
                <w:rFonts w:ascii="Times New Roman"/>
                <w:b/>
                <w:i w:val="false"/>
                <w:color w:val="000000"/>
                <w:sz w:val="20"/>
              </w:rPr>
              <w:t>бұйрығына</w:t>
            </w:r>
          </w:p>
          <w:p>
            <w:pPr>
              <w:spacing w:after="20"/>
              <w:ind w:left="20"/>
              <w:jc w:val="both"/>
            </w:pPr>
            <w:r>
              <w:rPr>
                <w:rFonts w:ascii="Times New Roman"/>
                <w:b w:val="false"/>
                <w:i w:val="false"/>
                <w:color w:val="000000"/>
                <w:sz w:val="20"/>
              </w:rPr>
              <w:t>
</w:t>
            </w:r>
            <w:r>
              <w:rPr>
                <w:rFonts w:ascii="Times New Roman"/>
                <w:b/>
                <w:i w:val="false"/>
                <w:color w:val="000000"/>
                <w:sz w:val="20"/>
              </w:rPr>
              <w:t>9-қосымша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439"/>
          <w:p>
            <w:pPr>
              <w:spacing w:after="20"/>
              <w:ind w:left="20"/>
              <w:jc w:val="both"/>
            </w:pPr>
            <w:r>
              <w:rPr>
                <w:rFonts w:ascii="Times New Roman"/>
                <w:b w:val="false"/>
                <w:i w:val="false"/>
                <w:color w:val="000000"/>
                <w:sz w:val="20"/>
              </w:rPr>
              <w:t>
</w:t>
            </w:r>
            <w:r>
              <w:rPr>
                <w:rFonts w:ascii="Times New Roman"/>
                <w:b/>
                <w:i w:val="false"/>
                <w:color w:val="000000"/>
                <w:sz w:val="20"/>
              </w:rPr>
              <w:t>Көрсетілген</w:t>
            </w:r>
            <w:r>
              <w:rPr>
                <w:rFonts w:ascii="Times New Roman"/>
                <w:b/>
                <w:i w:val="false"/>
                <w:color w:val="000000"/>
                <w:sz w:val="20"/>
              </w:rPr>
              <w:t xml:space="preserve"> IT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есеп</w:t>
            </w:r>
          </w:p>
          <w:bookmarkEnd w:id="439"/>
          <w:p>
            <w:pPr>
              <w:spacing w:after="20"/>
              <w:ind w:left="20"/>
              <w:jc w:val="both"/>
            </w:pPr>
            <w:r>
              <w:rPr>
                <w:rFonts w:ascii="Times New Roman"/>
                <w:b w:val="false"/>
                <w:i w:val="false"/>
                <w:color w:val="000000"/>
                <w:sz w:val="20"/>
              </w:rPr>
              <w:t>
Отчет об объеме оказанных IT услуг</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440"/>
          <w:p>
            <w:pPr>
              <w:spacing w:after="20"/>
              <w:ind w:left="20"/>
              <w:jc w:val="both"/>
            </w:pPr>
            <w:r>
              <w:rPr>
                <w:rFonts w:ascii="Times New Roman"/>
                <w:b w:val="false"/>
                <w:i w:val="false"/>
                <w:color w:val="000000"/>
                <w:sz w:val="20"/>
              </w:rPr>
              <w:t>
</w:t>
            </w:r>
            <w:r>
              <w:rPr>
                <w:rFonts w:ascii="Times New Roman"/>
                <w:b/>
                <w:i w:val="false"/>
                <w:color w:val="000000"/>
                <w:sz w:val="20"/>
              </w:rPr>
              <w:t>Индексі</w:t>
            </w:r>
          </w:p>
          <w:bookmarkEnd w:id="440"/>
          <w:p>
            <w:pPr>
              <w:spacing w:after="20"/>
              <w:ind w:left="20"/>
              <w:jc w:val="both"/>
            </w:pPr>
            <w:r>
              <w:rPr>
                <w:rFonts w:ascii="Times New Roman"/>
                <w:b w:val="false"/>
                <w:i w:val="false"/>
                <w:color w:val="000000"/>
                <w:sz w:val="20"/>
              </w:rPr>
              <w:t>
Индекс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441"/>
          <w:p>
            <w:pPr>
              <w:spacing w:after="20"/>
              <w:ind w:left="20"/>
              <w:jc w:val="both"/>
            </w:pPr>
            <w:r>
              <w:rPr>
                <w:rFonts w:ascii="Times New Roman"/>
                <w:b w:val="false"/>
                <w:i w:val="false"/>
                <w:color w:val="000000"/>
                <w:sz w:val="20"/>
              </w:rPr>
              <w:t>
</w:t>
            </w:r>
            <w:r>
              <w:rPr>
                <w:rFonts w:ascii="Times New Roman"/>
                <w:b/>
                <w:i w:val="false"/>
                <w:color w:val="000000"/>
                <w:sz w:val="20"/>
              </w:rPr>
              <w:t xml:space="preserve">2-қызмет </w:t>
            </w:r>
            <w:r>
              <w:rPr>
                <w:rFonts w:ascii="Times New Roman"/>
                <w:b/>
                <w:i w:val="false"/>
                <w:color w:val="000000"/>
                <w:sz w:val="20"/>
              </w:rPr>
              <w:t>көрсету</w:t>
            </w:r>
            <w:r>
              <w:rPr>
                <w:rFonts w:ascii="Times New Roman"/>
                <w:b/>
                <w:i w:val="false"/>
                <w:color w:val="000000"/>
                <w:sz w:val="20"/>
              </w:rPr>
              <w:t xml:space="preserve"> (IT)</w:t>
            </w:r>
          </w:p>
          <w:bookmarkEnd w:id="441"/>
          <w:p>
            <w:pPr>
              <w:spacing w:after="20"/>
              <w:ind w:left="20"/>
              <w:jc w:val="both"/>
            </w:pPr>
            <w:r>
              <w:rPr>
                <w:rFonts w:ascii="Times New Roman"/>
                <w:b w:val="false"/>
                <w:i w:val="false"/>
                <w:color w:val="000000"/>
                <w:sz w:val="20"/>
              </w:rPr>
              <w:t>
2-услуги (IT)</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442"/>
          <w:p>
            <w:pPr>
              <w:spacing w:after="20"/>
              <w:ind w:left="20"/>
              <w:jc w:val="both"/>
            </w:pPr>
            <w:r>
              <w:rPr>
                <w:rFonts w:ascii="Times New Roman"/>
                <w:b w:val="false"/>
                <w:i w:val="false"/>
                <w:color w:val="000000"/>
                <w:sz w:val="20"/>
              </w:rPr>
              <w:t>
</w:t>
            </w:r>
            <w:r>
              <w:rPr>
                <w:rFonts w:ascii="Times New Roman"/>
                <w:b/>
                <w:i w:val="false"/>
                <w:color w:val="000000"/>
                <w:sz w:val="20"/>
              </w:rPr>
              <w:t>жылдық</w:t>
            </w:r>
          </w:p>
          <w:bookmarkEnd w:id="442"/>
          <w:p>
            <w:pPr>
              <w:spacing w:after="20"/>
              <w:ind w:left="20"/>
              <w:jc w:val="both"/>
            </w:pPr>
            <w:r>
              <w:rPr>
                <w:rFonts w:ascii="Times New Roman"/>
                <w:b w:val="false"/>
                <w:i w:val="false"/>
                <w:color w:val="000000"/>
                <w:sz w:val="20"/>
              </w:rPr>
              <w:t>
годовая</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443"/>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w:t>
            </w:r>
          </w:p>
          <w:bookmarkEnd w:id="443"/>
          <w:p>
            <w:pPr>
              <w:spacing w:after="20"/>
              <w:ind w:left="20"/>
              <w:jc w:val="both"/>
            </w:pPr>
            <w:r>
              <w:rPr>
                <w:rFonts w:ascii="Times New Roman"/>
                <w:b w:val="false"/>
                <w:i w:val="false"/>
                <w:color w:val="000000"/>
                <w:sz w:val="20"/>
              </w:rPr>
              <w:t>
отчетный период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444"/>
          <w:p>
            <w:pPr>
              <w:spacing w:after="20"/>
              <w:ind w:left="20"/>
              <w:jc w:val="both"/>
            </w:pPr>
          </w:p>
          <w:bookmarkEnd w:id="444"/>
          <w:p>
            <w:pPr>
              <w:spacing w:after="20"/>
              <w:ind w:left="20"/>
              <w:jc w:val="both"/>
            </w:pPr>
            <w:r>
              <w:drawing>
                <wp:inline distT="0" distB="0" distL="0" distR="0">
                  <wp:extent cx="22098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2209800" cy="711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445"/>
          <w:p>
            <w:pPr>
              <w:spacing w:after="20"/>
              <w:ind w:left="20"/>
              <w:jc w:val="both"/>
            </w:pPr>
            <w:r>
              <w:rPr>
                <w:rFonts w:ascii="Times New Roman"/>
                <w:b w:val="false"/>
                <w:i w:val="false"/>
                <w:color w:val="000000"/>
                <w:sz w:val="20"/>
              </w:rPr>
              <w:t>
</w:t>
            </w:r>
            <w:r>
              <w:rPr>
                <w:rFonts w:ascii="Times New Roman"/>
                <w:b/>
                <w:i w:val="false"/>
                <w:color w:val="000000"/>
                <w:sz w:val="20"/>
              </w:rPr>
              <w:t>жыл</w:t>
            </w:r>
          </w:p>
          <w:bookmarkEnd w:id="445"/>
          <w:p>
            <w:pPr>
              <w:spacing w:after="20"/>
              <w:ind w:left="20"/>
              <w:jc w:val="both"/>
            </w:pPr>
            <w:r>
              <w:rPr>
                <w:rFonts w:ascii="Times New Roman"/>
                <w:b w:val="false"/>
                <w:i w:val="false"/>
                <w:color w:val="000000"/>
                <w:sz w:val="20"/>
              </w:rPr>
              <w:t>
год</w:t>
            </w:r>
          </w:p>
        </w:tc>
      </w:tr>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446"/>
          <w:p>
            <w:pPr>
              <w:spacing w:after="20"/>
              <w:ind w:left="20"/>
              <w:jc w:val="both"/>
            </w:pPr>
            <w:r>
              <w:rPr>
                <w:rFonts w:ascii="Times New Roman"/>
                <w:b w:val="false"/>
                <w:i w:val="false"/>
                <w:color w:val="000000"/>
                <w:sz w:val="20"/>
              </w:rPr>
              <w:t>
 </w:t>
            </w:r>
          </w:p>
          <w:bookmarkEnd w:id="446"/>
          <w:p>
            <w:pPr>
              <w:spacing w:after="20"/>
              <w:ind w:left="20"/>
              <w:jc w:val="both"/>
            </w:pPr>
            <w:r>
              <w:rPr>
                <w:rFonts w:ascii="Times New Roman"/>
                <w:b w:val="false"/>
                <w:i w:val="false"/>
                <w:color w:val="000000"/>
                <w:sz w:val="20"/>
              </w:rPr>
              <w:t>
</w:t>
            </w:r>
            <w:r>
              <w:rPr>
                <w:rFonts w:ascii="Times New Roman"/>
                <w:b/>
                <w:i w:val="false"/>
                <w:color w:val="000000"/>
                <w:sz w:val="20"/>
              </w:rPr>
              <w:t>Қызметкерлердің</w:t>
            </w:r>
            <w:r>
              <w:rPr>
                <w:rFonts w:ascii="Times New Roman"/>
                <w:b w:val="false"/>
                <w:i w:val="false"/>
                <w:color w:val="000000"/>
                <w:sz w:val="20"/>
              </w:rPr>
              <w:t xml:space="preserve"> </w:t>
            </w:r>
            <w:r>
              <w:rPr>
                <w:rFonts w:ascii="Times New Roman"/>
                <w:b/>
                <w:i w:val="false"/>
                <w:color w:val="000000"/>
                <w:sz w:val="20"/>
              </w:rPr>
              <w:t>санына</w:t>
            </w:r>
            <w:r>
              <w:rPr>
                <w:rFonts w:ascii="Times New Roman"/>
                <w:b w:val="false"/>
                <w:i w:val="false"/>
                <w:color w:val="000000"/>
                <w:sz w:val="20"/>
              </w:rPr>
              <w:t xml:space="preserve"> </w:t>
            </w:r>
            <w:r>
              <w:rPr>
                <w:rFonts w:ascii="Times New Roman"/>
                <w:b/>
                <w:i w:val="false"/>
                <w:color w:val="000000"/>
                <w:sz w:val="20"/>
              </w:rPr>
              <w:t>қарамастан</w:t>
            </w:r>
            <w:r>
              <w:rPr>
                <w:rFonts w:ascii="Times New Roman"/>
                <w:b w:val="false"/>
                <w:i w:val="false"/>
                <w:color w:val="000000"/>
                <w:sz w:val="20"/>
              </w:rPr>
              <w:t xml:space="preserve">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түрлерінің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жіктеуішінің</w:t>
            </w:r>
            <w:r>
              <w:rPr>
                <w:rFonts w:ascii="Times New Roman"/>
                <w:b/>
                <w:i w:val="false"/>
                <w:color w:val="000000"/>
                <w:sz w:val="20"/>
              </w:rPr>
              <w:t xml:space="preserve"> 58.2; 62; 63.1 </w:t>
            </w:r>
            <w:r>
              <w:rPr>
                <w:rFonts w:ascii="Times New Roman"/>
                <w:b/>
                <w:i w:val="false"/>
                <w:color w:val="000000"/>
                <w:sz w:val="20"/>
              </w:rPr>
              <w:t>кодтарына</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i w:val="false"/>
                <w:color w:val="000000"/>
                <w:sz w:val="20"/>
              </w:rPr>
              <w:t xml:space="preserve"> IT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саласында</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қайталама</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түрі</w:t>
            </w:r>
            <w:r>
              <w:rPr>
                <w:rFonts w:ascii="Times New Roman"/>
                <w:b/>
                <w:i w:val="false"/>
                <w:color w:val="000000"/>
                <w:sz w:val="20"/>
              </w:rPr>
              <w:t xml:space="preserve"> бар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тұлғалар</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олардың</w:t>
            </w:r>
            <w:r>
              <w:rPr>
                <w:rFonts w:ascii="Times New Roman"/>
                <w:b w:val="false"/>
                <w:i w:val="false"/>
                <w:color w:val="000000"/>
                <w:sz w:val="20"/>
              </w:rPr>
              <w:t xml:space="preserve"> </w:t>
            </w:r>
            <w:r>
              <w:rPr>
                <w:rFonts w:ascii="Times New Roman"/>
                <w:b/>
                <w:i w:val="false"/>
                <w:color w:val="000000"/>
                <w:sz w:val="20"/>
              </w:rPr>
              <w:t>филиалдары</w:t>
            </w:r>
            <w:r>
              <w:rPr>
                <w:rFonts w:ascii="Times New Roman"/>
                <w:b/>
                <w:i w:val="false"/>
                <w:color w:val="000000"/>
                <w:sz w:val="20"/>
              </w:rPr>
              <w:t xml:space="preserve">, </w:t>
            </w:r>
            <w:r>
              <w:rPr>
                <w:rFonts w:ascii="Times New Roman"/>
                <w:b/>
                <w:i w:val="false"/>
                <w:color w:val="000000"/>
                <w:sz w:val="20"/>
              </w:rPr>
              <w:t>өкілдіктері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оқшауланған</w:t>
            </w:r>
            <w:r>
              <w:rPr>
                <w:rFonts w:ascii="Times New Roman"/>
                <w:b w:val="false"/>
                <w:i w:val="false"/>
                <w:color w:val="000000"/>
                <w:sz w:val="20"/>
              </w:rPr>
              <w:t xml:space="preserve"> </w:t>
            </w:r>
            <w:r>
              <w:rPr>
                <w:rFonts w:ascii="Times New Roman"/>
                <w:b/>
                <w:i w:val="false"/>
                <w:color w:val="000000"/>
                <w:sz w:val="20"/>
              </w:rPr>
              <w:t>құрылымдық</w:t>
            </w:r>
            <w:r>
              <w:rPr>
                <w:rFonts w:ascii="Times New Roman"/>
                <w:b w:val="false"/>
                <w:i w:val="false"/>
                <w:color w:val="000000"/>
                <w:sz w:val="20"/>
              </w:rPr>
              <w:t xml:space="preserve"> </w:t>
            </w:r>
            <w:r>
              <w:rPr>
                <w:rFonts w:ascii="Times New Roman"/>
                <w:b/>
                <w:i w:val="false"/>
                <w:color w:val="000000"/>
                <w:sz w:val="20"/>
              </w:rPr>
              <w:t>бөлімшелері</w:t>
            </w:r>
            <w:r>
              <w:rPr>
                <w:rFonts w:ascii="Times New Roman"/>
                <w:b/>
                <w:i w:val="false"/>
                <w:color w:val="000000"/>
                <w:sz w:val="20"/>
              </w:rPr>
              <w:t xml:space="preserve">, </w:t>
            </w:r>
            <w:r>
              <w:rPr>
                <w:rFonts w:ascii="Times New Roman"/>
                <w:b/>
                <w:i w:val="false"/>
                <w:color w:val="000000"/>
                <w:sz w:val="20"/>
              </w:rPr>
              <w:t>сондай-ақ</w:t>
            </w:r>
            <w:r>
              <w:rPr>
                <w:rFonts w:ascii="Times New Roman"/>
                <w:b w:val="false"/>
                <w:i w:val="false"/>
                <w:color w:val="000000"/>
                <w:sz w:val="20"/>
              </w:rPr>
              <w:t xml:space="preserve"> </w:t>
            </w:r>
            <w:r>
              <w:rPr>
                <w:rFonts w:ascii="Times New Roman"/>
                <w:b/>
                <w:i w:val="false"/>
                <w:color w:val="000000"/>
                <w:sz w:val="20"/>
              </w:rPr>
              <w:t>іріктемеге</w:t>
            </w:r>
            <w:r>
              <w:rPr>
                <w:rFonts w:ascii="Times New Roman"/>
                <w:b w:val="false"/>
                <w:i w:val="false"/>
                <w:color w:val="000000"/>
                <w:sz w:val="20"/>
              </w:rPr>
              <w:t xml:space="preserve"> </w:t>
            </w:r>
            <w:r>
              <w:rPr>
                <w:rFonts w:ascii="Times New Roman"/>
                <w:b/>
                <w:i w:val="false"/>
                <w:color w:val="000000"/>
                <w:sz w:val="20"/>
              </w:rPr>
              <w:t>түскен</w:t>
            </w:r>
            <w:r>
              <w:rPr>
                <w:rFonts w:ascii="Times New Roman"/>
                <w:b/>
                <w:i w:val="false"/>
                <w:color w:val="000000"/>
                <w:sz w:val="20"/>
              </w:rPr>
              <w:t xml:space="preserve"> дара </w:t>
            </w:r>
            <w:r>
              <w:rPr>
                <w:rFonts w:ascii="Times New Roman"/>
                <w:b/>
                <w:i w:val="false"/>
                <w:color w:val="000000"/>
                <w:sz w:val="20"/>
              </w:rPr>
              <w:t>кәсіпкерлер</w:t>
            </w:r>
            <w:r>
              <w:rPr>
                <w:rFonts w:ascii="Times New Roman"/>
                <w:b w:val="false"/>
                <w:i w:val="false"/>
                <w:color w:val="000000"/>
                <w:sz w:val="20"/>
              </w:rPr>
              <w:t xml:space="preserve"> </w:t>
            </w:r>
            <w:r>
              <w:rPr>
                <w:rFonts w:ascii="Times New Roman"/>
                <w:b/>
                <w:i w:val="false"/>
                <w:color w:val="000000"/>
                <w:sz w:val="20"/>
              </w:rPr>
              <w:t>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Представляют юридические лица и (или) их филиалы, представительства и иные обособленные структурные подразделения, независимо от численности, а также попавшие в выборку индивидуальные предприниматели с основным и вторичным видом деятельности в сфере IT услуг, согласно кодам Общего классификатора видов экономической деятельности 58.2; 62; 63.1.</w:t>
            </w:r>
          </w:p>
          <w:p>
            <w:pPr>
              <w:spacing w:after="20"/>
              <w:ind w:left="20"/>
              <w:jc w:val="both"/>
            </w:pPr>
            <w:r>
              <w:rPr>
                <w:rFonts w:ascii="Times New Roman"/>
                <w:b w:val="false"/>
                <w:i w:val="false"/>
                <w:color w:val="000000"/>
                <w:sz w:val="20"/>
              </w:rPr>
              <w:t>
</w:t>
            </w:r>
            <w:r>
              <w:rPr>
                <w:rFonts w:ascii="Times New Roman"/>
                <w:b/>
                <w:i w:val="false"/>
                <w:color w:val="000000"/>
                <w:sz w:val="20"/>
              </w:rPr>
              <w:t>Ұсыну</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кезеңнен</w:t>
            </w:r>
            <w:r>
              <w:rPr>
                <w:rFonts w:ascii="Times New Roman"/>
                <w:b w:val="false"/>
                <w:i w:val="false"/>
                <w:color w:val="000000"/>
                <w:sz w:val="20"/>
              </w:rPr>
              <w:t xml:space="preserve"> </w:t>
            </w:r>
            <w:r>
              <w:rPr>
                <w:rFonts w:ascii="Times New Roman"/>
                <w:b/>
                <w:i w:val="false"/>
                <w:color w:val="000000"/>
                <w:sz w:val="20"/>
              </w:rPr>
              <w:t>кейінгі</w:t>
            </w:r>
            <w:r>
              <w:rPr>
                <w:rFonts w:ascii="Times New Roman"/>
                <w:b/>
                <w:i w:val="false"/>
                <w:color w:val="000000"/>
                <w:sz w:val="20"/>
              </w:rPr>
              <w:t xml:space="preserve"> 30 </w:t>
            </w:r>
            <w:r>
              <w:rPr>
                <w:rFonts w:ascii="Times New Roman"/>
                <w:b/>
                <w:i w:val="false"/>
                <w:color w:val="000000"/>
                <w:sz w:val="20"/>
              </w:rPr>
              <w:t>наурызға</w:t>
            </w:r>
            <w:r>
              <w:rPr>
                <w:rFonts w:ascii="Times New Roman"/>
                <w:b/>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алғанда</w:t>
            </w:r>
            <w:r>
              <w:rPr>
                <w:rFonts w:ascii="Times New Roman"/>
                <w:b/>
                <w:i w:val="false"/>
                <w:color w:val="000000"/>
                <w:sz w:val="20"/>
              </w:rPr>
              <w:t xml:space="preserve">) </w:t>
            </w:r>
            <w:r>
              <w:rPr>
                <w:rFonts w:ascii="Times New Roman"/>
                <w:b/>
                <w:i w:val="false"/>
                <w:color w:val="000000"/>
                <w:sz w:val="20"/>
              </w:rPr>
              <w:t>дейін</w:t>
            </w:r>
          </w:p>
          <w:p>
            <w:pPr>
              <w:spacing w:after="20"/>
              <w:ind w:left="20"/>
              <w:jc w:val="both"/>
            </w:pPr>
            <w:r>
              <w:rPr>
                <w:rFonts w:ascii="Times New Roman"/>
                <w:b w:val="false"/>
                <w:i w:val="false"/>
                <w:color w:val="000000"/>
                <w:sz w:val="20"/>
              </w:rPr>
              <w:t>
Срок представления – до 30 марта (включительно) после отчетного периода</w:t>
            </w:r>
          </w:p>
        </w:tc>
      </w:tr>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447"/>
                <w:p>
                  <w:pPr>
                    <w:spacing w:after="20"/>
                    <w:ind w:left="20"/>
                    <w:jc w:val="both"/>
                  </w:pPr>
                  <w:r>
                    <w:rPr>
                      <w:rFonts w:ascii="Times New Roman"/>
                      <w:b w:val="false"/>
                      <w:i w:val="false"/>
                      <w:color w:val="000000"/>
                      <w:sz w:val="20"/>
                    </w:rPr>
                    <w:t>
 </w:t>
                  </w:r>
                </w:p>
                <w:bookmarkEnd w:id="447"/>
                <w:p>
                  <w:pPr>
                    <w:spacing w:after="20"/>
                    <w:ind w:left="20"/>
                    <w:jc w:val="both"/>
                  </w:pPr>
                  <w:r>
                    <w:rPr>
                      <w:rFonts w:ascii="Times New Roman"/>
                      <w:b w:val="false"/>
                      <w:i w:val="false"/>
                      <w:color w:val="000000"/>
                      <w:sz w:val="20"/>
                    </w:rPr>
                    <w:t>
</w:t>
                  </w:r>
                  <w:r>
                    <w:rPr>
                      <w:rFonts w:ascii="Times New Roman"/>
                      <w:b/>
                      <w:i w:val="false"/>
                      <w:color w:val="000000"/>
                      <w:sz w:val="20"/>
                    </w:rPr>
                    <w:t>БСН коды</w:t>
                  </w:r>
                </w:p>
                <w:p>
                  <w:pPr>
                    <w:spacing w:after="20"/>
                    <w:ind w:left="20"/>
                    <w:jc w:val="both"/>
                  </w:pPr>
                  <w:r>
                    <w:rPr>
                      <w:rFonts w:ascii="Times New Roman"/>
                      <w:b w:val="false"/>
                      <w:i w:val="false"/>
                      <w:color w:val="000000"/>
                      <w:sz w:val="20"/>
                    </w:rPr>
                    <w:t>
код 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448"/>
                <w:p>
                  <w:pPr>
                    <w:spacing w:after="20"/>
                    <w:ind w:left="20"/>
                    <w:jc w:val="both"/>
                  </w:pPr>
                  <w:r>
                    <w:rPr>
                      <w:rFonts w:ascii="Times New Roman"/>
                      <w:b w:val="false"/>
                      <w:i w:val="false"/>
                      <w:color w:val="000000"/>
                      <w:sz w:val="20"/>
                    </w:rPr>
                    <w:t>
 </w:t>
                  </w:r>
                </w:p>
                <w:bookmarkEnd w:id="448"/>
                <w:p>
                  <w:pPr>
                    <w:spacing w:after="20"/>
                    <w:ind w:left="20"/>
                    <w:jc w:val="both"/>
                  </w:pPr>
                </w:p>
                <w:p>
                  <w:pPr>
                    <w:spacing w:after="20"/>
                    <w:ind w:left="20"/>
                    <w:jc w:val="both"/>
                  </w:pPr>
                  <w:r>
                    <w:drawing>
                      <wp:inline distT="0" distB="0" distL="0" distR="0">
                        <wp:extent cx="56896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5689600" cy="609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449"/>
                <w:p>
                  <w:pPr>
                    <w:spacing w:after="20"/>
                    <w:ind w:left="20"/>
                    <w:jc w:val="both"/>
                  </w:pPr>
                  <w:r>
                    <w:rPr>
                      <w:rFonts w:ascii="Times New Roman"/>
                      <w:b w:val="false"/>
                      <w:i w:val="false"/>
                      <w:color w:val="000000"/>
                      <w:sz w:val="20"/>
                    </w:rPr>
                    <w:t>
 </w:t>
                  </w:r>
                </w:p>
                <w:bookmarkEnd w:id="449"/>
                <w:p>
                  <w:pPr>
                    <w:spacing w:after="20"/>
                    <w:ind w:left="20"/>
                    <w:jc w:val="both"/>
                  </w:pPr>
                  <w:r>
                    <w:rPr>
                      <w:rFonts w:ascii="Times New Roman"/>
                      <w:b w:val="false"/>
                      <w:i w:val="false"/>
                      <w:color w:val="000000"/>
                      <w:sz w:val="20"/>
                    </w:rPr>
                    <w:t>
</w:t>
                  </w:r>
                  <w:r>
                    <w:rPr>
                      <w:rFonts w:ascii="Times New Roman"/>
                      <w:b/>
                      <w:i w:val="false"/>
                      <w:color w:val="000000"/>
                      <w:sz w:val="20"/>
                    </w:rPr>
                    <w:t>ЖСН коды</w:t>
                  </w:r>
                </w:p>
                <w:p>
                  <w:pPr>
                    <w:spacing w:after="20"/>
                    <w:ind w:left="20"/>
                    <w:jc w:val="both"/>
                  </w:pPr>
                  <w:r>
                    <w:rPr>
                      <w:rFonts w:ascii="Times New Roman"/>
                      <w:b w:val="false"/>
                      <w:i w:val="false"/>
                      <w:color w:val="000000"/>
                      <w:sz w:val="20"/>
                    </w:rPr>
                    <w:t>
код ИИН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450"/>
                <w:p>
                  <w:pPr>
                    <w:spacing w:after="20"/>
                    <w:ind w:left="20"/>
                    <w:jc w:val="both"/>
                  </w:pPr>
                  <w:r>
                    <w:rPr>
                      <w:rFonts w:ascii="Times New Roman"/>
                      <w:b w:val="false"/>
                      <w:i w:val="false"/>
                      <w:color w:val="000000"/>
                      <w:sz w:val="20"/>
                    </w:rPr>
                    <w:t>
 </w:t>
                  </w:r>
                </w:p>
                <w:bookmarkEnd w:id="450"/>
                <w:p>
                  <w:pPr>
                    <w:spacing w:after="20"/>
                    <w:ind w:left="20"/>
                    <w:jc w:val="both"/>
                  </w:pPr>
                </w:p>
                <w:p>
                  <w:pPr>
                    <w:spacing w:after="20"/>
                    <w:ind w:left="20"/>
                    <w:jc w:val="both"/>
                  </w:pPr>
                  <w:r>
                    <w:drawing>
                      <wp:inline distT="0" distB="0" distL="0" distR="0">
                        <wp:extent cx="56896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5689600" cy="609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451"/>
          <w:p>
            <w:pPr>
              <w:spacing w:after="20"/>
              <w:ind w:left="20"/>
              <w:jc w:val="both"/>
            </w:pPr>
            <w:r>
              <w:rPr>
                <w:rFonts w:ascii="Times New Roman"/>
                <w:b w:val="false"/>
                <w:i w:val="false"/>
                <w:color w:val="000000"/>
                <w:sz w:val="20"/>
              </w:rPr>
              <w:t>
1</w:t>
            </w:r>
            <w:r>
              <w:rPr>
                <w:rFonts w:ascii="Times New Roman"/>
                <w:b/>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нақты</w:t>
            </w:r>
            <w:r>
              <w:rPr>
                <w:rFonts w:ascii="Times New Roman"/>
                <w:b w:val="false"/>
                <w:i w:val="false"/>
                <w:color w:val="000000"/>
                <w:sz w:val="20"/>
              </w:rPr>
              <w:t xml:space="preserve"> </w:t>
            </w:r>
            <w:r>
              <w:rPr>
                <w:rFonts w:ascii="Times New Roman"/>
                <w:b/>
                <w:i w:val="false"/>
                <w:color w:val="000000"/>
                <w:sz w:val="20"/>
              </w:rPr>
              <w:t>орнын</w:t>
            </w:r>
            <w:r>
              <w:rPr>
                <w:rFonts w:ascii="Times New Roman"/>
                <w:b w:val="false"/>
                <w:i w:val="false"/>
                <w:color w:val="000000"/>
                <w:sz w:val="20"/>
              </w:rPr>
              <w:t xml:space="preserve"> </w:t>
            </w:r>
            <w:r>
              <w:rPr>
                <w:rFonts w:ascii="Times New Roman"/>
                <w:b/>
                <w:i w:val="false"/>
                <w:color w:val="000000"/>
                <w:sz w:val="20"/>
              </w:rPr>
              <w:t>көрсетіңіз</w:t>
            </w:r>
            <w:r>
              <w:rPr>
                <w:rFonts w:ascii="Times New Roman"/>
                <w:b/>
                <w:i w:val="false"/>
                <w:color w:val="000000"/>
                <w:sz w:val="20"/>
              </w:rPr>
              <w:t xml:space="preserve"> (</w:t>
            </w:r>
            <w:r>
              <w:rPr>
                <w:rFonts w:ascii="Times New Roman"/>
                <w:b/>
                <w:i w:val="false"/>
                <w:color w:val="000000"/>
                <w:sz w:val="20"/>
              </w:rPr>
              <w:t>кәсіпорынның</w:t>
            </w:r>
            <w:r>
              <w:rPr>
                <w:rFonts w:ascii="Times New Roman"/>
                <w:b w:val="false"/>
                <w:i w:val="false"/>
                <w:color w:val="000000"/>
                <w:sz w:val="20"/>
              </w:rPr>
              <w:t xml:space="preserve"> </w:t>
            </w:r>
            <w:r>
              <w:rPr>
                <w:rFonts w:ascii="Times New Roman"/>
                <w:b/>
                <w:i w:val="false"/>
                <w:color w:val="000000"/>
                <w:sz w:val="20"/>
              </w:rPr>
              <w:t>тіркелген</w:t>
            </w:r>
            <w:r>
              <w:rPr>
                <w:rFonts w:ascii="Times New Roman"/>
                <w:b w:val="false"/>
                <w:i w:val="false"/>
                <w:color w:val="000000"/>
                <w:sz w:val="20"/>
              </w:rPr>
              <w:t xml:space="preserve"> </w:t>
            </w:r>
            <w:r>
              <w:rPr>
                <w:rFonts w:ascii="Times New Roman"/>
                <w:b/>
                <w:i w:val="false"/>
                <w:color w:val="000000"/>
                <w:sz w:val="20"/>
              </w:rPr>
              <w:t>жеріне</w:t>
            </w:r>
            <w:r>
              <w:rPr>
                <w:rFonts w:ascii="Times New Roman"/>
                <w:b w:val="false"/>
                <w:i w:val="false"/>
                <w:color w:val="000000"/>
                <w:sz w:val="20"/>
              </w:rPr>
              <w:t xml:space="preserve"> </w:t>
            </w:r>
            <w:r>
              <w:rPr>
                <w:rFonts w:ascii="Times New Roman"/>
                <w:b/>
                <w:i w:val="false"/>
                <w:color w:val="000000"/>
                <w:sz w:val="20"/>
              </w:rPr>
              <w:t>қарамастан</w:t>
            </w:r>
            <w:r>
              <w:rPr>
                <w:rFonts w:ascii="Times New Roman"/>
                <w:b/>
                <w:i w:val="false"/>
                <w:color w:val="000000"/>
                <w:sz w:val="20"/>
              </w:rPr>
              <w:t xml:space="preserve">) </w:t>
            </w:r>
            <w:r>
              <w:rPr>
                <w:rFonts w:ascii="Times New Roman"/>
                <w:b/>
                <w:i w:val="false"/>
                <w:color w:val="000000"/>
                <w:sz w:val="20"/>
              </w:rPr>
              <w:t>өңірді</w:t>
            </w:r>
            <w:r>
              <w:rPr>
                <w:rFonts w:ascii="Times New Roman"/>
                <w:b/>
                <w:i w:val="false"/>
                <w:color w:val="000000"/>
                <w:sz w:val="20"/>
              </w:rPr>
              <w:t xml:space="preserve"> – </w:t>
            </w:r>
            <w:r>
              <w:rPr>
                <w:rFonts w:ascii="Times New Roman"/>
                <w:b/>
                <w:i w:val="false"/>
                <w:color w:val="000000"/>
                <w:sz w:val="20"/>
              </w:rPr>
              <w:t>облыс</w:t>
            </w:r>
            <w:r>
              <w:rPr>
                <w:rFonts w:ascii="Times New Roman"/>
                <w:b/>
                <w:i w:val="false"/>
                <w:color w:val="000000"/>
                <w:sz w:val="20"/>
              </w:rPr>
              <w:t xml:space="preserve">, </w:t>
            </w:r>
            <w:r>
              <w:rPr>
                <w:rFonts w:ascii="Times New Roman"/>
                <w:b/>
                <w:i w:val="false"/>
                <w:color w:val="000000"/>
                <w:sz w:val="20"/>
              </w:rPr>
              <w:t>қала</w:t>
            </w:r>
            <w:r>
              <w:rPr>
                <w:rFonts w:ascii="Times New Roman"/>
                <w:b/>
                <w:i w:val="false"/>
                <w:color w:val="000000"/>
                <w:sz w:val="20"/>
              </w:rPr>
              <w:t xml:space="preserve">, </w:t>
            </w:r>
            <w:r>
              <w:rPr>
                <w:rFonts w:ascii="Times New Roman"/>
                <w:b/>
                <w:i w:val="false"/>
                <w:color w:val="000000"/>
                <w:sz w:val="20"/>
              </w:rPr>
              <w:t>аудан</w:t>
            </w:r>
          </w:p>
          <w:bookmarkEnd w:id="451"/>
          <w:p>
            <w:pPr>
              <w:spacing w:after="20"/>
              <w:ind w:left="20"/>
              <w:jc w:val="both"/>
            </w:pPr>
            <w:r>
              <w:rPr>
                <w:rFonts w:ascii="Times New Roman"/>
                <w:b w:val="false"/>
                <w:i w:val="false"/>
                <w:color w:val="000000"/>
                <w:sz w:val="20"/>
              </w:rPr>
              <w:t>
Укажите фактическое место оказания услуг (независимо от места регистрации предприятия) – область, город, район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452"/>
          <w:p>
            <w:pPr>
              <w:spacing w:after="20"/>
              <w:ind w:left="20"/>
              <w:jc w:val="both"/>
            </w:pPr>
          </w:p>
          <w:bookmarkEnd w:id="452"/>
          <w:p>
            <w:pPr>
              <w:spacing w:after="20"/>
              <w:ind w:left="20"/>
              <w:jc w:val="both"/>
            </w:pPr>
            <w:r>
              <w:drawing>
                <wp:inline distT="0" distB="0" distL="0" distR="0">
                  <wp:extent cx="36957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3695700" cy="609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453"/>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Əкімшілік-аумақтық</w:t>
            </w:r>
            <w:r>
              <w:rPr>
                <w:rFonts w:ascii="Times New Roman"/>
                <w:b w:val="false"/>
                <w:i w:val="false"/>
                <w:color w:val="000000"/>
                <w:sz w:val="20"/>
              </w:rPr>
              <w:t xml:space="preserve"> </w:t>
            </w:r>
            <w:r>
              <w:rPr>
                <w:rFonts w:ascii="Times New Roman"/>
                <w:b/>
                <w:i w:val="false"/>
                <w:color w:val="000000"/>
                <w:sz w:val="20"/>
              </w:rPr>
              <w:t>объектілер</w:t>
            </w:r>
            <w:r>
              <w:rPr>
                <w:rFonts w:ascii="Times New Roman"/>
                <w:b w:val="false"/>
                <w:i w:val="false"/>
                <w:color w:val="000000"/>
                <w:sz w:val="20"/>
              </w:rPr>
              <w:t xml:space="preserve"> </w:t>
            </w:r>
            <w:r>
              <w:rPr>
                <w:rFonts w:ascii="Times New Roman"/>
                <w:b/>
                <w:i w:val="false"/>
                <w:color w:val="000000"/>
                <w:sz w:val="20"/>
              </w:rPr>
              <w:t>жіктеуішіне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аумақ</w:t>
            </w:r>
            <w:r>
              <w:rPr>
                <w:rFonts w:ascii="Times New Roman"/>
                <w:b/>
                <w:i w:val="false"/>
                <w:color w:val="000000"/>
                <w:sz w:val="20"/>
              </w:rPr>
              <w:t xml:space="preserve"> коды (ƏАОЖ) (</w:t>
            </w:r>
            <w:r>
              <w:rPr>
                <w:rFonts w:ascii="Times New Roman"/>
                <w:b/>
                <w:i w:val="false"/>
                <w:color w:val="000000"/>
                <w:sz w:val="20"/>
              </w:rPr>
              <w:t>респондентстатистикалық</w:t>
            </w:r>
            <w:r>
              <w:rPr>
                <w:rFonts w:ascii="Times New Roman"/>
                <w:b w:val="false"/>
                <w:i w:val="false"/>
                <w:color w:val="000000"/>
                <w:sz w:val="20"/>
              </w:rPr>
              <w:t xml:space="preserve"> </w:t>
            </w:r>
            <w:r>
              <w:rPr>
                <w:rFonts w:ascii="Times New Roman"/>
                <w:b/>
                <w:i w:val="false"/>
                <w:color w:val="000000"/>
                <w:sz w:val="20"/>
              </w:rPr>
              <w:t>нысанды</w:t>
            </w:r>
            <w:r>
              <w:rPr>
                <w:rFonts w:ascii="Times New Roman"/>
                <w:b w:val="false"/>
                <w:i w:val="false"/>
                <w:color w:val="000000"/>
                <w:sz w:val="20"/>
              </w:rPr>
              <w:t xml:space="preserve"> </w:t>
            </w:r>
            <w:r>
              <w:rPr>
                <w:rFonts w:ascii="Times New Roman"/>
                <w:b/>
                <w:i w:val="false"/>
                <w:color w:val="000000"/>
                <w:sz w:val="20"/>
              </w:rPr>
              <w:t>қағаз</w:t>
            </w:r>
            <w:r>
              <w:rPr>
                <w:rFonts w:ascii="Times New Roman"/>
                <w:b w:val="false"/>
                <w:i w:val="false"/>
                <w:color w:val="000000"/>
                <w:sz w:val="20"/>
              </w:rPr>
              <w:t xml:space="preserve"> </w:t>
            </w:r>
            <w:r>
              <w:rPr>
                <w:rFonts w:ascii="Times New Roman"/>
                <w:b/>
                <w:i w:val="false"/>
                <w:color w:val="000000"/>
                <w:sz w:val="20"/>
              </w:rPr>
              <w:t>жеткізгіште</w:t>
            </w:r>
            <w:r>
              <w:rPr>
                <w:rFonts w:ascii="Times New Roman"/>
                <w:b w:val="false"/>
                <w:i w:val="false"/>
                <w:color w:val="000000"/>
                <w:sz w:val="20"/>
              </w:rPr>
              <w:t xml:space="preserve"> </w:t>
            </w:r>
            <w:r>
              <w:rPr>
                <w:rFonts w:ascii="Times New Roman"/>
                <w:b/>
                <w:i w:val="false"/>
                <w:color w:val="000000"/>
                <w:sz w:val="20"/>
              </w:rPr>
              <w:t>ұсынған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val="false"/>
                <w:i w:val="false"/>
                <w:color w:val="000000"/>
                <w:sz w:val="20"/>
              </w:rPr>
              <w:t xml:space="preserve"> </w:t>
            </w:r>
            <w:r>
              <w:rPr>
                <w:rFonts w:ascii="Times New Roman"/>
                <w:b/>
                <w:i w:val="false"/>
                <w:color w:val="000000"/>
                <w:sz w:val="20"/>
              </w:rPr>
              <w:t>аумақтық</w:t>
            </w:r>
            <w:r>
              <w:rPr>
                <w:rFonts w:ascii="Times New Roman"/>
                <w:b/>
                <w:i w:val="false"/>
                <w:color w:val="000000"/>
                <w:sz w:val="20"/>
              </w:rPr>
              <w:t xml:space="preserve"> статистика </w:t>
            </w:r>
            <w:r>
              <w:rPr>
                <w:rFonts w:ascii="Times New Roman"/>
                <w:b/>
                <w:i w:val="false"/>
                <w:color w:val="000000"/>
                <w:sz w:val="20"/>
              </w:rPr>
              <w:t>бөлімшесінің</w:t>
            </w:r>
            <w:r>
              <w:rPr>
                <w:rFonts w:ascii="Times New Roman"/>
                <w:b w:val="false"/>
                <w:i w:val="false"/>
                <w:color w:val="000000"/>
                <w:sz w:val="20"/>
              </w:rPr>
              <w:t xml:space="preserve"> </w:t>
            </w:r>
            <w:r>
              <w:rPr>
                <w:rFonts w:ascii="Times New Roman"/>
                <w:b/>
                <w:i w:val="false"/>
                <w:color w:val="000000"/>
                <w:sz w:val="20"/>
              </w:rPr>
              <w:t>тиісті</w:t>
            </w:r>
            <w:r>
              <w:rPr>
                <w:rFonts w:ascii="Times New Roman"/>
                <w:b w:val="false"/>
                <w:i w:val="false"/>
                <w:color w:val="000000"/>
                <w:sz w:val="20"/>
              </w:rPr>
              <w:t xml:space="preserve"> </w:t>
            </w:r>
            <w:r>
              <w:rPr>
                <w:rFonts w:ascii="Times New Roman"/>
                <w:b/>
                <w:i w:val="false"/>
                <w:color w:val="000000"/>
                <w:sz w:val="20"/>
              </w:rPr>
              <w:t>қызметкері</w:t>
            </w:r>
            <w:r>
              <w:rPr>
                <w:rFonts w:ascii="Times New Roman"/>
                <w:b w:val="false"/>
                <w:i w:val="false"/>
                <w:color w:val="000000"/>
                <w:sz w:val="20"/>
              </w:rPr>
              <w:t xml:space="preserve"> </w:t>
            </w:r>
            <w:r>
              <w:rPr>
                <w:rFonts w:ascii="Times New Roman"/>
                <w:b/>
                <w:i w:val="false"/>
                <w:color w:val="000000"/>
                <w:sz w:val="20"/>
              </w:rPr>
              <w:t>толтырады</w:t>
            </w:r>
            <w:r>
              <w:rPr>
                <w:rFonts w:ascii="Times New Roman"/>
                <w:b/>
                <w:i w:val="false"/>
                <w:color w:val="000000"/>
                <w:sz w:val="20"/>
              </w:rPr>
              <w:t>)</w:t>
            </w:r>
          </w:p>
          <w:bookmarkEnd w:id="453"/>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 (заполняется соответствующим работни-ком территориального подразделения статистики при пред-ставлении респондентом ста-тистической формы на бумаж-ном носителе)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454"/>
          <w:p>
            <w:pPr>
              <w:spacing w:after="20"/>
              <w:ind w:left="20"/>
              <w:jc w:val="both"/>
            </w:pPr>
            <w:r>
              <w:rPr>
                <w:rFonts w:ascii="Times New Roman"/>
                <w:b w:val="false"/>
                <w:i w:val="false"/>
                <w:color w:val="000000"/>
                <w:sz w:val="20"/>
              </w:rPr>
              <w:t>
 </w:t>
            </w:r>
          </w:p>
          <w:bookmarkEnd w:id="454"/>
          <w:p>
            <w:pPr>
              <w:spacing w:after="20"/>
              <w:ind w:left="20"/>
              <w:jc w:val="both"/>
            </w:pPr>
          </w:p>
          <w:p>
            <w:pPr>
              <w:spacing w:after="20"/>
              <w:ind w:left="20"/>
              <w:jc w:val="both"/>
            </w:pPr>
            <w:r>
              <w:drawing>
                <wp:inline distT="0" distB="0" distL="0" distR="0">
                  <wp:extent cx="57912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5791200" cy="711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455"/>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Резиденттерге</w:t>
            </w:r>
            <w:r>
              <w:rPr>
                <w:rFonts w:ascii="Times New Roman"/>
                <w:b w:val="false"/>
                <w:i w:val="false"/>
                <w:color w:val="000000"/>
                <w:sz w:val="20"/>
              </w:rPr>
              <w:t xml:space="preserve"> </w:t>
            </w:r>
            <w:r>
              <w:rPr>
                <w:rFonts w:ascii="Times New Roman"/>
                <w:b/>
                <w:i w:val="false"/>
                <w:color w:val="000000"/>
                <w:sz w:val="20"/>
              </w:rPr>
              <w:t>көрсетілген</w:t>
            </w:r>
            <w:r>
              <w:rPr>
                <w:rFonts w:ascii="Times New Roman"/>
                <w:b/>
                <w:i w:val="false"/>
                <w:color w:val="000000"/>
                <w:sz w:val="20"/>
              </w:rPr>
              <w:t xml:space="preserve"> IT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ақпаратты</w:t>
            </w:r>
            <w:r>
              <w:rPr>
                <w:rFonts w:ascii="Times New Roman"/>
                <w:b w:val="false"/>
                <w:i w:val="false"/>
                <w:color w:val="000000"/>
                <w:sz w:val="20"/>
              </w:rPr>
              <w:t xml:space="preserve"> </w:t>
            </w:r>
            <w:r>
              <w:rPr>
                <w:rFonts w:ascii="Times New Roman"/>
                <w:b/>
                <w:i w:val="false"/>
                <w:color w:val="000000"/>
                <w:sz w:val="20"/>
              </w:rPr>
              <w:t>көрсетіңіз</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bookmarkEnd w:id="455"/>
          <w:p>
            <w:pPr>
              <w:spacing w:after="20"/>
              <w:ind w:left="20"/>
              <w:jc w:val="both"/>
            </w:pPr>
            <w:r>
              <w:rPr>
                <w:rFonts w:ascii="Times New Roman"/>
                <w:b w:val="false"/>
                <w:i w:val="false"/>
                <w:color w:val="000000"/>
                <w:sz w:val="20"/>
              </w:rPr>
              <w:t>
Укажите информацию об объ-еме оказанных IT услуг резидентам, тысяч теңге</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456"/>
          <w:p>
            <w:pPr>
              <w:spacing w:after="20"/>
              <w:ind w:left="20"/>
              <w:jc w:val="both"/>
            </w:pPr>
            <w:r>
              <w:rPr>
                <w:rFonts w:ascii="Times New Roman"/>
                <w:b w:val="false"/>
                <w:i w:val="false"/>
                <w:color w:val="000000"/>
                <w:sz w:val="20"/>
              </w:rPr>
              <w:t>
</w:t>
            </w:r>
            <w:r>
              <w:rPr>
                <w:rFonts w:ascii="Times New Roman"/>
                <w:b/>
                <w:i w:val="false"/>
                <w:color w:val="000000"/>
                <w:sz w:val="20"/>
              </w:rPr>
              <w:t>Жол</w:t>
            </w:r>
          </w:p>
          <w:bookmarkEnd w:id="456"/>
          <w:p>
            <w:pPr>
              <w:spacing w:after="20"/>
              <w:ind w:left="20"/>
              <w:jc w:val="both"/>
            </w:pPr>
            <w:r>
              <w:rPr>
                <w:rFonts w:ascii="Times New Roman"/>
                <w:b w:val="false"/>
                <w:i w:val="false"/>
                <w:color w:val="000000"/>
                <w:sz w:val="20"/>
              </w:rPr>
              <w:t>
</w:t>
            </w:r>
            <w:r>
              <w:rPr>
                <w:rFonts w:ascii="Times New Roman"/>
                <w:b/>
                <w:i w:val="false"/>
                <w:color w:val="000000"/>
                <w:sz w:val="20"/>
              </w:rPr>
              <w:t>коды</w:t>
            </w:r>
          </w:p>
          <w:p>
            <w:pPr>
              <w:spacing w:after="20"/>
              <w:ind w:left="20"/>
              <w:jc w:val="both"/>
            </w:pPr>
            <w:r>
              <w:rPr>
                <w:rFonts w:ascii="Times New Roman"/>
                <w:b w:val="false"/>
                <w:i w:val="false"/>
                <w:color w:val="000000"/>
                <w:sz w:val="20"/>
              </w:rPr>
              <w:t>
Код строки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457"/>
          <w:p>
            <w:pPr>
              <w:spacing w:after="20"/>
              <w:ind w:left="20"/>
              <w:jc w:val="both"/>
            </w:pPr>
            <w:r>
              <w:rPr>
                <w:rFonts w:ascii="Times New Roman"/>
                <w:b w:val="false"/>
                <w:i w:val="false"/>
                <w:color w:val="000000"/>
                <w:sz w:val="20"/>
              </w:rPr>
              <w:t>
</w:t>
            </w:r>
            <w:r>
              <w:rPr>
                <w:rFonts w:ascii="Times New Roman"/>
                <w:b/>
                <w:i w:val="false"/>
                <w:color w:val="000000"/>
                <w:sz w:val="20"/>
              </w:rPr>
              <w:t xml:space="preserve">ЭҚЖЖ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түрлеріні</w:t>
            </w:r>
            <w:r>
              <w:rPr>
                <w:rFonts w:ascii="Times New Roman"/>
                <w:b/>
                <w:i w:val="false"/>
                <w:color w:val="000000"/>
                <w:sz w:val="20"/>
              </w:rPr>
              <w:t>ң</w:t>
            </w:r>
            <w:r>
              <w:rPr>
                <w:rFonts w:ascii="Times New Roman"/>
                <w:b w:val="false"/>
                <w:i w:val="false"/>
                <w:color w:val="000000"/>
                <w:sz w:val="20"/>
              </w:rPr>
              <w:t xml:space="preserve"> </w:t>
            </w:r>
            <w:r>
              <w:rPr>
                <w:rFonts w:ascii="Times New Roman"/>
                <w:b/>
                <w:i w:val="false"/>
                <w:color w:val="000000"/>
                <w:sz w:val="20"/>
              </w:rPr>
              <w:t>атауы</w:t>
            </w:r>
          </w:p>
          <w:bookmarkEnd w:id="457"/>
          <w:p>
            <w:pPr>
              <w:spacing w:after="20"/>
              <w:ind w:left="20"/>
              <w:jc w:val="both"/>
            </w:pPr>
            <w:r>
              <w:rPr>
                <w:rFonts w:ascii="Times New Roman"/>
                <w:b w:val="false"/>
                <w:i w:val="false"/>
                <w:color w:val="000000"/>
                <w:sz w:val="20"/>
              </w:rPr>
              <w:t>
Наименова-ние видов услуги по ОКЭД</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458"/>
          <w:p>
            <w:pPr>
              <w:spacing w:after="20"/>
              <w:ind w:left="20"/>
              <w:jc w:val="both"/>
            </w:pPr>
            <w:r>
              <w:rPr>
                <w:rFonts w:ascii="Times New Roman"/>
                <w:b w:val="false"/>
                <w:i w:val="false"/>
                <w:color w:val="000000"/>
                <w:sz w:val="20"/>
              </w:rPr>
              <w:t>
</w:t>
            </w:r>
            <w:r>
              <w:rPr>
                <w:rFonts w:ascii="Times New Roman"/>
                <w:b/>
                <w:i w:val="false"/>
                <w:color w:val="000000"/>
                <w:sz w:val="20"/>
              </w:rPr>
              <w:t>ЭҚЖЖ</w:t>
            </w:r>
          </w:p>
          <w:bookmarkEnd w:id="458"/>
          <w:p>
            <w:pPr>
              <w:spacing w:after="20"/>
              <w:ind w:left="20"/>
              <w:jc w:val="both"/>
            </w:pPr>
            <w:r>
              <w:rPr>
                <w:rFonts w:ascii="Times New Roman"/>
                <w:b w:val="false"/>
                <w:i w:val="false"/>
                <w:color w:val="000000"/>
                <w:sz w:val="20"/>
              </w:rPr>
              <w:t>
</w:t>
            </w:r>
            <w:r>
              <w:rPr>
                <w:rFonts w:ascii="Times New Roman"/>
                <w:b/>
                <w:i w:val="false"/>
                <w:color w:val="000000"/>
                <w:sz w:val="20"/>
              </w:rPr>
              <w:t>1</w:t>
            </w:r>
            <w:r>
              <w:rPr>
                <w:rFonts w:ascii="Times New Roman"/>
                <w:b/>
                <w:i w:val="false"/>
                <w:color w:val="000000"/>
                <w:sz w:val="20"/>
              </w:rPr>
              <w:t xml:space="preserve"> коды</w:t>
            </w:r>
          </w:p>
          <w:p>
            <w:pPr>
              <w:spacing w:after="20"/>
              <w:ind w:left="20"/>
              <w:jc w:val="both"/>
            </w:pPr>
            <w:r>
              <w:rPr>
                <w:rFonts w:ascii="Times New Roman"/>
                <w:b w:val="false"/>
                <w:i w:val="false"/>
                <w:color w:val="000000"/>
                <w:sz w:val="20"/>
              </w:rPr>
              <w:t>
Код ОКЭД1</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459"/>
          <w:p>
            <w:pPr>
              <w:spacing w:after="20"/>
              <w:ind w:left="20"/>
              <w:jc w:val="both"/>
            </w:pPr>
            <w:r>
              <w:rPr>
                <w:rFonts w:ascii="Times New Roman"/>
                <w:b w:val="false"/>
                <w:i w:val="false"/>
                <w:color w:val="000000"/>
                <w:sz w:val="20"/>
              </w:rPr>
              <w:t>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val="false"/>
                <w:i w:val="false"/>
                <w:color w:val="000000"/>
                <w:sz w:val="20"/>
              </w:rPr>
              <w:t xml:space="preserve"> </w:t>
            </w:r>
            <w:r>
              <w:rPr>
                <w:rFonts w:ascii="Times New Roman"/>
                <w:b/>
                <w:i w:val="false"/>
                <w:color w:val="000000"/>
                <w:sz w:val="20"/>
              </w:rPr>
              <w:t>барлығы</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bookmarkEnd w:id="459"/>
          <w:p>
            <w:pPr>
              <w:spacing w:after="20"/>
              <w:ind w:left="20"/>
              <w:jc w:val="both"/>
            </w:pPr>
            <w:r>
              <w:rPr>
                <w:rFonts w:ascii="Times New Roman"/>
                <w:b w:val="false"/>
                <w:i w:val="false"/>
                <w:color w:val="000000"/>
                <w:sz w:val="20"/>
              </w:rPr>
              <w:t>
Объем оказанных услуг всего, тысяч теңге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460"/>
          <w:p>
            <w:pPr>
              <w:spacing w:after="20"/>
              <w:ind w:left="20"/>
              <w:jc w:val="both"/>
            </w:pPr>
            <w:r>
              <w:rPr>
                <w:rFonts w:ascii="Times New Roman"/>
                <w:b w:val="false"/>
                <w:i w:val="false"/>
                <w:color w:val="000000"/>
                <w:sz w:val="20"/>
              </w:rPr>
              <w:t>
</w:t>
            </w:r>
            <w:r>
              <w:rPr>
                <w:rFonts w:ascii="Times New Roman"/>
                <w:b/>
                <w:i w:val="false"/>
                <w:color w:val="000000"/>
                <w:sz w:val="20"/>
              </w:rPr>
              <w:t>Cоның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алушылар</w:t>
            </w:r>
            <w:r>
              <w:rPr>
                <w:rFonts w:ascii="Times New Roman"/>
                <w:b w:val="false"/>
                <w:i w:val="false"/>
                <w:color w:val="000000"/>
                <w:sz w:val="20"/>
              </w:rPr>
              <w:t>:</w:t>
            </w:r>
          </w:p>
          <w:bookmarkEnd w:id="460"/>
          <w:p>
            <w:pPr>
              <w:spacing w:after="20"/>
              <w:ind w:left="20"/>
              <w:jc w:val="both"/>
            </w:pPr>
            <w:r>
              <w:rPr>
                <w:rFonts w:ascii="Times New Roman"/>
                <w:b w:val="false"/>
                <w:i w:val="false"/>
                <w:color w:val="000000"/>
                <w:sz w:val="20"/>
              </w:rPr>
              <w:t>
В том числе услугополучатели:</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461"/>
          <w:p>
            <w:pPr>
              <w:spacing w:after="20"/>
              <w:ind w:left="20"/>
              <w:jc w:val="both"/>
            </w:pPr>
            <w:r>
              <w:rPr>
                <w:rFonts w:ascii="Times New Roman"/>
                <w:b w:val="false"/>
                <w:i w:val="false"/>
                <w:color w:val="000000"/>
                <w:sz w:val="20"/>
              </w:rPr>
              <w:t>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тұлғалар</w:t>
            </w:r>
          </w:p>
          <w:bookmarkEnd w:id="461"/>
          <w:p>
            <w:pPr>
              <w:spacing w:after="20"/>
              <w:ind w:left="20"/>
              <w:jc w:val="both"/>
            </w:pPr>
            <w:r>
              <w:rPr>
                <w:rFonts w:ascii="Times New Roman"/>
                <w:b w:val="false"/>
                <w:i w:val="false"/>
                <w:color w:val="000000"/>
                <w:sz w:val="20"/>
              </w:rPr>
              <w:t>
юридические лица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462"/>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тұлға</w:t>
            </w:r>
            <w:r>
              <w:rPr>
                <w:rFonts w:ascii="Times New Roman"/>
                <w:b/>
                <w:i w:val="false"/>
                <w:color w:val="000000"/>
                <w:sz w:val="20"/>
              </w:rPr>
              <w:t xml:space="preserve"> (дара </w:t>
            </w:r>
            <w:r>
              <w:rPr>
                <w:rFonts w:ascii="Times New Roman"/>
                <w:b/>
                <w:i w:val="false"/>
                <w:color w:val="000000"/>
                <w:sz w:val="20"/>
              </w:rPr>
              <w:t>кәсіпкерлер</w:t>
            </w:r>
            <w:r>
              <w:rPr>
                <w:rFonts w:ascii="Times New Roman"/>
                <w:b/>
                <w:i w:val="false"/>
                <w:color w:val="000000"/>
                <w:sz w:val="20"/>
              </w:rPr>
              <w:t>)</w:t>
            </w:r>
          </w:p>
          <w:bookmarkEnd w:id="462"/>
          <w:p>
            <w:pPr>
              <w:spacing w:after="20"/>
              <w:ind w:left="20"/>
              <w:jc w:val="both"/>
            </w:pPr>
            <w:r>
              <w:rPr>
                <w:rFonts w:ascii="Times New Roman"/>
                <w:b w:val="false"/>
                <w:i w:val="false"/>
                <w:color w:val="000000"/>
                <w:sz w:val="20"/>
              </w:rPr>
              <w:t>
физические лица (индивидуальные предприниматели)</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463"/>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меншік</w:t>
            </w:r>
          </w:p>
          <w:bookmarkEnd w:id="463"/>
          <w:p>
            <w:pPr>
              <w:spacing w:after="20"/>
              <w:ind w:left="20"/>
              <w:jc w:val="both"/>
            </w:pPr>
            <w:r>
              <w:rPr>
                <w:rFonts w:ascii="Times New Roman"/>
                <w:b w:val="false"/>
                <w:i w:val="false"/>
                <w:color w:val="000000"/>
                <w:sz w:val="20"/>
              </w:rPr>
              <w:t>
государственная собственность</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464"/>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меншік</w:t>
            </w:r>
          </w:p>
          <w:bookmarkEnd w:id="464"/>
          <w:p>
            <w:pPr>
              <w:spacing w:after="20"/>
              <w:ind w:left="20"/>
              <w:jc w:val="both"/>
            </w:pPr>
            <w:r>
              <w:rPr>
                <w:rFonts w:ascii="Times New Roman"/>
                <w:b w:val="false"/>
                <w:i w:val="false"/>
                <w:color w:val="000000"/>
                <w:sz w:val="20"/>
              </w:rPr>
              <w:t>
частная собственность</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465"/>
          <w:p>
            <w:pPr>
              <w:spacing w:after="20"/>
              <w:ind w:left="20"/>
              <w:jc w:val="both"/>
            </w:pPr>
            <w:r>
              <w:rPr>
                <w:rFonts w:ascii="Times New Roman"/>
                <w:b w:val="false"/>
                <w:i w:val="false"/>
                <w:color w:val="000000"/>
                <w:sz w:val="20"/>
              </w:rPr>
              <w:t>
одан</w:t>
            </w:r>
          </w:p>
          <w:bookmarkEnd w:id="465"/>
          <w:p>
            <w:pPr>
              <w:spacing w:after="20"/>
              <w:ind w:left="20"/>
              <w:jc w:val="both"/>
            </w:pPr>
            <w:r>
              <w:rPr>
                <w:rFonts w:ascii="Times New Roman"/>
                <w:b w:val="false"/>
                <w:i w:val="false"/>
                <w:color w:val="000000"/>
                <w:sz w:val="20"/>
              </w:rPr>
              <w:t>
из них</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466"/>
          <w:p>
            <w:pPr>
              <w:spacing w:after="20"/>
              <w:ind w:left="20"/>
              <w:jc w:val="both"/>
            </w:pPr>
            <w:r>
              <w:rPr>
                <w:rFonts w:ascii="Times New Roman"/>
                <w:b w:val="false"/>
                <w:i w:val="false"/>
                <w:color w:val="000000"/>
                <w:sz w:val="20"/>
              </w:rPr>
              <w:t>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қатысуымен</w:t>
            </w:r>
            <w:r>
              <w:rPr>
                <w:rFonts w:ascii="Times New Roman"/>
                <w:b w:val="false"/>
                <w:i w:val="false"/>
                <w:color w:val="000000"/>
                <w:sz w:val="20"/>
              </w:rPr>
              <w:t xml:space="preserve"> </w:t>
            </w:r>
            <w:r>
              <w:rPr>
                <w:rFonts w:ascii="Times New Roman"/>
                <w:b/>
                <w:i w:val="false"/>
                <w:color w:val="000000"/>
                <w:sz w:val="20"/>
              </w:rPr>
              <w:t>бірлескен</w:t>
            </w:r>
            <w:r>
              <w:rPr>
                <w:rFonts w:ascii="Times New Roman"/>
                <w:b w:val="false"/>
                <w:i w:val="false"/>
                <w:color w:val="000000"/>
                <w:sz w:val="20"/>
              </w:rPr>
              <w:t xml:space="preserve"> </w:t>
            </w:r>
            <w:r>
              <w:rPr>
                <w:rFonts w:ascii="Times New Roman"/>
                <w:b/>
                <w:i w:val="false"/>
                <w:color w:val="000000"/>
                <w:sz w:val="20"/>
              </w:rPr>
              <w:t>меншік</w:t>
            </w:r>
          </w:p>
          <w:bookmarkEnd w:id="466"/>
          <w:p>
            <w:pPr>
              <w:spacing w:after="20"/>
              <w:ind w:left="20"/>
              <w:jc w:val="both"/>
            </w:pPr>
            <w:r>
              <w:rPr>
                <w:rFonts w:ascii="Times New Roman"/>
                <w:b w:val="false"/>
                <w:i w:val="false"/>
                <w:color w:val="000000"/>
                <w:sz w:val="20"/>
              </w:rPr>
              <w:t>
иностранная собственность</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467"/>
          <w:p>
            <w:pPr>
              <w:spacing w:after="20"/>
              <w:ind w:left="20"/>
              <w:jc w:val="both"/>
            </w:pPr>
            <w:r>
              <w:rPr>
                <w:rFonts w:ascii="Times New Roman"/>
                <w:b w:val="false"/>
                <w:i w:val="false"/>
                <w:color w:val="000000"/>
                <w:sz w:val="20"/>
              </w:rPr>
              <w:t>
</w:t>
            </w:r>
            <w:r>
              <w:rPr>
                <w:rFonts w:ascii="Times New Roman"/>
                <w:b/>
                <w:i w:val="false"/>
                <w:color w:val="000000"/>
                <w:sz w:val="20"/>
              </w:rPr>
              <w:t>бірлескен</w:t>
            </w:r>
            <w:r>
              <w:rPr>
                <w:rFonts w:ascii="Times New Roman"/>
                <w:b w:val="false"/>
                <w:i w:val="false"/>
                <w:color w:val="000000"/>
                <w:sz w:val="20"/>
              </w:rPr>
              <w:t xml:space="preserve"> </w:t>
            </w:r>
            <w:r>
              <w:rPr>
                <w:rFonts w:ascii="Times New Roman"/>
                <w:b/>
                <w:i w:val="false"/>
                <w:color w:val="000000"/>
                <w:sz w:val="20"/>
              </w:rPr>
              <w:t>кәсіпо</w:t>
            </w:r>
            <w:r>
              <w:rPr>
                <w:rFonts w:ascii="Times New Roman"/>
                <w:b/>
                <w:i w:val="false"/>
                <w:color w:val="000000"/>
                <w:sz w:val="20"/>
              </w:rPr>
              <w:t>рындардың</w:t>
            </w:r>
            <w:r>
              <w:rPr>
                <w:rFonts w:ascii="Times New Roman"/>
                <w:b w:val="false"/>
                <w:i w:val="false"/>
                <w:color w:val="000000"/>
                <w:sz w:val="20"/>
              </w:rPr>
              <w:t xml:space="preserve"> </w:t>
            </w:r>
            <w:r>
              <w:rPr>
                <w:rFonts w:ascii="Times New Roman"/>
                <w:b/>
                <w:i w:val="false"/>
                <w:color w:val="000000"/>
                <w:sz w:val="20"/>
              </w:rPr>
              <w:t>шет</w:t>
            </w:r>
            <w:r>
              <w:rPr>
                <w:rFonts w:ascii="Times New Roman"/>
                <w:b/>
                <w:i w:val="false"/>
                <w:color w:val="000000"/>
                <w:sz w:val="20"/>
              </w:rPr>
              <w:t xml:space="preserve"> ел </w:t>
            </w:r>
            <w:r>
              <w:rPr>
                <w:rFonts w:ascii="Times New Roman"/>
                <w:b/>
                <w:i w:val="false"/>
                <w:color w:val="000000"/>
                <w:sz w:val="20"/>
              </w:rPr>
              <w:t>қатысқан</w:t>
            </w:r>
            <w:r>
              <w:rPr>
                <w:rFonts w:ascii="Times New Roman"/>
                <w:b w:val="false"/>
                <w:i w:val="false"/>
                <w:color w:val="000000"/>
                <w:sz w:val="20"/>
              </w:rPr>
              <w:t xml:space="preserve"> </w:t>
            </w:r>
            <w:r>
              <w:rPr>
                <w:rFonts w:ascii="Times New Roman"/>
                <w:b/>
                <w:i w:val="false"/>
                <w:color w:val="000000"/>
                <w:sz w:val="20"/>
              </w:rPr>
              <w:t>меншігі</w:t>
            </w:r>
          </w:p>
          <w:bookmarkEnd w:id="467"/>
          <w:p>
            <w:pPr>
              <w:spacing w:after="20"/>
              <w:ind w:left="20"/>
              <w:jc w:val="both"/>
            </w:pPr>
            <w:r>
              <w:rPr>
                <w:rFonts w:ascii="Times New Roman"/>
                <w:b w:val="false"/>
                <w:i w:val="false"/>
                <w:color w:val="000000"/>
                <w:sz w:val="20"/>
              </w:rPr>
              <w:t>
собственность совместных предприятий с иностранным участием</w:t>
            </w: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468"/>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468"/>
          <w:p>
            <w:pPr>
              <w:spacing w:after="20"/>
              <w:ind w:left="20"/>
              <w:jc w:val="both"/>
            </w:pPr>
            <w:r>
              <w:rPr>
                <w:rFonts w:ascii="Times New Roman"/>
                <w:b w:val="false"/>
                <w:i w:val="false"/>
                <w:color w:val="000000"/>
                <w:sz w:val="20"/>
              </w:rPr>
              <w:t>
Всего</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45" w:id="469"/>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4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Мұнда</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бұдан</w:t>
      </w:r>
      <w:r>
        <w:rPr>
          <w:rFonts w:ascii="Times New Roman"/>
          <w:b w:val="false"/>
          <w:i w:val="false"/>
          <w:color w:val="000000"/>
          <w:sz w:val="28"/>
        </w:rPr>
        <w:t xml:space="preserve"> </w:t>
      </w:r>
      <w:r>
        <w:rPr>
          <w:rFonts w:ascii="Times New Roman"/>
          <w:b/>
          <w:i w:val="false"/>
          <w:color w:val="000000"/>
          <w:sz w:val="28"/>
        </w:rPr>
        <w:t>әрі</w:t>
      </w:r>
      <w:r>
        <w:rPr>
          <w:rFonts w:ascii="Times New Roman"/>
          <w:b/>
          <w:i w:val="false"/>
          <w:color w:val="000000"/>
          <w:sz w:val="28"/>
        </w:rPr>
        <w:t xml:space="preserve"> ЭҚЖЖ – </w:t>
      </w:r>
      <w:r>
        <w:rPr>
          <w:rFonts w:ascii="Times New Roman"/>
          <w:b/>
          <w:i w:val="false"/>
          <w:color w:val="000000"/>
          <w:sz w:val="28"/>
        </w:rPr>
        <w:t>Экономикалық</w:t>
      </w:r>
      <w:r>
        <w:rPr>
          <w:rFonts w:ascii="Times New Roman"/>
          <w:b w:val="false"/>
          <w:i w:val="false"/>
          <w:color w:val="000000"/>
          <w:sz w:val="28"/>
        </w:rPr>
        <w:t xml:space="preserve"> </w:t>
      </w:r>
      <w:r>
        <w:rPr>
          <w:rFonts w:ascii="Times New Roman"/>
          <w:b/>
          <w:i w:val="false"/>
          <w:color w:val="000000"/>
          <w:sz w:val="28"/>
        </w:rPr>
        <w:t>қызмет</w:t>
      </w:r>
      <w:r>
        <w:rPr>
          <w:rFonts w:ascii="Times New Roman"/>
          <w:b w:val="false"/>
          <w:i w:val="false"/>
          <w:color w:val="000000"/>
          <w:sz w:val="28"/>
        </w:rPr>
        <w:t xml:space="preserve"> </w:t>
      </w:r>
      <w:r>
        <w:rPr>
          <w:rFonts w:ascii="Times New Roman"/>
          <w:b/>
          <w:i w:val="false"/>
          <w:color w:val="000000"/>
          <w:sz w:val="28"/>
        </w:rPr>
        <w:t>түрлерінің</w:t>
      </w:r>
      <w:r>
        <w:rPr>
          <w:rFonts w:ascii="Times New Roman"/>
          <w:b w:val="false"/>
          <w:i w:val="false"/>
          <w:color w:val="000000"/>
          <w:sz w:val="28"/>
        </w:rPr>
        <w:t xml:space="preserve"> </w:t>
      </w:r>
      <w:r>
        <w:rPr>
          <w:rFonts w:ascii="Times New Roman"/>
          <w:b/>
          <w:i w:val="false"/>
          <w:color w:val="000000"/>
          <w:sz w:val="28"/>
        </w:rPr>
        <w:t>жалпы</w:t>
      </w:r>
      <w:r>
        <w:rPr>
          <w:rFonts w:ascii="Times New Roman"/>
          <w:b w:val="false"/>
          <w:i w:val="false"/>
          <w:color w:val="000000"/>
          <w:sz w:val="28"/>
        </w:rPr>
        <w:t xml:space="preserve"> </w:t>
      </w:r>
      <w:r>
        <w:rPr>
          <w:rFonts w:ascii="Times New Roman"/>
          <w:b/>
          <w:i w:val="false"/>
          <w:color w:val="000000"/>
          <w:sz w:val="28"/>
        </w:rPr>
        <w:t>жіктеуіші</w:t>
      </w: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Стратегиялық</w:t>
      </w:r>
      <w:r>
        <w:rPr>
          <w:rFonts w:ascii="Times New Roman"/>
          <w:b w:val="false"/>
          <w:i w:val="false"/>
          <w:color w:val="000000"/>
          <w:sz w:val="28"/>
        </w:rPr>
        <w:t xml:space="preserve"> </w:t>
      </w:r>
      <w:r>
        <w:rPr>
          <w:rFonts w:ascii="Times New Roman"/>
          <w:b/>
          <w:i w:val="false"/>
          <w:color w:val="000000"/>
          <w:sz w:val="28"/>
        </w:rPr>
        <w:t>жоспарлау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реформалар</w:t>
      </w:r>
      <w:r>
        <w:rPr>
          <w:rFonts w:ascii="Times New Roman"/>
          <w:b w:val="false"/>
          <w:i w:val="false"/>
          <w:color w:val="000000"/>
          <w:sz w:val="28"/>
        </w:rPr>
        <w:t xml:space="preserve"> </w:t>
      </w:r>
      <w:r>
        <w:rPr>
          <w:rFonts w:ascii="Times New Roman"/>
          <w:b/>
          <w:i w:val="false"/>
          <w:color w:val="000000"/>
          <w:sz w:val="28"/>
        </w:rPr>
        <w:t>агенттігі</w:t>
      </w:r>
      <w:r>
        <w:rPr>
          <w:rFonts w:ascii="Times New Roman"/>
          <w:b w:val="false"/>
          <w:i w:val="false"/>
          <w:color w:val="000000"/>
          <w:sz w:val="28"/>
        </w:rPr>
        <w:t xml:space="preserve"> </w:t>
      </w:r>
      <w:r>
        <w:rPr>
          <w:rFonts w:ascii="Times New Roman"/>
          <w:b/>
          <w:i w:val="false"/>
          <w:color w:val="000000"/>
          <w:sz w:val="28"/>
        </w:rPr>
        <w:t>Ұлттық</w:t>
      </w:r>
      <w:r>
        <w:rPr>
          <w:rFonts w:ascii="Times New Roman"/>
          <w:b/>
          <w:i w:val="false"/>
          <w:color w:val="000000"/>
          <w:sz w:val="28"/>
        </w:rPr>
        <w:t xml:space="preserve"> статистика </w:t>
      </w:r>
      <w:r>
        <w:rPr>
          <w:rFonts w:ascii="Times New Roman"/>
          <w:b/>
          <w:i w:val="false"/>
          <w:color w:val="000000"/>
          <w:sz w:val="28"/>
        </w:rPr>
        <w:t>бюросының</w:t>
      </w:r>
      <w:r>
        <w:rPr>
          <w:rFonts w:ascii="Times New Roman"/>
          <w:b/>
          <w:i w:val="false"/>
          <w:color w:val="000000"/>
          <w:sz w:val="28"/>
        </w:rPr>
        <w:t xml:space="preserve"> www.stat.gov.kz интернет-</w:t>
      </w:r>
      <w:r>
        <w:rPr>
          <w:rFonts w:ascii="Times New Roman"/>
          <w:b/>
          <w:i w:val="false"/>
          <w:color w:val="000000"/>
          <w:sz w:val="28"/>
        </w:rPr>
        <w:t>ресурсындағы</w:t>
      </w:r>
      <w:r>
        <w:rPr>
          <w:rFonts w:ascii="Times New Roman"/>
          <w:b/>
          <w:i w:val="false"/>
          <w:color w:val="000000"/>
          <w:sz w:val="28"/>
        </w:rPr>
        <w:t xml:space="preserve"> "</w:t>
      </w:r>
      <w:r>
        <w:rPr>
          <w:rFonts w:ascii="Times New Roman"/>
          <w:b/>
          <w:i w:val="false"/>
          <w:color w:val="000000"/>
          <w:sz w:val="28"/>
        </w:rPr>
        <w:t>Жіктеуіштер</w:t>
      </w:r>
      <w:r>
        <w:rPr>
          <w:rFonts w:ascii="Times New Roman"/>
          <w:b/>
          <w:i w:val="false"/>
          <w:color w:val="000000"/>
          <w:sz w:val="28"/>
        </w:rPr>
        <w:t xml:space="preserve">" </w:t>
      </w:r>
      <w:r>
        <w:rPr>
          <w:rFonts w:ascii="Times New Roman"/>
          <w:b/>
          <w:i w:val="false"/>
          <w:color w:val="000000"/>
          <w:sz w:val="28"/>
        </w:rPr>
        <w:t>бөлімінде</w:t>
      </w:r>
      <w:r>
        <w:rPr>
          <w:rFonts w:ascii="Times New Roman"/>
          <w:b w:val="false"/>
          <w:i w:val="false"/>
          <w:color w:val="000000"/>
          <w:sz w:val="28"/>
        </w:rPr>
        <w:t xml:space="preserve"> </w:t>
      </w:r>
      <w:r>
        <w:rPr>
          <w:rFonts w:ascii="Times New Roman"/>
          <w:b/>
          <w:i w:val="false"/>
          <w:color w:val="000000"/>
          <w:sz w:val="28"/>
        </w:rPr>
        <w:t>орналастырылған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Здесь и далее ОКЭД – Общий классификатор видов экономической деятельности, размещен на интернет-ресурсе Бюро национальной статистики Агентства по стратегическому планированию и реформам Республики Казахстан www.stat.gov.kz, в разделе "Классификаторы""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470"/>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470"/>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471"/>
          <w:p>
            <w:pPr>
              <w:spacing w:after="20"/>
              <w:ind w:left="20"/>
              <w:jc w:val="both"/>
            </w:pPr>
            <w:r>
              <w:rPr>
                <w:rFonts w:ascii="Times New Roman"/>
                <w:b w:val="false"/>
                <w:i w:val="false"/>
                <w:color w:val="000000"/>
                <w:sz w:val="20"/>
              </w:rPr>
              <w:t>
</w:t>
            </w:r>
            <w:r>
              <w:rPr>
                <w:rFonts w:ascii="Times New Roman"/>
                <w:b/>
                <w:i w:val="false"/>
                <w:color w:val="000000"/>
                <w:sz w:val="20"/>
              </w:rPr>
              <w:t>Компьютерлік</w:t>
            </w:r>
            <w:r>
              <w:rPr>
                <w:rFonts w:ascii="Times New Roman"/>
                <w:b w:val="false"/>
                <w:i w:val="false"/>
                <w:color w:val="000000"/>
                <w:sz w:val="20"/>
              </w:rPr>
              <w:t xml:space="preserve"> </w:t>
            </w:r>
            <w:r>
              <w:rPr>
                <w:rFonts w:ascii="Times New Roman"/>
                <w:b/>
                <w:i w:val="false"/>
                <w:color w:val="000000"/>
                <w:sz w:val="20"/>
              </w:rPr>
              <w:t>ойындар</w:t>
            </w:r>
            <w:r>
              <w:rPr>
                <w:rFonts w:ascii="Times New Roman"/>
                <w:b w:val="false"/>
                <w:i w:val="false"/>
                <w:color w:val="000000"/>
                <w:sz w:val="20"/>
              </w:rPr>
              <w:t xml:space="preserve"> </w:t>
            </w:r>
            <w:r>
              <w:rPr>
                <w:rFonts w:ascii="Times New Roman"/>
                <w:b/>
                <w:i w:val="false"/>
                <w:color w:val="000000"/>
                <w:sz w:val="20"/>
              </w:rPr>
              <w:t>шығару</w:t>
            </w:r>
          </w:p>
          <w:bookmarkEnd w:id="471"/>
          <w:p>
            <w:pPr>
              <w:spacing w:after="20"/>
              <w:ind w:left="20"/>
              <w:jc w:val="both"/>
            </w:pPr>
            <w:r>
              <w:rPr>
                <w:rFonts w:ascii="Times New Roman"/>
                <w:b w:val="false"/>
                <w:i w:val="false"/>
                <w:color w:val="000000"/>
                <w:sz w:val="20"/>
              </w:rPr>
              <w:t>
Издание компьютерных игр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472"/>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жасақтаманы</w:t>
            </w:r>
            <w:r>
              <w:rPr>
                <w:rFonts w:ascii="Times New Roman"/>
                <w:b w:val="false"/>
                <w:i w:val="false"/>
                <w:color w:val="000000"/>
                <w:sz w:val="20"/>
              </w:rPr>
              <w:t xml:space="preserve"> </w:t>
            </w:r>
            <w:r>
              <w:rPr>
                <w:rFonts w:ascii="Times New Roman"/>
                <w:b/>
                <w:i w:val="false"/>
                <w:color w:val="000000"/>
                <w:sz w:val="20"/>
              </w:rPr>
              <w:t>шығару</w:t>
            </w:r>
          </w:p>
          <w:bookmarkEnd w:id="472"/>
          <w:p>
            <w:pPr>
              <w:spacing w:after="20"/>
              <w:ind w:left="20"/>
              <w:jc w:val="both"/>
            </w:pPr>
            <w:r>
              <w:rPr>
                <w:rFonts w:ascii="Times New Roman"/>
                <w:b w:val="false"/>
                <w:i w:val="false"/>
                <w:color w:val="000000"/>
                <w:sz w:val="20"/>
              </w:rPr>
              <w:t>
Издание прочего программного обеспечения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473"/>
          <w:p>
            <w:pPr>
              <w:spacing w:after="20"/>
              <w:ind w:left="20"/>
              <w:jc w:val="both"/>
            </w:pPr>
            <w:r>
              <w:rPr>
                <w:rFonts w:ascii="Times New Roman"/>
                <w:b w:val="false"/>
                <w:i w:val="false"/>
                <w:color w:val="000000"/>
                <w:sz w:val="20"/>
              </w:rPr>
              <w:t>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кодты</w:t>
            </w:r>
            <w:r>
              <w:rPr>
                <w:rFonts w:ascii="Times New Roman"/>
                <w:b w:val="false"/>
                <w:i w:val="false"/>
                <w:color w:val="000000"/>
                <w:sz w:val="20"/>
              </w:rPr>
              <w:t xml:space="preserve"> </w:t>
            </w:r>
            <w:r>
              <w:rPr>
                <w:rFonts w:ascii="Times New Roman"/>
                <w:b/>
                <w:i w:val="false"/>
                <w:color w:val="000000"/>
                <w:sz w:val="20"/>
              </w:rPr>
              <w:t>әзірлеу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тестілеу</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473"/>
          <w:p>
            <w:pPr>
              <w:spacing w:after="20"/>
              <w:ind w:left="20"/>
              <w:jc w:val="both"/>
            </w:pPr>
            <w:r>
              <w:rPr>
                <w:rFonts w:ascii="Times New Roman"/>
                <w:b w:val="false"/>
                <w:i w:val="false"/>
                <w:color w:val="000000"/>
                <w:sz w:val="20"/>
              </w:rPr>
              <w:t>
Деятельность в области разработки и тестирования программного кода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474"/>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елішілік</w:t>
            </w:r>
            <w:r>
              <w:rPr>
                <w:rFonts w:ascii="Times New Roman"/>
                <w:b w:val="false"/>
                <w:i w:val="false"/>
                <w:color w:val="000000"/>
                <w:sz w:val="20"/>
              </w:rPr>
              <w:t xml:space="preserve"> </w:t>
            </w:r>
            <w:r>
              <w:rPr>
                <w:rFonts w:ascii="Times New Roman"/>
                <w:b/>
                <w:i w:val="false"/>
                <w:color w:val="000000"/>
                <w:sz w:val="20"/>
              </w:rPr>
              <w:t>құндылық</w:t>
            </w:r>
          </w:p>
          <w:bookmarkEnd w:id="474"/>
          <w:p>
            <w:pPr>
              <w:spacing w:after="20"/>
              <w:ind w:left="20"/>
              <w:jc w:val="both"/>
            </w:pPr>
            <w:r>
              <w:rPr>
                <w:rFonts w:ascii="Times New Roman"/>
                <w:b w:val="false"/>
                <w:i w:val="false"/>
                <w:color w:val="000000"/>
                <w:sz w:val="20"/>
              </w:rPr>
              <w:t>
из них внутристрановая ценность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475"/>
          <w:p>
            <w:pPr>
              <w:spacing w:after="20"/>
              <w:ind w:left="20"/>
              <w:jc w:val="both"/>
            </w:pPr>
            <w:r>
              <w:rPr>
                <w:rFonts w:ascii="Times New Roman"/>
                <w:b w:val="false"/>
                <w:i w:val="false"/>
                <w:color w:val="000000"/>
                <w:sz w:val="20"/>
              </w:rPr>
              <w:t>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жасақтаманы</w:t>
            </w:r>
            <w:r>
              <w:rPr>
                <w:rFonts w:ascii="Times New Roman"/>
                <w:b/>
                <w:i w:val="false"/>
                <w:color w:val="000000"/>
                <w:sz w:val="20"/>
              </w:rPr>
              <w:t xml:space="preserve">,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өнімдерді</w:t>
            </w:r>
            <w:r>
              <w:rPr>
                <w:rFonts w:ascii="Times New Roman"/>
                <w:b/>
                <w:i w:val="false"/>
                <w:color w:val="000000"/>
                <w:sz w:val="20"/>
              </w:rPr>
              <w:t xml:space="preserve">, </w:t>
            </w:r>
            <w:r>
              <w:rPr>
                <w:rFonts w:ascii="Times New Roman"/>
                <w:b/>
                <w:i w:val="false"/>
                <w:color w:val="000000"/>
                <w:sz w:val="20"/>
              </w:rPr>
              <w:t>деректер</w:t>
            </w:r>
            <w:r>
              <w:rPr>
                <w:rFonts w:ascii="Times New Roman"/>
                <w:b w:val="false"/>
                <w:i w:val="false"/>
                <w:color w:val="000000"/>
                <w:sz w:val="20"/>
              </w:rPr>
              <w:t xml:space="preserve"> </w:t>
            </w:r>
            <w:r>
              <w:rPr>
                <w:rFonts w:ascii="Times New Roman"/>
                <w:b/>
                <w:i w:val="false"/>
                <w:color w:val="000000"/>
                <w:sz w:val="20"/>
              </w:rPr>
              <w:t>базасын</w:t>
            </w:r>
            <w:r>
              <w:rPr>
                <w:rFonts w:ascii="Times New Roman"/>
                <w:b/>
                <w:i w:val="false"/>
                <w:color w:val="000000"/>
                <w:sz w:val="20"/>
              </w:rPr>
              <w:t>, интернет-</w:t>
            </w:r>
            <w:r>
              <w:rPr>
                <w:rFonts w:ascii="Times New Roman"/>
                <w:b/>
                <w:i w:val="false"/>
                <w:color w:val="000000"/>
                <w:sz w:val="20"/>
              </w:rPr>
              <w:t>ресурстарды</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сайттарды</w:t>
            </w:r>
            <w:r>
              <w:rPr>
                <w:rFonts w:ascii="Times New Roman"/>
                <w:b/>
                <w:i w:val="false"/>
                <w:color w:val="000000"/>
                <w:sz w:val="20"/>
              </w:rPr>
              <w:t xml:space="preserve">),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жүйелерді</w:t>
            </w:r>
            <w:r>
              <w:rPr>
                <w:rFonts w:ascii="Times New Roman"/>
                <w:b w:val="false"/>
                <w:i w:val="false"/>
                <w:color w:val="000000"/>
                <w:sz w:val="20"/>
              </w:rPr>
              <w:t xml:space="preserve"> </w:t>
            </w:r>
            <w:r>
              <w:rPr>
                <w:rFonts w:ascii="Times New Roman"/>
                <w:b/>
                <w:i w:val="false"/>
                <w:color w:val="000000"/>
                <w:sz w:val="20"/>
              </w:rPr>
              <w:t>сүйемелдеу</w:t>
            </w:r>
          </w:p>
          <w:bookmarkEnd w:id="475"/>
          <w:p>
            <w:pPr>
              <w:spacing w:after="20"/>
              <w:ind w:left="20"/>
              <w:jc w:val="both"/>
            </w:pPr>
            <w:r>
              <w:rPr>
                <w:rFonts w:ascii="Times New Roman"/>
                <w:b w:val="false"/>
                <w:i w:val="false"/>
                <w:color w:val="000000"/>
                <w:sz w:val="20"/>
              </w:rPr>
              <w:t>
Сопровождение программного обеспечения, программных продуктов, баз данных, ин-тернет-ресурсов (сайтов), цифровых систем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476"/>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елішілік</w:t>
            </w:r>
            <w:r>
              <w:rPr>
                <w:rFonts w:ascii="Times New Roman"/>
                <w:b w:val="false"/>
                <w:i w:val="false"/>
                <w:color w:val="000000"/>
                <w:sz w:val="20"/>
              </w:rPr>
              <w:t xml:space="preserve"> </w:t>
            </w:r>
            <w:r>
              <w:rPr>
                <w:rFonts w:ascii="Times New Roman"/>
                <w:b/>
                <w:i w:val="false"/>
                <w:color w:val="000000"/>
                <w:sz w:val="20"/>
              </w:rPr>
              <w:t>құндылық</w:t>
            </w:r>
          </w:p>
          <w:bookmarkEnd w:id="476"/>
          <w:p>
            <w:pPr>
              <w:spacing w:after="20"/>
              <w:ind w:left="20"/>
              <w:jc w:val="both"/>
            </w:pPr>
            <w:r>
              <w:rPr>
                <w:rFonts w:ascii="Times New Roman"/>
                <w:b w:val="false"/>
                <w:i w:val="false"/>
                <w:color w:val="000000"/>
                <w:sz w:val="20"/>
              </w:rPr>
              <w:t>
из них внутристрановая ценность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477"/>
          <w:p>
            <w:pPr>
              <w:spacing w:after="20"/>
              <w:ind w:left="20"/>
              <w:jc w:val="both"/>
            </w:pPr>
            <w:r>
              <w:rPr>
                <w:rFonts w:ascii="Times New Roman"/>
                <w:b w:val="false"/>
                <w:i w:val="false"/>
                <w:color w:val="000000"/>
                <w:sz w:val="20"/>
              </w:rPr>
              <w:t>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технологиялар</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жобаны</w:t>
            </w:r>
            <w:r>
              <w:rPr>
                <w:rFonts w:ascii="Times New Roman"/>
                <w:b w:val="false"/>
                <w:i w:val="false"/>
                <w:color w:val="000000"/>
                <w:sz w:val="20"/>
              </w:rPr>
              <w:t xml:space="preserve"> </w:t>
            </w:r>
            <w:r>
              <w:rPr>
                <w:rFonts w:ascii="Times New Roman"/>
                <w:b/>
                <w:i w:val="false"/>
                <w:color w:val="000000"/>
                <w:sz w:val="20"/>
              </w:rPr>
              <w:t>басқару</w:t>
            </w:r>
            <w:r>
              <w:rPr>
                <w:rFonts w:ascii="Times New Roman"/>
                <w:b w:val="false"/>
                <w:i w:val="false"/>
                <w:color w:val="000000"/>
                <w:sz w:val="20"/>
              </w:rPr>
              <w:t xml:space="preserve"> </w:t>
            </w:r>
            <w:r>
              <w:rPr>
                <w:rFonts w:ascii="Times New Roman"/>
                <w:b/>
                <w:i w:val="false"/>
                <w:color w:val="000000"/>
                <w:sz w:val="20"/>
              </w:rPr>
              <w:t>жөніндегі</w:t>
            </w:r>
            <w:r>
              <w:rPr>
                <w:rFonts w:ascii="Times New Roman"/>
                <w:b w:val="false"/>
                <w:i w:val="false"/>
                <w:color w:val="000000"/>
                <w:sz w:val="20"/>
              </w:rPr>
              <w:t xml:space="preserve"> </w:t>
            </w:r>
            <w:r>
              <w:rPr>
                <w:rFonts w:ascii="Times New Roman"/>
                <w:b/>
                <w:i w:val="false"/>
                <w:color w:val="000000"/>
                <w:sz w:val="20"/>
              </w:rPr>
              <w:t>қызмет</w:t>
            </w:r>
          </w:p>
          <w:bookmarkEnd w:id="477"/>
          <w:p>
            <w:pPr>
              <w:spacing w:after="20"/>
              <w:ind w:left="20"/>
              <w:jc w:val="both"/>
            </w:pPr>
            <w:r>
              <w:rPr>
                <w:rFonts w:ascii="Times New Roman"/>
                <w:b w:val="false"/>
                <w:i w:val="false"/>
                <w:color w:val="000000"/>
                <w:sz w:val="20"/>
              </w:rPr>
              <w:t>
Деятельность по управлению проектом в области цифровых технологий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478"/>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елішілік</w:t>
            </w:r>
            <w:r>
              <w:rPr>
                <w:rFonts w:ascii="Times New Roman"/>
                <w:b w:val="false"/>
                <w:i w:val="false"/>
                <w:color w:val="000000"/>
                <w:sz w:val="20"/>
              </w:rPr>
              <w:t xml:space="preserve"> </w:t>
            </w:r>
            <w:r>
              <w:rPr>
                <w:rFonts w:ascii="Times New Roman"/>
                <w:b/>
                <w:i w:val="false"/>
                <w:color w:val="000000"/>
                <w:sz w:val="20"/>
              </w:rPr>
              <w:t>құндылық</w:t>
            </w:r>
          </w:p>
          <w:bookmarkEnd w:id="478"/>
          <w:p>
            <w:pPr>
              <w:spacing w:after="20"/>
              <w:ind w:left="20"/>
              <w:jc w:val="both"/>
            </w:pPr>
            <w:r>
              <w:rPr>
                <w:rFonts w:ascii="Times New Roman"/>
                <w:b w:val="false"/>
                <w:i w:val="false"/>
                <w:color w:val="000000"/>
                <w:sz w:val="20"/>
              </w:rPr>
              <w:t>
из них внутристрановая ценность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479"/>
          <w:p>
            <w:pPr>
              <w:spacing w:after="20"/>
              <w:ind w:left="20"/>
              <w:jc w:val="both"/>
            </w:pPr>
            <w:r>
              <w:rPr>
                <w:rFonts w:ascii="Times New Roman"/>
                <w:b w:val="false"/>
                <w:i w:val="false"/>
                <w:color w:val="000000"/>
                <w:sz w:val="20"/>
              </w:rPr>
              <w:t>
</w:t>
            </w:r>
            <w:r>
              <w:rPr>
                <w:rFonts w:ascii="Times New Roman"/>
                <w:b/>
                <w:i w:val="false"/>
                <w:color w:val="000000"/>
                <w:sz w:val="20"/>
              </w:rPr>
              <w:t>Техникалық</w:t>
            </w:r>
            <w:r>
              <w:rPr>
                <w:rFonts w:ascii="Times New Roman"/>
                <w:b w:val="false"/>
                <w:i w:val="false"/>
                <w:color w:val="000000"/>
                <w:sz w:val="20"/>
              </w:rPr>
              <w:t xml:space="preserve"> </w:t>
            </w:r>
            <w:r>
              <w:rPr>
                <w:rFonts w:ascii="Times New Roman"/>
                <w:b/>
                <w:i w:val="false"/>
                <w:color w:val="000000"/>
                <w:sz w:val="20"/>
              </w:rPr>
              <w:t>құжаттаманы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жүйелік</w:t>
            </w:r>
            <w:r>
              <w:rPr>
                <w:rFonts w:ascii="Times New Roman"/>
                <w:b w:val="false"/>
                <w:i w:val="false"/>
                <w:color w:val="000000"/>
                <w:sz w:val="20"/>
              </w:rPr>
              <w:t xml:space="preserve"> </w:t>
            </w:r>
            <w:r>
              <w:rPr>
                <w:rFonts w:ascii="Times New Roman"/>
                <w:b/>
                <w:i w:val="false"/>
                <w:color w:val="000000"/>
                <w:sz w:val="20"/>
              </w:rPr>
              <w:t>архитектураны</w:t>
            </w:r>
            <w:r>
              <w:rPr>
                <w:rFonts w:ascii="Times New Roman"/>
                <w:b w:val="false"/>
                <w:i w:val="false"/>
                <w:color w:val="000000"/>
                <w:sz w:val="20"/>
              </w:rPr>
              <w:t xml:space="preserve"> </w:t>
            </w:r>
            <w:r>
              <w:rPr>
                <w:rFonts w:ascii="Times New Roman"/>
                <w:b/>
                <w:i w:val="false"/>
                <w:color w:val="000000"/>
                <w:sz w:val="20"/>
              </w:rPr>
              <w:t>әзірлеу</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479"/>
          <w:p>
            <w:pPr>
              <w:spacing w:after="20"/>
              <w:ind w:left="20"/>
              <w:jc w:val="both"/>
            </w:pPr>
            <w:r>
              <w:rPr>
                <w:rFonts w:ascii="Times New Roman"/>
                <w:b w:val="false"/>
                <w:i w:val="false"/>
                <w:color w:val="000000"/>
                <w:sz w:val="20"/>
              </w:rPr>
              <w:t>
Деятельность в области разработки технической документации и системной архитекту-ры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480"/>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елішілік</w:t>
            </w:r>
            <w:r>
              <w:rPr>
                <w:rFonts w:ascii="Times New Roman"/>
                <w:b w:val="false"/>
                <w:i w:val="false"/>
                <w:color w:val="000000"/>
                <w:sz w:val="20"/>
              </w:rPr>
              <w:t xml:space="preserve"> </w:t>
            </w:r>
            <w:r>
              <w:rPr>
                <w:rFonts w:ascii="Times New Roman"/>
                <w:b/>
                <w:i w:val="false"/>
                <w:color w:val="000000"/>
                <w:sz w:val="20"/>
              </w:rPr>
              <w:t>құндылық</w:t>
            </w:r>
          </w:p>
          <w:bookmarkEnd w:id="480"/>
          <w:p>
            <w:pPr>
              <w:spacing w:after="20"/>
              <w:ind w:left="20"/>
              <w:jc w:val="both"/>
            </w:pPr>
            <w:r>
              <w:rPr>
                <w:rFonts w:ascii="Times New Roman"/>
                <w:b w:val="false"/>
                <w:i w:val="false"/>
                <w:color w:val="000000"/>
                <w:sz w:val="20"/>
              </w:rPr>
              <w:t>
из них внутристрановая ценность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481"/>
          <w:p>
            <w:pPr>
              <w:spacing w:after="20"/>
              <w:ind w:left="20"/>
              <w:jc w:val="both"/>
            </w:pPr>
            <w:r>
              <w:rPr>
                <w:rFonts w:ascii="Times New Roman"/>
                <w:b w:val="false"/>
                <w:i w:val="false"/>
                <w:color w:val="000000"/>
                <w:sz w:val="20"/>
              </w:rPr>
              <w:t>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технологиялар</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консультациялық</w:t>
            </w:r>
            <w:r>
              <w:rPr>
                <w:rFonts w:ascii="Times New Roman"/>
                <w:b w:val="false"/>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w:t>
            </w:r>
          </w:p>
          <w:bookmarkEnd w:id="481"/>
          <w:p>
            <w:pPr>
              <w:spacing w:after="20"/>
              <w:ind w:left="20"/>
              <w:jc w:val="both"/>
            </w:pPr>
            <w:r>
              <w:rPr>
                <w:rFonts w:ascii="Times New Roman"/>
                <w:b w:val="false"/>
                <w:i w:val="false"/>
                <w:color w:val="000000"/>
                <w:sz w:val="20"/>
              </w:rPr>
              <w:t>
Консультационные услуги в области цифровых технологий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482"/>
          <w:p>
            <w:pPr>
              <w:spacing w:after="20"/>
              <w:ind w:left="20"/>
              <w:jc w:val="both"/>
            </w:pPr>
            <w:r>
              <w:rPr>
                <w:rFonts w:ascii="Times New Roman"/>
                <w:b w:val="false"/>
                <w:i w:val="false"/>
                <w:color w:val="000000"/>
                <w:sz w:val="20"/>
              </w:rPr>
              <w:t>
</w:t>
            </w:r>
            <w:r>
              <w:rPr>
                <w:rFonts w:ascii="Times New Roman"/>
                <w:b/>
                <w:i w:val="false"/>
                <w:color w:val="000000"/>
                <w:sz w:val="20"/>
              </w:rPr>
              <w:t>Аппараттық-бағдарламалық</w:t>
            </w:r>
            <w:r>
              <w:rPr>
                <w:rFonts w:ascii="Times New Roman"/>
                <w:b w:val="false"/>
                <w:i w:val="false"/>
                <w:color w:val="000000"/>
                <w:sz w:val="20"/>
              </w:rPr>
              <w:t xml:space="preserve"> </w:t>
            </w:r>
            <w:r>
              <w:rPr>
                <w:rFonts w:ascii="Times New Roman"/>
                <w:b/>
                <w:i w:val="false"/>
                <w:color w:val="000000"/>
                <w:sz w:val="20"/>
              </w:rPr>
              <w:t>кешендерге</w:t>
            </w:r>
            <w:r>
              <w:rPr>
                <w:rFonts w:ascii="Times New Roman"/>
                <w:b w:val="false"/>
                <w:i w:val="false"/>
                <w:color w:val="000000"/>
                <w:sz w:val="20"/>
              </w:rPr>
              <w:t xml:space="preserve"> </w:t>
            </w:r>
            <w:r>
              <w:rPr>
                <w:rFonts w:ascii="Times New Roman"/>
                <w:b/>
                <w:i w:val="false"/>
                <w:color w:val="000000"/>
                <w:sz w:val="20"/>
              </w:rPr>
              <w:t>жүйелік-техникалық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p>
          <w:bookmarkEnd w:id="482"/>
          <w:p>
            <w:pPr>
              <w:spacing w:after="20"/>
              <w:ind w:left="20"/>
              <w:jc w:val="both"/>
            </w:pPr>
            <w:r>
              <w:rPr>
                <w:rFonts w:ascii="Times New Roman"/>
                <w:b w:val="false"/>
                <w:i w:val="false"/>
                <w:color w:val="000000"/>
                <w:sz w:val="20"/>
              </w:rPr>
              <w:t>
Системно-техническое обслуживание аппаратно-программных комплексов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483"/>
          <w:p>
            <w:pPr>
              <w:spacing w:after="20"/>
              <w:ind w:left="20"/>
              <w:jc w:val="both"/>
            </w:pPr>
            <w:r>
              <w:rPr>
                <w:rFonts w:ascii="Times New Roman"/>
                <w:b w:val="false"/>
                <w:i w:val="false"/>
                <w:color w:val="000000"/>
                <w:sz w:val="20"/>
              </w:rPr>
              <w:t>
</w:t>
            </w:r>
            <w:r>
              <w:rPr>
                <w:rFonts w:ascii="Times New Roman"/>
                <w:b/>
                <w:i w:val="false"/>
                <w:color w:val="000000"/>
                <w:sz w:val="20"/>
              </w:rPr>
              <w:t>Аппараттық</w:t>
            </w:r>
            <w:r>
              <w:rPr>
                <w:rFonts w:ascii="Times New Roman"/>
                <w:b/>
                <w:i w:val="false"/>
                <w:color w:val="000000"/>
                <w:sz w:val="20"/>
              </w:rPr>
              <w:t xml:space="preserve"> -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кешендерді</w:t>
            </w:r>
            <w:r>
              <w:rPr>
                <w:rFonts w:ascii="Times New Roman"/>
                <w:b w:val="false"/>
                <w:i w:val="false"/>
                <w:color w:val="000000"/>
                <w:sz w:val="20"/>
              </w:rPr>
              <w:t xml:space="preserve"> </w:t>
            </w:r>
            <w:r>
              <w:rPr>
                <w:rFonts w:ascii="Times New Roman"/>
                <w:b/>
                <w:i w:val="false"/>
                <w:color w:val="000000"/>
                <w:sz w:val="20"/>
              </w:rPr>
              <w:t>монтаждау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баптау</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483"/>
          <w:p>
            <w:pPr>
              <w:spacing w:after="20"/>
              <w:ind w:left="20"/>
              <w:jc w:val="both"/>
            </w:pPr>
            <w:r>
              <w:rPr>
                <w:rFonts w:ascii="Times New Roman"/>
                <w:b w:val="false"/>
                <w:i w:val="false"/>
                <w:color w:val="000000"/>
                <w:sz w:val="20"/>
              </w:rPr>
              <w:t>
Деятельность в области монтажа и настройки аппаратно-программных комплексов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484"/>
          <w:p>
            <w:pPr>
              <w:spacing w:after="20"/>
              <w:ind w:left="20"/>
              <w:jc w:val="both"/>
            </w:pPr>
            <w:r>
              <w:rPr>
                <w:rFonts w:ascii="Times New Roman"/>
                <w:b w:val="false"/>
                <w:i w:val="false"/>
                <w:color w:val="000000"/>
                <w:sz w:val="20"/>
              </w:rPr>
              <w:t>
</w:t>
            </w:r>
            <w:r>
              <w:rPr>
                <w:rFonts w:ascii="Times New Roman"/>
                <w:b/>
                <w:i w:val="false"/>
                <w:color w:val="000000"/>
                <w:sz w:val="20"/>
              </w:rPr>
              <w:t>Киберқауіпсіздік</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484"/>
          <w:p>
            <w:pPr>
              <w:spacing w:after="20"/>
              <w:ind w:left="20"/>
              <w:jc w:val="both"/>
            </w:pPr>
            <w:r>
              <w:rPr>
                <w:rFonts w:ascii="Times New Roman"/>
                <w:b w:val="false"/>
                <w:i w:val="false"/>
                <w:color w:val="000000"/>
                <w:sz w:val="20"/>
              </w:rPr>
              <w:t>
Деятельность в области кибербезопасности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485"/>
          <w:p>
            <w:pPr>
              <w:spacing w:after="20"/>
              <w:ind w:left="20"/>
              <w:jc w:val="both"/>
            </w:pPr>
            <w:r>
              <w:rPr>
                <w:rFonts w:ascii="Times New Roman"/>
                <w:b w:val="false"/>
                <w:i w:val="false"/>
                <w:color w:val="000000"/>
                <w:sz w:val="20"/>
              </w:rPr>
              <w:t>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технологиялар</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басқа</w:t>
            </w:r>
            <w:r>
              <w:rPr>
                <w:rFonts w:ascii="Times New Roman"/>
                <w:b/>
                <w:i w:val="false"/>
                <w:color w:val="000000"/>
                <w:sz w:val="20"/>
              </w:rPr>
              <w:t xml:space="preserve"> да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w:t>
            </w:r>
          </w:p>
          <w:bookmarkEnd w:id="485"/>
          <w:p>
            <w:pPr>
              <w:spacing w:after="20"/>
              <w:ind w:left="20"/>
              <w:jc w:val="both"/>
            </w:pPr>
            <w:r>
              <w:rPr>
                <w:rFonts w:ascii="Times New Roman"/>
                <w:b w:val="false"/>
                <w:i w:val="false"/>
                <w:color w:val="000000"/>
                <w:sz w:val="20"/>
              </w:rPr>
              <w:t>
Другие виды деятельности в области цифровых технологий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486"/>
          <w:p>
            <w:pPr>
              <w:spacing w:after="20"/>
              <w:ind w:left="20"/>
              <w:jc w:val="both"/>
            </w:pPr>
            <w:r>
              <w:rPr>
                <w:rFonts w:ascii="Times New Roman"/>
                <w:b w:val="false"/>
                <w:i w:val="false"/>
                <w:color w:val="000000"/>
                <w:sz w:val="20"/>
              </w:rPr>
              <w:t>
</w:t>
            </w:r>
            <w:r>
              <w:rPr>
                <w:rFonts w:ascii="Times New Roman"/>
                <w:b/>
                <w:i w:val="false"/>
                <w:color w:val="000000"/>
                <w:sz w:val="20"/>
              </w:rPr>
              <w:t>Серверлік</w:t>
            </w:r>
            <w:r>
              <w:rPr>
                <w:rFonts w:ascii="Times New Roman"/>
                <w:b w:val="false"/>
                <w:i w:val="false"/>
                <w:color w:val="000000"/>
                <w:sz w:val="20"/>
              </w:rPr>
              <w:t xml:space="preserve"> </w:t>
            </w:r>
            <w:r>
              <w:rPr>
                <w:rFonts w:ascii="Times New Roman"/>
                <w:b/>
                <w:i w:val="false"/>
                <w:color w:val="000000"/>
                <w:sz w:val="20"/>
              </w:rPr>
              <w:t>үй-жайларды</w:t>
            </w:r>
            <w:r>
              <w:rPr>
                <w:rFonts w:ascii="Times New Roman"/>
                <w:b/>
                <w:i w:val="false"/>
                <w:color w:val="000000"/>
                <w:sz w:val="20"/>
              </w:rPr>
              <w:t xml:space="preserve"> (</w:t>
            </w:r>
            <w:r>
              <w:rPr>
                <w:rFonts w:ascii="Times New Roman"/>
                <w:b/>
                <w:i w:val="false"/>
                <w:color w:val="000000"/>
                <w:sz w:val="20"/>
              </w:rPr>
              <w:t>деректерді</w:t>
            </w:r>
            <w:r>
              <w:rPr>
                <w:rFonts w:ascii="Times New Roman"/>
                <w:b w:val="false"/>
                <w:i w:val="false"/>
                <w:color w:val="000000"/>
                <w:sz w:val="20"/>
              </w:rPr>
              <w:t xml:space="preserve"> </w:t>
            </w:r>
            <w:r>
              <w:rPr>
                <w:rFonts w:ascii="Times New Roman"/>
                <w:b/>
                <w:i w:val="false"/>
                <w:color w:val="000000"/>
                <w:sz w:val="20"/>
              </w:rPr>
              <w:t>өңдеу</w:t>
            </w:r>
            <w:r>
              <w:rPr>
                <w:rFonts w:ascii="Times New Roman"/>
                <w:b w:val="false"/>
                <w:i w:val="false"/>
                <w:color w:val="000000"/>
                <w:sz w:val="20"/>
              </w:rPr>
              <w:t xml:space="preserve"> </w:t>
            </w:r>
            <w:r>
              <w:rPr>
                <w:rFonts w:ascii="Times New Roman"/>
                <w:b/>
                <w:i w:val="false"/>
                <w:color w:val="000000"/>
                <w:sz w:val="20"/>
              </w:rPr>
              <w:t>орталықтарын</w:t>
            </w:r>
            <w:r>
              <w:rPr>
                <w:rFonts w:ascii="Times New Roman"/>
                <w:b/>
                <w:i w:val="false"/>
                <w:color w:val="000000"/>
                <w:sz w:val="20"/>
              </w:rPr>
              <w:t xml:space="preserve">) </w:t>
            </w:r>
            <w:r>
              <w:rPr>
                <w:rFonts w:ascii="Times New Roman"/>
                <w:b/>
                <w:i w:val="false"/>
                <w:color w:val="000000"/>
                <w:sz w:val="20"/>
              </w:rPr>
              <w:t>пайдалануға</w:t>
            </w:r>
            <w:r>
              <w:rPr>
                <w:rFonts w:ascii="Times New Roman"/>
                <w:b/>
                <w:i w:val="false"/>
                <w:color w:val="000000"/>
                <w:sz w:val="20"/>
              </w:rPr>
              <w:t xml:space="preserve"> беру </w:t>
            </w:r>
            <w:r>
              <w:rPr>
                <w:rFonts w:ascii="Times New Roman"/>
                <w:b/>
                <w:i w:val="false"/>
                <w:color w:val="000000"/>
                <w:sz w:val="20"/>
              </w:rPr>
              <w:t>жөніндегі</w:t>
            </w:r>
            <w:r>
              <w:rPr>
                <w:rFonts w:ascii="Times New Roman"/>
                <w:b w:val="false"/>
                <w:i w:val="false"/>
                <w:color w:val="000000"/>
                <w:sz w:val="20"/>
              </w:rPr>
              <w:t xml:space="preserve"> </w:t>
            </w:r>
            <w:r>
              <w:rPr>
                <w:rFonts w:ascii="Times New Roman"/>
                <w:b/>
                <w:i w:val="false"/>
                <w:color w:val="000000"/>
                <w:sz w:val="20"/>
              </w:rPr>
              <w:t>қызмет</w:t>
            </w:r>
          </w:p>
          <w:bookmarkEnd w:id="486"/>
          <w:p>
            <w:pPr>
              <w:spacing w:after="20"/>
              <w:ind w:left="20"/>
              <w:jc w:val="both"/>
            </w:pPr>
            <w:r>
              <w:rPr>
                <w:rFonts w:ascii="Times New Roman"/>
                <w:b w:val="false"/>
                <w:i w:val="false"/>
                <w:color w:val="000000"/>
                <w:sz w:val="20"/>
              </w:rPr>
              <w:t>
Деятельность по предоставлению в пользование серверных помещений (центров обра-ботки данных)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487"/>
          <w:p>
            <w:pPr>
              <w:spacing w:after="20"/>
              <w:ind w:left="20"/>
              <w:jc w:val="both"/>
            </w:pPr>
            <w:r>
              <w:rPr>
                <w:rFonts w:ascii="Times New Roman"/>
                <w:b w:val="false"/>
                <w:i w:val="false"/>
                <w:color w:val="000000"/>
                <w:sz w:val="20"/>
              </w:rPr>
              <w:t>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майнингті</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асыру</w:t>
            </w:r>
            <w:r>
              <w:rPr>
                <w:rFonts w:ascii="Times New Roman"/>
                <w:b w:val="false"/>
                <w:i w:val="false"/>
                <w:color w:val="000000"/>
                <w:sz w:val="20"/>
              </w:rPr>
              <w:t xml:space="preserve"> </w:t>
            </w:r>
            <w:r>
              <w:rPr>
                <w:rFonts w:ascii="Times New Roman"/>
                <w:b/>
                <w:i w:val="false"/>
                <w:color w:val="000000"/>
                <w:sz w:val="20"/>
              </w:rPr>
              <w:t>жөніндегі</w:t>
            </w:r>
            <w:r>
              <w:rPr>
                <w:rFonts w:ascii="Times New Roman"/>
                <w:b w:val="false"/>
                <w:i w:val="false"/>
                <w:color w:val="000000"/>
                <w:sz w:val="20"/>
              </w:rPr>
              <w:t xml:space="preserve"> </w:t>
            </w:r>
            <w:r>
              <w:rPr>
                <w:rFonts w:ascii="Times New Roman"/>
                <w:b/>
                <w:i w:val="false"/>
                <w:color w:val="000000"/>
                <w:sz w:val="20"/>
              </w:rPr>
              <w:t>қызмет</w:t>
            </w:r>
          </w:p>
          <w:bookmarkEnd w:id="487"/>
          <w:p>
            <w:pPr>
              <w:spacing w:after="20"/>
              <w:ind w:left="20"/>
              <w:jc w:val="both"/>
            </w:pPr>
            <w:r>
              <w:rPr>
                <w:rFonts w:ascii="Times New Roman"/>
                <w:b w:val="false"/>
                <w:i w:val="false"/>
                <w:color w:val="000000"/>
                <w:sz w:val="20"/>
              </w:rPr>
              <w:t>
Деятельность по осуществлению цифрового майнинга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488"/>
          <w:p>
            <w:pPr>
              <w:spacing w:after="20"/>
              <w:ind w:left="20"/>
              <w:jc w:val="both"/>
            </w:pPr>
            <w:r>
              <w:rPr>
                <w:rFonts w:ascii="Times New Roman"/>
                <w:b w:val="false"/>
                <w:i w:val="false"/>
                <w:color w:val="000000"/>
                <w:sz w:val="20"/>
              </w:rPr>
              <w:t>
</w:t>
            </w:r>
            <w:r>
              <w:rPr>
                <w:rFonts w:ascii="Times New Roman"/>
                <w:b/>
                <w:i w:val="false"/>
                <w:color w:val="000000"/>
                <w:sz w:val="20"/>
              </w:rPr>
              <w:t>Деректерді</w:t>
            </w:r>
            <w:r>
              <w:rPr>
                <w:rFonts w:ascii="Times New Roman"/>
                <w:b w:val="false"/>
                <w:i w:val="false"/>
                <w:color w:val="000000"/>
                <w:sz w:val="20"/>
              </w:rPr>
              <w:t xml:space="preserve"> </w:t>
            </w:r>
            <w:r>
              <w:rPr>
                <w:rFonts w:ascii="Times New Roman"/>
                <w:b/>
                <w:i w:val="false"/>
                <w:color w:val="000000"/>
                <w:sz w:val="20"/>
              </w:rPr>
              <w:t>өңдеу</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488"/>
          <w:p>
            <w:pPr>
              <w:spacing w:after="20"/>
              <w:ind w:left="20"/>
              <w:jc w:val="both"/>
            </w:pPr>
            <w:r>
              <w:rPr>
                <w:rFonts w:ascii="Times New Roman"/>
                <w:b w:val="false"/>
                <w:i w:val="false"/>
                <w:color w:val="000000"/>
                <w:sz w:val="20"/>
              </w:rPr>
              <w:t>
Деятельность в области обработки данных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489"/>
          <w:p>
            <w:pPr>
              <w:spacing w:after="20"/>
              <w:ind w:left="20"/>
              <w:jc w:val="both"/>
            </w:pPr>
            <w:r>
              <w:rPr>
                <w:rFonts w:ascii="Times New Roman"/>
                <w:b w:val="false"/>
                <w:i w:val="false"/>
                <w:color w:val="000000"/>
                <w:sz w:val="20"/>
              </w:rPr>
              <w:t>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өнімдерді</w:t>
            </w:r>
            <w:r>
              <w:rPr>
                <w:rFonts w:ascii="Times New Roman"/>
                <w:b/>
                <w:i w:val="false"/>
                <w:color w:val="000000"/>
                <w:sz w:val="20"/>
              </w:rPr>
              <w:t xml:space="preserve">,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ақпараттық</w:t>
            </w:r>
            <w:r>
              <w:rPr>
                <w:rFonts w:ascii="Times New Roman"/>
                <w:b w:val="false"/>
                <w:i w:val="false"/>
                <w:color w:val="000000"/>
                <w:sz w:val="20"/>
              </w:rPr>
              <w:t xml:space="preserve"> </w:t>
            </w:r>
            <w:r>
              <w:rPr>
                <w:rFonts w:ascii="Times New Roman"/>
                <w:b/>
                <w:i w:val="false"/>
                <w:color w:val="000000"/>
                <w:sz w:val="20"/>
              </w:rPr>
              <w:t>ресурстарды</w:t>
            </w:r>
            <w:r>
              <w:rPr>
                <w:rFonts w:ascii="Times New Roman"/>
                <w:b/>
                <w:i w:val="false"/>
                <w:color w:val="000000"/>
                <w:sz w:val="20"/>
              </w:rPr>
              <w:t xml:space="preserve">, </w:t>
            </w:r>
            <w:r>
              <w:rPr>
                <w:rFonts w:ascii="Times New Roman"/>
                <w:b/>
                <w:i w:val="false"/>
                <w:color w:val="000000"/>
                <w:sz w:val="20"/>
              </w:rPr>
              <w:t>мобильді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қосымшаларды</w:t>
            </w:r>
            <w:r>
              <w:rPr>
                <w:rFonts w:ascii="Times New Roman"/>
                <w:b w:val="false"/>
                <w:i w:val="false"/>
                <w:color w:val="000000"/>
                <w:sz w:val="20"/>
              </w:rPr>
              <w:t xml:space="preserve"> </w:t>
            </w:r>
            <w:r>
              <w:rPr>
                <w:rFonts w:ascii="Times New Roman"/>
                <w:b/>
                <w:i w:val="false"/>
                <w:color w:val="000000"/>
                <w:sz w:val="20"/>
              </w:rPr>
              <w:t>пайдалануға</w:t>
            </w:r>
            <w:r>
              <w:rPr>
                <w:rFonts w:ascii="Times New Roman"/>
                <w:b/>
                <w:i w:val="false"/>
                <w:color w:val="000000"/>
                <w:sz w:val="20"/>
              </w:rPr>
              <w:t xml:space="preserve"> беру</w:t>
            </w:r>
          </w:p>
          <w:bookmarkEnd w:id="489"/>
          <w:p>
            <w:pPr>
              <w:spacing w:after="20"/>
              <w:ind w:left="20"/>
              <w:jc w:val="both"/>
            </w:pPr>
            <w:r>
              <w:rPr>
                <w:rFonts w:ascii="Times New Roman"/>
                <w:b w:val="false"/>
                <w:i w:val="false"/>
                <w:color w:val="000000"/>
                <w:sz w:val="20"/>
              </w:rPr>
              <w:t>
Предоставление в пользование программных продуктов, электронных цифровых ресурсов, мобильных и иных приложений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490"/>
          <w:p>
            <w:pPr>
              <w:spacing w:after="20"/>
              <w:ind w:left="20"/>
              <w:jc w:val="both"/>
            </w:pPr>
            <w:r>
              <w:rPr>
                <w:rFonts w:ascii="Times New Roman"/>
                <w:b w:val="false"/>
                <w:i w:val="false"/>
                <w:color w:val="000000"/>
                <w:sz w:val="20"/>
              </w:rPr>
              <w:t>
</w:t>
            </w:r>
            <w:r>
              <w:rPr>
                <w:rFonts w:ascii="Times New Roman"/>
                <w:b/>
                <w:i w:val="false"/>
                <w:color w:val="000000"/>
                <w:sz w:val="20"/>
              </w:rPr>
              <w:t>Веб-</w:t>
            </w:r>
            <w:r>
              <w:rPr>
                <w:rFonts w:ascii="Times New Roman"/>
                <w:b/>
                <w:i w:val="false"/>
                <w:color w:val="000000"/>
                <w:sz w:val="20"/>
              </w:rPr>
              <w:t>порталдардың</w:t>
            </w:r>
            <w:r>
              <w:rPr>
                <w:rFonts w:ascii="Times New Roman"/>
                <w:b w:val="false"/>
                <w:i w:val="false"/>
                <w:color w:val="000000"/>
                <w:sz w:val="20"/>
              </w:rPr>
              <w:t xml:space="preserve"> </w:t>
            </w:r>
            <w:r>
              <w:rPr>
                <w:rFonts w:ascii="Times New Roman"/>
                <w:b/>
                <w:i w:val="false"/>
                <w:color w:val="000000"/>
                <w:sz w:val="20"/>
              </w:rPr>
              <w:t>қызметі</w:t>
            </w:r>
          </w:p>
          <w:bookmarkEnd w:id="490"/>
          <w:p>
            <w:pPr>
              <w:spacing w:after="20"/>
              <w:ind w:left="20"/>
              <w:jc w:val="both"/>
            </w:pPr>
            <w:r>
              <w:rPr>
                <w:rFonts w:ascii="Times New Roman"/>
                <w:b w:val="false"/>
                <w:i w:val="false"/>
                <w:color w:val="000000"/>
                <w:sz w:val="20"/>
              </w:rPr>
              <w:t>
Деятельность веб-порталов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491"/>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елішілік</w:t>
            </w:r>
            <w:r>
              <w:rPr>
                <w:rFonts w:ascii="Times New Roman"/>
                <w:b w:val="false"/>
                <w:i w:val="false"/>
                <w:color w:val="000000"/>
                <w:sz w:val="20"/>
              </w:rPr>
              <w:t xml:space="preserve"> </w:t>
            </w:r>
            <w:r>
              <w:rPr>
                <w:rFonts w:ascii="Times New Roman"/>
                <w:b/>
                <w:i w:val="false"/>
                <w:color w:val="000000"/>
                <w:sz w:val="20"/>
              </w:rPr>
              <w:t>құндылық</w:t>
            </w:r>
          </w:p>
          <w:bookmarkEnd w:id="491"/>
          <w:p>
            <w:pPr>
              <w:spacing w:after="20"/>
              <w:ind w:left="20"/>
              <w:jc w:val="both"/>
            </w:pPr>
            <w:r>
              <w:rPr>
                <w:rFonts w:ascii="Times New Roman"/>
                <w:b w:val="false"/>
                <w:i w:val="false"/>
                <w:color w:val="000000"/>
                <w:sz w:val="20"/>
              </w:rPr>
              <w:t>
из них внутристрановая ценность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1" w:id="49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 </w:t>
      </w:r>
      <w:r>
        <w:rPr>
          <w:rFonts w:ascii="Times New Roman"/>
          <w:b/>
          <w:i w:val="false"/>
          <w:color w:val="000000"/>
          <w:sz w:val="28"/>
        </w:rPr>
        <w:t>Бейрезиденттерге</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i w:val="false"/>
          <w:color w:val="000000"/>
          <w:sz w:val="28"/>
        </w:rPr>
        <w:t xml:space="preserve"> IT </w:t>
      </w:r>
      <w:r>
        <w:rPr>
          <w:rFonts w:ascii="Times New Roman"/>
          <w:b/>
          <w:i w:val="false"/>
          <w:color w:val="000000"/>
          <w:sz w:val="28"/>
        </w:rPr>
        <w:t>қызметтердің</w:t>
      </w:r>
      <w:r>
        <w:rPr>
          <w:rFonts w:ascii="Times New Roman"/>
          <w:b w:val="false"/>
          <w:i w:val="false"/>
          <w:color w:val="000000"/>
          <w:sz w:val="28"/>
        </w:rPr>
        <w:t xml:space="preserve"> </w:t>
      </w:r>
      <w:r>
        <w:rPr>
          <w:rFonts w:ascii="Times New Roman"/>
          <w:b/>
          <w:i w:val="false"/>
          <w:color w:val="000000"/>
          <w:sz w:val="28"/>
        </w:rPr>
        <w:t>көлемі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ақпаратты</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теңге</w:t>
      </w:r>
    </w:p>
    <w:bookmarkEnd w:id="492"/>
    <w:bookmarkStart w:name="z572" w:id="493"/>
    <w:p>
      <w:pPr>
        <w:spacing w:after="0"/>
        <w:ind w:left="0"/>
        <w:jc w:val="both"/>
      </w:pPr>
      <w:r>
        <w:rPr>
          <w:rFonts w:ascii="Times New Roman"/>
          <w:b w:val="false"/>
          <w:i w:val="false"/>
          <w:color w:val="000000"/>
          <w:sz w:val="28"/>
        </w:rPr>
        <w:t>
      Укажите информацию об объеме оказанных IT услуг нерезидентам, тысяч теңге</w:t>
      </w:r>
    </w:p>
    <w:bookmarkEnd w:id="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494"/>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i w:val="false"/>
                <w:color w:val="000000"/>
                <w:sz w:val="20"/>
              </w:rPr>
              <w:t xml:space="preserve"> коды</w:t>
            </w:r>
          </w:p>
          <w:bookmarkEnd w:id="494"/>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495"/>
          <w:p>
            <w:pPr>
              <w:spacing w:after="20"/>
              <w:ind w:left="20"/>
              <w:jc w:val="both"/>
            </w:pPr>
            <w:r>
              <w:rPr>
                <w:rFonts w:ascii="Times New Roman"/>
                <w:b w:val="false"/>
                <w:i w:val="false"/>
                <w:color w:val="000000"/>
                <w:sz w:val="20"/>
              </w:rPr>
              <w:t>
</w:t>
            </w:r>
            <w:r>
              <w:rPr>
                <w:rFonts w:ascii="Times New Roman"/>
                <w:b/>
                <w:i w:val="false"/>
                <w:color w:val="000000"/>
                <w:sz w:val="20"/>
              </w:rPr>
              <w:t xml:space="preserve">ЭҚЖЖ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түрлерінің</w:t>
            </w:r>
            <w:r>
              <w:rPr>
                <w:rFonts w:ascii="Times New Roman"/>
                <w:b w:val="false"/>
                <w:i w:val="false"/>
                <w:color w:val="000000"/>
                <w:sz w:val="20"/>
              </w:rPr>
              <w:t xml:space="preserve"> </w:t>
            </w:r>
            <w:r>
              <w:rPr>
                <w:rFonts w:ascii="Times New Roman"/>
                <w:b/>
                <w:i w:val="false"/>
                <w:color w:val="000000"/>
                <w:sz w:val="20"/>
              </w:rPr>
              <w:t>атауы</w:t>
            </w:r>
          </w:p>
          <w:bookmarkEnd w:id="495"/>
          <w:p>
            <w:pPr>
              <w:spacing w:after="20"/>
              <w:ind w:left="20"/>
              <w:jc w:val="both"/>
            </w:pPr>
            <w:r>
              <w:rPr>
                <w:rFonts w:ascii="Times New Roman"/>
                <w:b w:val="false"/>
                <w:i w:val="false"/>
                <w:color w:val="000000"/>
                <w:sz w:val="20"/>
              </w:rPr>
              <w:t>
Наименование видов услуги по ОКЭД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496"/>
          <w:p>
            <w:pPr>
              <w:spacing w:after="20"/>
              <w:ind w:left="20"/>
              <w:jc w:val="both"/>
            </w:pPr>
            <w:r>
              <w:rPr>
                <w:rFonts w:ascii="Times New Roman"/>
                <w:b w:val="false"/>
                <w:i w:val="false"/>
                <w:color w:val="000000"/>
                <w:sz w:val="20"/>
              </w:rPr>
              <w:t>
</w:t>
            </w:r>
            <w:r>
              <w:rPr>
                <w:rFonts w:ascii="Times New Roman"/>
                <w:b/>
                <w:i w:val="false"/>
                <w:color w:val="000000"/>
                <w:sz w:val="20"/>
              </w:rPr>
              <w:t>ЭҚЖЖ</w:t>
            </w:r>
          </w:p>
          <w:bookmarkEnd w:id="496"/>
          <w:p>
            <w:pPr>
              <w:spacing w:after="20"/>
              <w:ind w:left="20"/>
              <w:jc w:val="both"/>
            </w:pPr>
            <w:r>
              <w:rPr>
                <w:rFonts w:ascii="Times New Roman"/>
                <w:b w:val="false"/>
                <w:i w:val="false"/>
                <w:color w:val="000000"/>
                <w:sz w:val="20"/>
              </w:rPr>
              <w:t>
</w:t>
            </w:r>
            <w:r>
              <w:rPr>
                <w:rFonts w:ascii="Times New Roman"/>
                <w:b/>
                <w:i w:val="false"/>
                <w:color w:val="000000"/>
                <w:sz w:val="20"/>
              </w:rPr>
              <w:t>1</w:t>
            </w:r>
            <w:r>
              <w:rPr>
                <w:rFonts w:ascii="Times New Roman"/>
                <w:b/>
                <w:i w:val="false"/>
                <w:color w:val="000000"/>
                <w:sz w:val="20"/>
              </w:rPr>
              <w:t xml:space="preserve"> коды</w:t>
            </w:r>
          </w:p>
          <w:p>
            <w:pPr>
              <w:spacing w:after="20"/>
              <w:ind w:left="20"/>
              <w:jc w:val="both"/>
            </w:pPr>
            <w:r>
              <w:rPr>
                <w:rFonts w:ascii="Times New Roman"/>
                <w:b w:val="false"/>
                <w:i w:val="false"/>
                <w:color w:val="000000"/>
                <w:sz w:val="20"/>
              </w:rPr>
              <w:t>
Код ОКЭД1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497"/>
          <w:p>
            <w:pPr>
              <w:spacing w:after="20"/>
              <w:ind w:left="20"/>
              <w:jc w:val="both"/>
            </w:pPr>
            <w:r>
              <w:rPr>
                <w:rFonts w:ascii="Times New Roman"/>
                <w:b w:val="false"/>
                <w:i w:val="false"/>
                <w:color w:val="000000"/>
                <w:sz w:val="20"/>
              </w:rPr>
              <w:t>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i w:val="false"/>
                <w:color w:val="000000"/>
                <w:sz w:val="20"/>
              </w:rPr>
              <w:t xml:space="preserve"> – </w:t>
            </w:r>
            <w:r>
              <w:rPr>
                <w:rFonts w:ascii="Times New Roman"/>
                <w:b/>
                <w:i w:val="false"/>
                <w:color w:val="000000"/>
                <w:sz w:val="20"/>
              </w:rPr>
              <w:t>барлығы</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bookmarkEnd w:id="497"/>
          <w:p>
            <w:pPr>
              <w:spacing w:after="20"/>
              <w:ind w:left="20"/>
              <w:jc w:val="both"/>
            </w:pPr>
            <w:r>
              <w:rPr>
                <w:rFonts w:ascii="Times New Roman"/>
                <w:b w:val="false"/>
                <w:i w:val="false"/>
                <w:color w:val="000000"/>
                <w:sz w:val="20"/>
              </w:rPr>
              <w:t>
Объем оказанных услуг – всего,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498"/>
          <w:p>
            <w:pPr>
              <w:spacing w:after="20"/>
              <w:ind w:left="20"/>
              <w:jc w:val="both"/>
            </w:pPr>
            <w:r>
              <w:rPr>
                <w:rFonts w:ascii="Times New Roman"/>
                <w:b w:val="false"/>
                <w:i w:val="false"/>
                <w:color w:val="000000"/>
                <w:sz w:val="20"/>
              </w:rPr>
              <w:t>
</w:t>
            </w:r>
            <w:r>
              <w:rPr>
                <w:rFonts w:ascii="Times New Roman"/>
                <w:b/>
                <w:i w:val="false"/>
                <w:color w:val="000000"/>
                <w:sz w:val="20"/>
              </w:rPr>
              <w:t>Алушы</w:t>
            </w:r>
            <w:r>
              <w:rPr>
                <w:rFonts w:ascii="Times New Roman"/>
                <w:b w:val="false"/>
                <w:i w:val="false"/>
                <w:color w:val="000000"/>
                <w:sz w:val="20"/>
              </w:rPr>
              <w:t xml:space="preserve"> </w:t>
            </w:r>
            <w:r>
              <w:rPr>
                <w:rFonts w:ascii="Times New Roman"/>
                <w:b/>
                <w:i w:val="false"/>
                <w:color w:val="000000"/>
                <w:sz w:val="20"/>
              </w:rPr>
              <w:t>елдер</w:t>
            </w:r>
          </w:p>
          <w:bookmarkEnd w:id="498"/>
          <w:p>
            <w:pPr>
              <w:spacing w:after="20"/>
              <w:ind w:left="20"/>
              <w:jc w:val="both"/>
            </w:pPr>
            <w:r>
              <w:rPr>
                <w:rFonts w:ascii="Times New Roman"/>
                <w:b w:val="false"/>
                <w:i w:val="false"/>
                <w:color w:val="000000"/>
                <w:sz w:val="20"/>
              </w:rPr>
              <w:t>
Страна получа-теля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499"/>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499"/>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500"/>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500"/>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501"/>
          <w:p>
            <w:pPr>
              <w:spacing w:after="20"/>
              <w:ind w:left="20"/>
              <w:jc w:val="both"/>
            </w:pPr>
            <w:r>
              <w:rPr>
                <w:rFonts w:ascii="Times New Roman"/>
                <w:b w:val="false"/>
                <w:i w:val="false"/>
                <w:color w:val="000000"/>
                <w:sz w:val="20"/>
              </w:rPr>
              <w:t>
</w:t>
            </w:r>
            <w:r>
              <w:rPr>
                <w:rFonts w:ascii="Times New Roman"/>
                <w:b/>
                <w:i w:val="false"/>
                <w:color w:val="000000"/>
                <w:sz w:val="20"/>
              </w:rPr>
              <w:t>Компьютерлік</w:t>
            </w:r>
            <w:r>
              <w:rPr>
                <w:rFonts w:ascii="Times New Roman"/>
                <w:b w:val="false"/>
                <w:i w:val="false"/>
                <w:color w:val="000000"/>
                <w:sz w:val="20"/>
              </w:rPr>
              <w:t xml:space="preserve"> </w:t>
            </w:r>
            <w:r>
              <w:rPr>
                <w:rFonts w:ascii="Times New Roman"/>
                <w:b/>
                <w:i w:val="false"/>
                <w:color w:val="000000"/>
                <w:sz w:val="20"/>
              </w:rPr>
              <w:t>ойындар</w:t>
            </w:r>
            <w:r>
              <w:rPr>
                <w:rFonts w:ascii="Times New Roman"/>
                <w:b w:val="false"/>
                <w:i w:val="false"/>
                <w:color w:val="000000"/>
                <w:sz w:val="20"/>
              </w:rPr>
              <w:t xml:space="preserve"> </w:t>
            </w:r>
            <w:r>
              <w:rPr>
                <w:rFonts w:ascii="Times New Roman"/>
                <w:b/>
                <w:i w:val="false"/>
                <w:color w:val="000000"/>
                <w:sz w:val="20"/>
              </w:rPr>
              <w:t>шығару</w:t>
            </w:r>
          </w:p>
          <w:bookmarkEnd w:id="501"/>
          <w:p>
            <w:pPr>
              <w:spacing w:after="20"/>
              <w:ind w:left="20"/>
              <w:jc w:val="both"/>
            </w:pPr>
            <w:r>
              <w:rPr>
                <w:rFonts w:ascii="Times New Roman"/>
                <w:b w:val="false"/>
                <w:i w:val="false"/>
                <w:color w:val="000000"/>
                <w:sz w:val="20"/>
              </w:rPr>
              <w:t>
Издание компьютерных игр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502"/>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жасақтаманы</w:t>
            </w:r>
            <w:r>
              <w:rPr>
                <w:rFonts w:ascii="Times New Roman"/>
                <w:b w:val="false"/>
                <w:i w:val="false"/>
                <w:color w:val="000000"/>
                <w:sz w:val="20"/>
              </w:rPr>
              <w:t xml:space="preserve"> </w:t>
            </w:r>
            <w:r>
              <w:rPr>
                <w:rFonts w:ascii="Times New Roman"/>
                <w:b/>
                <w:i w:val="false"/>
                <w:color w:val="000000"/>
                <w:sz w:val="20"/>
              </w:rPr>
              <w:t>шығару</w:t>
            </w:r>
          </w:p>
          <w:bookmarkEnd w:id="502"/>
          <w:p>
            <w:pPr>
              <w:spacing w:after="20"/>
              <w:ind w:left="20"/>
              <w:jc w:val="both"/>
            </w:pPr>
            <w:r>
              <w:rPr>
                <w:rFonts w:ascii="Times New Roman"/>
                <w:b w:val="false"/>
                <w:i w:val="false"/>
                <w:color w:val="000000"/>
                <w:sz w:val="20"/>
              </w:rPr>
              <w:t>
Издание прочего программного обеспечения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503"/>
          <w:p>
            <w:pPr>
              <w:spacing w:after="20"/>
              <w:ind w:left="20"/>
              <w:jc w:val="both"/>
            </w:pPr>
            <w:r>
              <w:rPr>
                <w:rFonts w:ascii="Times New Roman"/>
                <w:b w:val="false"/>
                <w:i w:val="false"/>
                <w:color w:val="000000"/>
                <w:sz w:val="20"/>
              </w:rPr>
              <w:t>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кодты</w:t>
            </w:r>
            <w:r>
              <w:rPr>
                <w:rFonts w:ascii="Times New Roman"/>
                <w:b w:val="false"/>
                <w:i w:val="false"/>
                <w:color w:val="000000"/>
                <w:sz w:val="20"/>
              </w:rPr>
              <w:t xml:space="preserve"> </w:t>
            </w:r>
            <w:r>
              <w:rPr>
                <w:rFonts w:ascii="Times New Roman"/>
                <w:b/>
                <w:i w:val="false"/>
                <w:color w:val="000000"/>
                <w:sz w:val="20"/>
              </w:rPr>
              <w:t>әзірлеу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тестілеу</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503"/>
          <w:p>
            <w:pPr>
              <w:spacing w:after="20"/>
              <w:ind w:left="20"/>
              <w:jc w:val="both"/>
            </w:pPr>
            <w:r>
              <w:rPr>
                <w:rFonts w:ascii="Times New Roman"/>
                <w:b w:val="false"/>
                <w:i w:val="false"/>
                <w:color w:val="000000"/>
                <w:sz w:val="20"/>
              </w:rPr>
              <w:t>
Деятельность в области разработки и тестирования программного кода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504"/>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елішілік</w:t>
            </w:r>
            <w:r>
              <w:rPr>
                <w:rFonts w:ascii="Times New Roman"/>
                <w:b w:val="false"/>
                <w:i w:val="false"/>
                <w:color w:val="000000"/>
                <w:sz w:val="20"/>
              </w:rPr>
              <w:t xml:space="preserve"> </w:t>
            </w:r>
            <w:r>
              <w:rPr>
                <w:rFonts w:ascii="Times New Roman"/>
                <w:b/>
                <w:i w:val="false"/>
                <w:color w:val="000000"/>
                <w:sz w:val="20"/>
              </w:rPr>
              <w:t>құндылық</w:t>
            </w:r>
          </w:p>
          <w:bookmarkEnd w:id="504"/>
          <w:p>
            <w:pPr>
              <w:spacing w:after="20"/>
              <w:ind w:left="20"/>
              <w:jc w:val="both"/>
            </w:pPr>
            <w:r>
              <w:rPr>
                <w:rFonts w:ascii="Times New Roman"/>
                <w:b w:val="false"/>
                <w:i w:val="false"/>
                <w:color w:val="000000"/>
                <w:sz w:val="20"/>
              </w:rPr>
              <w:t>
из них внутристрановая ценность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505"/>
          <w:p>
            <w:pPr>
              <w:spacing w:after="20"/>
              <w:ind w:left="20"/>
              <w:jc w:val="both"/>
            </w:pPr>
            <w:r>
              <w:rPr>
                <w:rFonts w:ascii="Times New Roman"/>
                <w:b w:val="false"/>
                <w:i w:val="false"/>
                <w:color w:val="000000"/>
                <w:sz w:val="20"/>
              </w:rPr>
              <w:t>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жасақтаманы</w:t>
            </w:r>
            <w:r>
              <w:rPr>
                <w:rFonts w:ascii="Times New Roman"/>
                <w:b/>
                <w:i w:val="false"/>
                <w:color w:val="000000"/>
                <w:sz w:val="20"/>
              </w:rPr>
              <w:t xml:space="preserve">,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өнімдерді</w:t>
            </w:r>
            <w:r>
              <w:rPr>
                <w:rFonts w:ascii="Times New Roman"/>
                <w:b/>
                <w:i w:val="false"/>
                <w:color w:val="000000"/>
                <w:sz w:val="20"/>
              </w:rPr>
              <w:t xml:space="preserve">, </w:t>
            </w:r>
            <w:r>
              <w:rPr>
                <w:rFonts w:ascii="Times New Roman"/>
                <w:b/>
                <w:i w:val="false"/>
                <w:color w:val="000000"/>
                <w:sz w:val="20"/>
              </w:rPr>
              <w:t>деректер</w:t>
            </w:r>
            <w:r>
              <w:rPr>
                <w:rFonts w:ascii="Times New Roman"/>
                <w:b w:val="false"/>
                <w:i w:val="false"/>
                <w:color w:val="000000"/>
                <w:sz w:val="20"/>
              </w:rPr>
              <w:t xml:space="preserve"> </w:t>
            </w:r>
            <w:r>
              <w:rPr>
                <w:rFonts w:ascii="Times New Roman"/>
                <w:b/>
                <w:i w:val="false"/>
                <w:color w:val="000000"/>
                <w:sz w:val="20"/>
              </w:rPr>
              <w:t>базасын</w:t>
            </w:r>
            <w:r>
              <w:rPr>
                <w:rFonts w:ascii="Times New Roman"/>
                <w:b/>
                <w:i w:val="false"/>
                <w:color w:val="000000"/>
                <w:sz w:val="20"/>
              </w:rPr>
              <w:t>, интернет-</w:t>
            </w:r>
            <w:r>
              <w:rPr>
                <w:rFonts w:ascii="Times New Roman"/>
                <w:b/>
                <w:i w:val="false"/>
                <w:color w:val="000000"/>
                <w:sz w:val="20"/>
              </w:rPr>
              <w:t>ресурстарды</w:t>
            </w:r>
            <w:r>
              <w:rPr>
                <w:rFonts w:ascii="Times New Roman"/>
                <w:b/>
                <w:i w:val="false"/>
                <w:color w:val="000000"/>
                <w:sz w:val="20"/>
              </w:rPr>
              <w:t xml:space="preserve"> (</w:t>
            </w:r>
            <w:r>
              <w:rPr>
                <w:rFonts w:ascii="Times New Roman"/>
                <w:b/>
                <w:i w:val="false"/>
                <w:color w:val="000000"/>
                <w:sz w:val="20"/>
              </w:rPr>
              <w:t>сайттарды</w:t>
            </w:r>
            <w:r>
              <w:rPr>
                <w:rFonts w:ascii="Times New Roman"/>
                <w:b/>
                <w:i w:val="false"/>
                <w:color w:val="000000"/>
                <w:sz w:val="20"/>
              </w:rPr>
              <w:t xml:space="preserve">),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жүйелерді</w:t>
            </w:r>
            <w:r>
              <w:rPr>
                <w:rFonts w:ascii="Times New Roman"/>
                <w:b w:val="false"/>
                <w:i w:val="false"/>
                <w:color w:val="000000"/>
                <w:sz w:val="20"/>
              </w:rPr>
              <w:t xml:space="preserve"> </w:t>
            </w:r>
            <w:r>
              <w:rPr>
                <w:rFonts w:ascii="Times New Roman"/>
                <w:b/>
                <w:i w:val="false"/>
                <w:color w:val="000000"/>
                <w:sz w:val="20"/>
              </w:rPr>
              <w:t>сүйемелдеу</w:t>
            </w:r>
          </w:p>
          <w:bookmarkEnd w:id="505"/>
          <w:p>
            <w:pPr>
              <w:spacing w:after="20"/>
              <w:ind w:left="20"/>
              <w:jc w:val="both"/>
            </w:pPr>
            <w:r>
              <w:rPr>
                <w:rFonts w:ascii="Times New Roman"/>
                <w:b w:val="false"/>
                <w:i w:val="false"/>
                <w:color w:val="000000"/>
                <w:sz w:val="20"/>
              </w:rPr>
              <w:t>
Сопровождение программного обеспечения, программных продук-тов, баз данных, интернет-ресурсов (сайтов), цифровых систем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506"/>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елішілік</w:t>
            </w:r>
            <w:r>
              <w:rPr>
                <w:rFonts w:ascii="Times New Roman"/>
                <w:b w:val="false"/>
                <w:i w:val="false"/>
                <w:color w:val="000000"/>
                <w:sz w:val="20"/>
              </w:rPr>
              <w:t xml:space="preserve"> </w:t>
            </w:r>
            <w:r>
              <w:rPr>
                <w:rFonts w:ascii="Times New Roman"/>
                <w:b/>
                <w:i w:val="false"/>
                <w:color w:val="000000"/>
                <w:sz w:val="20"/>
              </w:rPr>
              <w:t>құндылық</w:t>
            </w:r>
          </w:p>
          <w:bookmarkEnd w:id="506"/>
          <w:p>
            <w:pPr>
              <w:spacing w:after="20"/>
              <w:ind w:left="20"/>
              <w:jc w:val="both"/>
            </w:pPr>
            <w:r>
              <w:rPr>
                <w:rFonts w:ascii="Times New Roman"/>
                <w:b w:val="false"/>
                <w:i w:val="false"/>
                <w:color w:val="000000"/>
                <w:sz w:val="20"/>
              </w:rPr>
              <w:t>
из них внутристрановая ценность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507"/>
          <w:p>
            <w:pPr>
              <w:spacing w:after="20"/>
              <w:ind w:left="20"/>
              <w:jc w:val="both"/>
            </w:pPr>
            <w:r>
              <w:rPr>
                <w:rFonts w:ascii="Times New Roman"/>
                <w:b w:val="false"/>
                <w:i w:val="false"/>
                <w:color w:val="000000"/>
                <w:sz w:val="20"/>
              </w:rPr>
              <w:t>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технологиялар</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жобаны</w:t>
            </w:r>
            <w:r>
              <w:rPr>
                <w:rFonts w:ascii="Times New Roman"/>
                <w:b w:val="false"/>
                <w:i w:val="false"/>
                <w:color w:val="000000"/>
                <w:sz w:val="20"/>
              </w:rPr>
              <w:t xml:space="preserve"> </w:t>
            </w:r>
            <w:r>
              <w:rPr>
                <w:rFonts w:ascii="Times New Roman"/>
                <w:b/>
                <w:i w:val="false"/>
                <w:color w:val="000000"/>
                <w:sz w:val="20"/>
              </w:rPr>
              <w:t>басқару</w:t>
            </w:r>
            <w:r>
              <w:rPr>
                <w:rFonts w:ascii="Times New Roman"/>
                <w:b w:val="false"/>
                <w:i w:val="false"/>
                <w:color w:val="000000"/>
                <w:sz w:val="20"/>
              </w:rPr>
              <w:t xml:space="preserve"> </w:t>
            </w:r>
            <w:r>
              <w:rPr>
                <w:rFonts w:ascii="Times New Roman"/>
                <w:b/>
                <w:i w:val="false"/>
                <w:color w:val="000000"/>
                <w:sz w:val="20"/>
              </w:rPr>
              <w:t>жөніндегі</w:t>
            </w:r>
            <w:r>
              <w:rPr>
                <w:rFonts w:ascii="Times New Roman"/>
                <w:b w:val="false"/>
                <w:i w:val="false"/>
                <w:color w:val="000000"/>
                <w:sz w:val="20"/>
              </w:rPr>
              <w:t xml:space="preserve"> </w:t>
            </w:r>
            <w:r>
              <w:rPr>
                <w:rFonts w:ascii="Times New Roman"/>
                <w:b/>
                <w:i w:val="false"/>
                <w:color w:val="000000"/>
                <w:sz w:val="20"/>
              </w:rPr>
              <w:t>қызмет</w:t>
            </w:r>
          </w:p>
          <w:bookmarkEnd w:id="507"/>
          <w:p>
            <w:pPr>
              <w:spacing w:after="20"/>
              <w:ind w:left="20"/>
              <w:jc w:val="both"/>
            </w:pPr>
            <w:r>
              <w:rPr>
                <w:rFonts w:ascii="Times New Roman"/>
                <w:b w:val="false"/>
                <w:i w:val="false"/>
                <w:color w:val="000000"/>
                <w:sz w:val="20"/>
              </w:rPr>
              <w:t>
Деятельность по управлению проектом в области цифровых технологий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508"/>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елішілік</w:t>
            </w:r>
            <w:r>
              <w:rPr>
                <w:rFonts w:ascii="Times New Roman"/>
                <w:b w:val="false"/>
                <w:i w:val="false"/>
                <w:color w:val="000000"/>
                <w:sz w:val="20"/>
              </w:rPr>
              <w:t xml:space="preserve"> </w:t>
            </w:r>
            <w:r>
              <w:rPr>
                <w:rFonts w:ascii="Times New Roman"/>
                <w:b/>
                <w:i w:val="false"/>
                <w:color w:val="000000"/>
                <w:sz w:val="20"/>
              </w:rPr>
              <w:t>құндылық</w:t>
            </w:r>
          </w:p>
          <w:bookmarkEnd w:id="508"/>
          <w:p>
            <w:pPr>
              <w:spacing w:after="20"/>
              <w:ind w:left="20"/>
              <w:jc w:val="both"/>
            </w:pPr>
            <w:r>
              <w:rPr>
                <w:rFonts w:ascii="Times New Roman"/>
                <w:b w:val="false"/>
                <w:i w:val="false"/>
                <w:color w:val="000000"/>
                <w:sz w:val="20"/>
              </w:rPr>
              <w:t>
из них внутристрановая ценность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509"/>
          <w:p>
            <w:pPr>
              <w:spacing w:after="20"/>
              <w:ind w:left="20"/>
              <w:jc w:val="both"/>
            </w:pPr>
            <w:r>
              <w:rPr>
                <w:rFonts w:ascii="Times New Roman"/>
                <w:b w:val="false"/>
                <w:i w:val="false"/>
                <w:color w:val="000000"/>
                <w:sz w:val="20"/>
              </w:rPr>
              <w:t>
</w:t>
            </w:r>
            <w:r>
              <w:rPr>
                <w:rFonts w:ascii="Times New Roman"/>
                <w:b/>
                <w:i w:val="false"/>
                <w:color w:val="000000"/>
                <w:sz w:val="20"/>
              </w:rPr>
              <w:t>Техникалық</w:t>
            </w:r>
            <w:r>
              <w:rPr>
                <w:rFonts w:ascii="Times New Roman"/>
                <w:b w:val="false"/>
                <w:i w:val="false"/>
                <w:color w:val="000000"/>
                <w:sz w:val="20"/>
              </w:rPr>
              <w:t xml:space="preserve"> </w:t>
            </w:r>
            <w:r>
              <w:rPr>
                <w:rFonts w:ascii="Times New Roman"/>
                <w:b/>
                <w:i w:val="false"/>
                <w:color w:val="000000"/>
                <w:sz w:val="20"/>
              </w:rPr>
              <w:t>құжаттаманы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жүйелік</w:t>
            </w:r>
            <w:r>
              <w:rPr>
                <w:rFonts w:ascii="Times New Roman"/>
                <w:b w:val="false"/>
                <w:i w:val="false"/>
                <w:color w:val="000000"/>
                <w:sz w:val="20"/>
              </w:rPr>
              <w:t xml:space="preserve"> </w:t>
            </w:r>
            <w:r>
              <w:rPr>
                <w:rFonts w:ascii="Times New Roman"/>
                <w:b/>
                <w:i w:val="false"/>
                <w:color w:val="000000"/>
                <w:sz w:val="20"/>
              </w:rPr>
              <w:t>архитектураны</w:t>
            </w:r>
            <w:r>
              <w:rPr>
                <w:rFonts w:ascii="Times New Roman"/>
                <w:b w:val="false"/>
                <w:i w:val="false"/>
                <w:color w:val="000000"/>
                <w:sz w:val="20"/>
              </w:rPr>
              <w:t xml:space="preserve"> </w:t>
            </w:r>
            <w:r>
              <w:rPr>
                <w:rFonts w:ascii="Times New Roman"/>
                <w:b/>
                <w:i w:val="false"/>
                <w:color w:val="000000"/>
                <w:sz w:val="20"/>
              </w:rPr>
              <w:t>әзірлеу</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509"/>
          <w:p>
            <w:pPr>
              <w:spacing w:after="20"/>
              <w:ind w:left="20"/>
              <w:jc w:val="both"/>
            </w:pPr>
            <w:r>
              <w:rPr>
                <w:rFonts w:ascii="Times New Roman"/>
                <w:b w:val="false"/>
                <w:i w:val="false"/>
                <w:color w:val="000000"/>
                <w:sz w:val="20"/>
              </w:rPr>
              <w:t>
Деятельность в области разработки технической документации и си-стемной архитектуры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510"/>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елішілік</w:t>
            </w:r>
            <w:r>
              <w:rPr>
                <w:rFonts w:ascii="Times New Roman"/>
                <w:b w:val="false"/>
                <w:i w:val="false"/>
                <w:color w:val="000000"/>
                <w:sz w:val="20"/>
              </w:rPr>
              <w:t xml:space="preserve"> </w:t>
            </w:r>
            <w:r>
              <w:rPr>
                <w:rFonts w:ascii="Times New Roman"/>
                <w:b/>
                <w:i w:val="false"/>
                <w:color w:val="000000"/>
                <w:sz w:val="20"/>
              </w:rPr>
              <w:t>құндылық</w:t>
            </w:r>
          </w:p>
          <w:bookmarkEnd w:id="510"/>
          <w:p>
            <w:pPr>
              <w:spacing w:after="20"/>
              <w:ind w:left="20"/>
              <w:jc w:val="both"/>
            </w:pPr>
            <w:r>
              <w:rPr>
                <w:rFonts w:ascii="Times New Roman"/>
                <w:b w:val="false"/>
                <w:i w:val="false"/>
                <w:color w:val="000000"/>
                <w:sz w:val="20"/>
              </w:rPr>
              <w:t xml:space="preserve">
из них внутристрановая ценность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511"/>
          <w:p>
            <w:pPr>
              <w:spacing w:after="20"/>
              <w:ind w:left="20"/>
              <w:jc w:val="both"/>
            </w:pPr>
            <w:r>
              <w:rPr>
                <w:rFonts w:ascii="Times New Roman"/>
                <w:b w:val="false"/>
                <w:i w:val="false"/>
                <w:color w:val="000000"/>
                <w:sz w:val="20"/>
              </w:rPr>
              <w:t>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технологиялар</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консультациялық</w:t>
            </w:r>
            <w:r>
              <w:rPr>
                <w:rFonts w:ascii="Times New Roman"/>
                <w:b w:val="false"/>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w:t>
            </w:r>
          </w:p>
          <w:bookmarkEnd w:id="511"/>
          <w:p>
            <w:pPr>
              <w:spacing w:after="20"/>
              <w:ind w:left="20"/>
              <w:jc w:val="both"/>
            </w:pPr>
            <w:r>
              <w:rPr>
                <w:rFonts w:ascii="Times New Roman"/>
                <w:b w:val="false"/>
                <w:i w:val="false"/>
                <w:color w:val="000000"/>
                <w:sz w:val="20"/>
              </w:rPr>
              <w:t>
Консультационные услуги в области цифровых технологий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512"/>
          <w:p>
            <w:pPr>
              <w:spacing w:after="20"/>
              <w:ind w:left="20"/>
              <w:jc w:val="both"/>
            </w:pPr>
            <w:r>
              <w:rPr>
                <w:rFonts w:ascii="Times New Roman"/>
                <w:b w:val="false"/>
                <w:i w:val="false"/>
                <w:color w:val="000000"/>
                <w:sz w:val="20"/>
              </w:rPr>
              <w:t>
</w:t>
            </w:r>
            <w:r>
              <w:rPr>
                <w:rFonts w:ascii="Times New Roman"/>
                <w:b/>
                <w:i w:val="false"/>
                <w:color w:val="000000"/>
                <w:sz w:val="20"/>
              </w:rPr>
              <w:t>Аппараттық-бағдарламалық</w:t>
            </w:r>
            <w:r>
              <w:rPr>
                <w:rFonts w:ascii="Times New Roman"/>
                <w:b w:val="false"/>
                <w:i w:val="false"/>
                <w:color w:val="000000"/>
                <w:sz w:val="20"/>
              </w:rPr>
              <w:t xml:space="preserve"> </w:t>
            </w:r>
            <w:r>
              <w:rPr>
                <w:rFonts w:ascii="Times New Roman"/>
                <w:b/>
                <w:i w:val="false"/>
                <w:color w:val="000000"/>
                <w:sz w:val="20"/>
              </w:rPr>
              <w:t>кешендерге</w:t>
            </w:r>
            <w:r>
              <w:rPr>
                <w:rFonts w:ascii="Times New Roman"/>
                <w:b w:val="false"/>
                <w:i w:val="false"/>
                <w:color w:val="000000"/>
                <w:sz w:val="20"/>
              </w:rPr>
              <w:t xml:space="preserve"> </w:t>
            </w:r>
            <w:r>
              <w:rPr>
                <w:rFonts w:ascii="Times New Roman"/>
                <w:b/>
                <w:i w:val="false"/>
                <w:color w:val="000000"/>
                <w:sz w:val="20"/>
              </w:rPr>
              <w:t>жүйелік-техникалық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p>
          <w:bookmarkEnd w:id="512"/>
          <w:p>
            <w:pPr>
              <w:spacing w:after="20"/>
              <w:ind w:left="20"/>
              <w:jc w:val="both"/>
            </w:pPr>
            <w:r>
              <w:rPr>
                <w:rFonts w:ascii="Times New Roman"/>
                <w:b w:val="false"/>
                <w:i w:val="false"/>
                <w:color w:val="000000"/>
                <w:sz w:val="20"/>
              </w:rPr>
              <w:t>
Системно-техническое обслуживание аппаратно-программных комплексов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513"/>
          <w:p>
            <w:pPr>
              <w:spacing w:after="20"/>
              <w:ind w:left="20"/>
              <w:jc w:val="both"/>
            </w:pPr>
            <w:r>
              <w:rPr>
                <w:rFonts w:ascii="Times New Roman"/>
                <w:b w:val="false"/>
                <w:i w:val="false"/>
                <w:color w:val="000000"/>
                <w:sz w:val="20"/>
              </w:rPr>
              <w:t>
</w:t>
            </w:r>
            <w:r>
              <w:rPr>
                <w:rFonts w:ascii="Times New Roman"/>
                <w:b/>
                <w:i w:val="false"/>
                <w:color w:val="000000"/>
                <w:sz w:val="20"/>
              </w:rPr>
              <w:t>Аппараттық</w:t>
            </w:r>
            <w:r>
              <w:rPr>
                <w:rFonts w:ascii="Times New Roman"/>
                <w:b/>
                <w:i w:val="false"/>
                <w:color w:val="000000"/>
                <w:sz w:val="20"/>
              </w:rPr>
              <w:t xml:space="preserve"> -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кешендерді</w:t>
            </w:r>
            <w:r>
              <w:rPr>
                <w:rFonts w:ascii="Times New Roman"/>
                <w:b w:val="false"/>
                <w:i w:val="false"/>
                <w:color w:val="000000"/>
                <w:sz w:val="20"/>
              </w:rPr>
              <w:t xml:space="preserve"> </w:t>
            </w:r>
            <w:r>
              <w:rPr>
                <w:rFonts w:ascii="Times New Roman"/>
                <w:b/>
                <w:i w:val="false"/>
                <w:color w:val="000000"/>
                <w:sz w:val="20"/>
              </w:rPr>
              <w:t>монтаждау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баптау</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513"/>
          <w:p>
            <w:pPr>
              <w:spacing w:after="20"/>
              <w:ind w:left="20"/>
              <w:jc w:val="both"/>
            </w:pPr>
            <w:r>
              <w:rPr>
                <w:rFonts w:ascii="Times New Roman"/>
                <w:b w:val="false"/>
                <w:i w:val="false"/>
                <w:color w:val="000000"/>
                <w:sz w:val="20"/>
              </w:rPr>
              <w:t>
Деятельность в области монтажа и настройки аппаратно-программных комплексов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514"/>
          <w:p>
            <w:pPr>
              <w:spacing w:after="20"/>
              <w:ind w:left="20"/>
              <w:jc w:val="both"/>
            </w:pPr>
            <w:r>
              <w:rPr>
                <w:rFonts w:ascii="Times New Roman"/>
                <w:b w:val="false"/>
                <w:i w:val="false"/>
                <w:color w:val="000000"/>
                <w:sz w:val="20"/>
              </w:rPr>
              <w:t>
</w:t>
            </w:r>
            <w:r>
              <w:rPr>
                <w:rFonts w:ascii="Times New Roman"/>
                <w:b/>
                <w:i w:val="false"/>
                <w:color w:val="000000"/>
                <w:sz w:val="20"/>
              </w:rPr>
              <w:t>Киберқауіпсіздік</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514"/>
          <w:p>
            <w:pPr>
              <w:spacing w:after="20"/>
              <w:ind w:left="20"/>
              <w:jc w:val="both"/>
            </w:pPr>
            <w:r>
              <w:rPr>
                <w:rFonts w:ascii="Times New Roman"/>
                <w:b w:val="false"/>
                <w:i w:val="false"/>
                <w:color w:val="000000"/>
                <w:sz w:val="20"/>
              </w:rPr>
              <w:t>
Деятельность в области кибербезопасности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515"/>
          <w:p>
            <w:pPr>
              <w:spacing w:after="20"/>
              <w:ind w:left="20"/>
              <w:jc w:val="both"/>
            </w:pPr>
            <w:r>
              <w:rPr>
                <w:rFonts w:ascii="Times New Roman"/>
                <w:b w:val="false"/>
                <w:i w:val="false"/>
                <w:color w:val="000000"/>
                <w:sz w:val="20"/>
              </w:rPr>
              <w:t>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технологиялар</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басқа</w:t>
            </w:r>
            <w:r>
              <w:rPr>
                <w:rFonts w:ascii="Times New Roman"/>
                <w:b/>
                <w:i w:val="false"/>
                <w:color w:val="000000"/>
                <w:sz w:val="20"/>
              </w:rPr>
              <w:t xml:space="preserve"> да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w:t>
            </w:r>
          </w:p>
          <w:bookmarkEnd w:id="515"/>
          <w:p>
            <w:pPr>
              <w:spacing w:after="20"/>
              <w:ind w:left="20"/>
              <w:jc w:val="both"/>
            </w:pPr>
            <w:r>
              <w:rPr>
                <w:rFonts w:ascii="Times New Roman"/>
                <w:b w:val="false"/>
                <w:i w:val="false"/>
                <w:color w:val="000000"/>
                <w:sz w:val="20"/>
              </w:rPr>
              <w:t>
Другие виды деятельности в области цифровых технологий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516"/>
          <w:p>
            <w:pPr>
              <w:spacing w:after="20"/>
              <w:ind w:left="20"/>
              <w:jc w:val="both"/>
            </w:pPr>
            <w:r>
              <w:rPr>
                <w:rFonts w:ascii="Times New Roman"/>
                <w:b w:val="false"/>
                <w:i w:val="false"/>
                <w:color w:val="000000"/>
                <w:sz w:val="20"/>
              </w:rPr>
              <w:t>
</w:t>
            </w:r>
            <w:r>
              <w:rPr>
                <w:rFonts w:ascii="Times New Roman"/>
                <w:b/>
                <w:i w:val="false"/>
                <w:color w:val="000000"/>
                <w:sz w:val="20"/>
              </w:rPr>
              <w:t>Серверлік</w:t>
            </w:r>
            <w:r>
              <w:rPr>
                <w:rFonts w:ascii="Times New Roman"/>
                <w:b w:val="false"/>
                <w:i w:val="false"/>
                <w:color w:val="000000"/>
                <w:sz w:val="20"/>
              </w:rPr>
              <w:t xml:space="preserve"> </w:t>
            </w:r>
            <w:r>
              <w:rPr>
                <w:rFonts w:ascii="Times New Roman"/>
                <w:b/>
                <w:i w:val="false"/>
                <w:color w:val="000000"/>
                <w:sz w:val="20"/>
              </w:rPr>
              <w:t>үй-жайларды</w:t>
            </w:r>
            <w:r>
              <w:rPr>
                <w:rFonts w:ascii="Times New Roman"/>
                <w:b/>
                <w:i w:val="false"/>
                <w:color w:val="000000"/>
                <w:sz w:val="20"/>
              </w:rPr>
              <w:t xml:space="preserve"> (</w:t>
            </w:r>
            <w:r>
              <w:rPr>
                <w:rFonts w:ascii="Times New Roman"/>
                <w:b/>
                <w:i w:val="false"/>
                <w:color w:val="000000"/>
                <w:sz w:val="20"/>
              </w:rPr>
              <w:t>деректерді</w:t>
            </w:r>
            <w:r>
              <w:rPr>
                <w:rFonts w:ascii="Times New Roman"/>
                <w:b w:val="false"/>
                <w:i w:val="false"/>
                <w:color w:val="000000"/>
                <w:sz w:val="20"/>
              </w:rPr>
              <w:t xml:space="preserve"> </w:t>
            </w:r>
            <w:r>
              <w:rPr>
                <w:rFonts w:ascii="Times New Roman"/>
                <w:b/>
                <w:i w:val="false"/>
                <w:color w:val="000000"/>
                <w:sz w:val="20"/>
              </w:rPr>
              <w:t>өңдеу</w:t>
            </w:r>
            <w:r>
              <w:rPr>
                <w:rFonts w:ascii="Times New Roman"/>
                <w:b w:val="false"/>
                <w:i w:val="false"/>
                <w:color w:val="000000"/>
                <w:sz w:val="20"/>
              </w:rPr>
              <w:t xml:space="preserve"> </w:t>
            </w:r>
            <w:r>
              <w:rPr>
                <w:rFonts w:ascii="Times New Roman"/>
                <w:b/>
                <w:i w:val="false"/>
                <w:color w:val="000000"/>
                <w:sz w:val="20"/>
              </w:rPr>
              <w:t>орталықтарын</w:t>
            </w:r>
            <w:r>
              <w:rPr>
                <w:rFonts w:ascii="Times New Roman"/>
                <w:b/>
                <w:i w:val="false"/>
                <w:color w:val="000000"/>
                <w:sz w:val="20"/>
              </w:rPr>
              <w:t xml:space="preserve">) </w:t>
            </w:r>
            <w:r>
              <w:rPr>
                <w:rFonts w:ascii="Times New Roman"/>
                <w:b/>
                <w:i w:val="false"/>
                <w:color w:val="000000"/>
                <w:sz w:val="20"/>
              </w:rPr>
              <w:t>пайдалануға</w:t>
            </w:r>
            <w:r>
              <w:rPr>
                <w:rFonts w:ascii="Times New Roman"/>
                <w:b/>
                <w:i w:val="false"/>
                <w:color w:val="000000"/>
                <w:sz w:val="20"/>
              </w:rPr>
              <w:t xml:space="preserve"> беру </w:t>
            </w:r>
            <w:r>
              <w:rPr>
                <w:rFonts w:ascii="Times New Roman"/>
                <w:b/>
                <w:i w:val="false"/>
                <w:color w:val="000000"/>
                <w:sz w:val="20"/>
              </w:rPr>
              <w:t>жөніндегі</w:t>
            </w:r>
            <w:r>
              <w:rPr>
                <w:rFonts w:ascii="Times New Roman"/>
                <w:b w:val="false"/>
                <w:i w:val="false"/>
                <w:color w:val="000000"/>
                <w:sz w:val="20"/>
              </w:rPr>
              <w:t xml:space="preserve"> </w:t>
            </w:r>
            <w:r>
              <w:rPr>
                <w:rFonts w:ascii="Times New Roman"/>
                <w:b/>
                <w:i w:val="false"/>
                <w:color w:val="000000"/>
                <w:sz w:val="20"/>
              </w:rPr>
              <w:t>қызмет</w:t>
            </w:r>
          </w:p>
          <w:bookmarkEnd w:id="516"/>
          <w:p>
            <w:pPr>
              <w:spacing w:after="20"/>
              <w:ind w:left="20"/>
              <w:jc w:val="both"/>
            </w:pPr>
            <w:r>
              <w:rPr>
                <w:rFonts w:ascii="Times New Roman"/>
                <w:b w:val="false"/>
                <w:i w:val="false"/>
                <w:color w:val="000000"/>
                <w:sz w:val="20"/>
              </w:rPr>
              <w:t>
Деятельность по предоставлению в пользование серверных помещений (центров обработки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517"/>
          <w:p>
            <w:pPr>
              <w:spacing w:after="20"/>
              <w:ind w:left="20"/>
              <w:jc w:val="both"/>
            </w:pPr>
            <w:r>
              <w:rPr>
                <w:rFonts w:ascii="Times New Roman"/>
                <w:b w:val="false"/>
                <w:i w:val="false"/>
                <w:color w:val="000000"/>
                <w:sz w:val="20"/>
              </w:rPr>
              <w:t>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майнингті</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асыру</w:t>
            </w:r>
            <w:r>
              <w:rPr>
                <w:rFonts w:ascii="Times New Roman"/>
                <w:b w:val="false"/>
                <w:i w:val="false"/>
                <w:color w:val="000000"/>
                <w:sz w:val="20"/>
              </w:rPr>
              <w:t xml:space="preserve"> </w:t>
            </w:r>
            <w:r>
              <w:rPr>
                <w:rFonts w:ascii="Times New Roman"/>
                <w:b/>
                <w:i w:val="false"/>
                <w:color w:val="000000"/>
                <w:sz w:val="20"/>
              </w:rPr>
              <w:t>жөніндегі</w:t>
            </w:r>
            <w:r>
              <w:rPr>
                <w:rFonts w:ascii="Times New Roman"/>
                <w:b w:val="false"/>
                <w:i w:val="false"/>
                <w:color w:val="000000"/>
                <w:sz w:val="20"/>
              </w:rPr>
              <w:t xml:space="preserve"> </w:t>
            </w:r>
            <w:r>
              <w:rPr>
                <w:rFonts w:ascii="Times New Roman"/>
                <w:b/>
                <w:i w:val="false"/>
                <w:color w:val="000000"/>
                <w:sz w:val="20"/>
              </w:rPr>
              <w:t>қызмет</w:t>
            </w:r>
          </w:p>
          <w:bookmarkEnd w:id="517"/>
          <w:p>
            <w:pPr>
              <w:spacing w:after="20"/>
              <w:ind w:left="20"/>
              <w:jc w:val="both"/>
            </w:pPr>
            <w:r>
              <w:rPr>
                <w:rFonts w:ascii="Times New Roman"/>
                <w:b w:val="false"/>
                <w:i w:val="false"/>
                <w:color w:val="000000"/>
                <w:sz w:val="20"/>
              </w:rPr>
              <w:t>
Деятельность по осуществлению цифрового майнинга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518"/>
          <w:p>
            <w:pPr>
              <w:spacing w:after="20"/>
              <w:ind w:left="20"/>
              <w:jc w:val="both"/>
            </w:pPr>
            <w:r>
              <w:rPr>
                <w:rFonts w:ascii="Times New Roman"/>
                <w:b w:val="false"/>
                <w:i w:val="false"/>
                <w:color w:val="000000"/>
                <w:sz w:val="20"/>
              </w:rPr>
              <w:t>
</w:t>
            </w:r>
            <w:r>
              <w:rPr>
                <w:rFonts w:ascii="Times New Roman"/>
                <w:b/>
                <w:i w:val="false"/>
                <w:color w:val="000000"/>
                <w:sz w:val="20"/>
              </w:rPr>
              <w:t>Деректерді</w:t>
            </w:r>
            <w:r>
              <w:rPr>
                <w:rFonts w:ascii="Times New Roman"/>
                <w:b w:val="false"/>
                <w:i w:val="false"/>
                <w:color w:val="000000"/>
                <w:sz w:val="20"/>
              </w:rPr>
              <w:t xml:space="preserve"> </w:t>
            </w:r>
            <w:r>
              <w:rPr>
                <w:rFonts w:ascii="Times New Roman"/>
                <w:b/>
                <w:i w:val="false"/>
                <w:color w:val="000000"/>
                <w:sz w:val="20"/>
              </w:rPr>
              <w:t>өңдеу</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518"/>
          <w:p>
            <w:pPr>
              <w:spacing w:after="20"/>
              <w:ind w:left="20"/>
              <w:jc w:val="both"/>
            </w:pPr>
            <w:r>
              <w:rPr>
                <w:rFonts w:ascii="Times New Roman"/>
                <w:b w:val="false"/>
                <w:i w:val="false"/>
                <w:color w:val="000000"/>
                <w:sz w:val="20"/>
              </w:rPr>
              <w:t>
Деятельность в области обработки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519"/>
          <w:p>
            <w:pPr>
              <w:spacing w:after="20"/>
              <w:ind w:left="20"/>
              <w:jc w:val="both"/>
            </w:pPr>
            <w:r>
              <w:rPr>
                <w:rFonts w:ascii="Times New Roman"/>
                <w:b w:val="false"/>
                <w:i w:val="false"/>
                <w:color w:val="000000"/>
                <w:sz w:val="20"/>
              </w:rPr>
              <w:t>
</w:t>
            </w:r>
            <w:r>
              <w:rPr>
                <w:rFonts w:ascii="Times New Roman"/>
                <w:b/>
                <w:i w:val="false"/>
                <w:color w:val="000000"/>
                <w:sz w:val="20"/>
              </w:rPr>
              <w:t>Бағдарламалық</w:t>
            </w:r>
            <w:r>
              <w:rPr>
                <w:rFonts w:ascii="Times New Roman"/>
                <w:b w:val="false"/>
                <w:i w:val="false"/>
                <w:color w:val="000000"/>
                <w:sz w:val="20"/>
              </w:rPr>
              <w:t xml:space="preserve"> </w:t>
            </w:r>
            <w:r>
              <w:rPr>
                <w:rFonts w:ascii="Times New Roman"/>
                <w:b/>
                <w:i w:val="false"/>
                <w:color w:val="000000"/>
                <w:sz w:val="20"/>
              </w:rPr>
              <w:t>өнімдерді</w:t>
            </w:r>
            <w:r>
              <w:rPr>
                <w:rFonts w:ascii="Times New Roman"/>
                <w:b/>
                <w:i w:val="false"/>
                <w:color w:val="000000"/>
                <w:sz w:val="20"/>
              </w:rPr>
              <w:t xml:space="preserve">,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ресурстарды</w:t>
            </w:r>
            <w:r>
              <w:rPr>
                <w:rFonts w:ascii="Times New Roman"/>
                <w:b/>
                <w:i w:val="false"/>
                <w:color w:val="000000"/>
                <w:sz w:val="20"/>
              </w:rPr>
              <w:t xml:space="preserve">, </w:t>
            </w:r>
            <w:r>
              <w:rPr>
                <w:rFonts w:ascii="Times New Roman"/>
                <w:b/>
                <w:i w:val="false"/>
                <w:color w:val="000000"/>
                <w:sz w:val="20"/>
              </w:rPr>
              <w:t>мобильді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қосымшаларды</w:t>
            </w:r>
            <w:r>
              <w:rPr>
                <w:rFonts w:ascii="Times New Roman"/>
                <w:b w:val="false"/>
                <w:i w:val="false"/>
                <w:color w:val="000000"/>
                <w:sz w:val="20"/>
              </w:rPr>
              <w:t xml:space="preserve"> </w:t>
            </w:r>
            <w:r>
              <w:rPr>
                <w:rFonts w:ascii="Times New Roman"/>
                <w:b/>
                <w:i w:val="false"/>
                <w:color w:val="000000"/>
                <w:sz w:val="20"/>
              </w:rPr>
              <w:t>пайдалануға</w:t>
            </w:r>
            <w:r>
              <w:rPr>
                <w:rFonts w:ascii="Times New Roman"/>
                <w:b/>
                <w:i w:val="false"/>
                <w:color w:val="000000"/>
                <w:sz w:val="20"/>
              </w:rPr>
              <w:t xml:space="preserve"> беру</w:t>
            </w:r>
          </w:p>
          <w:bookmarkEnd w:id="519"/>
          <w:p>
            <w:pPr>
              <w:spacing w:after="20"/>
              <w:ind w:left="20"/>
              <w:jc w:val="both"/>
            </w:pPr>
            <w:r>
              <w:rPr>
                <w:rFonts w:ascii="Times New Roman"/>
                <w:b w:val="false"/>
                <w:i w:val="false"/>
                <w:color w:val="000000"/>
                <w:sz w:val="20"/>
              </w:rPr>
              <w:t>
Предоставление в пользование программных продуктов, цифровых ресурсов, мобильных и иных приложений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520"/>
          <w:p>
            <w:pPr>
              <w:spacing w:after="20"/>
              <w:ind w:left="20"/>
              <w:jc w:val="both"/>
            </w:pPr>
            <w:r>
              <w:rPr>
                <w:rFonts w:ascii="Times New Roman"/>
                <w:b w:val="false"/>
                <w:i w:val="false"/>
                <w:color w:val="000000"/>
                <w:sz w:val="20"/>
              </w:rPr>
              <w:t>
</w:t>
            </w:r>
            <w:r>
              <w:rPr>
                <w:rFonts w:ascii="Times New Roman"/>
                <w:b/>
                <w:i w:val="false"/>
                <w:color w:val="000000"/>
                <w:sz w:val="20"/>
              </w:rPr>
              <w:t>Веб-</w:t>
            </w:r>
            <w:r>
              <w:rPr>
                <w:rFonts w:ascii="Times New Roman"/>
                <w:b/>
                <w:i w:val="false"/>
                <w:color w:val="000000"/>
                <w:sz w:val="20"/>
              </w:rPr>
              <w:t>порталдардың</w:t>
            </w:r>
            <w:r>
              <w:rPr>
                <w:rFonts w:ascii="Times New Roman"/>
                <w:b w:val="false"/>
                <w:i w:val="false"/>
                <w:color w:val="000000"/>
                <w:sz w:val="20"/>
              </w:rPr>
              <w:t xml:space="preserve"> </w:t>
            </w:r>
            <w:r>
              <w:rPr>
                <w:rFonts w:ascii="Times New Roman"/>
                <w:b/>
                <w:i w:val="false"/>
                <w:color w:val="000000"/>
                <w:sz w:val="20"/>
              </w:rPr>
              <w:t>қызметі</w:t>
            </w:r>
          </w:p>
          <w:bookmarkEnd w:id="520"/>
          <w:p>
            <w:pPr>
              <w:spacing w:after="20"/>
              <w:ind w:left="20"/>
              <w:jc w:val="both"/>
            </w:pPr>
            <w:r>
              <w:rPr>
                <w:rFonts w:ascii="Times New Roman"/>
                <w:b w:val="false"/>
                <w:i w:val="false"/>
                <w:color w:val="000000"/>
                <w:sz w:val="20"/>
              </w:rPr>
              <w:t>
Деятельность веб-порталов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521"/>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елішілік</w:t>
            </w:r>
            <w:r>
              <w:rPr>
                <w:rFonts w:ascii="Times New Roman"/>
                <w:b w:val="false"/>
                <w:i w:val="false"/>
                <w:color w:val="000000"/>
                <w:sz w:val="20"/>
              </w:rPr>
              <w:t xml:space="preserve"> </w:t>
            </w:r>
            <w:r>
              <w:rPr>
                <w:rFonts w:ascii="Times New Roman"/>
                <w:b/>
                <w:i w:val="false"/>
                <w:color w:val="000000"/>
                <w:sz w:val="20"/>
              </w:rPr>
              <w:t>құндылық</w:t>
            </w:r>
          </w:p>
          <w:bookmarkEnd w:id="521"/>
          <w:p>
            <w:pPr>
              <w:spacing w:after="20"/>
              <w:ind w:left="20"/>
              <w:jc w:val="both"/>
            </w:pPr>
            <w:r>
              <w:rPr>
                <w:rFonts w:ascii="Times New Roman"/>
                <w:b w:val="false"/>
                <w:i w:val="false"/>
                <w:color w:val="000000"/>
                <w:sz w:val="20"/>
              </w:rPr>
              <w:t xml:space="preserve">
из них внутристрановая ценность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2" w:id="52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нысанды</w:t>
      </w:r>
      <w:r>
        <w:rPr>
          <w:rFonts w:ascii="Times New Roman"/>
          <w:b w:val="false"/>
          <w:i w:val="false"/>
          <w:color w:val="000000"/>
          <w:sz w:val="28"/>
        </w:rPr>
        <w:t xml:space="preserve"> </w:t>
      </w:r>
      <w:r>
        <w:rPr>
          <w:rFonts w:ascii="Times New Roman"/>
          <w:b/>
          <w:i w:val="false"/>
          <w:color w:val="000000"/>
          <w:sz w:val="28"/>
        </w:rPr>
        <w:t>толтыруға</w:t>
      </w:r>
      <w:r>
        <w:rPr>
          <w:rFonts w:ascii="Times New Roman"/>
          <w:b w:val="false"/>
          <w:i w:val="false"/>
          <w:color w:val="000000"/>
          <w:sz w:val="28"/>
        </w:rPr>
        <w:t xml:space="preserve"> </w:t>
      </w:r>
      <w:r>
        <w:rPr>
          <w:rFonts w:ascii="Times New Roman"/>
          <w:b/>
          <w:i w:val="false"/>
          <w:color w:val="000000"/>
          <w:sz w:val="28"/>
        </w:rPr>
        <w:t>жұмсалған</w:t>
      </w:r>
      <w:r>
        <w:rPr>
          <w:rFonts w:ascii="Times New Roman"/>
          <w:b w:val="false"/>
          <w:i w:val="false"/>
          <w:color w:val="000000"/>
          <w:sz w:val="28"/>
        </w:rPr>
        <w:t xml:space="preserve"> </w:t>
      </w:r>
      <w:r>
        <w:rPr>
          <w:rFonts w:ascii="Times New Roman"/>
          <w:b/>
          <w:i w:val="false"/>
          <w:color w:val="000000"/>
          <w:sz w:val="28"/>
        </w:rPr>
        <w:t>уақытты</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сағатпен</w:t>
      </w:r>
      <w:r>
        <w:rPr>
          <w:rFonts w:ascii="Times New Roman"/>
          <w:b/>
          <w:i w:val="false"/>
          <w:color w:val="000000"/>
          <w:sz w:val="28"/>
        </w:rPr>
        <w:t xml:space="preserve"> (</w:t>
      </w:r>
      <w:r>
        <w:rPr>
          <w:rFonts w:ascii="Times New Roman"/>
          <w:b/>
          <w:i w:val="false"/>
          <w:color w:val="000000"/>
          <w:sz w:val="28"/>
        </w:rPr>
        <w:t>қажеттісін</w:t>
      </w:r>
      <w:r>
        <w:rPr>
          <w:rFonts w:ascii="Times New Roman"/>
          <w:b w:val="false"/>
          <w:i w:val="false"/>
          <w:color w:val="000000"/>
          <w:sz w:val="28"/>
        </w:rPr>
        <w:t xml:space="preserve"> </w:t>
      </w:r>
      <w:r>
        <w:rPr>
          <w:rFonts w:ascii="Times New Roman"/>
          <w:b/>
          <w:i w:val="false"/>
          <w:color w:val="000000"/>
          <w:sz w:val="28"/>
        </w:rPr>
        <w:t>қоршаңыз</w:t>
      </w:r>
      <w:r>
        <w:rPr>
          <w:rFonts w:ascii="Times New Roman"/>
          <w:b/>
          <w:i w:val="false"/>
          <w:color w:val="000000"/>
          <w:sz w:val="28"/>
        </w:rPr>
        <w:t>)</w:t>
      </w:r>
    </w:p>
    <w:bookmarkEnd w:id="522"/>
    <w:bookmarkStart w:name="z603" w:id="523"/>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bookmarkEnd w:id="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524"/>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сағатқа</w:t>
            </w:r>
            <w:r>
              <w:rPr>
                <w:rFonts w:ascii="Times New Roman"/>
                <w:b w:val="false"/>
                <w:i w:val="false"/>
                <w:color w:val="000000"/>
                <w:sz w:val="20"/>
              </w:rPr>
              <w:t xml:space="preserve"> </w:t>
            </w:r>
            <w:r>
              <w:rPr>
                <w:rFonts w:ascii="Times New Roman"/>
                <w:b/>
                <w:i w:val="false"/>
                <w:color w:val="000000"/>
                <w:sz w:val="20"/>
              </w:rPr>
              <w:t>дейiн</w:t>
            </w:r>
          </w:p>
          <w:bookmarkEnd w:id="524"/>
          <w:p>
            <w:pPr>
              <w:spacing w:after="20"/>
              <w:ind w:left="20"/>
              <w:jc w:val="both"/>
            </w:pPr>
            <w:r>
              <w:rPr>
                <w:rFonts w:ascii="Times New Roman"/>
                <w:b w:val="false"/>
                <w:i w:val="false"/>
                <w:color w:val="000000"/>
                <w:sz w:val="20"/>
              </w:rPr>
              <w:t>
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525"/>
          <w:p>
            <w:pPr>
              <w:spacing w:after="20"/>
              <w:ind w:left="20"/>
              <w:jc w:val="both"/>
            </w:pPr>
            <w:r>
              <w:rPr>
                <w:rFonts w:ascii="Times New Roman"/>
                <w:b w:val="false"/>
                <w:i w:val="false"/>
                <w:color w:val="000000"/>
                <w:sz w:val="20"/>
              </w:rPr>
              <w:t>
</w:t>
            </w:r>
            <w:r>
              <w:rPr>
                <w:rFonts w:ascii="Times New Roman"/>
                <w:b/>
                <w:i w:val="false"/>
                <w:color w:val="000000"/>
                <w:sz w:val="20"/>
              </w:rPr>
              <w:t xml:space="preserve">40 </w:t>
            </w:r>
            <w:r>
              <w:rPr>
                <w:rFonts w:ascii="Times New Roman"/>
                <w:b/>
                <w:i w:val="false"/>
                <w:color w:val="000000"/>
                <w:sz w:val="20"/>
              </w:rPr>
              <w:t>сағаттан</w:t>
            </w:r>
            <w:r>
              <w:rPr>
                <w:rFonts w:ascii="Times New Roman"/>
                <w:b w:val="false"/>
                <w:i w:val="false"/>
                <w:color w:val="000000"/>
                <w:sz w:val="20"/>
              </w:rPr>
              <w:t xml:space="preserve"> </w:t>
            </w:r>
            <w:r>
              <w:rPr>
                <w:rFonts w:ascii="Times New Roman"/>
                <w:b/>
                <w:i w:val="false"/>
                <w:color w:val="000000"/>
                <w:sz w:val="20"/>
              </w:rPr>
              <w:t>артық</w:t>
            </w:r>
          </w:p>
          <w:bookmarkEnd w:id="525"/>
          <w:p>
            <w:pPr>
              <w:spacing w:after="20"/>
              <w:ind w:left="20"/>
              <w:jc w:val="both"/>
            </w:pPr>
            <w:r>
              <w:rPr>
                <w:rFonts w:ascii="Times New Roman"/>
                <w:b w:val="false"/>
                <w:i w:val="false"/>
                <w:color w:val="000000"/>
                <w:sz w:val="20"/>
              </w:rPr>
              <w:t>
более 40 часов</w:t>
            </w:r>
          </w:p>
        </w:tc>
      </w:tr>
    </w:tbl>
    <w:p>
      <w:pPr>
        <w:spacing w:after="0"/>
        <w:ind w:left="0"/>
        <w:jc w:val="both"/>
      </w:pPr>
      <w:bookmarkStart w:name="z606" w:id="526"/>
      <w:r>
        <w:rPr>
          <w:rFonts w:ascii="Times New Roman"/>
          <w:b w:val="false"/>
          <w:i w:val="false"/>
          <w:color w:val="000000"/>
          <w:sz w:val="28"/>
        </w:rPr>
        <w:t xml:space="preserve">
      </w:t>
      </w:r>
      <w:r>
        <w:rPr>
          <w:rFonts w:ascii="Times New Roman"/>
          <w:b/>
          <w:i w:val="false"/>
          <w:color w:val="000000"/>
          <w:sz w:val="28"/>
        </w:rPr>
        <w:t>Атауы</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w:t>
      </w:r>
      <w:r>
        <w:rPr>
          <w:rFonts w:ascii="Times New Roman"/>
          <w:b/>
          <w:i w:val="false"/>
          <w:color w:val="000000"/>
          <w:sz w:val="28"/>
        </w:rPr>
        <w:t>респонденттің</w:t>
      </w:r>
      <w:r>
        <w:rPr>
          <w:rFonts w:ascii="Times New Roman"/>
          <w:b/>
          <w:i w:val="false"/>
          <w:color w:val="000000"/>
          <w:sz w:val="28"/>
        </w:rPr>
        <w:t>)</w:t>
      </w:r>
    </w:p>
    <w:bookmarkEnd w:id="526"/>
    <w:p>
      <w:pPr>
        <w:spacing w:after="0"/>
        <w:ind w:left="0"/>
        <w:jc w:val="both"/>
      </w:pPr>
      <w:r>
        <w:rPr>
          <w:rFonts w:ascii="Times New Roman"/>
          <w:b w:val="false"/>
          <w:i w:val="false"/>
          <w:color w:val="000000"/>
          <w:sz w:val="28"/>
        </w:rPr>
        <w:t>Наименование____________________________ Адрес (респондента) ____________________</w:t>
      </w:r>
    </w:p>
    <w:p>
      <w:pPr>
        <w:spacing w:after="0"/>
        <w:ind w:left="0"/>
        <w:jc w:val="both"/>
      </w:pPr>
      <w:bookmarkStart w:name="z607" w:id="527"/>
      <w:r>
        <w:rPr>
          <w:rFonts w:ascii="Times New Roman"/>
          <w:b w:val="false"/>
          <w:i w:val="false"/>
          <w:color w:val="000000"/>
          <w:sz w:val="28"/>
        </w:rPr>
        <w:t xml:space="preserve">
      </w:t>
      </w:r>
      <w:r>
        <w:rPr>
          <w:rFonts w:ascii="Times New Roman"/>
          <w:b/>
          <w:i w:val="false"/>
          <w:color w:val="000000"/>
          <w:sz w:val="28"/>
        </w:rPr>
        <w:t>Телефоны (</w:t>
      </w:r>
      <w:r>
        <w:rPr>
          <w:rFonts w:ascii="Times New Roman"/>
          <w:b/>
          <w:i w:val="false"/>
          <w:color w:val="000000"/>
          <w:sz w:val="28"/>
        </w:rPr>
        <w:t>респонденттің</w:t>
      </w:r>
      <w:r>
        <w:rPr>
          <w:rFonts w:ascii="Times New Roman"/>
          <w:b/>
          <w:i w:val="false"/>
          <w:color w:val="000000"/>
          <w:sz w:val="28"/>
        </w:rPr>
        <w:t>)</w:t>
      </w:r>
      <w:r>
        <w:rPr>
          <w:rFonts w:ascii="Times New Roman"/>
          <w:b w:val="false"/>
          <w:i w:val="false"/>
          <w:color w:val="000000"/>
          <w:sz w:val="28"/>
        </w:rPr>
        <w:t xml:space="preserve"> </w:t>
      </w:r>
    </w:p>
    <w:bookmarkEnd w:id="527"/>
    <w:p>
      <w:pPr>
        <w:spacing w:after="0"/>
        <w:ind w:left="0"/>
        <w:jc w:val="both"/>
      </w:pPr>
      <w:r>
        <w:rPr>
          <w:rFonts w:ascii="Times New Roman"/>
          <w:b w:val="false"/>
          <w:i w:val="false"/>
          <w:color w:val="000000"/>
          <w:sz w:val="28"/>
        </w:rPr>
        <w:t xml:space="preserve">Телефон (респондента)____________________________________ _______________________ </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стационарлық</w:t>
      </w:r>
      <w:r>
        <w:rPr>
          <w:rFonts w:ascii="Times New Roman"/>
          <w:b w:val="false"/>
          <w:i w:val="false"/>
          <w:color w:val="000000"/>
          <w:sz w:val="28"/>
        </w:rPr>
        <w:t xml:space="preserve">                         </w:t>
      </w:r>
      <w:r>
        <w:rPr>
          <w:rFonts w:ascii="Times New Roman"/>
          <w:b/>
          <w:i w:val="false"/>
          <w:color w:val="000000"/>
          <w:sz w:val="28"/>
        </w:rPr>
        <w:t>ұялы</w:t>
      </w:r>
    </w:p>
    <w:p>
      <w:pPr>
        <w:spacing w:after="0"/>
        <w:ind w:left="0"/>
        <w:jc w:val="both"/>
      </w:pPr>
      <w:r>
        <w:rPr>
          <w:rFonts w:ascii="Times New Roman"/>
          <w:b w:val="false"/>
          <w:i w:val="false"/>
          <w:color w:val="000000"/>
          <w:sz w:val="28"/>
        </w:rPr>
        <w:t xml:space="preserve">                               стационарный                          мобильный</w:t>
      </w:r>
    </w:p>
    <w:p>
      <w:pPr>
        <w:spacing w:after="0"/>
        <w:ind w:left="0"/>
        <w:jc w:val="both"/>
      </w:pPr>
      <w:bookmarkStart w:name="z608" w:id="528"/>
      <w:r>
        <w:rPr>
          <w:rFonts w:ascii="Times New Roman"/>
          <w:b w:val="false"/>
          <w:i w:val="false"/>
          <w:color w:val="000000"/>
          <w:sz w:val="28"/>
        </w:rPr>
        <w:t xml:space="preserve">
      </w:t>
      </w:r>
      <w:r>
        <w:rPr>
          <w:rFonts w:ascii="Times New Roman"/>
          <w:b/>
          <w:i w:val="false"/>
          <w:color w:val="000000"/>
          <w:sz w:val="28"/>
        </w:rPr>
        <w:t>Электрондық</w:t>
      </w:r>
      <w:r>
        <w:rPr>
          <w:rFonts w:ascii="Times New Roman"/>
          <w:b w:val="false"/>
          <w:i w:val="false"/>
          <w:color w:val="000000"/>
          <w:sz w:val="28"/>
        </w:rPr>
        <w:t xml:space="preserve"> </w:t>
      </w:r>
      <w:r>
        <w:rPr>
          <w:rFonts w:ascii="Times New Roman"/>
          <w:b/>
          <w:i w:val="false"/>
          <w:color w:val="000000"/>
          <w:sz w:val="28"/>
        </w:rPr>
        <w:t>пошта</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 xml:space="preserve"> (</w:t>
      </w:r>
      <w:r>
        <w:rPr>
          <w:rFonts w:ascii="Times New Roman"/>
          <w:b/>
          <w:i w:val="false"/>
          <w:color w:val="000000"/>
          <w:sz w:val="28"/>
        </w:rPr>
        <w:t>респонденттің</w:t>
      </w:r>
      <w:r>
        <w:rPr>
          <w:rFonts w:ascii="Times New Roman"/>
          <w:b/>
          <w:i w:val="false"/>
          <w:color w:val="000000"/>
          <w:sz w:val="28"/>
        </w:rPr>
        <w:t>)</w:t>
      </w:r>
      <w:r>
        <w:rPr>
          <w:rFonts w:ascii="Times New Roman"/>
          <w:b w:val="false"/>
          <w:i w:val="false"/>
          <w:color w:val="000000"/>
          <w:sz w:val="28"/>
        </w:rPr>
        <w:t xml:space="preserve">  </w:t>
      </w:r>
    </w:p>
    <w:bookmarkEnd w:id="528"/>
    <w:p>
      <w:pPr>
        <w:spacing w:after="0"/>
        <w:ind w:left="0"/>
        <w:jc w:val="both"/>
      </w:pPr>
      <w:r>
        <w:rPr>
          <w:rFonts w:ascii="Times New Roman"/>
          <w:b w:val="false"/>
          <w:i w:val="false"/>
          <w:color w:val="000000"/>
          <w:sz w:val="28"/>
        </w:rPr>
        <w:t xml:space="preserve">Адрес электронной почты (респондента) ________________________________________________ </w:t>
      </w:r>
    </w:p>
    <w:p>
      <w:pPr>
        <w:spacing w:after="0"/>
        <w:ind w:left="0"/>
        <w:jc w:val="both"/>
      </w:pPr>
      <w:r>
        <w:rPr>
          <w:rFonts w:ascii="Times New Roman"/>
          <w:b/>
          <w:i w:val="false"/>
          <w:color w:val="000000"/>
          <w:sz w:val="28"/>
        </w:rPr>
        <w:t>Орындаушы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Исполнитель ___________________________________________  ________________________            тегі, аты және әкесінің аты (бар болған жағдайда)        қолы, телефоны (орындаушының)фамилия, имя и отчество (при его наличии)              подпись, телефон (исполнителя)</w:t>
      </w:r>
    </w:p>
    <w:p>
      <w:pPr>
        <w:spacing w:after="0"/>
        <w:ind w:left="0"/>
        <w:jc w:val="both"/>
      </w:pPr>
      <w:r>
        <w:rPr>
          <w:rFonts w:ascii="Times New Roman"/>
          <w:b/>
          <w:i w:val="false"/>
          <w:color w:val="000000"/>
          <w:sz w:val="28"/>
        </w:rPr>
        <w:t xml:space="preserve">Бас бухгалтер </w:t>
      </w:r>
      <w:r>
        <w:rPr>
          <w:rFonts w:ascii="Times New Roman"/>
          <w:b/>
          <w:i w:val="false"/>
          <w:color w:val="000000"/>
          <w:sz w:val="28"/>
        </w:rPr>
        <w:t>немесе</w:t>
      </w:r>
      <w:r>
        <w:rPr>
          <w:rFonts w:ascii="Times New Roman"/>
          <w:b w:val="false"/>
          <w:i w:val="false"/>
          <w:color w:val="000000"/>
          <w:sz w:val="28"/>
        </w:rPr>
        <w:t xml:space="preserve"> </w:t>
      </w:r>
    </w:p>
    <w:p>
      <w:pPr>
        <w:spacing w:after="0"/>
        <w:ind w:left="0"/>
        <w:jc w:val="both"/>
      </w:pP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тұлға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Главный бухгалтер или лицо,</w:t>
      </w:r>
    </w:p>
    <w:p>
      <w:pPr>
        <w:spacing w:after="0"/>
        <w:ind w:left="0"/>
        <w:jc w:val="both"/>
      </w:pPr>
      <w:r>
        <w:rPr>
          <w:rFonts w:ascii="Times New Roman"/>
          <w:b w:val="false"/>
          <w:i w:val="false"/>
          <w:color w:val="000000"/>
          <w:sz w:val="28"/>
        </w:rPr>
        <w:t xml:space="preserve">исполняющее его обязанности _____________________________________ 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i w:val="false"/>
          <w:color w:val="000000"/>
          <w:sz w:val="28"/>
        </w:rPr>
        <w:t>Басшы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тұлға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Руководитель или лицо, исполняющее его обязанности ____________________ ____________ </w:t>
      </w:r>
    </w:p>
    <w:p>
      <w:pPr>
        <w:spacing w:after="0"/>
        <w:ind w:left="0"/>
        <w:jc w:val="both"/>
      </w:pPr>
      <w:r>
        <w:rPr>
          <w:rFonts w:ascii="Times New Roman"/>
          <w:b w:val="false"/>
          <w:i w:val="false"/>
          <w:color w:val="000000"/>
          <w:sz w:val="28"/>
        </w:rPr>
        <w:t xml:space="preserve">                                           тегі, аты және әкесінің аты (бар болған</w:t>
      </w:r>
    </w:p>
    <w:p>
      <w:pPr>
        <w:spacing w:after="0"/>
        <w:ind w:left="0"/>
        <w:jc w:val="both"/>
      </w:pPr>
      <w:r>
        <w:rPr>
          <w:rFonts w:ascii="Times New Roman"/>
          <w:b w:val="false"/>
          <w:i w:val="false"/>
          <w:color w:val="000000"/>
          <w:sz w:val="28"/>
        </w:rPr>
        <w:t xml:space="preserve">                                            жағдайда) қолы фамилия, имя и отчество (при его наличии) подпись</w:t>
      </w:r>
    </w:p>
    <w:bookmarkStart w:name="z609" w:id="529"/>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529"/>
    <w:bookmarkStart w:name="z610" w:id="530"/>
    <w:p>
      <w:pPr>
        <w:spacing w:after="0"/>
        <w:ind w:left="0"/>
        <w:jc w:val="both"/>
      </w:pPr>
      <w:r>
        <w:rPr>
          <w:rFonts w:ascii="Times New Roman"/>
          <w:b w:val="false"/>
          <w:i w:val="false"/>
          <w:color w:val="000000"/>
          <w:sz w:val="28"/>
        </w:rPr>
        <w:t>
      Примечание:</w:t>
      </w:r>
    </w:p>
    <w:bookmarkEnd w:id="530"/>
    <w:bookmarkStart w:name="z611" w:id="531"/>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статистиканың</w:t>
      </w:r>
      <w:r>
        <w:rPr>
          <w:rFonts w:ascii="Times New Roman"/>
          <w:b w:val="false"/>
          <w:i w:val="false"/>
          <w:color w:val="000000"/>
          <w:sz w:val="28"/>
        </w:rPr>
        <w:t xml:space="preserve"> </w:t>
      </w:r>
      <w:r>
        <w:rPr>
          <w:rFonts w:ascii="Times New Roman"/>
          <w:b/>
          <w:i w:val="false"/>
          <w:color w:val="000000"/>
          <w:sz w:val="28"/>
        </w:rPr>
        <w:t>тиісті</w:t>
      </w:r>
      <w:r>
        <w:rPr>
          <w:rFonts w:ascii="Times New Roman"/>
          <w:b w:val="false"/>
          <w:i w:val="false"/>
          <w:color w:val="000000"/>
          <w:sz w:val="28"/>
        </w:rPr>
        <w:t xml:space="preserve"> </w:t>
      </w:r>
      <w:r>
        <w:rPr>
          <w:rFonts w:ascii="Times New Roman"/>
          <w:b/>
          <w:i w:val="false"/>
          <w:color w:val="000000"/>
          <w:sz w:val="28"/>
        </w:rPr>
        <w:t>органдарына</w:t>
      </w:r>
      <w:r>
        <w:rPr>
          <w:rFonts w:ascii="Times New Roman"/>
          <w:b w:val="false"/>
          <w:i w:val="false"/>
          <w:color w:val="000000"/>
          <w:sz w:val="28"/>
        </w:rPr>
        <w:t xml:space="preserve"> </w:t>
      </w:r>
      <w:r>
        <w:rPr>
          <w:rFonts w:ascii="Times New Roman"/>
          <w:b/>
          <w:i w:val="false"/>
          <w:color w:val="000000"/>
          <w:sz w:val="28"/>
        </w:rPr>
        <w:t>анық</w:t>
      </w:r>
      <w:r>
        <w:rPr>
          <w:rFonts w:ascii="Times New Roman"/>
          <w:b w:val="false"/>
          <w:i w:val="false"/>
          <w:color w:val="000000"/>
          <w:sz w:val="28"/>
        </w:rPr>
        <w:t xml:space="preserve"> </w:t>
      </w:r>
      <w:r>
        <w:rPr>
          <w:rFonts w:ascii="Times New Roman"/>
          <w:b/>
          <w:i w:val="false"/>
          <w:color w:val="000000"/>
          <w:sz w:val="28"/>
        </w:rPr>
        <w:t>емес</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ұсыну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белгіленген</w:t>
      </w:r>
      <w:r>
        <w:rPr>
          <w:rFonts w:ascii="Times New Roman"/>
          <w:b w:val="false"/>
          <w:i w:val="false"/>
          <w:color w:val="000000"/>
          <w:sz w:val="28"/>
        </w:rPr>
        <w:t xml:space="preserve"> </w:t>
      </w:r>
      <w:r>
        <w:rPr>
          <w:rFonts w:ascii="Times New Roman"/>
          <w:b/>
          <w:i w:val="false"/>
          <w:color w:val="000000"/>
          <w:sz w:val="28"/>
        </w:rPr>
        <w:t>мерзімде</w:t>
      </w:r>
      <w:r>
        <w:rPr>
          <w:rFonts w:ascii="Times New Roman"/>
          <w:b w:val="false"/>
          <w:i w:val="false"/>
          <w:color w:val="000000"/>
          <w:sz w:val="28"/>
        </w:rPr>
        <w:t xml:space="preserve"> </w:t>
      </w:r>
      <w:r>
        <w:rPr>
          <w:rFonts w:ascii="Times New Roman"/>
          <w:b/>
          <w:i w:val="false"/>
          <w:color w:val="000000"/>
          <w:sz w:val="28"/>
        </w:rPr>
        <w:t>ұсынбау</w:t>
      </w:r>
      <w:r>
        <w:rPr>
          <w:rFonts w:ascii="Times New Roman"/>
          <w:b/>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Кодексінің</w:t>
      </w:r>
      <w:r>
        <w:rPr>
          <w:rFonts w:ascii="Times New Roman"/>
          <w:b/>
          <w:i w:val="false"/>
          <w:color w:val="000000"/>
          <w:sz w:val="28"/>
        </w:rPr>
        <w:t xml:space="preserve"> 497-бабында </w:t>
      </w:r>
      <w:r>
        <w:rPr>
          <w:rFonts w:ascii="Times New Roman"/>
          <w:b/>
          <w:i w:val="false"/>
          <w:color w:val="000000"/>
          <w:sz w:val="28"/>
        </w:rPr>
        <w:t>көзделген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бұзушылықтар</w:t>
      </w:r>
      <w:r>
        <w:rPr>
          <w:rFonts w:ascii="Times New Roman"/>
          <w:b w:val="false"/>
          <w:i w:val="false"/>
          <w:color w:val="000000"/>
          <w:sz w:val="28"/>
        </w:rPr>
        <w:t xml:space="preserve"> </w:t>
      </w:r>
      <w:r>
        <w:rPr>
          <w:rFonts w:ascii="Times New Roman"/>
          <w:b/>
          <w:i w:val="false"/>
          <w:color w:val="000000"/>
          <w:sz w:val="28"/>
        </w:rPr>
        <w:t>болып</w:t>
      </w:r>
      <w:r>
        <w:rPr>
          <w:rFonts w:ascii="Times New Roman"/>
          <w:b w:val="false"/>
          <w:i w:val="false"/>
          <w:color w:val="000000"/>
          <w:sz w:val="28"/>
        </w:rPr>
        <w:t xml:space="preserve"> </w:t>
      </w:r>
      <w:r>
        <w:rPr>
          <w:rFonts w:ascii="Times New Roman"/>
          <w:b/>
          <w:i w:val="false"/>
          <w:color w:val="000000"/>
          <w:sz w:val="28"/>
        </w:rPr>
        <w:t>табылады</w:t>
      </w:r>
    </w:p>
    <w:bookmarkEnd w:id="531"/>
    <w:bookmarkStart w:name="z612" w:id="532"/>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5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Руководитель Бюро</w:t>
            </w:r>
            <w:r>
              <w:br/>
            </w:r>
            <w:r>
              <w:rPr>
                <w:rFonts w:ascii="Times New Roman"/>
                <w:b w:val="false"/>
                <w:i w:val="false"/>
                <w:color w:val="000000"/>
                <w:sz w:val="20"/>
              </w:rPr>
              <w:t>национальной статистики</w:t>
            </w:r>
            <w:r>
              <w:br/>
            </w:r>
            <w:r>
              <w:rPr>
                <w:rFonts w:ascii="Times New Roman"/>
                <w:b w:val="false"/>
                <w:i w:val="false"/>
                <w:color w:val="000000"/>
                <w:sz w:val="20"/>
              </w:rPr>
              <w:t>Агентства 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2026 года</w:t>
            </w:r>
            <w:r>
              <w:br/>
            </w:r>
            <w:r>
              <w:rPr>
                <w:rFonts w:ascii="Times New Roman"/>
                <w:b w:val="false"/>
                <w:i w:val="false"/>
                <w:color w:val="000000"/>
                <w:sz w:val="20"/>
              </w:rPr>
              <w:t>№ 27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по статистике Министерства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2020 года</w:t>
            </w:r>
            <w:r>
              <w:br/>
            </w:r>
            <w:r>
              <w:rPr>
                <w:rFonts w:ascii="Times New Roman"/>
                <w:b w:val="false"/>
                <w:i w:val="false"/>
                <w:color w:val="000000"/>
                <w:sz w:val="20"/>
              </w:rPr>
              <w:t>№ 5</w:t>
            </w:r>
          </w:p>
        </w:tc>
      </w:tr>
    </w:tbl>
    <w:bookmarkStart w:name="z615" w:id="533"/>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 "Отчет об объеме оказанных IT услуг" (индекс 2-услуги (IT), периодичность годовая)</w:t>
      </w:r>
    </w:p>
    <w:bookmarkEnd w:id="533"/>
    <w:bookmarkStart w:name="z616" w:id="534"/>
    <w:p>
      <w:pPr>
        <w:spacing w:after="0"/>
        <w:ind w:left="0"/>
        <w:jc w:val="both"/>
      </w:pPr>
      <w:r>
        <w:rPr>
          <w:rFonts w:ascii="Times New Roman"/>
          <w:b w:val="false"/>
          <w:i w:val="false"/>
          <w:color w:val="000000"/>
          <w:sz w:val="28"/>
        </w:rPr>
        <w:t>
      1. Настоящая инструкция детализирует заполнение статистической формы общегосударственного статистического наблюдения "Отчет об объеме оказанных IT услуг" (индекс 2-услуги (IT), периодичность годовая) (далее – статистическая форма).</w:t>
      </w:r>
    </w:p>
    <w:bookmarkEnd w:id="534"/>
    <w:bookmarkStart w:name="z617" w:id="535"/>
    <w:p>
      <w:pPr>
        <w:spacing w:after="0"/>
        <w:ind w:left="0"/>
        <w:jc w:val="both"/>
      </w:pPr>
      <w:r>
        <w:rPr>
          <w:rFonts w:ascii="Times New Roman"/>
          <w:b w:val="false"/>
          <w:i w:val="false"/>
          <w:color w:val="000000"/>
          <w:sz w:val="28"/>
        </w:rPr>
        <w:t>
      2. Данную статистическую форму представляют респонденты с основным видом деятельности в сфере IT услуг согласно нижеперечисленным кодам Общего классификатора видов экономической деятельности (далее – ОКЭД):</w:t>
      </w:r>
    </w:p>
    <w:bookmarkEnd w:id="535"/>
    <w:bookmarkStart w:name="z618" w:id="536"/>
    <w:p>
      <w:pPr>
        <w:spacing w:after="0"/>
        <w:ind w:left="0"/>
        <w:jc w:val="both"/>
      </w:pPr>
      <w:r>
        <w:rPr>
          <w:rFonts w:ascii="Times New Roman"/>
          <w:b w:val="false"/>
          <w:i w:val="false"/>
          <w:color w:val="000000"/>
          <w:sz w:val="28"/>
        </w:rPr>
        <w:t>
      1) 58.2 – издание программного обеспечения;</w:t>
      </w:r>
    </w:p>
    <w:bookmarkEnd w:id="536"/>
    <w:bookmarkStart w:name="z619" w:id="537"/>
    <w:p>
      <w:pPr>
        <w:spacing w:after="0"/>
        <w:ind w:left="0"/>
        <w:jc w:val="both"/>
      </w:pPr>
      <w:r>
        <w:rPr>
          <w:rFonts w:ascii="Times New Roman"/>
          <w:b w:val="false"/>
          <w:i w:val="false"/>
          <w:color w:val="000000"/>
          <w:sz w:val="28"/>
        </w:rPr>
        <w:t>
      2) 62 – компьютерное программирование, консультационные и другие сопутствующие услуги;</w:t>
      </w:r>
    </w:p>
    <w:bookmarkEnd w:id="537"/>
    <w:bookmarkStart w:name="z620" w:id="538"/>
    <w:p>
      <w:pPr>
        <w:spacing w:after="0"/>
        <w:ind w:left="0"/>
        <w:jc w:val="both"/>
      </w:pPr>
      <w:r>
        <w:rPr>
          <w:rFonts w:ascii="Times New Roman"/>
          <w:b w:val="false"/>
          <w:i w:val="false"/>
          <w:color w:val="000000"/>
          <w:sz w:val="28"/>
        </w:rPr>
        <w:t>
      3) 63.1 – деятельность в области информационного обслуживания.</w:t>
      </w:r>
    </w:p>
    <w:bookmarkEnd w:id="538"/>
    <w:bookmarkStart w:name="z621" w:id="539"/>
    <w:p>
      <w:pPr>
        <w:spacing w:after="0"/>
        <w:ind w:left="0"/>
        <w:jc w:val="both"/>
      </w:pPr>
      <w:r>
        <w:rPr>
          <w:rFonts w:ascii="Times New Roman"/>
          <w:b w:val="false"/>
          <w:i w:val="false"/>
          <w:color w:val="000000"/>
          <w:sz w:val="28"/>
        </w:rPr>
        <w:t>
      3. Статистическую форму представляют юридические лица и (или) их структурные и обособленные подразделения, независимо от численности, а также попавшие в выборку индивидуальные предприниматели с основным видом деятельности в сфере IT услуг.</w:t>
      </w:r>
    </w:p>
    <w:bookmarkEnd w:id="539"/>
    <w:bookmarkStart w:name="z622" w:id="540"/>
    <w:p>
      <w:pPr>
        <w:spacing w:after="0"/>
        <w:ind w:left="0"/>
        <w:jc w:val="both"/>
      </w:pPr>
      <w:r>
        <w:rPr>
          <w:rFonts w:ascii="Times New Roman"/>
          <w:b w:val="false"/>
          <w:i w:val="false"/>
          <w:color w:val="000000"/>
          <w:sz w:val="28"/>
        </w:rPr>
        <w:t>
      Статистическую форму представляют структурные и обособленные подразделения юридических лиц по месту своего нахождения, если им делегированы полномочия по сдаче статистических форм юридическими лицами. Если структурные и обособленные подразделения не имеют таких полномочий, статистические формы представляют юридические лица в разрезе своих структурных и обособленных подразделений, с указанием их местонахождения.</w:t>
      </w:r>
    </w:p>
    <w:bookmarkEnd w:id="540"/>
    <w:bookmarkStart w:name="z623" w:id="541"/>
    <w:p>
      <w:pPr>
        <w:spacing w:after="0"/>
        <w:ind w:left="0"/>
        <w:jc w:val="both"/>
      </w:pPr>
      <w:r>
        <w:rPr>
          <w:rFonts w:ascii="Times New Roman"/>
          <w:b w:val="false"/>
          <w:i w:val="false"/>
          <w:color w:val="000000"/>
          <w:sz w:val="28"/>
        </w:rPr>
        <w:t>
      4. В разделе 2 указывается объем IT услуг, услугополучателями которых являются резиденты.</w:t>
      </w:r>
    </w:p>
    <w:bookmarkEnd w:id="541"/>
    <w:bookmarkStart w:name="z624" w:id="542"/>
    <w:p>
      <w:pPr>
        <w:spacing w:after="0"/>
        <w:ind w:left="0"/>
        <w:jc w:val="both"/>
      </w:pPr>
      <w:r>
        <w:rPr>
          <w:rFonts w:ascii="Times New Roman"/>
          <w:b w:val="false"/>
          <w:i w:val="false"/>
          <w:color w:val="000000"/>
          <w:sz w:val="28"/>
        </w:rPr>
        <w:t>
      В графе 1 раздела 2 показатель "Объем оказанных услуг" включает стоимость оказанных услуг в размере средств, поступивших от предприятий, учреждений, населения в уплату за оказанные им услуги.</w:t>
      </w:r>
    </w:p>
    <w:bookmarkEnd w:id="542"/>
    <w:bookmarkStart w:name="z625" w:id="543"/>
    <w:p>
      <w:pPr>
        <w:spacing w:after="0"/>
        <w:ind w:left="0"/>
        <w:jc w:val="both"/>
      </w:pPr>
      <w:r>
        <w:rPr>
          <w:rFonts w:ascii="Times New Roman"/>
          <w:b w:val="false"/>
          <w:i w:val="false"/>
          <w:color w:val="000000"/>
          <w:sz w:val="28"/>
        </w:rPr>
        <w:t>
      В объем оказанных услуг включаются все затраты по предоставлению услуг в момент их вхождения в процесс производства, а не по времени их оплаты:</w:t>
      </w:r>
    </w:p>
    <w:bookmarkEnd w:id="543"/>
    <w:bookmarkStart w:name="z626" w:id="544"/>
    <w:p>
      <w:pPr>
        <w:spacing w:after="0"/>
        <w:ind w:left="0"/>
        <w:jc w:val="both"/>
      </w:pPr>
      <w:r>
        <w:rPr>
          <w:rFonts w:ascii="Times New Roman"/>
          <w:b w:val="false"/>
          <w:i w:val="false"/>
          <w:color w:val="000000"/>
          <w:sz w:val="28"/>
        </w:rPr>
        <w:t>
      1) стоимость сырья, основных материалов с учетом транспортно-заготовительных расходов;</w:t>
      </w:r>
    </w:p>
    <w:bookmarkEnd w:id="544"/>
    <w:bookmarkStart w:name="z627" w:id="545"/>
    <w:p>
      <w:pPr>
        <w:spacing w:after="0"/>
        <w:ind w:left="0"/>
        <w:jc w:val="both"/>
      </w:pPr>
      <w:r>
        <w:rPr>
          <w:rFonts w:ascii="Times New Roman"/>
          <w:b w:val="false"/>
          <w:i w:val="false"/>
          <w:color w:val="000000"/>
          <w:sz w:val="28"/>
        </w:rPr>
        <w:t>
      2) стоимость покупных материалов, используемых на производственные и иные нужды (проведение испытания, контроля);</w:t>
      </w:r>
    </w:p>
    <w:bookmarkEnd w:id="545"/>
    <w:bookmarkStart w:name="z628" w:id="546"/>
    <w:p>
      <w:pPr>
        <w:spacing w:after="0"/>
        <w:ind w:left="0"/>
        <w:jc w:val="both"/>
      </w:pPr>
      <w:r>
        <w:rPr>
          <w:rFonts w:ascii="Times New Roman"/>
          <w:b w:val="false"/>
          <w:i w:val="false"/>
          <w:color w:val="000000"/>
          <w:sz w:val="28"/>
        </w:rPr>
        <w:t>
      3) затраты на приобретение топлива, а также всех видов энергии (электрической, тепловой, сжатого воздуха) используемых для производства услуг, и прочие коммунальные услуги;</w:t>
      </w:r>
    </w:p>
    <w:bookmarkEnd w:id="546"/>
    <w:bookmarkStart w:name="z629" w:id="547"/>
    <w:p>
      <w:pPr>
        <w:spacing w:after="0"/>
        <w:ind w:left="0"/>
        <w:jc w:val="both"/>
      </w:pPr>
      <w:r>
        <w:rPr>
          <w:rFonts w:ascii="Times New Roman"/>
          <w:b w:val="false"/>
          <w:i w:val="false"/>
          <w:color w:val="000000"/>
          <w:sz w:val="28"/>
        </w:rPr>
        <w:t>
      4) затраты, связанные с использованием природного сырья (в части платы за древесину, отпускаемую на корню, платы за воду, забираемую из водохозяйственных систем);</w:t>
      </w:r>
    </w:p>
    <w:bookmarkEnd w:id="547"/>
    <w:bookmarkStart w:name="z630" w:id="548"/>
    <w:p>
      <w:pPr>
        <w:spacing w:after="0"/>
        <w:ind w:left="0"/>
        <w:jc w:val="both"/>
      </w:pPr>
      <w:r>
        <w:rPr>
          <w:rFonts w:ascii="Times New Roman"/>
          <w:b w:val="false"/>
          <w:i w:val="false"/>
          <w:color w:val="000000"/>
          <w:sz w:val="28"/>
        </w:rPr>
        <w:t>
      5) стоимость работ и услуг производственного характера, выполненных сторонними субъектами;</w:t>
      </w:r>
    </w:p>
    <w:bookmarkEnd w:id="548"/>
    <w:bookmarkStart w:name="z631" w:id="549"/>
    <w:p>
      <w:pPr>
        <w:spacing w:after="0"/>
        <w:ind w:left="0"/>
        <w:jc w:val="both"/>
      </w:pPr>
      <w:r>
        <w:rPr>
          <w:rFonts w:ascii="Times New Roman"/>
          <w:b w:val="false"/>
          <w:i w:val="false"/>
          <w:color w:val="000000"/>
          <w:sz w:val="28"/>
        </w:rPr>
        <w:t>
      6) прочие материальные затраты;</w:t>
      </w:r>
    </w:p>
    <w:bookmarkEnd w:id="549"/>
    <w:bookmarkStart w:name="z632" w:id="550"/>
    <w:p>
      <w:pPr>
        <w:spacing w:after="0"/>
        <w:ind w:left="0"/>
        <w:jc w:val="both"/>
      </w:pPr>
      <w:r>
        <w:rPr>
          <w:rFonts w:ascii="Times New Roman"/>
          <w:b w:val="false"/>
          <w:i w:val="false"/>
          <w:color w:val="000000"/>
          <w:sz w:val="28"/>
        </w:rPr>
        <w:t>
      7) расходы на заработную плату;</w:t>
      </w:r>
    </w:p>
    <w:bookmarkEnd w:id="550"/>
    <w:bookmarkStart w:name="z633" w:id="551"/>
    <w:p>
      <w:pPr>
        <w:spacing w:after="0"/>
        <w:ind w:left="0"/>
        <w:jc w:val="both"/>
      </w:pPr>
      <w:r>
        <w:rPr>
          <w:rFonts w:ascii="Times New Roman"/>
          <w:b w:val="false"/>
          <w:i w:val="false"/>
          <w:color w:val="000000"/>
          <w:sz w:val="28"/>
        </w:rPr>
        <w:t>
      8) налоги и другие обязательные платежи в бюджет, командировочные, представительские расходы, благотворительная помощь и прочие расходы;</w:t>
      </w:r>
    </w:p>
    <w:bookmarkEnd w:id="551"/>
    <w:bookmarkStart w:name="z634" w:id="552"/>
    <w:p>
      <w:pPr>
        <w:spacing w:after="0"/>
        <w:ind w:left="0"/>
        <w:jc w:val="both"/>
      </w:pPr>
      <w:r>
        <w:rPr>
          <w:rFonts w:ascii="Times New Roman"/>
          <w:b w:val="false"/>
          <w:i w:val="false"/>
          <w:color w:val="000000"/>
          <w:sz w:val="28"/>
        </w:rPr>
        <w:t>
      9) стоимость услуг, оказанных сторонними организациями, такие как консультативные, по проведению расследований и обеспечению безопасности, реклама, услуги банков;</w:t>
      </w:r>
    </w:p>
    <w:bookmarkEnd w:id="552"/>
    <w:bookmarkStart w:name="z635" w:id="553"/>
    <w:p>
      <w:pPr>
        <w:spacing w:after="0"/>
        <w:ind w:left="0"/>
        <w:jc w:val="both"/>
      </w:pPr>
      <w:r>
        <w:rPr>
          <w:rFonts w:ascii="Times New Roman"/>
          <w:b w:val="false"/>
          <w:i w:val="false"/>
          <w:color w:val="000000"/>
          <w:sz w:val="28"/>
        </w:rPr>
        <w:t>
      10) текущий ремонт.</w:t>
      </w:r>
    </w:p>
    <w:bookmarkEnd w:id="553"/>
    <w:bookmarkStart w:name="z636" w:id="554"/>
    <w:p>
      <w:pPr>
        <w:spacing w:after="0"/>
        <w:ind w:left="0"/>
        <w:jc w:val="both"/>
      </w:pPr>
      <w:r>
        <w:rPr>
          <w:rFonts w:ascii="Times New Roman"/>
          <w:b w:val="false"/>
          <w:i w:val="false"/>
          <w:color w:val="000000"/>
          <w:sz w:val="28"/>
        </w:rPr>
        <w:t>
      В объем оказанных услуг не включаются расходы на строительство или капитальный ремонт зданий и сооружений, модернизацию и ремонт машин и оборудования с целью увеличения срока их эксплуатации и повышения производительности (валовое накопление основного капитала).</w:t>
      </w:r>
    </w:p>
    <w:bookmarkEnd w:id="554"/>
    <w:bookmarkStart w:name="z637" w:id="555"/>
    <w:p>
      <w:pPr>
        <w:spacing w:after="0"/>
        <w:ind w:left="0"/>
        <w:jc w:val="both"/>
      </w:pPr>
      <w:r>
        <w:rPr>
          <w:rFonts w:ascii="Times New Roman"/>
          <w:b w:val="false"/>
          <w:i w:val="false"/>
          <w:color w:val="000000"/>
          <w:sz w:val="28"/>
        </w:rPr>
        <w:t>
      Стоимость оказанных услуг учитывается в текущих ценах без налога на добавленную стоимость.</w:t>
      </w:r>
    </w:p>
    <w:bookmarkEnd w:id="555"/>
    <w:bookmarkStart w:name="z638" w:id="556"/>
    <w:p>
      <w:pPr>
        <w:spacing w:after="0"/>
        <w:ind w:left="0"/>
        <w:jc w:val="both"/>
      </w:pPr>
      <w:r>
        <w:rPr>
          <w:rFonts w:ascii="Times New Roman"/>
          <w:b w:val="false"/>
          <w:i w:val="false"/>
          <w:color w:val="000000"/>
          <w:sz w:val="28"/>
        </w:rPr>
        <w:t>
      В графах 2-5 раздела 2 указывается объем IT услуг, услугополучателями которых являются юридические лица (резиденты) с детализацией по формам собственности.</w:t>
      </w:r>
    </w:p>
    <w:bookmarkEnd w:id="556"/>
    <w:bookmarkStart w:name="z639" w:id="557"/>
    <w:p>
      <w:pPr>
        <w:spacing w:after="0"/>
        <w:ind w:left="0"/>
        <w:jc w:val="both"/>
      </w:pPr>
      <w:r>
        <w:rPr>
          <w:rFonts w:ascii="Times New Roman"/>
          <w:b w:val="false"/>
          <w:i w:val="false"/>
          <w:color w:val="000000"/>
          <w:sz w:val="28"/>
        </w:rPr>
        <w:t>
      В графе 2 раздела 2 указывается объем IT услуг, услугополучателями которых являются юридические лица (резиденты) с государственной формой собственности, включающие республиканскую и коммуннальную собтсвенности.</w:t>
      </w:r>
    </w:p>
    <w:bookmarkEnd w:id="557"/>
    <w:bookmarkStart w:name="z640" w:id="558"/>
    <w:p>
      <w:pPr>
        <w:spacing w:after="0"/>
        <w:ind w:left="0"/>
        <w:jc w:val="both"/>
      </w:pPr>
      <w:r>
        <w:rPr>
          <w:rFonts w:ascii="Times New Roman"/>
          <w:b w:val="false"/>
          <w:i w:val="false"/>
          <w:color w:val="000000"/>
          <w:sz w:val="28"/>
        </w:rPr>
        <w:t>
      В графе 3 раздела 2 указывается объем IT услуг, услугополучателями которых являются юридические лица (резиденты) с частной формой собственности, включающие собственность граждан и собственность негосударственных юридических лиц и их объединений (собственность предприятий без государственного и иностранного участия, собственность предприятий с участием государства (без иностранного участия), собственность совместных предприятий с иностранным участием, собственность общественных, в том числе религиозных объединений).</w:t>
      </w:r>
    </w:p>
    <w:bookmarkEnd w:id="558"/>
    <w:bookmarkStart w:name="z641" w:id="559"/>
    <w:p>
      <w:pPr>
        <w:spacing w:after="0"/>
        <w:ind w:left="0"/>
        <w:jc w:val="both"/>
      </w:pPr>
      <w:r>
        <w:rPr>
          <w:rFonts w:ascii="Times New Roman"/>
          <w:b w:val="false"/>
          <w:i w:val="false"/>
          <w:color w:val="000000"/>
          <w:sz w:val="28"/>
        </w:rPr>
        <w:t>
      В графе 4 раздела 2 указывается объем IT услуг, услугополучателями которых являются юридические лица (резиденты) с собственностью совместных предприятий с иностранным участием.</w:t>
      </w:r>
    </w:p>
    <w:bookmarkEnd w:id="559"/>
    <w:bookmarkStart w:name="z642" w:id="560"/>
    <w:p>
      <w:pPr>
        <w:spacing w:after="0"/>
        <w:ind w:left="0"/>
        <w:jc w:val="both"/>
      </w:pPr>
      <w:r>
        <w:rPr>
          <w:rFonts w:ascii="Times New Roman"/>
          <w:b w:val="false"/>
          <w:i w:val="false"/>
          <w:color w:val="000000"/>
          <w:sz w:val="28"/>
        </w:rPr>
        <w:t>
      В графе 5 раздела 2 указывается объем IT услуг, услугополучателями которых являются юридические лица (резиденты) с иностранной формой собственности, включающие собственность других государств, их юридических лиц и граждан (собственность иностранных государств, собственность иностранных юридических лиц, собственность иностранных физических лиц) и собственность международных организаций.</w:t>
      </w:r>
    </w:p>
    <w:bookmarkEnd w:id="560"/>
    <w:bookmarkStart w:name="z643" w:id="561"/>
    <w:p>
      <w:pPr>
        <w:spacing w:after="0"/>
        <w:ind w:left="0"/>
        <w:jc w:val="both"/>
      </w:pPr>
      <w:r>
        <w:rPr>
          <w:rFonts w:ascii="Times New Roman"/>
          <w:b w:val="false"/>
          <w:i w:val="false"/>
          <w:color w:val="000000"/>
          <w:sz w:val="28"/>
        </w:rPr>
        <w:t>
      В графе 6 раздела 2 указывается объем IT услуг, услугополучателями которых являются (резиденты) физические лица и индивидуальные предприниматели.</w:t>
      </w:r>
    </w:p>
    <w:bookmarkEnd w:id="561"/>
    <w:bookmarkStart w:name="z644" w:id="562"/>
    <w:p>
      <w:pPr>
        <w:spacing w:after="0"/>
        <w:ind w:left="0"/>
        <w:jc w:val="both"/>
      </w:pPr>
      <w:r>
        <w:rPr>
          <w:rFonts w:ascii="Times New Roman"/>
          <w:b w:val="false"/>
          <w:i w:val="false"/>
          <w:color w:val="000000"/>
          <w:sz w:val="28"/>
        </w:rPr>
        <w:t>
      5. В разделе 3 указывается объем IT услуг, услугополучателями которых являются нерезиденты.</w:t>
      </w:r>
    </w:p>
    <w:bookmarkEnd w:id="562"/>
    <w:bookmarkStart w:name="z645" w:id="563"/>
    <w:p>
      <w:pPr>
        <w:spacing w:after="0"/>
        <w:ind w:left="0"/>
        <w:jc w:val="both"/>
      </w:pPr>
      <w:r>
        <w:rPr>
          <w:rFonts w:ascii="Times New Roman"/>
          <w:b w:val="false"/>
          <w:i w:val="false"/>
          <w:color w:val="000000"/>
          <w:sz w:val="28"/>
        </w:rPr>
        <w:t>
      В графе 1 раздела 3 указывается объем IT услуг, оказанных нерезидентам.</w:t>
      </w:r>
    </w:p>
    <w:bookmarkEnd w:id="563"/>
    <w:bookmarkStart w:name="z646" w:id="564"/>
    <w:p>
      <w:pPr>
        <w:spacing w:after="0"/>
        <w:ind w:left="0"/>
        <w:jc w:val="both"/>
      </w:pPr>
      <w:r>
        <w:rPr>
          <w:rFonts w:ascii="Times New Roman"/>
          <w:b w:val="false"/>
          <w:i w:val="false"/>
          <w:color w:val="000000"/>
          <w:sz w:val="28"/>
        </w:rPr>
        <w:t>
      В графе 2 раздела 3 указывается страна получателя IT услуг.</w:t>
      </w:r>
    </w:p>
    <w:bookmarkEnd w:id="564"/>
    <w:bookmarkStart w:name="z647" w:id="565"/>
    <w:p>
      <w:pPr>
        <w:spacing w:after="0"/>
        <w:ind w:left="0"/>
        <w:jc w:val="both"/>
      </w:pPr>
      <w:r>
        <w:rPr>
          <w:rFonts w:ascii="Times New Roman"/>
          <w:b w:val="false"/>
          <w:i w:val="false"/>
          <w:color w:val="000000"/>
          <w:sz w:val="28"/>
        </w:rPr>
        <w:t>
      В строке 1.1 разделов 2, 3 ОКЭД 58.21.0 "Издание компьютерных игр" включает создание компьютерных игр для любых платформ.</w:t>
      </w:r>
    </w:p>
    <w:bookmarkEnd w:id="565"/>
    <w:bookmarkStart w:name="z648" w:id="566"/>
    <w:p>
      <w:pPr>
        <w:spacing w:after="0"/>
        <w:ind w:left="0"/>
        <w:jc w:val="both"/>
      </w:pPr>
      <w:r>
        <w:rPr>
          <w:rFonts w:ascii="Times New Roman"/>
          <w:b w:val="false"/>
          <w:i w:val="false"/>
          <w:color w:val="000000"/>
          <w:sz w:val="28"/>
        </w:rPr>
        <w:t>
      В строке 1.2 разделов 2, 3 ОКЭД 58.29.0 "Издание прочего программного обеспечения" включает: издание готового (не приспособленного для индивидуальных пользователей) программного обеспечения, включая локализацию или адаптацию готового программного обеспечения для определенного рынка за собственный счет: операционных систем; бизнес и прочих приложений.</w:t>
      </w:r>
    </w:p>
    <w:bookmarkEnd w:id="566"/>
    <w:bookmarkStart w:name="z649" w:id="567"/>
    <w:p>
      <w:pPr>
        <w:spacing w:after="0"/>
        <w:ind w:left="0"/>
        <w:jc w:val="both"/>
      </w:pPr>
      <w:r>
        <w:rPr>
          <w:rFonts w:ascii="Times New Roman"/>
          <w:b w:val="false"/>
          <w:i w:val="false"/>
          <w:color w:val="000000"/>
          <w:sz w:val="28"/>
        </w:rPr>
        <w:t>
      В строке 1.3 разделов 2, 3 ОКЭД 62.01.1 "Деятельность в области разработки и тестирования программного кода" включает:</w:t>
      </w:r>
    </w:p>
    <w:bookmarkEnd w:id="567"/>
    <w:bookmarkStart w:name="z650" w:id="568"/>
    <w:p>
      <w:pPr>
        <w:spacing w:after="0"/>
        <w:ind w:left="0"/>
        <w:jc w:val="both"/>
      </w:pPr>
      <w:r>
        <w:rPr>
          <w:rFonts w:ascii="Times New Roman"/>
          <w:b w:val="false"/>
          <w:i w:val="false"/>
          <w:color w:val="000000"/>
          <w:sz w:val="28"/>
        </w:rPr>
        <w:t>
      1) разработку структуры и содержания и (или) написание программных кодов, необходимых для создания и функционирования:</w:t>
      </w:r>
    </w:p>
    <w:bookmarkEnd w:id="568"/>
    <w:bookmarkStart w:name="z651" w:id="569"/>
    <w:p>
      <w:pPr>
        <w:spacing w:after="0"/>
        <w:ind w:left="0"/>
        <w:jc w:val="both"/>
      </w:pPr>
      <w:r>
        <w:rPr>
          <w:rFonts w:ascii="Times New Roman"/>
          <w:b w:val="false"/>
          <w:i w:val="false"/>
          <w:color w:val="000000"/>
          <w:sz w:val="28"/>
        </w:rPr>
        <w:t>
      системного программного обеспечения (включая обновления, изменения и дополнения);</w:t>
      </w:r>
    </w:p>
    <w:bookmarkEnd w:id="569"/>
    <w:bookmarkStart w:name="z652" w:id="570"/>
    <w:p>
      <w:pPr>
        <w:spacing w:after="0"/>
        <w:ind w:left="0"/>
        <w:jc w:val="both"/>
      </w:pPr>
      <w:r>
        <w:rPr>
          <w:rFonts w:ascii="Times New Roman"/>
          <w:b w:val="false"/>
          <w:i w:val="false"/>
          <w:color w:val="000000"/>
          <w:sz w:val="28"/>
        </w:rPr>
        <w:t>
      прикладного программного обеспечения (включая обновления, изменения и дополнения);</w:t>
      </w:r>
    </w:p>
    <w:bookmarkEnd w:id="570"/>
    <w:bookmarkStart w:name="z653" w:id="571"/>
    <w:p>
      <w:pPr>
        <w:spacing w:after="0"/>
        <w:ind w:left="0"/>
        <w:jc w:val="both"/>
      </w:pPr>
      <w:r>
        <w:rPr>
          <w:rFonts w:ascii="Times New Roman"/>
          <w:b w:val="false"/>
          <w:i w:val="false"/>
          <w:color w:val="000000"/>
          <w:sz w:val="28"/>
        </w:rPr>
        <w:t>
      баз данных;</w:t>
      </w:r>
    </w:p>
    <w:bookmarkEnd w:id="571"/>
    <w:bookmarkStart w:name="z654" w:id="572"/>
    <w:p>
      <w:pPr>
        <w:spacing w:after="0"/>
        <w:ind w:left="0"/>
        <w:jc w:val="both"/>
      </w:pPr>
      <w:r>
        <w:rPr>
          <w:rFonts w:ascii="Times New Roman"/>
          <w:b w:val="false"/>
          <w:i w:val="false"/>
          <w:color w:val="000000"/>
          <w:sz w:val="28"/>
        </w:rPr>
        <w:t>
      интернет-ресурсов (сайтов);</w:t>
      </w:r>
    </w:p>
    <w:bookmarkEnd w:id="572"/>
    <w:bookmarkStart w:name="z655" w:id="573"/>
    <w:p>
      <w:pPr>
        <w:spacing w:after="0"/>
        <w:ind w:left="0"/>
        <w:jc w:val="both"/>
      </w:pPr>
      <w:r>
        <w:rPr>
          <w:rFonts w:ascii="Times New Roman"/>
          <w:b w:val="false"/>
          <w:i w:val="false"/>
          <w:color w:val="000000"/>
          <w:sz w:val="28"/>
        </w:rPr>
        <w:t>
      2) изменение программного обеспечения по заказу клиента, т.е. модификацию и конфигурацию существующего приложения, чтобы оно функционировало в инфраструктуре цифровой системы заказчика;</w:t>
      </w:r>
    </w:p>
    <w:bookmarkEnd w:id="573"/>
    <w:bookmarkStart w:name="z656" w:id="574"/>
    <w:p>
      <w:pPr>
        <w:spacing w:after="0"/>
        <w:ind w:left="0"/>
        <w:jc w:val="both"/>
      </w:pPr>
      <w:r>
        <w:rPr>
          <w:rFonts w:ascii="Times New Roman"/>
          <w:b w:val="false"/>
          <w:i w:val="false"/>
          <w:color w:val="000000"/>
          <w:sz w:val="28"/>
        </w:rPr>
        <w:t>
      3) тестирование (поиск неисправностей) программного кода.</w:t>
      </w:r>
    </w:p>
    <w:bookmarkEnd w:id="574"/>
    <w:bookmarkStart w:name="z657" w:id="575"/>
    <w:p>
      <w:pPr>
        <w:spacing w:after="0"/>
        <w:ind w:left="0"/>
        <w:jc w:val="both"/>
      </w:pPr>
      <w:r>
        <w:rPr>
          <w:rFonts w:ascii="Times New Roman"/>
          <w:b w:val="false"/>
          <w:i w:val="false"/>
          <w:color w:val="000000"/>
          <w:sz w:val="28"/>
        </w:rPr>
        <w:t>
      В строке 1.4 разделов 2, 3 ОКЭД 62.01.2 "Сопровождение программного обеспечения, программных продуктов, баз данных, интернет-ресурсов (сайтов), информационных систем" включает:</w:t>
      </w:r>
    </w:p>
    <w:bookmarkEnd w:id="575"/>
    <w:bookmarkStart w:name="z658" w:id="576"/>
    <w:p>
      <w:pPr>
        <w:spacing w:after="0"/>
        <w:ind w:left="0"/>
        <w:jc w:val="both"/>
      </w:pPr>
      <w:r>
        <w:rPr>
          <w:rFonts w:ascii="Times New Roman"/>
          <w:b w:val="false"/>
          <w:i w:val="false"/>
          <w:color w:val="000000"/>
          <w:sz w:val="28"/>
        </w:rPr>
        <w:t>
      1) консультационную поддержку, прием и обработку обращений пользователей программного обеспечения, программных продуктов, баз данных, интернет-ресурсов (сайтов), цифровых систем;</w:t>
      </w:r>
    </w:p>
    <w:bookmarkEnd w:id="576"/>
    <w:bookmarkStart w:name="z659" w:id="577"/>
    <w:p>
      <w:pPr>
        <w:spacing w:after="0"/>
        <w:ind w:left="0"/>
        <w:jc w:val="both"/>
      </w:pPr>
      <w:r>
        <w:rPr>
          <w:rFonts w:ascii="Times New Roman"/>
          <w:b w:val="false"/>
          <w:i w:val="false"/>
          <w:color w:val="000000"/>
          <w:sz w:val="28"/>
        </w:rPr>
        <w:t>
      2) устранение дефектов программного обеспечения, программных продуктов, баз данных, интернет-ресурсов (сайтов), цифровых систем;</w:t>
      </w:r>
    </w:p>
    <w:bookmarkEnd w:id="577"/>
    <w:bookmarkStart w:name="z660" w:id="578"/>
    <w:p>
      <w:pPr>
        <w:spacing w:after="0"/>
        <w:ind w:left="0"/>
        <w:jc w:val="both"/>
      </w:pPr>
      <w:r>
        <w:rPr>
          <w:rFonts w:ascii="Times New Roman"/>
          <w:b w:val="false"/>
          <w:i w:val="false"/>
          <w:color w:val="000000"/>
          <w:sz w:val="28"/>
        </w:rPr>
        <w:t>
      3) профилактические и восстановительные работы, мониторинг работоспособности программного обеспечения, программных продуктов, баз данных, интернет-ресурсов (сайтов), цифровых систем;</w:t>
      </w:r>
    </w:p>
    <w:bookmarkEnd w:id="578"/>
    <w:bookmarkStart w:name="z661" w:id="579"/>
    <w:p>
      <w:pPr>
        <w:spacing w:after="0"/>
        <w:ind w:left="0"/>
        <w:jc w:val="both"/>
      </w:pPr>
      <w:r>
        <w:rPr>
          <w:rFonts w:ascii="Times New Roman"/>
          <w:b w:val="false"/>
          <w:i w:val="false"/>
          <w:color w:val="000000"/>
          <w:sz w:val="28"/>
        </w:rPr>
        <w:t>
      4) внедрение программного обеспечения, программных продуктов, баз данных, интернет-ресурсов (сайтов), цифровых систем.</w:t>
      </w:r>
    </w:p>
    <w:bookmarkEnd w:id="579"/>
    <w:bookmarkStart w:name="z662" w:id="580"/>
    <w:p>
      <w:pPr>
        <w:spacing w:after="0"/>
        <w:ind w:left="0"/>
        <w:jc w:val="both"/>
      </w:pPr>
      <w:r>
        <w:rPr>
          <w:rFonts w:ascii="Times New Roman"/>
          <w:b w:val="false"/>
          <w:i w:val="false"/>
          <w:color w:val="000000"/>
          <w:sz w:val="28"/>
        </w:rPr>
        <w:t>
      В строке 1.5 разделов 2, 3 ОКЭД 62.01.3 "Деятельность по управлению проектом в области информационных технологий" включает:</w:t>
      </w:r>
    </w:p>
    <w:bookmarkEnd w:id="580"/>
    <w:bookmarkStart w:name="z663" w:id="581"/>
    <w:p>
      <w:pPr>
        <w:spacing w:after="0"/>
        <w:ind w:left="0"/>
        <w:jc w:val="both"/>
      </w:pPr>
      <w:r>
        <w:rPr>
          <w:rFonts w:ascii="Times New Roman"/>
          <w:b w:val="false"/>
          <w:i w:val="false"/>
          <w:color w:val="000000"/>
          <w:sz w:val="28"/>
        </w:rPr>
        <w:t>
      1) выбор технологических решений по реализации проекта в области цифровых технологий;</w:t>
      </w:r>
    </w:p>
    <w:bookmarkEnd w:id="581"/>
    <w:bookmarkStart w:name="z664" w:id="582"/>
    <w:p>
      <w:pPr>
        <w:spacing w:after="0"/>
        <w:ind w:left="0"/>
        <w:jc w:val="both"/>
      </w:pPr>
      <w:r>
        <w:rPr>
          <w:rFonts w:ascii="Times New Roman"/>
          <w:b w:val="false"/>
          <w:i w:val="false"/>
          <w:color w:val="000000"/>
          <w:sz w:val="28"/>
        </w:rPr>
        <w:t>
      2) организацию работы участников проекта в области цифровых технологий;</w:t>
      </w:r>
    </w:p>
    <w:bookmarkEnd w:id="582"/>
    <w:bookmarkStart w:name="z665" w:id="583"/>
    <w:p>
      <w:pPr>
        <w:spacing w:after="0"/>
        <w:ind w:left="0"/>
        <w:jc w:val="both"/>
      </w:pPr>
      <w:r>
        <w:rPr>
          <w:rFonts w:ascii="Times New Roman"/>
          <w:b w:val="false"/>
          <w:i w:val="false"/>
          <w:color w:val="000000"/>
          <w:sz w:val="28"/>
        </w:rPr>
        <w:t>
      3) решение проблемных вопросов проекта в области цифровых технологий;</w:t>
      </w:r>
    </w:p>
    <w:bookmarkEnd w:id="583"/>
    <w:bookmarkStart w:name="z666" w:id="584"/>
    <w:p>
      <w:pPr>
        <w:spacing w:after="0"/>
        <w:ind w:left="0"/>
        <w:jc w:val="both"/>
      </w:pPr>
      <w:r>
        <w:rPr>
          <w:rFonts w:ascii="Times New Roman"/>
          <w:b w:val="false"/>
          <w:i w:val="false"/>
          <w:color w:val="000000"/>
          <w:sz w:val="28"/>
        </w:rPr>
        <w:t>
      4) разработку и изменение управленческой документации по проекту в области цифровых технологий (план-график, протоколы, отчеты, деловая переписка).</w:t>
      </w:r>
    </w:p>
    <w:bookmarkEnd w:id="584"/>
    <w:bookmarkStart w:name="z667" w:id="585"/>
    <w:p>
      <w:pPr>
        <w:spacing w:after="0"/>
        <w:ind w:left="0"/>
        <w:jc w:val="both"/>
      </w:pPr>
      <w:r>
        <w:rPr>
          <w:rFonts w:ascii="Times New Roman"/>
          <w:b w:val="false"/>
          <w:i w:val="false"/>
          <w:color w:val="000000"/>
          <w:sz w:val="28"/>
        </w:rPr>
        <w:t>
      В строке 1.6 разделов 2, 3 ОКЭД 62.01.4 "Деятельность в области разработки технической документации и системной архитектуры" включает:</w:t>
      </w:r>
    </w:p>
    <w:bookmarkEnd w:id="585"/>
    <w:bookmarkStart w:name="z668" w:id="586"/>
    <w:p>
      <w:pPr>
        <w:spacing w:after="0"/>
        <w:ind w:left="0"/>
        <w:jc w:val="both"/>
      </w:pPr>
      <w:r>
        <w:rPr>
          <w:rFonts w:ascii="Times New Roman"/>
          <w:b w:val="false"/>
          <w:i w:val="false"/>
          <w:color w:val="000000"/>
          <w:sz w:val="28"/>
        </w:rPr>
        <w:t>
      1) разработку, внесение изменений в техническую документацию, применяемую при создании или доработке программного обеспечения, программных продуктов, баз данных, интернет-ресурсов (сайтов), цифровых систем (проектировочная документация);</w:t>
      </w:r>
    </w:p>
    <w:bookmarkEnd w:id="586"/>
    <w:bookmarkStart w:name="z669" w:id="587"/>
    <w:p>
      <w:pPr>
        <w:spacing w:after="0"/>
        <w:ind w:left="0"/>
        <w:jc w:val="both"/>
      </w:pPr>
      <w:r>
        <w:rPr>
          <w:rFonts w:ascii="Times New Roman"/>
          <w:b w:val="false"/>
          <w:i w:val="false"/>
          <w:color w:val="000000"/>
          <w:sz w:val="28"/>
        </w:rPr>
        <w:t>
      2) проектирование системной архитектуры, применяемой при создании или доработке программного обеспечения, программных продуктов, баз данных, интернет-ресурсов (сайтов), цифровых систем.</w:t>
      </w:r>
    </w:p>
    <w:bookmarkEnd w:id="587"/>
    <w:bookmarkStart w:name="z670" w:id="588"/>
    <w:p>
      <w:pPr>
        <w:spacing w:after="0"/>
        <w:ind w:left="0"/>
        <w:jc w:val="both"/>
      </w:pPr>
      <w:r>
        <w:rPr>
          <w:rFonts w:ascii="Times New Roman"/>
          <w:b w:val="false"/>
          <w:i w:val="false"/>
          <w:color w:val="000000"/>
          <w:sz w:val="28"/>
        </w:rPr>
        <w:t>
      В строке 1.7 разделов 2, 3 ОКЭД 62.02.0 "Консультационные услуги в области информационных технологий" включает:</w:t>
      </w:r>
    </w:p>
    <w:bookmarkEnd w:id="588"/>
    <w:bookmarkStart w:name="z671" w:id="589"/>
    <w:p>
      <w:pPr>
        <w:spacing w:after="0"/>
        <w:ind w:left="0"/>
        <w:jc w:val="both"/>
      </w:pPr>
      <w:r>
        <w:rPr>
          <w:rFonts w:ascii="Times New Roman"/>
          <w:b w:val="false"/>
          <w:i w:val="false"/>
          <w:color w:val="000000"/>
          <w:sz w:val="28"/>
        </w:rPr>
        <w:t>
      1) планирование и проектирование аппаратно-программных комплексов, которые объединяют серверное оборудование, программное обеспечение и коммуникационные технологии, включая обучение соответствующих пользователей;</w:t>
      </w:r>
    </w:p>
    <w:bookmarkEnd w:id="589"/>
    <w:bookmarkStart w:name="z672" w:id="590"/>
    <w:p>
      <w:pPr>
        <w:spacing w:after="0"/>
        <w:ind w:left="0"/>
        <w:jc w:val="both"/>
      </w:pPr>
      <w:r>
        <w:rPr>
          <w:rFonts w:ascii="Times New Roman"/>
          <w:b w:val="false"/>
          <w:i w:val="false"/>
          <w:color w:val="000000"/>
          <w:sz w:val="28"/>
        </w:rPr>
        <w:t>
      2) разработку и корректировку концепций, стратегий, государственных программных документов;</w:t>
      </w:r>
    </w:p>
    <w:bookmarkEnd w:id="590"/>
    <w:bookmarkStart w:name="z673" w:id="591"/>
    <w:p>
      <w:pPr>
        <w:spacing w:after="0"/>
        <w:ind w:left="0"/>
        <w:jc w:val="both"/>
      </w:pPr>
      <w:r>
        <w:rPr>
          <w:rFonts w:ascii="Times New Roman"/>
          <w:b w:val="false"/>
          <w:i w:val="false"/>
          <w:color w:val="000000"/>
          <w:sz w:val="28"/>
        </w:rPr>
        <w:t>
      3) подготовку технических разъяснений и обоснований;</w:t>
      </w:r>
    </w:p>
    <w:bookmarkEnd w:id="591"/>
    <w:bookmarkStart w:name="z674" w:id="592"/>
    <w:p>
      <w:pPr>
        <w:spacing w:after="0"/>
        <w:ind w:left="0"/>
        <w:jc w:val="both"/>
      </w:pPr>
      <w:r>
        <w:rPr>
          <w:rFonts w:ascii="Times New Roman"/>
          <w:b w:val="false"/>
          <w:i w:val="false"/>
          <w:color w:val="000000"/>
          <w:sz w:val="28"/>
        </w:rPr>
        <w:t>
      4) аудит (обследование) аппаратно-программных комплексов и центров обработки данных.</w:t>
      </w:r>
    </w:p>
    <w:bookmarkEnd w:id="592"/>
    <w:bookmarkStart w:name="z675" w:id="593"/>
    <w:p>
      <w:pPr>
        <w:spacing w:after="0"/>
        <w:ind w:left="0"/>
        <w:jc w:val="both"/>
      </w:pPr>
      <w:r>
        <w:rPr>
          <w:rFonts w:ascii="Times New Roman"/>
          <w:b w:val="false"/>
          <w:i w:val="false"/>
          <w:color w:val="000000"/>
          <w:sz w:val="28"/>
        </w:rPr>
        <w:t>
      В строке 1.8 разделов 2, 3 ОКЭД 62.03.1 "Системно-техническое обслуживание аппаратно-программных комплексов" включает:</w:t>
      </w:r>
    </w:p>
    <w:bookmarkEnd w:id="593"/>
    <w:bookmarkStart w:name="z676" w:id="594"/>
    <w:p>
      <w:pPr>
        <w:spacing w:after="0"/>
        <w:ind w:left="0"/>
        <w:jc w:val="both"/>
      </w:pPr>
      <w:r>
        <w:rPr>
          <w:rFonts w:ascii="Times New Roman"/>
          <w:b w:val="false"/>
          <w:i w:val="false"/>
          <w:color w:val="000000"/>
          <w:sz w:val="28"/>
        </w:rPr>
        <w:t>
      1) обеспечение управления и функционирования (эксплуатации) аппаратно-программных комплексов и/или средств обработки данных в месте нахождения клиента, а также сопутствующие услуги;</w:t>
      </w:r>
    </w:p>
    <w:bookmarkEnd w:id="594"/>
    <w:bookmarkStart w:name="z677" w:id="595"/>
    <w:p>
      <w:pPr>
        <w:spacing w:after="0"/>
        <w:ind w:left="0"/>
        <w:jc w:val="both"/>
      </w:pPr>
      <w:r>
        <w:rPr>
          <w:rFonts w:ascii="Times New Roman"/>
          <w:b w:val="false"/>
          <w:i w:val="false"/>
          <w:color w:val="000000"/>
          <w:sz w:val="28"/>
        </w:rPr>
        <w:t>
      2) профилактические и восстановительные работы, мониторинг работоспособности аппаратно-программных комплексов и/или средств обработки данных в месте нахождения клиента, а также сопутствующие услуги.</w:t>
      </w:r>
    </w:p>
    <w:bookmarkEnd w:id="595"/>
    <w:bookmarkStart w:name="z678" w:id="596"/>
    <w:p>
      <w:pPr>
        <w:spacing w:after="0"/>
        <w:ind w:left="0"/>
        <w:jc w:val="both"/>
      </w:pPr>
      <w:r>
        <w:rPr>
          <w:rFonts w:ascii="Times New Roman"/>
          <w:b w:val="false"/>
          <w:i w:val="false"/>
          <w:color w:val="000000"/>
          <w:sz w:val="28"/>
        </w:rPr>
        <w:t>
      В строке 1.9 разделов 2, 3 ОКЭД 62.03.2 "Деятельность в области монтажа и настройки аппаратно-программных комплексов" включает:</w:t>
      </w:r>
    </w:p>
    <w:bookmarkEnd w:id="596"/>
    <w:bookmarkStart w:name="z679" w:id="597"/>
    <w:p>
      <w:pPr>
        <w:spacing w:after="0"/>
        <w:ind w:left="0"/>
        <w:jc w:val="both"/>
      </w:pPr>
      <w:r>
        <w:rPr>
          <w:rFonts w:ascii="Times New Roman"/>
          <w:b w:val="false"/>
          <w:i w:val="false"/>
          <w:color w:val="000000"/>
          <w:sz w:val="28"/>
        </w:rPr>
        <w:t>
      1) монтаж аппаратно-программных комплексов и/или средств обработки данных в месте нахождения клиента, а также сопутствующие услуги;</w:t>
      </w:r>
    </w:p>
    <w:bookmarkEnd w:id="597"/>
    <w:bookmarkStart w:name="z680" w:id="598"/>
    <w:p>
      <w:pPr>
        <w:spacing w:after="0"/>
        <w:ind w:left="0"/>
        <w:jc w:val="both"/>
      </w:pPr>
      <w:r>
        <w:rPr>
          <w:rFonts w:ascii="Times New Roman"/>
          <w:b w:val="false"/>
          <w:i w:val="false"/>
          <w:color w:val="000000"/>
          <w:sz w:val="28"/>
        </w:rPr>
        <w:t>
      2) запуск в режим эксплуатации и отладка аппаратно-программных комплексов и/или средств обработки данных в месте нахождения клиента, а также сопутствующие услуги.</w:t>
      </w:r>
    </w:p>
    <w:bookmarkEnd w:id="598"/>
    <w:bookmarkStart w:name="z681" w:id="599"/>
    <w:p>
      <w:pPr>
        <w:spacing w:after="0"/>
        <w:ind w:left="0"/>
        <w:jc w:val="both"/>
      </w:pPr>
      <w:r>
        <w:rPr>
          <w:rFonts w:ascii="Times New Roman"/>
          <w:b w:val="false"/>
          <w:i w:val="false"/>
          <w:color w:val="000000"/>
          <w:sz w:val="28"/>
        </w:rPr>
        <w:t>
      В строке 1.10 разделов 2, 3 ОКЭД 62.09.2 "Деятельность в области кибербезопасности" включает:</w:t>
      </w:r>
    </w:p>
    <w:bookmarkEnd w:id="599"/>
    <w:bookmarkStart w:name="z682" w:id="600"/>
    <w:p>
      <w:pPr>
        <w:spacing w:after="0"/>
        <w:ind w:left="0"/>
        <w:jc w:val="both"/>
      </w:pPr>
      <w:r>
        <w:rPr>
          <w:rFonts w:ascii="Times New Roman"/>
          <w:b w:val="false"/>
          <w:i w:val="false"/>
          <w:color w:val="000000"/>
          <w:sz w:val="28"/>
        </w:rPr>
        <w:t>
      1) разработку, внесение изменений в документацию (требования) по кибербезопасности;</w:t>
      </w:r>
    </w:p>
    <w:bookmarkEnd w:id="600"/>
    <w:bookmarkStart w:name="z683" w:id="601"/>
    <w:p>
      <w:pPr>
        <w:spacing w:after="0"/>
        <w:ind w:left="0"/>
        <w:jc w:val="both"/>
      </w:pPr>
      <w:r>
        <w:rPr>
          <w:rFonts w:ascii="Times New Roman"/>
          <w:b w:val="false"/>
          <w:i w:val="false"/>
          <w:color w:val="000000"/>
          <w:sz w:val="28"/>
        </w:rPr>
        <w:t>
      2) подготовку программных продуктов, баз данных, сайтов, цифровых систем, аппаратно-программных комплексов к испытаниям на соответствие требованиям кибербезопасности;</w:t>
      </w:r>
    </w:p>
    <w:bookmarkEnd w:id="601"/>
    <w:bookmarkStart w:name="z684" w:id="602"/>
    <w:p>
      <w:pPr>
        <w:spacing w:after="0"/>
        <w:ind w:left="0"/>
        <w:jc w:val="both"/>
      </w:pPr>
      <w:r>
        <w:rPr>
          <w:rFonts w:ascii="Times New Roman"/>
          <w:b w:val="false"/>
          <w:i w:val="false"/>
          <w:color w:val="000000"/>
          <w:sz w:val="28"/>
        </w:rPr>
        <w:t>
      3) защиту объектов инфокоммуникационной инфраструктуры организации;</w:t>
      </w:r>
    </w:p>
    <w:bookmarkEnd w:id="602"/>
    <w:bookmarkStart w:name="z685" w:id="603"/>
    <w:p>
      <w:pPr>
        <w:spacing w:after="0"/>
        <w:ind w:left="0"/>
        <w:jc w:val="both"/>
      </w:pPr>
      <w:r>
        <w:rPr>
          <w:rFonts w:ascii="Times New Roman"/>
          <w:b w:val="false"/>
          <w:i w:val="false"/>
          <w:color w:val="000000"/>
          <w:sz w:val="28"/>
        </w:rPr>
        <w:t>
      4) выявление уязвимостей;</w:t>
      </w:r>
    </w:p>
    <w:bookmarkEnd w:id="603"/>
    <w:bookmarkStart w:name="z686" w:id="604"/>
    <w:p>
      <w:pPr>
        <w:spacing w:after="0"/>
        <w:ind w:left="0"/>
        <w:jc w:val="both"/>
      </w:pPr>
      <w:r>
        <w:rPr>
          <w:rFonts w:ascii="Times New Roman"/>
          <w:b w:val="false"/>
          <w:i w:val="false"/>
          <w:color w:val="000000"/>
          <w:sz w:val="28"/>
        </w:rPr>
        <w:t>
      5) мониторинг обеспечения защиты цифровых объектов;</w:t>
      </w:r>
    </w:p>
    <w:bookmarkEnd w:id="604"/>
    <w:bookmarkStart w:name="z687" w:id="605"/>
    <w:p>
      <w:pPr>
        <w:spacing w:after="0"/>
        <w:ind w:left="0"/>
        <w:jc w:val="both"/>
      </w:pPr>
      <w:r>
        <w:rPr>
          <w:rFonts w:ascii="Times New Roman"/>
          <w:b w:val="false"/>
          <w:i w:val="false"/>
          <w:color w:val="000000"/>
          <w:sz w:val="28"/>
        </w:rPr>
        <w:t>
      6) мониторинг Интернет-ресурсов;</w:t>
      </w:r>
    </w:p>
    <w:bookmarkEnd w:id="605"/>
    <w:bookmarkStart w:name="z688" w:id="606"/>
    <w:p>
      <w:pPr>
        <w:spacing w:after="0"/>
        <w:ind w:left="0"/>
        <w:jc w:val="both"/>
      </w:pPr>
      <w:r>
        <w:rPr>
          <w:rFonts w:ascii="Times New Roman"/>
          <w:b w:val="false"/>
          <w:i w:val="false"/>
          <w:color w:val="000000"/>
          <w:sz w:val="28"/>
        </w:rPr>
        <w:t>
      7) мониторинг неизменности условий функционирования цифровых систем, автоматизированных систем управления, аппаратно-программных комплексов в соответствии с требованиями кибербезопасности;</w:t>
      </w:r>
    </w:p>
    <w:bookmarkEnd w:id="606"/>
    <w:bookmarkStart w:name="z689" w:id="607"/>
    <w:p>
      <w:pPr>
        <w:spacing w:after="0"/>
        <w:ind w:left="0"/>
        <w:jc w:val="both"/>
      </w:pPr>
      <w:r>
        <w:rPr>
          <w:rFonts w:ascii="Times New Roman"/>
          <w:b w:val="false"/>
          <w:i w:val="false"/>
          <w:color w:val="000000"/>
          <w:sz w:val="28"/>
        </w:rPr>
        <w:t>
      8) реагирование на инциденты кибербезопасности;</w:t>
      </w:r>
    </w:p>
    <w:bookmarkEnd w:id="607"/>
    <w:bookmarkStart w:name="z690" w:id="608"/>
    <w:p>
      <w:pPr>
        <w:spacing w:after="0"/>
        <w:ind w:left="0"/>
        <w:jc w:val="both"/>
      </w:pPr>
      <w:r>
        <w:rPr>
          <w:rFonts w:ascii="Times New Roman"/>
          <w:b w:val="false"/>
          <w:i w:val="false"/>
          <w:color w:val="000000"/>
          <w:sz w:val="28"/>
        </w:rPr>
        <w:t>
      9) контроль за распространением конфиденциальной информации за пределы предприятия по всем доступным каналам;</w:t>
      </w:r>
    </w:p>
    <w:bookmarkEnd w:id="608"/>
    <w:bookmarkStart w:name="z691" w:id="609"/>
    <w:p>
      <w:pPr>
        <w:spacing w:after="0"/>
        <w:ind w:left="0"/>
        <w:jc w:val="both"/>
      </w:pPr>
      <w:r>
        <w:rPr>
          <w:rFonts w:ascii="Times New Roman"/>
          <w:b w:val="false"/>
          <w:i w:val="false"/>
          <w:color w:val="000000"/>
          <w:sz w:val="28"/>
        </w:rPr>
        <w:t>
      10) аудит кибербезопасности;</w:t>
      </w:r>
    </w:p>
    <w:bookmarkEnd w:id="609"/>
    <w:bookmarkStart w:name="z692" w:id="610"/>
    <w:p>
      <w:pPr>
        <w:spacing w:after="0"/>
        <w:ind w:left="0"/>
        <w:jc w:val="both"/>
      </w:pPr>
      <w:r>
        <w:rPr>
          <w:rFonts w:ascii="Times New Roman"/>
          <w:b w:val="false"/>
          <w:i w:val="false"/>
          <w:color w:val="000000"/>
          <w:sz w:val="28"/>
        </w:rPr>
        <w:t>
      11) устранение событий и инцидентов кибербезопасности;</w:t>
      </w:r>
    </w:p>
    <w:bookmarkEnd w:id="610"/>
    <w:bookmarkStart w:name="z693" w:id="611"/>
    <w:p>
      <w:pPr>
        <w:spacing w:after="0"/>
        <w:ind w:left="0"/>
        <w:jc w:val="both"/>
      </w:pPr>
      <w:r>
        <w:rPr>
          <w:rFonts w:ascii="Times New Roman"/>
          <w:b w:val="false"/>
          <w:i w:val="false"/>
          <w:color w:val="000000"/>
          <w:sz w:val="28"/>
        </w:rPr>
        <w:t>
      12) разработку средств защиты информации в части обнаружения, анализа и предотвращения угроз кибербезопасности;</w:t>
      </w:r>
    </w:p>
    <w:bookmarkEnd w:id="611"/>
    <w:bookmarkStart w:name="z694" w:id="612"/>
    <w:p>
      <w:pPr>
        <w:spacing w:after="0"/>
        <w:ind w:left="0"/>
        <w:jc w:val="both"/>
      </w:pPr>
      <w:r>
        <w:rPr>
          <w:rFonts w:ascii="Times New Roman"/>
          <w:b w:val="false"/>
          <w:i w:val="false"/>
          <w:color w:val="000000"/>
          <w:sz w:val="28"/>
        </w:rPr>
        <w:t xml:space="preserve">
      13) разработку средств криптографической защиты информации. </w:t>
      </w:r>
    </w:p>
    <w:bookmarkEnd w:id="612"/>
    <w:bookmarkStart w:name="z695" w:id="613"/>
    <w:p>
      <w:pPr>
        <w:spacing w:after="0"/>
        <w:ind w:left="0"/>
        <w:jc w:val="both"/>
      </w:pPr>
      <w:r>
        <w:rPr>
          <w:rFonts w:ascii="Times New Roman"/>
          <w:b w:val="false"/>
          <w:i w:val="false"/>
          <w:color w:val="000000"/>
          <w:sz w:val="28"/>
        </w:rPr>
        <w:t>
      В строке 1.11 разделов 2, 3 ОКЭД 62.09.9 "Другие виды деятельности в области информационных технологий" включает прочие виды деятельности, связанные с цифровыми технологиями и компьютерами, не включенные в другие категории, такие как:</w:t>
      </w:r>
    </w:p>
    <w:bookmarkEnd w:id="613"/>
    <w:bookmarkStart w:name="z696" w:id="614"/>
    <w:p>
      <w:pPr>
        <w:spacing w:after="0"/>
        <w:ind w:left="0"/>
        <w:jc w:val="both"/>
      </w:pPr>
      <w:r>
        <w:rPr>
          <w:rFonts w:ascii="Times New Roman"/>
          <w:b w:val="false"/>
          <w:i w:val="false"/>
          <w:color w:val="000000"/>
          <w:sz w:val="28"/>
        </w:rPr>
        <w:t>
      услуги по аварийному восстановлению компьютеров;</w:t>
      </w:r>
    </w:p>
    <w:bookmarkEnd w:id="614"/>
    <w:bookmarkStart w:name="z697" w:id="615"/>
    <w:p>
      <w:pPr>
        <w:spacing w:after="0"/>
        <w:ind w:left="0"/>
        <w:jc w:val="both"/>
      </w:pPr>
      <w:r>
        <w:rPr>
          <w:rFonts w:ascii="Times New Roman"/>
          <w:b w:val="false"/>
          <w:i w:val="false"/>
          <w:color w:val="000000"/>
          <w:sz w:val="28"/>
        </w:rPr>
        <w:t>
      установка (настройка) персональных компьютеров;</w:t>
      </w:r>
    </w:p>
    <w:bookmarkEnd w:id="615"/>
    <w:bookmarkStart w:name="z698" w:id="616"/>
    <w:p>
      <w:pPr>
        <w:spacing w:after="0"/>
        <w:ind w:left="0"/>
        <w:jc w:val="both"/>
      </w:pPr>
      <w:r>
        <w:rPr>
          <w:rFonts w:ascii="Times New Roman"/>
          <w:b w:val="false"/>
          <w:i w:val="false"/>
          <w:color w:val="000000"/>
          <w:sz w:val="28"/>
        </w:rPr>
        <w:t>
      услуги по установке программного обеспечения.</w:t>
      </w:r>
    </w:p>
    <w:bookmarkEnd w:id="616"/>
    <w:bookmarkStart w:name="z699" w:id="617"/>
    <w:p>
      <w:pPr>
        <w:spacing w:after="0"/>
        <w:ind w:left="0"/>
        <w:jc w:val="both"/>
      </w:pPr>
      <w:r>
        <w:rPr>
          <w:rFonts w:ascii="Times New Roman"/>
          <w:b w:val="false"/>
          <w:i w:val="false"/>
          <w:color w:val="000000"/>
          <w:sz w:val="28"/>
        </w:rPr>
        <w:t>
      В строке 1.12 разделов 2, 3 ОКЭД 63.11.1 "Деятельность по предоставлению в пользование серверных помещений (центров обработки данных)" включает:</w:t>
      </w:r>
    </w:p>
    <w:bookmarkEnd w:id="617"/>
    <w:bookmarkStart w:name="z700" w:id="618"/>
    <w:p>
      <w:pPr>
        <w:spacing w:after="0"/>
        <w:ind w:left="0"/>
        <w:jc w:val="both"/>
      </w:pPr>
      <w:r>
        <w:rPr>
          <w:rFonts w:ascii="Times New Roman"/>
          <w:b w:val="false"/>
          <w:i w:val="false"/>
          <w:color w:val="000000"/>
          <w:sz w:val="28"/>
        </w:rPr>
        <w:t>
      1) предоставление серверной, телекоммуникационной инфраструктуры, технологических платформ для размещения цифровых объектов с обеспечением постоянного удаленного и физического доступа к данным цифровым объектам (хостинг);</w:t>
      </w:r>
    </w:p>
    <w:bookmarkEnd w:id="618"/>
    <w:bookmarkStart w:name="z701" w:id="619"/>
    <w:p>
      <w:pPr>
        <w:spacing w:after="0"/>
        <w:ind w:left="0"/>
        <w:jc w:val="both"/>
      </w:pPr>
      <w:r>
        <w:rPr>
          <w:rFonts w:ascii="Times New Roman"/>
          <w:b w:val="false"/>
          <w:i w:val="false"/>
          <w:color w:val="000000"/>
          <w:sz w:val="28"/>
        </w:rPr>
        <w:t>
      2) специализированное предоставление серверной, телекоммуникационной инфраструктуры, технологических платформ для размещения интернет-ресурсов (сайтов), сервисов потоковой передачи данных;</w:t>
      </w:r>
    </w:p>
    <w:bookmarkEnd w:id="619"/>
    <w:bookmarkStart w:name="z702" w:id="620"/>
    <w:p>
      <w:pPr>
        <w:spacing w:after="0"/>
        <w:ind w:left="0"/>
        <w:jc w:val="both"/>
      </w:pPr>
      <w:r>
        <w:rPr>
          <w:rFonts w:ascii="Times New Roman"/>
          <w:b w:val="false"/>
          <w:i w:val="false"/>
          <w:color w:val="000000"/>
          <w:sz w:val="28"/>
        </w:rPr>
        <w:t>
      3) предоставление клиентам возможности периодического доступа к высокопроизводительным вычислительным ресурсам (суперкомпьютерам).</w:t>
      </w:r>
    </w:p>
    <w:bookmarkEnd w:id="620"/>
    <w:bookmarkStart w:name="z703" w:id="621"/>
    <w:p>
      <w:pPr>
        <w:spacing w:after="0"/>
        <w:ind w:left="0"/>
        <w:jc w:val="both"/>
      </w:pPr>
      <w:r>
        <w:rPr>
          <w:rFonts w:ascii="Times New Roman"/>
          <w:b w:val="false"/>
          <w:i w:val="false"/>
          <w:color w:val="000000"/>
          <w:sz w:val="28"/>
        </w:rPr>
        <w:t>
      В строке 1.13 разделов 2, 3 ОКЭД 63.11.3 "Деятельность по осуществлению цифрового майнинга" включает проведение вычислительных операций с использованием компьютерных, энергетических мощностей согласно заданным алгоритмам шифрования и обработки данных, обеспечивающий подтверждение целостности блоков данных в цифровых объектах посредством блокчейна.</w:t>
      </w:r>
    </w:p>
    <w:bookmarkEnd w:id="621"/>
    <w:bookmarkStart w:name="z704" w:id="622"/>
    <w:p>
      <w:pPr>
        <w:spacing w:after="0"/>
        <w:ind w:left="0"/>
        <w:jc w:val="both"/>
      </w:pPr>
      <w:r>
        <w:rPr>
          <w:rFonts w:ascii="Times New Roman"/>
          <w:b w:val="false"/>
          <w:i w:val="false"/>
          <w:color w:val="000000"/>
          <w:sz w:val="28"/>
        </w:rPr>
        <w:t>
      В строке 1.14 разделов 2, 3 ОКЭД 63.11.4 "Деятельность в области обработки данных" включает:</w:t>
      </w:r>
    </w:p>
    <w:bookmarkEnd w:id="622"/>
    <w:bookmarkStart w:name="z705" w:id="623"/>
    <w:p>
      <w:pPr>
        <w:spacing w:after="0"/>
        <w:ind w:left="0"/>
        <w:jc w:val="both"/>
      </w:pPr>
      <w:r>
        <w:rPr>
          <w:rFonts w:ascii="Times New Roman"/>
          <w:b w:val="false"/>
          <w:i w:val="false"/>
          <w:color w:val="000000"/>
          <w:sz w:val="28"/>
        </w:rPr>
        <w:t>
      1) обработку данных клиента и предоставление полученных результатов, включая трансформацию (преобразование) данных;</w:t>
      </w:r>
    </w:p>
    <w:bookmarkEnd w:id="623"/>
    <w:bookmarkStart w:name="z706" w:id="624"/>
    <w:p>
      <w:pPr>
        <w:spacing w:after="0"/>
        <w:ind w:left="0"/>
        <w:jc w:val="both"/>
      </w:pPr>
      <w:r>
        <w:rPr>
          <w:rFonts w:ascii="Times New Roman"/>
          <w:b w:val="false"/>
          <w:i w:val="false"/>
          <w:color w:val="000000"/>
          <w:sz w:val="28"/>
        </w:rPr>
        <w:t>
      2) предиктивная аналитика (предиктивный анализ) на основании собственных или предоставленных клиентом скоринговых, сегментационных и иных моделей.</w:t>
      </w:r>
    </w:p>
    <w:bookmarkEnd w:id="624"/>
    <w:bookmarkStart w:name="z707" w:id="625"/>
    <w:p>
      <w:pPr>
        <w:spacing w:after="0"/>
        <w:ind w:left="0"/>
        <w:jc w:val="both"/>
      </w:pPr>
      <w:r>
        <w:rPr>
          <w:rFonts w:ascii="Times New Roman"/>
          <w:b w:val="false"/>
          <w:i w:val="false"/>
          <w:color w:val="000000"/>
          <w:sz w:val="28"/>
        </w:rPr>
        <w:t>
      В строке 1.15 разделов 2, 3 ОКЭД 63.11.5 "Предоставление в пользование программных продуктов, электронных информационных ресурсов, мобильных и иных приложений" включает предоставление в пользование программных продуктов, цифровых ресурсов, мобильных и иных приложений, как посредством организации удаленного доступа к данным программным продуктам, так и посредством размещения на предоставленных клиентом серверной, телекоммуникационной инфраструктурах, технологических платформах, за исключением услуг связи на стороне пользователя (клиента).</w:t>
      </w:r>
    </w:p>
    <w:bookmarkEnd w:id="625"/>
    <w:bookmarkStart w:name="z708" w:id="626"/>
    <w:p>
      <w:pPr>
        <w:spacing w:after="0"/>
        <w:ind w:left="0"/>
        <w:jc w:val="both"/>
      </w:pPr>
      <w:r>
        <w:rPr>
          <w:rFonts w:ascii="Times New Roman"/>
          <w:b w:val="false"/>
          <w:i w:val="false"/>
          <w:color w:val="000000"/>
          <w:sz w:val="28"/>
        </w:rPr>
        <w:t>
      В строке 1.16 разделов 2, 3 ОКЭД 63.12.0 "Деятельность веб-порталов" включает:</w:t>
      </w:r>
    </w:p>
    <w:bookmarkEnd w:id="626"/>
    <w:bookmarkStart w:name="z709" w:id="627"/>
    <w:p>
      <w:pPr>
        <w:spacing w:after="0"/>
        <w:ind w:left="0"/>
        <w:jc w:val="both"/>
      </w:pPr>
      <w:r>
        <w:rPr>
          <w:rFonts w:ascii="Times New Roman"/>
          <w:b w:val="false"/>
          <w:i w:val="false"/>
          <w:color w:val="000000"/>
          <w:sz w:val="28"/>
        </w:rPr>
        <w:t>
      1) функционирование веб-сайтов, использующих поисковые системы с целью создания и ведения обширных баз данных Интернет-адресов и содержания в формате, обеспечивающем легкий поиск информации;</w:t>
      </w:r>
    </w:p>
    <w:bookmarkEnd w:id="627"/>
    <w:bookmarkStart w:name="z710" w:id="628"/>
    <w:p>
      <w:pPr>
        <w:spacing w:after="0"/>
        <w:ind w:left="0"/>
        <w:jc w:val="both"/>
      </w:pPr>
      <w:r>
        <w:rPr>
          <w:rFonts w:ascii="Times New Roman"/>
          <w:b w:val="false"/>
          <w:i w:val="false"/>
          <w:color w:val="000000"/>
          <w:sz w:val="28"/>
        </w:rPr>
        <w:t>
      2) функционирование прочих веб-сайтов, которые действуют как порталы в сети Интернет, такие как веб-сайты средств массовой информации, предоставляющие периодически обновляемую информацию.</w:t>
      </w:r>
    </w:p>
    <w:bookmarkEnd w:id="628"/>
    <w:bookmarkStart w:name="z711" w:id="629"/>
    <w:p>
      <w:pPr>
        <w:spacing w:after="0"/>
        <w:ind w:left="0"/>
        <w:jc w:val="both"/>
      </w:pPr>
      <w:r>
        <w:rPr>
          <w:rFonts w:ascii="Times New Roman"/>
          <w:b w:val="false"/>
          <w:i w:val="false"/>
          <w:color w:val="000000"/>
          <w:sz w:val="28"/>
        </w:rPr>
        <w:t>
      В строках 1.3.1, 1.4.1, 1.5.1, 1.6.1, 1.16.1 разделов 2, 3 расчет внутристрановой ценности (местного содержания) при закупке товаров, работ и услуг проводится согласно Единой методики расчета организациями внутристрановой ценности при закупке товаров, работ и услуг, утвержденной приказом Министра по инвестициям и развитию Республики Казахстан от 20 апреля 2018 года № 260 (зарегистрирован в Реестре государственной регистрации нормативных правовых актов под № 16942).</w:t>
      </w:r>
    </w:p>
    <w:bookmarkEnd w:id="629"/>
    <w:bookmarkStart w:name="z712" w:id="630"/>
    <w:p>
      <w:pPr>
        <w:spacing w:after="0"/>
        <w:ind w:left="0"/>
        <w:jc w:val="both"/>
      </w:pPr>
      <w:r>
        <w:rPr>
          <w:rFonts w:ascii="Times New Roman"/>
          <w:b w:val="false"/>
          <w:i w:val="false"/>
          <w:color w:val="000000"/>
          <w:sz w:val="28"/>
        </w:rPr>
        <w:t xml:space="preserve">
      6. При отсутствии деятельности в отчетный период респондент не позднее даты окончания самого раннего из сроков представления статистических форм за данный отчетный период, указанных в утвержденном Графике представления респондентами первичных статистических данных по общегосударственным статистическим наблюдениям на соответствующий год представляет Уведомление об отсутствии деятельности в порядке, установленном Правилами представления респондентами достоверных первичных статистических данных по утвержденным статистическим формам при проведении статистических наблюдений, утвержденных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статистике от 9 июля 2010 года № 173 (зарегистрирован в Реестре государственной регистрации нормативных правовых актов под № 6459).</w:t>
      </w:r>
    </w:p>
    <w:bookmarkEnd w:id="630"/>
    <w:bookmarkStart w:name="z713" w:id="631"/>
    <w:p>
      <w:pPr>
        <w:spacing w:after="0"/>
        <w:ind w:left="0"/>
        <w:jc w:val="both"/>
      </w:pPr>
      <w:r>
        <w:rPr>
          <w:rFonts w:ascii="Times New Roman"/>
          <w:b w:val="false"/>
          <w:i w:val="false"/>
          <w:color w:val="000000"/>
          <w:sz w:val="28"/>
        </w:rPr>
        <w:t>
      7. Представление данной статистической формы осуществляется в электронном виде или на бумажном носителе. Заполнение статистической формы в электронном виде осуществляется через "Кабинет респондента", размещенном на интернет-ресурсе Бюро национальной статистики Агентства по стратегическому планированию и реформам Республики Казахстан (https://cabinet.stat.gov.kz/).</w:t>
      </w:r>
    </w:p>
    <w:bookmarkEnd w:id="631"/>
    <w:bookmarkStart w:name="z714" w:id="632"/>
    <w:p>
      <w:pPr>
        <w:spacing w:after="0"/>
        <w:ind w:left="0"/>
        <w:jc w:val="both"/>
      </w:pPr>
      <w:r>
        <w:rPr>
          <w:rFonts w:ascii="Times New Roman"/>
          <w:b w:val="false"/>
          <w:i w:val="false"/>
          <w:color w:val="000000"/>
          <w:sz w:val="28"/>
        </w:rPr>
        <w:t>
      8. Примечание: Х – данная позиция не подлежит заполнению.</w:t>
      </w:r>
    </w:p>
    <w:bookmarkEnd w:id="632"/>
    <w:bookmarkStart w:name="z715" w:id="633"/>
    <w:p>
      <w:pPr>
        <w:spacing w:after="0"/>
        <w:ind w:left="0"/>
        <w:jc w:val="both"/>
      </w:pPr>
      <w:r>
        <w:rPr>
          <w:rFonts w:ascii="Times New Roman"/>
          <w:b w:val="false"/>
          <w:i w:val="false"/>
          <w:color w:val="000000"/>
          <w:sz w:val="28"/>
        </w:rPr>
        <w:t>
      9. Арифметико-логический контроль:</w:t>
      </w:r>
    </w:p>
    <w:bookmarkEnd w:id="633"/>
    <w:bookmarkStart w:name="z716" w:id="634"/>
    <w:p>
      <w:pPr>
        <w:spacing w:after="0"/>
        <w:ind w:left="0"/>
        <w:jc w:val="both"/>
      </w:pPr>
      <w:r>
        <w:rPr>
          <w:rFonts w:ascii="Times New Roman"/>
          <w:b w:val="false"/>
          <w:i w:val="false"/>
          <w:color w:val="000000"/>
          <w:sz w:val="28"/>
        </w:rPr>
        <w:t>
      1) Раздел 2:</w:t>
      </w:r>
    </w:p>
    <w:bookmarkEnd w:id="634"/>
    <w:bookmarkStart w:name="z717" w:id="635"/>
    <w:p>
      <w:pPr>
        <w:spacing w:after="0"/>
        <w:ind w:left="0"/>
        <w:jc w:val="both"/>
      </w:pPr>
      <w:r>
        <w:rPr>
          <w:rFonts w:ascii="Times New Roman"/>
          <w:b w:val="false"/>
          <w:i w:val="false"/>
          <w:color w:val="000000"/>
          <w:sz w:val="28"/>
        </w:rPr>
        <w:t>
      графа 1 = ∑ граф 2, 3, 5, 6 по всем строкам;</w:t>
      </w:r>
    </w:p>
    <w:bookmarkEnd w:id="635"/>
    <w:bookmarkStart w:name="z718" w:id="636"/>
    <w:p>
      <w:pPr>
        <w:spacing w:after="0"/>
        <w:ind w:left="0"/>
        <w:jc w:val="both"/>
      </w:pPr>
      <w:r>
        <w:rPr>
          <w:rFonts w:ascii="Times New Roman"/>
          <w:b w:val="false"/>
          <w:i w:val="false"/>
          <w:color w:val="000000"/>
          <w:sz w:val="28"/>
        </w:rPr>
        <w:t>
      графа 3 ≥ графе 4;</w:t>
      </w:r>
    </w:p>
    <w:bookmarkEnd w:id="636"/>
    <w:bookmarkStart w:name="z719" w:id="637"/>
    <w:p>
      <w:pPr>
        <w:spacing w:after="0"/>
        <w:ind w:left="0"/>
        <w:jc w:val="both"/>
      </w:pPr>
      <w:r>
        <w:rPr>
          <w:rFonts w:ascii="Times New Roman"/>
          <w:b w:val="false"/>
          <w:i w:val="false"/>
          <w:color w:val="000000"/>
          <w:sz w:val="28"/>
        </w:rPr>
        <w:t>
      строка 1 = строка 1.1 + строка 1.2 + строка 1.3 + строка 1.4 + строка 1.5 + строка 1.6 + строка 1.7 + строка 1.8 + строка 1.9 + строка 1.10 + строка 1.11 + строка 1.12 + строка 1.13 + строка 1.14 + строка 1.15 + строка 1.16;</w:t>
      </w:r>
    </w:p>
    <w:bookmarkEnd w:id="637"/>
    <w:bookmarkStart w:name="z720" w:id="638"/>
    <w:p>
      <w:pPr>
        <w:spacing w:after="0"/>
        <w:ind w:left="0"/>
        <w:jc w:val="both"/>
      </w:pPr>
      <w:r>
        <w:rPr>
          <w:rFonts w:ascii="Times New Roman"/>
          <w:b w:val="false"/>
          <w:i w:val="false"/>
          <w:color w:val="000000"/>
          <w:sz w:val="28"/>
        </w:rPr>
        <w:t>
      строка 1.3 ≥ строке 1.3.1 по графам 1, 2, 3, 4, 5, 6;</w:t>
      </w:r>
    </w:p>
    <w:bookmarkEnd w:id="638"/>
    <w:bookmarkStart w:name="z721" w:id="639"/>
    <w:p>
      <w:pPr>
        <w:spacing w:after="0"/>
        <w:ind w:left="0"/>
        <w:jc w:val="both"/>
      </w:pPr>
      <w:r>
        <w:rPr>
          <w:rFonts w:ascii="Times New Roman"/>
          <w:b w:val="false"/>
          <w:i w:val="false"/>
          <w:color w:val="000000"/>
          <w:sz w:val="28"/>
        </w:rPr>
        <w:t>
      строка 1.4 ≥ строке 1.4.1 по графам 1, 2, 3, 4, 5, 6;</w:t>
      </w:r>
    </w:p>
    <w:bookmarkEnd w:id="639"/>
    <w:bookmarkStart w:name="z722" w:id="640"/>
    <w:p>
      <w:pPr>
        <w:spacing w:after="0"/>
        <w:ind w:left="0"/>
        <w:jc w:val="both"/>
      </w:pPr>
      <w:r>
        <w:rPr>
          <w:rFonts w:ascii="Times New Roman"/>
          <w:b w:val="false"/>
          <w:i w:val="false"/>
          <w:color w:val="000000"/>
          <w:sz w:val="28"/>
        </w:rPr>
        <w:t>
      строка 1.5 ≥ строке 1.5.1 по графам 1, 2, 3, 4, 5, 6;</w:t>
      </w:r>
    </w:p>
    <w:bookmarkEnd w:id="640"/>
    <w:bookmarkStart w:name="z723" w:id="641"/>
    <w:p>
      <w:pPr>
        <w:spacing w:after="0"/>
        <w:ind w:left="0"/>
        <w:jc w:val="both"/>
      </w:pPr>
      <w:r>
        <w:rPr>
          <w:rFonts w:ascii="Times New Roman"/>
          <w:b w:val="false"/>
          <w:i w:val="false"/>
          <w:color w:val="000000"/>
          <w:sz w:val="28"/>
        </w:rPr>
        <w:t>
      строка 1.6 ≥ строке 1.6.1 по графам 1, 2, 3, 4, 5, 6;</w:t>
      </w:r>
    </w:p>
    <w:bookmarkEnd w:id="641"/>
    <w:bookmarkStart w:name="z724" w:id="642"/>
    <w:p>
      <w:pPr>
        <w:spacing w:after="0"/>
        <w:ind w:left="0"/>
        <w:jc w:val="both"/>
      </w:pPr>
      <w:r>
        <w:rPr>
          <w:rFonts w:ascii="Times New Roman"/>
          <w:b w:val="false"/>
          <w:i w:val="false"/>
          <w:color w:val="000000"/>
          <w:sz w:val="28"/>
        </w:rPr>
        <w:t>
      строка 1.16 ≥ строке 1.16.1 по графам 1, 2, 3, 4, 5, 6.</w:t>
      </w:r>
    </w:p>
    <w:bookmarkEnd w:id="642"/>
    <w:bookmarkStart w:name="z725" w:id="643"/>
    <w:p>
      <w:pPr>
        <w:spacing w:after="0"/>
        <w:ind w:left="0"/>
        <w:jc w:val="both"/>
      </w:pPr>
      <w:r>
        <w:rPr>
          <w:rFonts w:ascii="Times New Roman"/>
          <w:b w:val="false"/>
          <w:i w:val="false"/>
          <w:color w:val="000000"/>
          <w:sz w:val="28"/>
        </w:rPr>
        <w:t>
      2) Раздел 3:</w:t>
      </w:r>
    </w:p>
    <w:bookmarkEnd w:id="643"/>
    <w:bookmarkStart w:name="z726" w:id="644"/>
    <w:p>
      <w:pPr>
        <w:spacing w:after="0"/>
        <w:ind w:left="0"/>
        <w:jc w:val="both"/>
      </w:pPr>
      <w:r>
        <w:rPr>
          <w:rFonts w:ascii="Times New Roman"/>
          <w:b w:val="false"/>
          <w:i w:val="false"/>
          <w:color w:val="000000"/>
          <w:sz w:val="28"/>
        </w:rPr>
        <w:t>
      строка 1 = строка 1.1 + строка 1.2 + строка 1.3 + строка 1.4 + строка 1.5 + строка 1.6 + строка 1.7 + строка 1.8 + строка 1.9 + строка 1.10 + строка 1.11 + строка 1.12 + строка 1.13 + строка 1.14 + строка 1.15 + строка 1.16;</w:t>
      </w:r>
    </w:p>
    <w:bookmarkEnd w:id="644"/>
    <w:bookmarkStart w:name="z727" w:id="645"/>
    <w:p>
      <w:pPr>
        <w:spacing w:after="0"/>
        <w:ind w:left="0"/>
        <w:jc w:val="both"/>
      </w:pPr>
      <w:r>
        <w:rPr>
          <w:rFonts w:ascii="Times New Roman"/>
          <w:b w:val="false"/>
          <w:i w:val="false"/>
          <w:color w:val="000000"/>
          <w:sz w:val="28"/>
        </w:rPr>
        <w:t>
      строка 1.3 ≥ строке 1.3.1 по графе 1;</w:t>
      </w:r>
    </w:p>
    <w:bookmarkEnd w:id="645"/>
    <w:bookmarkStart w:name="z728" w:id="646"/>
    <w:p>
      <w:pPr>
        <w:spacing w:after="0"/>
        <w:ind w:left="0"/>
        <w:jc w:val="both"/>
      </w:pPr>
      <w:r>
        <w:rPr>
          <w:rFonts w:ascii="Times New Roman"/>
          <w:b w:val="false"/>
          <w:i w:val="false"/>
          <w:color w:val="000000"/>
          <w:sz w:val="28"/>
        </w:rPr>
        <w:t>
      строка 1.4 ≥ строке 1.4.1 по графе 1;</w:t>
      </w:r>
    </w:p>
    <w:bookmarkEnd w:id="646"/>
    <w:bookmarkStart w:name="z729" w:id="647"/>
    <w:p>
      <w:pPr>
        <w:spacing w:after="0"/>
        <w:ind w:left="0"/>
        <w:jc w:val="both"/>
      </w:pPr>
      <w:r>
        <w:rPr>
          <w:rFonts w:ascii="Times New Roman"/>
          <w:b w:val="false"/>
          <w:i w:val="false"/>
          <w:color w:val="000000"/>
          <w:sz w:val="28"/>
        </w:rPr>
        <w:t>
      строка 1.5 ≥ строке 1.5.1 по графе 1;</w:t>
      </w:r>
    </w:p>
    <w:bookmarkEnd w:id="647"/>
    <w:bookmarkStart w:name="z730" w:id="648"/>
    <w:p>
      <w:pPr>
        <w:spacing w:after="0"/>
        <w:ind w:left="0"/>
        <w:jc w:val="both"/>
      </w:pPr>
      <w:r>
        <w:rPr>
          <w:rFonts w:ascii="Times New Roman"/>
          <w:b w:val="false"/>
          <w:i w:val="false"/>
          <w:color w:val="000000"/>
          <w:sz w:val="28"/>
        </w:rPr>
        <w:t>
      строка 1.6 ≥ строке 1.6.1 по графе 1;</w:t>
      </w:r>
    </w:p>
    <w:bookmarkEnd w:id="648"/>
    <w:bookmarkStart w:name="z731" w:id="649"/>
    <w:p>
      <w:pPr>
        <w:spacing w:after="0"/>
        <w:ind w:left="0"/>
        <w:jc w:val="both"/>
      </w:pPr>
      <w:r>
        <w:rPr>
          <w:rFonts w:ascii="Times New Roman"/>
          <w:b w:val="false"/>
          <w:i w:val="false"/>
          <w:color w:val="000000"/>
          <w:sz w:val="28"/>
        </w:rPr>
        <w:t>
      строка 1.16 ≥ строке 1.16.1 по графе 1.</w:t>
      </w:r>
    </w:p>
    <w:bookmarkEnd w:id="6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приказу</w:t>
            </w:r>
            <w:r>
              <w:br/>
            </w:r>
            <w:r>
              <w:rPr>
                <w:rFonts w:ascii="Times New Roman"/>
                <w:b w:val="false"/>
                <w:i w:val="false"/>
                <w:color w:val="000000"/>
                <w:sz w:val="20"/>
              </w:rPr>
              <w:t>Руководитель Бюро</w:t>
            </w:r>
            <w:r>
              <w:br/>
            </w:r>
            <w:r>
              <w:rPr>
                <w:rFonts w:ascii="Times New Roman"/>
                <w:b w:val="false"/>
                <w:i w:val="false"/>
                <w:color w:val="000000"/>
                <w:sz w:val="20"/>
              </w:rPr>
              <w:t>национальной статистики</w:t>
            </w:r>
            <w:r>
              <w:br/>
            </w:r>
            <w:r>
              <w:rPr>
                <w:rFonts w:ascii="Times New Roman"/>
                <w:b w:val="false"/>
                <w:i w:val="false"/>
                <w:color w:val="000000"/>
                <w:sz w:val="20"/>
              </w:rPr>
              <w:t>Агентства 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2026 года</w:t>
            </w:r>
            <w:r>
              <w:br/>
            </w:r>
            <w:r>
              <w:rPr>
                <w:rFonts w:ascii="Times New Roman"/>
                <w:b w:val="false"/>
                <w:i w:val="false"/>
                <w:color w:val="000000"/>
                <w:sz w:val="20"/>
              </w:rPr>
              <w:t>№ 27</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650"/>
          <w:p>
            <w:pPr>
              <w:spacing w:after="20"/>
              <w:ind w:left="20"/>
              <w:jc w:val="both"/>
            </w:pPr>
          </w:p>
          <w:bookmarkEnd w:id="650"/>
          <w:p>
            <w:pPr>
              <w:spacing w:after="20"/>
              <w:ind w:left="20"/>
              <w:jc w:val="both"/>
            </w:pPr>
            <w:r>
              <w:drawing>
                <wp:inline distT="0" distB="0" distL="0" distR="0">
                  <wp:extent cx="25781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2578100" cy="2286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651"/>
          <w:p>
            <w:pPr>
              <w:spacing w:after="20"/>
              <w:ind w:left="20"/>
              <w:jc w:val="both"/>
            </w:pPr>
            <w:r>
              <w:rPr>
                <w:rFonts w:ascii="Times New Roman"/>
                <w:b w:val="false"/>
                <w:i w:val="false"/>
                <w:color w:val="000000"/>
                <w:sz w:val="20"/>
              </w:rPr>
              <w:t>
 </w:t>
            </w:r>
          </w:p>
          <w:bookmarkEnd w:id="651"/>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статистика </w:t>
            </w:r>
            <w:r>
              <w:rPr>
                <w:rFonts w:ascii="Times New Roman"/>
                <w:b/>
                <w:i w:val="false"/>
                <w:color w:val="000000"/>
                <w:sz w:val="20"/>
              </w:rPr>
              <w:t>органдары</w:t>
            </w:r>
            <w:r>
              <w:rPr>
                <w:rFonts w:ascii="Times New Roman"/>
                <w:b w:val="false"/>
                <w:i w:val="false"/>
                <w:color w:val="000000"/>
                <w:sz w:val="20"/>
              </w:rPr>
              <w:t xml:space="preserve"> </w:t>
            </w:r>
            <w:r>
              <w:rPr>
                <w:rFonts w:ascii="Times New Roman"/>
                <w:b/>
                <w:i w:val="false"/>
                <w:color w:val="000000"/>
                <w:sz w:val="20"/>
              </w:rPr>
              <w:t>құпиялығына</w:t>
            </w:r>
            <w:r>
              <w:rPr>
                <w:rFonts w:ascii="Times New Roman"/>
                <w:b w:val="false"/>
                <w:i w:val="false"/>
                <w:color w:val="000000"/>
                <w:sz w:val="20"/>
              </w:rPr>
              <w:t xml:space="preserve"> </w:t>
            </w:r>
            <w:r>
              <w:rPr>
                <w:rFonts w:ascii="Times New Roman"/>
                <w:b/>
                <w:i w:val="false"/>
                <w:color w:val="000000"/>
                <w:sz w:val="20"/>
              </w:rPr>
              <w:t>кепілдік</w:t>
            </w:r>
            <w:r>
              <w:rPr>
                <w:rFonts w:ascii="Times New Roman"/>
                <w:b w:val="false"/>
                <w:i w:val="false"/>
                <w:color w:val="000000"/>
                <w:sz w:val="20"/>
              </w:rPr>
              <w:t xml:space="preserve"> </w:t>
            </w:r>
            <w:r>
              <w:rPr>
                <w:rFonts w:ascii="Times New Roman"/>
                <w:b/>
                <w:i w:val="false"/>
                <w:color w:val="000000"/>
                <w:sz w:val="20"/>
              </w:rPr>
              <w:t>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i w:val="false"/>
                <w:color w:val="000000"/>
                <w:sz w:val="20"/>
              </w:rPr>
              <w:t>Жалпымемлекеттік</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байқаудың</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652"/>
          <w:p>
            <w:pPr>
              <w:spacing w:after="20"/>
              <w:ind w:left="20"/>
              <w:jc w:val="both"/>
            </w:pPr>
            <w:r>
              <w:rPr>
                <w:rFonts w:ascii="Times New Roman"/>
                <w:b w:val="false"/>
                <w:i w:val="false"/>
                <w:color w:val="000000"/>
                <w:sz w:val="20"/>
              </w:rPr>
              <w:t xml:space="preserve">
Приложение 11 к приказу </w:t>
            </w:r>
          </w:p>
          <w:bookmarkEnd w:id="652"/>
          <w:p>
            <w:pPr>
              <w:spacing w:after="20"/>
              <w:ind w:left="20"/>
              <w:jc w:val="both"/>
            </w:pPr>
            <w:r>
              <w:rPr>
                <w:rFonts w:ascii="Times New Roman"/>
                <w:b w:val="false"/>
                <w:i w:val="false"/>
                <w:color w:val="000000"/>
                <w:sz w:val="20"/>
              </w:rPr>
              <w:t>
</w:t>
            </w:r>
            <w:r>
              <w:rPr>
                <w:rFonts w:ascii="Times New Roman"/>
                <w:b w:val="false"/>
                <w:i w:val="false"/>
                <w:color w:val="000000"/>
                <w:sz w:val="20"/>
              </w:rPr>
              <w:t>Председателя Комитета по статистике Министерства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национальной экономики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от 21 января 2020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 5</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rPr>
                <w:rFonts w:ascii="Times New Roman"/>
                <w:b w:val="false"/>
                <w:i w:val="false"/>
                <w:color w:val="000000"/>
                <w:sz w:val="20"/>
              </w:rPr>
              <w:t xml:space="preserve"> </w:t>
            </w:r>
            <w:r>
              <w:rPr>
                <w:rFonts w:ascii="Times New Roman"/>
                <w:b/>
                <w:i w:val="false"/>
                <w:color w:val="000000"/>
                <w:sz w:val="20"/>
              </w:rPr>
              <w:t>Ұлттық</w:t>
            </w:r>
            <w:r>
              <w:rPr>
                <w:rFonts w:ascii="Times New Roman"/>
                <w:b/>
                <w:i w:val="false"/>
                <w:color w:val="000000"/>
                <w:sz w:val="20"/>
              </w:rPr>
              <w:t xml:space="preserve"> экономика</w:t>
            </w:r>
          </w:p>
          <w:p>
            <w:pPr>
              <w:spacing w:after="20"/>
              <w:ind w:left="20"/>
              <w:jc w:val="both"/>
            </w:pPr>
            <w:r>
              <w:rPr>
                <w:rFonts w:ascii="Times New Roman"/>
                <w:b w:val="false"/>
                <w:i w:val="false"/>
                <w:color w:val="000000"/>
                <w:sz w:val="20"/>
              </w:rPr>
              <w:t>
</w:t>
            </w:r>
            <w:r>
              <w:rPr>
                <w:rFonts w:ascii="Times New Roman"/>
                <w:b/>
                <w:i w:val="false"/>
                <w:color w:val="000000"/>
                <w:sz w:val="20"/>
              </w:rPr>
              <w:t>министрлігінің</w:t>
            </w:r>
            <w:r>
              <w:rPr>
                <w:rFonts w:ascii="Times New Roman"/>
                <w:b/>
                <w:i w:val="false"/>
                <w:color w:val="000000"/>
                <w:sz w:val="20"/>
              </w:rPr>
              <w:t xml:space="preserve"> Статистика </w:t>
            </w:r>
            <w:r>
              <w:rPr>
                <w:rFonts w:ascii="Times New Roman"/>
                <w:b/>
                <w:i w:val="false"/>
                <w:color w:val="000000"/>
                <w:sz w:val="20"/>
              </w:rPr>
              <w:t>комитеті</w:t>
            </w:r>
            <w:r>
              <w:rPr>
                <w:rFonts w:ascii="Times New Roman"/>
                <w:b w:val="false"/>
                <w:i w:val="false"/>
                <w:color w:val="000000"/>
                <w:sz w:val="20"/>
              </w:rPr>
              <w:t xml:space="preserve"> </w:t>
            </w:r>
            <w:r>
              <w:rPr>
                <w:rFonts w:ascii="Times New Roman"/>
                <w:b/>
                <w:i w:val="false"/>
                <w:color w:val="000000"/>
                <w:sz w:val="20"/>
              </w:rPr>
              <w:t>төрағасының</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2020 </w:t>
            </w:r>
            <w:r>
              <w:rPr>
                <w:rFonts w:ascii="Times New Roman"/>
                <w:b/>
                <w:i w:val="false"/>
                <w:color w:val="000000"/>
                <w:sz w:val="20"/>
              </w:rPr>
              <w:t>жылғы</w:t>
            </w:r>
            <w:r>
              <w:rPr>
                <w:rFonts w:ascii="Times New Roman"/>
                <w:b/>
                <w:i w:val="false"/>
                <w:color w:val="000000"/>
                <w:sz w:val="20"/>
              </w:rPr>
              <w:t xml:space="preserve"> 21 </w:t>
            </w:r>
            <w:r>
              <w:rPr>
                <w:rFonts w:ascii="Times New Roman"/>
                <w:b/>
                <w:i w:val="false"/>
                <w:color w:val="000000"/>
                <w:sz w:val="20"/>
              </w:rPr>
              <w:t>қаңтардағы</w:t>
            </w:r>
            <w:r>
              <w:rPr>
                <w:rFonts w:ascii="Times New Roman"/>
                <w:b/>
                <w:i w:val="false"/>
                <w:color w:val="000000"/>
                <w:sz w:val="20"/>
              </w:rPr>
              <w:t xml:space="preserve">№ 5 </w:t>
            </w:r>
            <w:r>
              <w:rPr>
                <w:rFonts w:ascii="Times New Roman"/>
                <w:b/>
                <w:i w:val="false"/>
                <w:color w:val="000000"/>
                <w:sz w:val="20"/>
              </w:rPr>
              <w:t>бұйрығына</w:t>
            </w:r>
            <w:r>
              <w:rPr>
                <w:rFonts w:ascii="Times New Roman"/>
                <w:b/>
                <w:i w:val="false"/>
                <w:color w:val="000000"/>
                <w:sz w:val="20"/>
              </w:rPr>
              <w:t xml:space="preserve"> 11-қосымша</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Лизингтік қызмет туралы есеп</w:t>
                  </w:r>
                </w:p>
                <w:p>
                  <w:pPr>
                    <w:spacing w:after="20"/>
                    <w:ind w:left="20"/>
                    <w:jc w:val="both"/>
                  </w:pPr>
                </w:p>
                <w:p>
                  <w:pPr>
                    <w:spacing w:after="20"/>
                    <w:ind w:left="20"/>
                    <w:jc w:val="both"/>
                  </w:pPr>
                  <w:r>
                    <w:rPr>
                      <w:rFonts w:ascii="Times New Roman"/>
                      <w:b/>
                      <w:i w:val="false"/>
                      <w:color w:val="000000"/>
                      <w:sz w:val="20"/>
                    </w:rPr>
                    <w:t>
Отчет о лизинговой деятельности
</w:t>
                  </w:r>
                </w:p>
              </w:tc>
            </w:tr>
          </w:tbl>
          <w:p/>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653"/>
          <w:p>
            <w:pPr>
              <w:spacing w:after="20"/>
              <w:ind w:left="20"/>
              <w:jc w:val="both"/>
            </w:pPr>
            <w:r>
              <w:rPr>
                <w:rFonts w:ascii="Times New Roman"/>
                <w:b w:val="false"/>
                <w:i w:val="false"/>
                <w:color w:val="000000"/>
                <w:sz w:val="20"/>
              </w:rPr>
              <w:t>
</w:t>
            </w:r>
            <w:r>
              <w:rPr>
                <w:rFonts w:ascii="Times New Roman"/>
                <w:b/>
                <w:i w:val="false"/>
                <w:color w:val="000000"/>
                <w:sz w:val="20"/>
              </w:rPr>
              <w:t>Индексі</w:t>
            </w:r>
          </w:p>
          <w:bookmarkEnd w:id="653"/>
          <w:p>
            <w:pPr>
              <w:spacing w:after="20"/>
              <w:ind w:left="20"/>
              <w:jc w:val="both"/>
            </w:pPr>
            <w:r>
              <w:rPr>
                <w:rFonts w:ascii="Times New Roman"/>
                <w:b w:val="false"/>
                <w:i w:val="false"/>
                <w:color w:val="000000"/>
                <w:sz w:val="20"/>
              </w:rPr>
              <w:t>
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1-лизинг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654"/>
          <w:p>
            <w:pPr>
              <w:spacing w:after="20"/>
              <w:ind w:left="20"/>
              <w:jc w:val="both"/>
            </w:pPr>
            <w:r>
              <w:rPr>
                <w:rFonts w:ascii="Times New Roman"/>
                <w:b w:val="false"/>
                <w:i w:val="false"/>
                <w:color w:val="000000"/>
                <w:sz w:val="20"/>
              </w:rPr>
              <w:t>
</w:t>
            </w:r>
            <w:r>
              <w:rPr>
                <w:rFonts w:ascii="Times New Roman"/>
                <w:b/>
                <w:i w:val="false"/>
                <w:color w:val="000000"/>
                <w:sz w:val="20"/>
              </w:rPr>
              <w:t>жылдық</w:t>
            </w:r>
          </w:p>
          <w:bookmarkEnd w:id="654"/>
          <w:p>
            <w:pPr>
              <w:spacing w:after="20"/>
              <w:ind w:left="20"/>
              <w:jc w:val="both"/>
            </w:pPr>
            <w:r>
              <w:rPr>
                <w:rFonts w:ascii="Times New Roman"/>
                <w:b w:val="false"/>
                <w:i w:val="false"/>
                <w:color w:val="000000"/>
                <w:sz w:val="20"/>
              </w:rPr>
              <w:t>
годовая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655"/>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w:t>
            </w:r>
          </w:p>
          <w:bookmarkEnd w:id="655"/>
          <w:p>
            <w:pPr>
              <w:spacing w:after="20"/>
              <w:ind w:left="20"/>
              <w:jc w:val="both"/>
            </w:pPr>
            <w:r>
              <w:rPr>
                <w:rFonts w:ascii="Times New Roman"/>
                <w:b w:val="false"/>
                <w:i w:val="false"/>
                <w:color w:val="000000"/>
                <w:sz w:val="20"/>
              </w:rPr>
              <w:t>
отчетный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146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2514600" cy="711200"/>
                          </a:xfrm>
                          <a:prstGeom prst="rect">
                            <a:avLst/>
                          </a:prstGeom>
                        </pic:spPr>
                      </pic:pic>
                    </a:graphicData>
                  </a:graphic>
                </wp:inline>
              </w:drawing>
            </w: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 w:id="656"/>
          <w:p>
            <w:pPr>
              <w:spacing w:after="20"/>
              <w:ind w:left="20"/>
              <w:jc w:val="both"/>
            </w:pPr>
            <w:r>
              <w:rPr>
                <w:rFonts w:ascii="Times New Roman"/>
                <w:b w:val="false"/>
                <w:i w:val="false"/>
                <w:color w:val="000000"/>
                <w:sz w:val="20"/>
              </w:rPr>
              <w:t>
</w:t>
            </w:r>
            <w:r>
              <w:rPr>
                <w:rFonts w:ascii="Times New Roman"/>
                <w:b/>
                <w:i w:val="false"/>
                <w:color w:val="000000"/>
                <w:sz w:val="20"/>
              </w:rPr>
              <w:t>жыл</w:t>
            </w:r>
          </w:p>
          <w:bookmarkEnd w:id="656"/>
          <w:p>
            <w:pPr>
              <w:spacing w:after="20"/>
              <w:ind w:left="20"/>
              <w:jc w:val="both"/>
            </w:pPr>
            <w:r>
              <w:rPr>
                <w:rFonts w:ascii="Times New Roman"/>
                <w:b w:val="false"/>
                <w:i w:val="false"/>
                <w:color w:val="000000"/>
                <w:sz w:val="20"/>
              </w:rPr>
              <w:t>
год</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 w:id="657"/>
          <w:p>
            <w:pPr>
              <w:spacing w:after="20"/>
              <w:ind w:left="20"/>
              <w:jc w:val="both"/>
            </w:pPr>
            <w:r>
              <w:rPr>
                <w:rFonts w:ascii="Times New Roman"/>
                <w:b w:val="false"/>
                <w:i w:val="false"/>
                <w:color w:val="000000"/>
                <w:sz w:val="20"/>
              </w:rPr>
              <w:t>
</w:t>
            </w:r>
            <w:r>
              <w:rPr>
                <w:rFonts w:ascii="Times New Roman"/>
                <w:b/>
                <w:i w:val="false"/>
                <w:color w:val="000000"/>
                <w:sz w:val="20"/>
              </w:rPr>
              <w:t>Қызметкерлердің</w:t>
            </w:r>
            <w:r>
              <w:rPr>
                <w:rFonts w:ascii="Times New Roman"/>
                <w:b w:val="false"/>
                <w:i w:val="false"/>
                <w:color w:val="000000"/>
                <w:sz w:val="20"/>
              </w:rPr>
              <w:t xml:space="preserve"> </w:t>
            </w:r>
            <w:r>
              <w:rPr>
                <w:rFonts w:ascii="Times New Roman"/>
                <w:b/>
                <w:i w:val="false"/>
                <w:color w:val="000000"/>
                <w:sz w:val="20"/>
              </w:rPr>
              <w:t>санына</w:t>
            </w:r>
            <w:r>
              <w:rPr>
                <w:rFonts w:ascii="Times New Roman"/>
                <w:b w:val="false"/>
                <w:i w:val="false"/>
                <w:color w:val="000000"/>
                <w:sz w:val="20"/>
              </w:rPr>
              <w:t xml:space="preserve"> </w:t>
            </w:r>
            <w:r>
              <w:rPr>
                <w:rFonts w:ascii="Times New Roman"/>
                <w:b/>
                <w:i w:val="false"/>
                <w:color w:val="000000"/>
                <w:sz w:val="20"/>
              </w:rPr>
              <w:t>қарамастан</w:t>
            </w:r>
            <w:r>
              <w:rPr>
                <w:rFonts w:ascii="Times New Roman"/>
                <w:b w:val="false"/>
                <w:i w:val="false"/>
                <w:color w:val="000000"/>
                <w:sz w:val="20"/>
              </w:rPr>
              <w:t xml:space="preserve">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түрлерінің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жіктеуіші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i w:val="false"/>
                <w:color w:val="000000"/>
                <w:sz w:val="20"/>
              </w:rPr>
              <w:t xml:space="preserve"> 62.01.1, 64.91.1, 64.91.2, 64.99.2, 64.99.9, 77.11.2, 77.12.2, 77.31.2, 77.32.2, 77.33.2, 77.33.9, 77.34.2, 77.35.2, 77.39.2, 77.40.0 </w:t>
            </w:r>
            <w:r>
              <w:rPr>
                <w:rFonts w:ascii="Times New Roman"/>
                <w:b/>
                <w:i w:val="false"/>
                <w:color w:val="000000"/>
                <w:sz w:val="20"/>
              </w:rPr>
              <w:t>кодтарына</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i w:val="false"/>
                <w:color w:val="000000"/>
                <w:sz w:val="20"/>
              </w:rPr>
              <w:t xml:space="preserve"> лизинг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түрімен</w:t>
            </w:r>
            <w:r>
              <w:rPr>
                <w:rFonts w:ascii="Times New Roman"/>
                <w:b w:val="false"/>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тұлғалар</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олардың</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нысандарды</w:t>
            </w:r>
            <w:r>
              <w:rPr>
                <w:rFonts w:ascii="Times New Roman"/>
                <w:b w:val="false"/>
                <w:i w:val="false"/>
                <w:color w:val="000000"/>
                <w:sz w:val="20"/>
              </w:rPr>
              <w:t xml:space="preserve"> </w:t>
            </w:r>
            <w:r>
              <w:rPr>
                <w:rFonts w:ascii="Times New Roman"/>
                <w:b/>
                <w:i w:val="false"/>
                <w:color w:val="000000"/>
                <w:sz w:val="20"/>
              </w:rPr>
              <w:t>тапсыру</w:t>
            </w:r>
            <w:r>
              <w:rPr>
                <w:rFonts w:ascii="Times New Roman"/>
                <w:b w:val="false"/>
                <w:i w:val="false"/>
                <w:color w:val="000000"/>
                <w:sz w:val="20"/>
              </w:rPr>
              <w:t xml:space="preserve"> </w:t>
            </w:r>
            <w:r>
              <w:rPr>
                <w:rFonts w:ascii="Times New Roman"/>
                <w:b/>
                <w:i w:val="false"/>
                <w:color w:val="000000"/>
                <w:sz w:val="20"/>
              </w:rPr>
              <w:t>өкілеттіктері</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val="false"/>
                <w:i w:val="false"/>
                <w:color w:val="000000"/>
                <w:sz w:val="20"/>
              </w:rPr>
              <w:t xml:space="preserve"> </w:t>
            </w:r>
            <w:r>
              <w:rPr>
                <w:rFonts w:ascii="Times New Roman"/>
                <w:b/>
                <w:i w:val="false"/>
                <w:color w:val="000000"/>
                <w:sz w:val="20"/>
              </w:rPr>
              <w:t>филиалдары</w:t>
            </w:r>
            <w:r>
              <w:rPr>
                <w:rFonts w:ascii="Times New Roman"/>
                <w:b/>
                <w:i w:val="false"/>
                <w:color w:val="000000"/>
                <w:sz w:val="20"/>
              </w:rPr>
              <w:t xml:space="preserve">, </w:t>
            </w:r>
            <w:r>
              <w:rPr>
                <w:rFonts w:ascii="Times New Roman"/>
                <w:b/>
                <w:i w:val="false"/>
                <w:color w:val="000000"/>
                <w:sz w:val="20"/>
              </w:rPr>
              <w:t>өкілдіктері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оқшауланған</w:t>
            </w:r>
            <w:r>
              <w:rPr>
                <w:rFonts w:ascii="Times New Roman"/>
                <w:b w:val="false"/>
                <w:i w:val="false"/>
                <w:color w:val="000000"/>
                <w:sz w:val="20"/>
              </w:rPr>
              <w:t xml:space="preserve"> </w:t>
            </w:r>
            <w:r>
              <w:rPr>
                <w:rFonts w:ascii="Times New Roman"/>
                <w:b/>
                <w:i w:val="false"/>
                <w:color w:val="000000"/>
                <w:sz w:val="20"/>
              </w:rPr>
              <w:t>құрылымдық</w:t>
            </w:r>
            <w:r>
              <w:rPr>
                <w:rFonts w:ascii="Times New Roman"/>
                <w:b w:val="false"/>
                <w:i w:val="false"/>
                <w:color w:val="000000"/>
                <w:sz w:val="20"/>
              </w:rPr>
              <w:t xml:space="preserve"> </w:t>
            </w:r>
            <w:r>
              <w:rPr>
                <w:rFonts w:ascii="Times New Roman"/>
                <w:b/>
                <w:i w:val="false"/>
                <w:color w:val="000000"/>
                <w:sz w:val="20"/>
              </w:rPr>
              <w:t>бөлімшелері</w:t>
            </w:r>
            <w:r>
              <w:rPr>
                <w:rFonts w:ascii="Times New Roman"/>
                <w:b w:val="false"/>
                <w:i w:val="false"/>
                <w:color w:val="000000"/>
                <w:sz w:val="20"/>
              </w:rPr>
              <w:t xml:space="preserve"> </w:t>
            </w:r>
            <w:r>
              <w:rPr>
                <w:rFonts w:ascii="Times New Roman"/>
                <w:b/>
                <w:i w:val="false"/>
                <w:color w:val="000000"/>
                <w:sz w:val="20"/>
              </w:rPr>
              <w:t>өзінің</w:t>
            </w:r>
            <w:r>
              <w:rPr>
                <w:rFonts w:ascii="Times New Roman"/>
                <w:b w:val="false"/>
                <w:i w:val="false"/>
                <w:color w:val="000000"/>
                <w:sz w:val="20"/>
              </w:rPr>
              <w:t xml:space="preserve">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жері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ұсынады</w:t>
            </w:r>
          </w:p>
          <w:bookmarkEnd w:id="657"/>
          <w:p>
            <w:pPr>
              <w:spacing w:after="20"/>
              <w:ind w:left="20"/>
              <w:jc w:val="both"/>
            </w:pPr>
            <w:r>
              <w:rPr>
                <w:rFonts w:ascii="Times New Roman"/>
                <w:b w:val="false"/>
                <w:i w:val="false"/>
                <w:color w:val="000000"/>
                <w:sz w:val="20"/>
              </w:rPr>
              <w:t>
Представляют юридические лица и (или) их филиалы, представительства и иные обособленные структурные подразделения по месту своего нахождения, если им делегированы полномочия по представлению статистических форм, независимо от численности, с основным видом деятельности в области лизинга, согласно кодам Общего классификатора видов экономической деятельности 62.01.1, 64.91.1, 64.91.2, 64.99.2, 64.99.9, 77.11.2, 77.12.2, 77.31.2, 77.32.2, 77.33.2, 77.33.9, 77.34.2, 77.35.2, 77.39.2, 77.40.0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658"/>
          <w:p>
            <w:pPr>
              <w:spacing w:after="20"/>
              <w:ind w:left="20"/>
              <w:jc w:val="both"/>
            </w:pPr>
            <w:r>
              <w:rPr>
                <w:rFonts w:ascii="Times New Roman"/>
                <w:b w:val="false"/>
                <w:i w:val="false"/>
                <w:color w:val="000000"/>
                <w:sz w:val="20"/>
              </w:rPr>
              <w:t>
</w:t>
            </w:r>
            <w:r>
              <w:rPr>
                <w:rFonts w:ascii="Times New Roman"/>
                <w:b/>
                <w:i w:val="false"/>
                <w:color w:val="000000"/>
                <w:sz w:val="20"/>
              </w:rPr>
              <w:t>Ұсыну</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кезеңнен</w:t>
            </w:r>
            <w:r>
              <w:rPr>
                <w:rFonts w:ascii="Times New Roman"/>
                <w:b w:val="false"/>
                <w:i w:val="false"/>
                <w:color w:val="000000"/>
                <w:sz w:val="20"/>
              </w:rPr>
              <w:t xml:space="preserve"> </w:t>
            </w:r>
            <w:r>
              <w:rPr>
                <w:rFonts w:ascii="Times New Roman"/>
                <w:b/>
                <w:i w:val="false"/>
                <w:color w:val="000000"/>
                <w:sz w:val="20"/>
              </w:rPr>
              <w:t>кейінгі</w:t>
            </w:r>
            <w:r>
              <w:rPr>
                <w:rFonts w:ascii="Times New Roman"/>
                <w:b/>
                <w:i w:val="false"/>
                <w:color w:val="000000"/>
                <w:sz w:val="20"/>
              </w:rPr>
              <w:t xml:space="preserve"> 30 </w:t>
            </w:r>
            <w:r>
              <w:rPr>
                <w:rFonts w:ascii="Times New Roman"/>
                <w:b/>
                <w:i w:val="false"/>
                <w:color w:val="000000"/>
                <w:sz w:val="20"/>
              </w:rPr>
              <w:t>наурызға</w:t>
            </w:r>
            <w:r>
              <w:rPr>
                <w:rFonts w:ascii="Times New Roman"/>
                <w:b/>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алғанда</w:t>
            </w:r>
            <w:r>
              <w:rPr>
                <w:rFonts w:ascii="Times New Roman"/>
                <w:b/>
                <w:i w:val="false"/>
                <w:color w:val="000000"/>
                <w:sz w:val="20"/>
              </w:rPr>
              <w:t xml:space="preserve">) </w:t>
            </w:r>
            <w:r>
              <w:rPr>
                <w:rFonts w:ascii="Times New Roman"/>
                <w:b/>
                <w:i w:val="false"/>
                <w:color w:val="000000"/>
                <w:sz w:val="20"/>
              </w:rPr>
              <w:t>дейін</w:t>
            </w:r>
          </w:p>
          <w:bookmarkEnd w:id="658"/>
          <w:p>
            <w:pPr>
              <w:spacing w:after="20"/>
              <w:ind w:left="20"/>
              <w:jc w:val="both"/>
            </w:pPr>
            <w:r>
              <w:rPr>
                <w:rFonts w:ascii="Times New Roman"/>
                <w:b w:val="false"/>
                <w:i w:val="false"/>
                <w:color w:val="000000"/>
                <w:sz w:val="20"/>
              </w:rPr>
              <w:t>
Срок представления – до 30 марта (включительно) после отчетного периода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659"/>
          <w:p>
            <w:pPr>
              <w:spacing w:after="20"/>
              <w:ind w:left="20"/>
              <w:jc w:val="both"/>
            </w:pPr>
            <w:r>
              <w:rPr>
                <w:rFonts w:ascii="Times New Roman"/>
                <w:b w:val="false"/>
                <w:i w:val="false"/>
                <w:color w:val="000000"/>
                <w:sz w:val="20"/>
              </w:rPr>
              <w:t>
</w:t>
            </w:r>
            <w:r>
              <w:rPr>
                <w:rFonts w:ascii="Times New Roman"/>
                <w:b/>
                <w:i w:val="false"/>
                <w:color w:val="000000"/>
                <w:sz w:val="20"/>
              </w:rPr>
              <w:t>БСН коды</w:t>
            </w:r>
          </w:p>
          <w:bookmarkEnd w:id="659"/>
          <w:p>
            <w:pPr>
              <w:spacing w:after="20"/>
              <w:ind w:left="20"/>
              <w:jc w:val="both"/>
            </w:pPr>
            <w:r>
              <w:rPr>
                <w:rFonts w:ascii="Times New Roman"/>
                <w:b w:val="false"/>
                <w:i w:val="false"/>
                <w:color w:val="000000"/>
                <w:sz w:val="20"/>
              </w:rPr>
              <w:t>
код БИН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831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4483100" cy="609600"/>
                          </a:xfrm>
                          <a:prstGeom prst="rect">
                            <a:avLst/>
                          </a:prstGeom>
                        </pic:spPr>
                      </pic:pic>
                    </a:graphicData>
                  </a:graphic>
                </wp:inline>
              </w:drawing>
            </w:r>
          </w:p>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660"/>
          <w:p>
            <w:pPr>
              <w:spacing w:after="20"/>
              <w:ind w:left="20"/>
              <w:jc w:val="both"/>
            </w:pPr>
            <w:r>
              <w:rPr>
                <w:rFonts w:ascii="Times New Roman"/>
                <w:b w:val="false"/>
                <w:i w:val="false"/>
                <w:color w:val="000000"/>
                <w:sz w:val="20"/>
              </w:rPr>
              <w:t>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өңірді</w:t>
            </w:r>
            <w:r>
              <w:rPr>
                <w:rFonts w:ascii="Times New Roman"/>
                <w:b w:val="false"/>
                <w:i w:val="false"/>
                <w:color w:val="000000"/>
                <w:sz w:val="20"/>
              </w:rPr>
              <w:t xml:space="preserve"> </w:t>
            </w:r>
            <w:r>
              <w:rPr>
                <w:rFonts w:ascii="Times New Roman"/>
                <w:b/>
                <w:i w:val="false"/>
                <w:color w:val="000000"/>
                <w:sz w:val="20"/>
              </w:rPr>
              <w:t>көрсетіңіз</w:t>
            </w:r>
            <w:r>
              <w:rPr>
                <w:rFonts w:ascii="Times New Roman"/>
                <w:b/>
                <w:i w:val="false"/>
                <w:color w:val="000000"/>
                <w:sz w:val="20"/>
              </w:rPr>
              <w:t xml:space="preserve"> (</w:t>
            </w:r>
            <w:r>
              <w:rPr>
                <w:rFonts w:ascii="Times New Roman"/>
                <w:b/>
                <w:i w:val="false"/>
                <w:color w:val="000000"/>
                <w:sz w:val="20"/>
              </w:rPr>
              <w:t>облыс</w:t>
            </w:r>
            <w:r>
              <w:rPr>
                <w:rFonts w:ascii="Times New Roman"/>
                <w:b/>
                <w:i w:val="false"/>
                <w:color w:val="000000"/>
                <w:sz w:val="20"/>
              </w:rPr>
              <w:t xml:space="preserve">, </w:t>
            </w:r>
            <w:r>
              <w:rPr>
                <w:rFonts w:ascii="Times New Roman"/>
                <w:b/>
                <w:i w:val="false"/>
                <w:color w:val="000000"/>
                <w:sz w:val="20"/>
              </w:rPr>
              <w:t>қала</w:t>
            </w:r>
            <w:r>
              <w:rPr>
                <w:rFonts w:ascii="Times New Roman"/>
                <w:b/>
                <w:i w:val="false"/>
                <w:color w:val="000000"/>
                <w:sz w:val="20"/>
              </w:rPr>
              <w:t xml:space="preserve">, </w:t>
            </w:r>
            <w:r>
              <w:rPr>
                <w:rFonts w:ascii="Times New Roman"/>
                <w:b/>
                <w:i w:val="false"/>
                <w:color w:val="000000"/>
                <w:sz w:val="20"/>
              </w:rPr>
              <w:t>аудан</w:t>
            </w:r>
            <w:r>
              <w:rPr>
                <w:rFonts w:ascii="Times New Roman"/>
                <w:b/>
                <w:i w:val="false"/>
                <w:color w:val="000000"/>
                <w:sz w:val="20"/>
              </w:rPr>
              <w:t>)</w:t>
            </w:r>
          </w:p>
          <w:bookmarkEnd w:id="660"/>
          <w:p>
            <w:pPr>
              <w:spacing w:after="20"/>
              <w:ind w:left="20"/>
              <w:jc w:val="both"/>
            </w:pPr>
            <w:r>
              <w:rPr>
                <w:rFonts w:ascii="Times New Roman"/>
                <w:b w:val="false"/>
                <w:i w:val="false"/>
                <w:color w:val="000000"/>
                <w:sz w:val="20"/>
              </w:rPr>
              <w:t>
Укажите регион оказания услуг (область, город, район)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1341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6134100" cy="711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661"/>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w:t>
            </w:r>
            <w:r>
              <w:rPr>
                <w:rFonts w:ascii="Times New Roman"/>
                <w:b w:val="false"/>
                <w:i w:val="false"/>
                <w:color w:val="000000"/>
                <w:sz w:val="20"/>
              </w:rPr>
              <w:t xml:space="preserve"> </w:t>
            </w:r>
            <w:r>
              <w:rPr>
                <w:rFonts w:ascii="Times New Roman"/>
                <w:b/>
                <w:i w:val="false"/>
                <w:color w:val="000000"/>
                <w:sz w:val="20"/>
              </w:rPr>
              <w:t>объектілер</w:t>
            </w:r>
            <w:r>
              <w:rPr>
                <w:rFonts w:ascii="Times New Roman"/>
                <w:b w:val="false"/>
                <w:i w:val="false"/>
                <w:color w:val="000000"/>
                <w:sz w:val="20"/>
              </w:rPr>
              <w:t xml:space="preserve"> </w:t>
            </w:r>
            <w:r>
              <w:rPr>
                <w:rFonts w:ascii="Times New Roman"/>
                <w:b/>
                <w:i w:val="false"/>
                <w:color w:val="000000"/>
                <w:sz w:val="20"/>
              </w:rPr>
              <w:t>жіктеуішіне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аумақ</w:t>
            </w:r>
            <w:r>
              <w:rPr>
                <w:rFonts w:ascii="Times New Roman"/>
                <w:b/>
                <w:i w:val="false"/>
                <w:color w:val="000000"/>
                <w:sz w:val="20"/>
              </w:rPr>
              <w:t xml:space="preserve"> коды (ӘАОЖ) (респондент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нысанды</w:t>
            </w:r>
            <w:r>
              <w:rPr>
                <w:rFonts w:ascii="Times New Roman"/>
                <w:b w:val="false"/>
                <w:i w:val="false"/>
                <w:color w:val="000000"/>
                <w:sz w:val="20"/>
              </w:rPr>
              <w:t xml:space="preserve"> </w:t>
            </w:r>
            <w:r>
              <w:rPr>
                <w:rFonts w:ascii="Times New Roman"/>
                <w:b/>
                <w:i w:val="false"/>
                <w:color w:val="000000"/>
                <w:sz w:val="20"/>
              </w:rPr>
              <w:t>қағаз</w:t>
            </w:r>
            <w:r>
              <w:rPr>
                <w:rFonts w:ascii="Times New Roman"/>
                <w:b w:val="false"/>
                <w:i w:val="false"/>
                <w:color w:val="000000"/>
                <w:sz w:val="20"/>
              </w:rPr>
              <w:t xml:space="preserve"> </w:t>
            </w:r>
            <w:r>
              <w:rPr>
                <w:rFonts w:ascii="Times New Roman"/>
                <w:b/>
                <w:i w:val="false"/>
                <w:color w:val="000000"/>
                <w:sz w:val="20"/>
              </w:rPr>
              <w:t>жеткізгіште</w:t>
            </w:r>
            <w:r>
              <w:rPr>
                <w:rFonts w:ascii="Times New Roman"/>
                <w:b w:val="false"/>
                <w:i w:val="false"/>
                <w:color w:val="000000"/>
                <w:sz w:val="20"/>
              </w:rPr>
              <w:t xml:space="preserve"> </w:t>
            </w:r>
            <w:r>
              <w:rPr>
                <w:rFonts w:ascii="Times New Roman"/>
                <w:b/>
                <w:i w:val="false"/>
                <w:color w:val="000000"/>
                <w:sz w:val="20"/>
              </w:rPr>
              <w:t>ұсынған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i w:val="false"/>
                <w:color w:val="000000"/>
                <w:sz w:val="20"/>
              </w:rPr>
              <w:t xml:space="preserve"> статистика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уәкілетті</w:t>
            </w:r>
            <w:r>
              <w:rPr>
                <w:rFonts w:ascii="Times New Roman"/>
                <w:b w:val="false"/>
                <w:i w:val="false"/>
                <w:color w:val="000000"/>
                <w:sz w:val="20"/>
              </w:rPr>
              <w:t xml:space="preserve"> </w:t>
            </w:r>
            <w:r>
              <w:rPr>
                <w:rFonts w:ascii="Times New Roman"/>
                <w:b/>
                <w:i w:val="false"/>
                <w:color w:val="000000"/>
                <w:sz w:val="20"/>
              </w:rPr>
              <w:t>органның</w:t>
            </w:r>
            <w:r>
              <w:rPr>
                <w:rFonts w:ascii="Times New Roman"/>
                <w:b w:val="false"/>
                <w:i w:val="false"/>
                <w:color w:val="000000"/>
                <w:sz w:val="20"/>
              </w:rPr>
              <w:t xml:space="preserve"> </w:t>
            </w:r>
            <w:r>
              <w:rPr>
                <w:rFonts w:ascii="Times New Roman"/>
                <w:b/>
                <w:i w:val="false"/>
                <w:color w:val="000000"/>
                <w:sz w:val="20"/>
              </w:rPr>
              <w:t>аумақтық</w:t>
            </w:r>
            <w:r>
              <w:rPr>
                <w:rFonts w:ascii="Times New Roman"/>
                <w:b w:val="false"/>
                <w:i w:val="false"/>
                <w:color w:val="000000"/>
                <w:sz w:val="20"/>
              </w:rPr>
              <w:t xml:space="preserve"> </w:t>
            </w:r>
            <w:r>
              <w:rPr>
                <w:rFonts w:ascii="Times New Roman"/>
                <w:b/>
                <w:i w:val="false"/>
                <w:color w:val="000000"/>
                <w:sz w:val="20"/>
              </w:rPr>
              <w:t>бөлімшесінің</w:t>
            </w:r>
            <w:r>
              <w:rPr>
                <w:rFonts w:ascii="Times New Roman"/>
                <w:b w:val="false"/>
                <w:i w:val="false"/>
                <w:color w:val="000000"/>
                <w:sz w:val="20"/>
              </w:rPr>
              <w:t xml:space="preserve"> </w:t>
            </w:r>
            <w:r>
              <w:rPr>
                <w:rFonts w:ascii="Times New Roman"/>
                <w:b/>
                <w:i w:val="false"/>
                <w:color w:val="000000"/>
                <w:sz w:val="20"/>
              </w:rPr>
              <w:t>тиісті</w:t>
            </w:r>
            <w:r>
              <w:rPr>
                <w:rFonts w:ascii="Times New Roman"/>
                <w:b w:val="false"/>
                <w:i w:val="false"/>
                <w:color w:val="000000"/>
                <w:sz w:val="20"/>
              </w:rPr>
              <w:t xml:space="preserve"> </w:t>
            </w:r>
            <w:r>
              <w:rPr>
                <w:rFonts w:ascii="Times New Roman"/>
                <w:b/>
                <w:i w:val="false"/>
                <w:color w:val="000000"/>
                <w:sz w:val="20"/>
              </w:rPr>
              <w:t>қызметкері</w:t>
            </w:r>
            <w:r>
              <w:rPr>
                <w:rFonts w:ascii="Times New Roman"/>
                <w:b w:val="false"/>
                <w:i w:val="false"/>
                <w:color w:val="000000"/>
                <w:sz w:val="20"/>
              </w:rPr>
              <w:t xml:space="preserve"> </w:t>
            </w:r>
            <w:r>
              <w:rPr>
                <w:rFonts w:ascii="Times New Roman"/>
                <w:b/>
                <w:i w:val="false"/>
                <w:color w:val="000000"/>
                <w:sz w:val="20"/>
              </w:rPr>
              <w:t>толтырады</w:t>
            </w:r>
            <w:r>
              <w:rPr>
                <w:rFonts w:ascii="Times New Roman"/>
                <w:b/>
                <w:i w:val="false"/>
                <w:color w:val="000000"/>
                <w:sz w:val="20"/>
              </w:rPr>
              <w:t>)</w:t>
            </w:r>
          </w:p>
          <w:bookmarkEnd w:id="661"/>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 (заполняется соответствующим работником территориального подразделения ведомства уполномоченного органа в области государственной статистики при представлении респондентом на бумажном носителе)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071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6007100" cy="711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662"/>
          <w:p>
            <w:pPr>
              <w:spacing w:after="20"/>
              <w:ind w:left="20"/>
              <w:jc w:val="both"/>
            </w:pPr>
            <w:r>
              <w:rPr>
                <w:rFonts w:ascii="Times New Roman"/>
                <w:b w:val="false"/>
                <w:i w:val="false"/>
                <w:color w:val="000000"/>
                <w:sz w:val="20"/>
              </w:rPr>
              <w:t>
</w:t>
            </w:r>
            <w:r>
              <w:rPr>
                <w:rFonts w:ascii="Times New Roman"/>
                <w:b/>
                <w:i w:val="false"/>
                <w:color w:val="000000"/>
                <w:sz w:val="20"/>
              </w:rPr>
              <w:t xml:space="preserve">Лизинг </w:t>
            </w:r>
            <w:r>
              <w:rPr>
                <w:rFonts w:ascii="Times New Roman"/>
                <w:b/>
                <w:i w:val="false"/>
                <w:color w:val="000000"/>
                <w:sz w:val="20"/>
              </w:rPr>
              <w:t>қызметі</w:t>
            </w:r>
            <w:r>
              <w:rPr>
                <w:rFonts w:ascii="Times New Roman"/>
                <w:b/>
                <w:i w:val="false"/>
                <w:color w:val="000000"/>
                <w:sz w:val="20"/>
              </w:rPr>
              <w:t xml:space="preserve"> (</w:t>
            </w:r>
            <w:r>
              <w:rPr>
                <w:rFonts w:ascii="Times New Roman"/>
                <w:b/>
                <w:i w:val="false"/>
                <w:color w:val="000000"/>
                <w:sz w:val="20"/>
              </w:rPr>
              <w:t>қаржылық</w:t>
            </w:r>
            <w:r>
              <w:rPr>
                <w:rFonts w:ascii="Times New Roman"/>
                <w:b/>
                <w:i w:val="false"/>
                <w:color w:val="000000"/>
                <w:sz w:val="20"/>
              </w:rPr>
              <w:t xml:space="preserve">, </w:t>
            </w:r>
            <w:r>
              <w:rPr>
                <w:rFonts w:ascii="Times New Roman"/>
                <w:b/>
                <w:i w:val="false"/>
                <w:color w:val="000000"/>
                <w:sz w:val="20"/>
              </w:rPr>
              <w:t>операциялық</w:t>
            </w:r>
            <w:r>
              <w:rPr>
                <w:rFonts w:ascii="Times New Roman"/>
                <w:b/>
                <w:i w:val="false"/>
                <w:color w:val="000000"/>
                <w:sz w:val="20"/>
              </w:rPr>
              <w:t xml:space="preserve">) </w:t>
            </w:r>
            <w:r>
              <w:rPr>
                <w:rFonts w:ascii="Times New Roman"/>
                <w:b/>
                <w:i w:val="false"/>
                <w:color w:val="000000"/>
                <w:sz w:val="20"/>
              </w:rPr>
              <w:t>түрін</w:t>
            </w:r>
            <w:r>
              <w:rPr>
                <w:rFonts w:ascii="Times New Roman"/>
                <w:b w:val="false"/>
                <w:i w:val="false"/>
                <w:color w:val="000000"/>
                <w:sz w:val="20"/>
              </w:rPr>
              <w:t xml:space="preserve"> </w:t>
            </w:r>
            <w:r>
              <w:rPr>
                <w:rFonts w:ascii="Times New Roman"/>
                <w:b/>
                <w:i w:val="false"/>
                <w:color w:val="000000"/>
                <w:sz w:val="20"/>
              </w:rPr>
              <w:t>көрсетіңіз</w:t>
            </w:r>
          </w:p>
          <w:bookmarkEnd w:id="662"/>
          <w:p>
            <w:pPr>
              <w:spacing w:after="20"/>
              <w:ind w:left="20"/>
              <w:jc w:val="both"/>
            </w:pPr>
            <w:r>
              <w:rPr>
                <w:rFonts w:ascii="Times New Roman"/>
                <w:b w:val="false"/>
                <w:i w:val="false"/>
                <w:color w:val="000000"/>
                <w:sz w:val="20"/>
              </w:rPr>
              <w:t>
Укажите вид лизинговой деятельности (финансовый, операционный)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1341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6134100" cy="711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5" w:id="66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 </w:t>
      </w:r>
      <w:r>
        <w:rPr>
          <w:rFonts w:ascii="Times New Roman"/>
          <w:b/>
          <w:i w:val="false"/>
          <w:color w:val="000000"/>
          <w:sz w:val="28"/>
        </w:rPr>
        <w:t>Қызметіңіздің</w:t>
      </w:r>
      <w:r>
        <w:rPr>
          <w:rFonts w:ascii="Times New Roman"/>
          <w:b w:val="false"/>
          <w:i w:val="false"/>
          <w:color w:val="000000"/>
          <w:sz w:val="28"/>
        </w:rPr>
        <w:t xml:space="preserve"> </w:t>
      </w:r>
      <w:r>
        <w:rPr>
          <w:rFonts w:ascii="Times New Roman"/>
          <w:b/>
          <w:i w:val="false"/>
          <w:color w:val="000000"/>
          <w:sz w:val="28"/>
        </w:rPr>
        <w:t>негізгі</w:t>
      </w:r>
      <w:r>
        <w:rPr>
          <w:rFonts w:ascii="Times New Roman"/>
          <w:b w:val="false"/>
          <w:i w:val="false"/>
          <w:color w:val="000000"/>
          <w:sz w:val="28"/>
        </w:rPr>
        <w:t xml:space="preserve"> </w:t>
      </w:r>
      <w:r>
        <w:rPr>
          <w:rFonts w:ascii="Times New Roman"/>
          <w:b/>
          <w:i w:val="false"/>
          <w:color w:val="000000"/>
          <w:sz w:val="28"/>
        </w:rPr>
        <w:t>сипаттамаларын</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теңге</w:t>
      </w:r>
    </w:p>
    <w:bookmarkEnd w:id="663"/>
    <w:bookmarkStart w:name="z756" w:id="664"/>
    <w:p>
      <w:pPr>
        <w:spacing w:after="0"/>
        <w:ind w:left="0"/>
        <w:jc w:val="both"/>
      </w:pPr>
      <w:r>
        <w:rPr>
          <w:rFonts w:ascii="Times New Roman"/>
          <w:b w:val="false"/>
          <w:i w:val="false"/>
          <w:color w:val="000000"/>
          <w:sz w:val="28"/>
        </w:rPr>
        <w:t>
      Укажите основные характеристики деятельности, тысяч теңге</w:t>
      </w:r>
    </w:p>
    <w:bookmarkEnd w:id="6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665"/>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i w:val="false"/>
                <w:color w:val="000000"/>
                <w:sz w:val="20"/>
              </w:rPr>
              <w:t xml:space="preserve"> коды</w:t>
            </w:r>
          </w:p>
          <w:bookmarkEnd w:id="665"/>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666"/>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r>
              <w:rPr>
                <w:rFonts w:ascii="Times New Roman"/>
                <w:b w:val="false"/>
                <w:i w:val="false"/>
                <w:color w:val="000000"/>
                <w:sz w:val="20"/>
              </w:rPr>
              <w:t xml:space="preserve"> </w:t>
            </w:r>
            <w:r>
              <w:rPr>
                <w:rFonts w:ascii="Times New Roman"/>
                <w:b/>
                <w:i w:val="false"/>
                <w:color w:val="000000"/>
                <w:sz w:val="20"/>
              </w:rPr>
              <w:t>атауы</w:t>
            </w:r>
          </w:p>
          <w:bookmarkEnd w:id="666"/>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667"/>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667"/>
          <w:p>
            <w:pPr>
              <w:spacing w:after="20"/>
              <w:ind w:left="20"/>
              <w:jc w:val="both"/>
            </w:pPr>
            <w:r>
              <w:rPr>
                <w:rFonts w:ascii="Times New Roman"/>
                <w:b w:val="false"/>
                <w:i w:val="false"/>
                <w:color w:val="000000"/>
                <w:sz w:val="20"/>
              </w:rPr>
              <w:t>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668"/>
          <w:p>
            <w:pPr>
              <w:spacing w:after="20"/>
              <w:ind w:left="20"/>
              <w:jc w:val="both"/>
            </w:pPr>
            <w:r>
              <w:rPr>
                <w:rFonts w:ascii="Times New Roman"/>
                <w:b w:val="false"/>
                <w:i w:val="false"/>
                <w:color w:val="000000"/>
                <w:sz w:val="20"/>
              </w:rPr>
              <w:t>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лизингтік</w:t>
            </w:r>
            <w:r>
              <w:rPr>
                <w:rFonts w:ascii="Times New Roman"/>
                <w:b w:val="false"/>
                <w:i w:val="false"/>
                <w:color w:val="000000"/>
                <w:sz w:val="20"/>
              </w:rPr>
              <w:t xml:space="preserve"> </w:t>
            </w:r>
            <w:r>
              <w:rPr>
                <w:rFonts w:ascii="Times New Roman"/>
                <w:b/>
                <w:i w:val="false"/>
                <w:color w:val="000000"/>
                <w:sz w:val="20"/>
              </w:rPr>
              <w:t>төлемдер</w:t>
            </w:r>
            <w:r>
              <w:rPr>
                <w:rFonts w:ascii="Times New Roman"/>
                <w:b w:val="false"/>
                <w:i w:val="false"/>
                <w:color w:val="000000"/>
                <w:sz w:val="20"/>
              </w:rPr>
              <w:t xml:space="preserve"> </w:t>
            </w:r>
            <w:r>
              <w:rPr>
                <w:rFonts w:ascii="Times New Roman"/>
                <w:b/>
                <w:i w:val="false"/>
                <w:color w:val="000000"/>
                <w:sz w:val="20"/>
              </w:rPr>
              <w:t>көлемі</w:t>
            </w:r>
          </w:p>
          <w:bookmarkEnd w:id="668"/>
          <w:p>
            <w:pPr>
              <w:spacing w:after="20"/>
              <w:ind w:left="20"/>
              <w:jc w:val="both"/>
            </w:pPr>
            <w:r>
              <w:rPr>
                <w:rFonts w:ascii="Times New Roman"/>
                <w:b w:val="false"/>
                <w:i w:val="false"/>
                <w:color w:val="000000"/>
                <w:sz w:val="20"/>
              </w:rPr>
              <w:t>
Объем полученных лизинговых платежей за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669"/>
          <w:p>
            <w:pPr>
              <w:spacing w:after="20"/>
              <w:ind w:left="20"/>
              <w:jc w:val="both"/>
            </w:pPr>
            <w:r>
              <w:rPr>
                <w:rFonts w:ascii="Times New Roman"/>
                <w:b w:val="false"/>
                <w:i w:val="false"/>
                <w:color w:val="000000"/>
                <w:sz w:val="20"/>
              </w:rPr>
              <w:t>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соңында</w:t>
            </w:r>
            <w:r>
              <w:rPr>
                <w:rFonts w:ascii="Times New Roman"/>
                <w:b w:val="false"/>
                <w:i w:val="false"/>
                <w:color w:val="000000"/>
                <w:sz w:val="20"/>
              </w:rPr>
              <w:t xml:space="preserve"> </w:t>
            </w:r>
            <w:r>
              <w:rPr>
                <w:rFonts w:ascii="Times New Roman"/>
                <w:b/>
                <w:i w:val="false"/>
                <w:color w:val="000000"/>
                <w:sz w:val="20"/>
              </w:rPr>
              <w:t>ағымдағы</w:t>
            </w:r>
            <w:r>
              <w:rPr>
                <w:rFonts w:ascii="Times New Roman"/>
                <w:b w:val="false"/>
                <w:i w:val="false"/>
                <w:color w:val="000000"/>
                <w:sz w:val="20"/>
              </w:rPr>
              <w:t xml:space="preserve"> </w:t>
            </w:r>
            <w:r>
              <w:rPr>
                <w:rFonts w:ascii="Times New Roman"/>
                <w:b/>
                <w:i w:val="false"/>
                <w:color w:val="000000"/>
                <w:sz w:val="20"/>
              </w:rPr>
              <w:t>лизингтік</w:t>
            </w:r>
            <w:r>
              <w:rPr>
                <w:rFonts w:ascii="Times New Roman"/>
                <w:b/>
                <w:i w:val="false"/>
                <w:color w:val="000000"/>
                <w:sz w:val="20"/>
              </w:rPr>
              <w:t xml:space="preserve"> портфель</w:t>
            </w:r>
          </w:p>
          <w:bookmarkEnd w:id="669"/>
          <w:p>
            <w:pPr>
              <w:spacing w:after="20"/>
              <w:ind w:left="20"/>
              <w:jc w:val="both"/>
            </w:pPr>
            <w:r>
              <w:rPr>
                <w:rFonts w:ascii="Times New Roman"/>
                <w:b w:val="false"/>
                <w:i w:val="false"/>
                <w:color w:val="000000"/>
                <w:sz w:val="20"/>
              </w:rPr>
              <w:t>
Текущий лизинговый портфель на конец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2" w:id="67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 </w:t>
      </w:r>
      <w:r>
        <w:rPr>
          <w:rFonts w:ascii="Times New Roman"/>
          <w:b/>
          <w:i w:val="false"/>
          <w:color w:val="000000"/>
          <w:sz w:val="28"/>
        </w:rPr>
        <w:t>Қаржыландыру</w:t>
      </w:r>
      <w:r>
        <w:rPr>
          <w:rFonts w:ascii="Times New Roman"/>
          <w:b w:val="false"/>
          <w:i w:val="false"/>
          <w:color w:val="000000"/>
          <w:sz w:val="28"/>
        </w:rPr>
        <w:t xml:space="preserve"> </w:t>
      </w:r>
      <w:r>
        <w:rPr>
          <w:rFonts w:ascii="Times New Roman"/>
          <w:b/>
          <w:i w:val="false"/>
          <w:color w:val="000000"/>
          <w:sz w:val="28"/>
        </w:rPr>
        <w:t>көздері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i w:val="false"/>
          <w:color w:val="000000"/>
          <w:sz w:val="28"/>
        </w:rPr>
        <w:t xml:space="preserve"> лизинг </w:t>
      </w:r>
      <w:r>
        <w:rPr>
          <w:rFonts w:ascii="Times New Roman"/>
          <w:b/>
          <w:i w:val="false"/>
          <w:color w:val="000000"/>
          <w:sz w:val="28"/>
        </w:rPr>
        <w:t>шарттарының</w:t>
      </w:r>
      <w:r>
        <w:rPr>
          <w:rFonts w:ascii="Times New Roman"/>
          <w:b w:val="false"/>
          <w:i w:val="false"/>
          <w:color w:val="000000"/>
          <w:sz w:val="28"/>
        </w:rPr>
        <w:t xml:space="preserve"> </w:t>
      </w:r>
      <w:r>
        <w:rPr>
          <w:rFonts w:ascii="Times New Roman"/>
          <w:b/>
          <w:i w:val="false"/>
          <w:color w:val="000000"/>
          <w:sz w:val="28"/>
        </w:rPr>
        <w:t>жалпы</w:t>
      </w:r>
      <w:r>
        <w:rPr>
          <w:rFonts w:ascii="Times New Roman"/>
          <w:b w:val="false"/>
          <w:i w:val="false"/>
          <w:color w:val="000000"/>
          <w:sz w:val="28"/>
        </w:rPr>
        <w:t xml:space="preserve"> </w:t>
      </w:r>
      <w:r>
        <w:rPr>
          <w:rFonts w:ascii="Times New Roman"/>
          <w:b/>
          <w:i w:val="false"/>
          <w:color w:val="000000"/>
          <w:sz w:val="28"/>
        </w:rPr>
        <w:t>құнын</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теңге</w:t>
      </w:r>
    </w:p>
    <w:bookmarkEnd w:id="670"/>
    <w:bookmarkStart w:name="z763" w:id="671"/>
    <w:p>
      <w:pPr>
        <w:spacing w:after="0"/>
        <w:ind w:left="0"/>
        <w:jc w:val="both"/>
      </w:pPr>
      <w:r>
        <w:rPr>
          <w:rFonts w:ascii="Times New Roman"/>
          <w:b w:val="false"/>
          <w:i w:val="false"/>
          <w:color w:val="000000"/>
          <w:sz w:val="28"/>
        </w:rPr>
        <w:t>
       Укажите общую стоимость договоров лизинга по источникам финансирования, тысяч теңге</w:t>
      </w:r>
    </w:p>
    <w:bookmarkEnd w:id="6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672"/>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i w:val="false"/>
                <w:color w:val="000000"/>
                <w:sz w:val="20"/>
              </w:rPr>
              <w:t xml:space="preserve"> коды</w:t>
            </w:r>
          </w:p>
          <w:bookmarkEnd w:id="672"/>
          <w:p>
            <w:pPr>
              <w:spacing w:after="20"/>
              <w:ind w:left="20"/>
              <w:jc w:val="both"/>
            </w:pPr>
            <w:r>
              <w:rPr>
                <w:rFonts w:ascii="Times New Roman"/>
                <w:b w:val="false"/>
                <w:i w:val="false"/>
                <w:color w:val="000000"/>
                <w:sz w:val="20"/>
              </w:rPr>
              <w:t>
Код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673"/>
          <w:p>
            <w:pPr>
              <w:spacing w:after="20"/>
              <w:ind w:left="20"/>
              <w:jc w:val="both"/>
            </w:pPr>
            <w:r>
              <w:rPr>
                <w:rFonts w:ascii="Times New Roman"/>
                <w:b w:val="false"/>
                <w:i w:val="false"/>
                <w:color w:val="000000"/>
                <w:sz w:val="20"/>
              </w:rPr>
              <w:t>
</w:t>
            </w:r>
            <w:r>
              <w:rPr>
                <w:rFonts w:ascii="Times New Roman"/>
                <w:b/>
                <w:i w:val="false"/>
                <w:color w:val="000000"/>
                <w:sz w:val="20"/>
              </w:rPr>
              <w:t xml:space="preserve">Лизинг </w:t>
            </w:r>
            <w:r>
              <w:rPr>
                <w:rFonts w:ascii="Times New Roman"/>
                <w:b/>
                <w:i w:val="false"/>
                <w:color w:val="000000"/>
                <w:sz w:val="20"/>
              </w:rPr>
              <w:t>объектілерінің</w:t>
            </w:r>
            <w:r>
              <w:rPr>
                <w:rFonts w:ascii="Times New Roman"/>
                <w:b w:val="false"/>
                <w:i w:val="false"/>
                <w:color w:val="000000"/>
                <w:sz w:val="20"/>
              </w:rPr>
              <w:t xml:space="preserve"> </w:t>
            </w:r>
            <w:r>
              <w:rPr>
                <w:rFonts w:ascii="Times New Roman"/>
                <w:b/>
                <w:i w:val="false"/>
                <w:color w:val="000000"/>
                <w:sz w:val="20"/>
              </w:rPr>
              <w:t>атауы</w:t>
            </w:r>
          </w:p>
          <w:bookmarkEnd w:id="673"/>
          <w:p>
            <w:pPr>
              <w:spacing w:after="20"/>
              <w:ind w:left="20"/>
              <w:jc w:val="both"/>
            </w:pPr>
            <w:r>
              <w:rPr>
                <w:rFonts w:ascii="Times New Roman"/>
                <w:b w:val="false"/>
                <w:i w:val="false"/>
                <w:color w:val="000000"/>
                <w:sz w:val="20"/>
              </w:rPr>
              <w:t>
Наименование объектов лизинга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674"/>
          <w:p>
            <w:pPr>
              <w:spacing w:after="20"/>
              <w:ind w:left="20"/>
              <w:jc w:val="both"/>
            </w:pPr>
            <w:r>
              <w:rPr>
                <w:rFonts w:ascii="Times New Roman"/>
                <w:b w:val="false"/>
                <w:i w:val="false"/>
                <w:color w:val="000000"/>
                <w:sz w:val="20"/>
              </w:rPr>
              <w:t>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қорлар</w:t>
            </w:r>
            <w:r>
              <w:rPr>
                <w:rFonts w:ascii="Times New Roman"/>
                <w:b w:val="false"/>
                <w:i w:val="false"/>
                <w:color w:val="000000"/>
                <w:sz w:val="20"/>
              </w:rPr>
              <w:t xml:space="preserve"> </w:t>
            </w:r>
            <w:r>
              <w:rPr>
                <w:rFonts w:ascii="Times New Roman"/>
                <w:b/>
                <w:i w:val="false"/>
                <w:color w:val="000000"/>
                <w:sz w:val="20"/>
              </w:rPr>
              <w:t>жіктеуіші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i w:val="false"/>
                <w:color w:val="000000"/>
                <w:sz w:val="20"/>
              </w:rPr>
              <w:t xml:space="preserve"> коды</w:t>
            </w:r>
          </w:p>
          <w:bookmarkEnd w:id="674"/>
          <w:p>
            <w:pPr>
              <w:spacing w:after="20"/>
              <w:ind w:left="20"/>
              <w:jc w:val="both"/>
            </w:pPr>
            <w:r>
              <w:rPr>
                <w:rFonts w:ascii="Times New Roman"/>
                <w:b w:val="false"/>
                <w:i w:val="false"/>
                <w:color w:val="000000"/>
                <w:sz w:val="20"/>
              </w:rPr>
              <w:t xml:space="preserve">
Код по Классификатору основных фондов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675"/>
          <w:p>
            <w:pPr>
              <w:spacing w:after="20"/>
              <w:ind w:left="20"/>
              <w:jc w:val="both"/>
            </w:pPr>
            <w:r>
              <w:rPr>
                <w:rFonts w:ascii="Times New Roman"/>
                <w:b w:val="false"/>
                <w:i w:val="false"/>
                <w:color w:val="000000"/>
                <w:sz w:val="20"/>
              </w:rPr>
              <w:t>
</w:t>
            </w:r>
            <w:r>
              <w:rPr>
                <w:rFonts w:ascii="Times New Roman"/>
                <w:b/>
                <w:i w:val="false"/>
                <w:color w:val="000000"/>
                <w:sz w:val="20"/>
              </w:rPr>
              <w:t>Меншікті</w:t>
            </w:r>
            <w:r>
              <w:rPr>
                <w:rFonts w:ascii="Times New Roman"/>
                <w:b w:val="false"/>
                <w:i w:val="false"/>
                <w:color w:val="000000"/>
                <w:sz w:val="20"/>
              </w:rPr>
              <w:t xml:space="preserve"> </w:t>
            </w:r>
            <w:r>
              <w:rPr>
                <w:rFonts w:ascii="Times New Roman"/>
                <w:b/>
                <w:i w:val="false"/>
                <w:color w:val="000000"/>
                <w:sz w:val="20"/>
              </w:rPr>
              <w:t>қаражат</w:t>
            </w:r>
          </w:p>
          <w:bookmarkEnd w:id="675"/>
          <w:p>
            <w:pPr>
              <w:spacing w:after="20"/>
              <w:ind w:left="20"/>
              <w:jc w:val="both"/>
            </w:pPr>
            <w:r>
              <w:rPr>
                <w:rFonts w:ascii="Times New Roman"/>
                <w:b w:val="false"/>
                <w:i w:val="false"/>
                <w:color w:val="000000"/>
                <w:sz w:val="20"/>
              </w:rPr>
              <w:t>
Собственные средства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676"/>
          <w:p>
            <w:pPr>
              <w:spacing w:after="20"/>
              <w:ind w:left="20"/>
              <w:jc w:val="both"/>
            </w:pPr>
            <w:r>
              <w:rPr>
                <w:rFonts w:ascii="Times New Roman"/>
                <w:b w:val="false"/>
                <w:i w:val="false"/>
                <w:color w:val="000000"/>
                <w:sz w:val="20"/>
              </w:rPr>
              <w:t>
</w:t>
            </w:r>
            <w:r>
              <w:rPr>
                <w:rFonts w:ascii="Times New Roman"/>
                <w:b/>
                <w:i w:val="false"/>
                <w:color w:val="000000"/>
                <w:sz w:val="20"/>
              </w:rPr>
              <w:t>Тартылған</w:t>
            </w:r>
            <w:r>
              <w:rPr>
                <w:rFonts w:ascii="Times New Roman"/>
                <w:b w:val="false"/>
                <w:i w:val="false"/>
                <w:color w:val="000000"/>
                <w:sz w:val="20"/>
              </w:rPr>
              <w:t xml:space="preserve"> </w:t>
            </w:r>
            <w:r>
              <w:rPr>
                <w:rFonts w:ascii="Times New Roman"/>
                <w:b/>
                <w:i w:val="false"/>
                <w:color w:val="000000"/>
                <w:sz w:val="20"/>
              </w:rPr>
              <w:t>қаражат</w:t>
            </w:r>
          </w:p>
          <w:bookmarkEnd w:id="676"/>
          <w:p>
            <w:pPr>
              <w:spacing w:after="20"/>
              <w:ind w:left="20"/>
              <w:jc w:val="both"/>
            </w:pPr>
            <w:r>
              <w:rPr>
                <w:rFonts w:ascii="Times New Roman"/>
                <w:b w:val="false"/>
                <w:i w:val="false"/>
                <w:color w:val="000000"/>
                <w:sz w:val="20"/>
              </w:rPr>
              <w:t>
Привлеченные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 w:id="677"/>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қаражаттар</w:t>
            </w:r>
          </w:p>
          <w:bookmarkEnd w:id="677"/>
          <w:p>
            <w:pPr>
              <w:spacing w:after="20"/>
              <w:ind w:left="20"/>
              <w:jc w:val="both"/>
            </w:pPr>
            <w:r>
              <w:rPr>
                <w:rFonts w:ascii="Times New Roman"/>
                <w:b w:val="false"/>
                <w:i w:val="false"/>
                <w:color w:val="000000"/>
                <w:sz w:val="20"/>
              </w:rPr>
              <w:t>
бюджетные средства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 w:id="678"/>
          <w:p>
            <w:pPr>
              <w:spacing w:after="20"/>
              <w:ind w:left="20"/>
              <w:jc w:val="both"/>
            </w:pPr>
            <w:r>
              <w:rPr>
                <w:rFonts w:ascii="Times New Roman"/>
                <w:b w:val="false"/>
                <w:i w:val="false"/>
                <w:color w:val="000000"/>
                <w:sz w:val="20"/>
              </w:rPr>
              <w:t>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қаражаттар</w:t>
            </w:r>
          </w:p>
          <w:bookmarkEnd w:id="678"/>
          <w:p>
            <w:pPr>
              <w:spacing w:after="20"/>
              <w:ind w:left="20"/>
              <w:jc w:val="both"/>
            </w:pPr>
            <w:r>
              <w:rPr>
                <w:rFonts w:ascii="Times New Roman"/>
                <w:b w:val="false"/>
                <w:i w:val="false"/>
                <w:color w:val="000000"/>
                <w:sz w:val="20"/>
              </w:rPr>
              <w:t>
заемные средства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679"/>
          <w:p>
            <w:pPr>
              <w:spacing w:after="20"/>
              <w:ind w:left="20"/>
              <w:jc w:val="both"/>
            </w:pPr>
            <w:r>
              <w:rPr>
                <w:rFonts w:ascii="Times New Roman"/>
                <w:b w:val="false"/>
                <w:i w:val="false"/>
                <w:color w:val="000000"/>
                <w:sz w:val="20"/>
              </w:rPr>
              <w:t>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топтамаларға</w:t>
            </w:r>
            <w:r>
              <w:rPr>
                <w:rFonts w:ascii="Times New Roman"/>
                <w:b w:val="false"/>
                <w:i w:val="false"/>
                <w:color w:val="000000"/>
                <w:sz w:val="20"/>
              </w:rPr>
              <w:t xml:space="preserve"> </w:t>
            </w:r>
            <w:r>
              <w:rPr>
                <w:rFonts w:ascii="Times New Roman"/>
                <w:b/>
                <w:i w:val="false"/>
                <w:color w:val="000000"/>
                <w:sz w:val="20"/>
              </w:rPr>
              <w:t>енгізілмеген</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құралдар</w:t>
            </w:r>
          </w:p>
          <w:bookmarkEnd w:id="679"/>
          <w:p>
            <w:pPr>
              <w:spacing w:after="20"/>
              <w:ind w:left="20"/>
              <w:jc w:val="both"/>
            </w:pPr>
            <w:r>
              <w:rPr>
                <w:rFonts w:ascii="Times New Roman"/>
                <w:b w:val="false"/>
                <w:i w:val="false"/>
                <w:color w:val="000000"/>
                <w:sz w:val="20"/>
              </w:rPr>
              <w:t>
прочие средства не включенные в другие группировки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680"/>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680"/>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681"/>
          <w:p>
            <w:pPr>
              <w:spacing w:after="20"/>
              <w:ind w:left="20"/>
              <w:jc w:val="both"/>
            </w:pPr>
            <w:r>
              <w:rPr>
                <w:rFonts w:ascii="Times New Roman"/>
                <w:b w:val="false"/>
                <w:i w:val="false"/>
                <w:color w:val="000000"/>
                <w:sz w:val="20"/>
              </w:rPr>
              <w:t>
</w:t>
            </w:r>
            <w:r>
              <w:rPr>
                <w:rFonts w:ascii="Times New Roman"/>
                <w:b/>
                <w:i w:val="false"/>
                <w:color w:val="000000"/>
                <w:sz w:val="20"/>
              </w:rPr>
              <w:t>соның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681"/>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682"/>
          <w:p>
            <w:pPr>
              <w:spacing w:after="20"/>
              <w:ind w:left="20"/>
              <w:jc w:val="both"/>
            </w:pPr>
            <w:r>
              <w:rPr>
                <w:rFonts w:ascii="Times New Roman"/>
                <w:b w:val="false"/>
                <w:i w:val="false"/>
                <w:color w:val="000000"/>
                <w:sz w:val="20"/>
              </w:rPr>
              <w:t>
</w:t>
            </w:r>
            <w:r>
              <w:rPr>
                <w:rFonts w:ascii="Times New Roman"/>
                <w:b/>
                <w:i w:val="false"/>
                <w:color w:val="000000"/>
                <w:sz w:val="20"/>
              </w:rPr>
              <w:t>Жер</w:t>
            </w:r>
          </w:p>
          <w:bookmarkEnd w:id="682"/>
          <w:p>
            <w:pPr>
              <w:spacing w:after="20"/>
              <w:ind w:left="20"/>
              <w:jc w:val="both"/>
            </w:pPr>
            <w:r>
              <w:rPr>
                <w:rFonts w:ascii="Times New Roman"/>
                <w:b w:val="false"/>
                <w:i w:val="false"/>
                <w:color w:val="000000"/>
                <w:sz w:val="20"/>
              </w:rPr>
              <w:t xml:space="preserve">
Земля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683"/>
          <w:p>
            <w:pPr>
              <w:spacing w:after="20"/>
              <w:ind w:left="20"/>
              <w:jc w:val="both"/>
            </w:pPr>
            <w:r>
              <w:rPr>
                <w:rFonts w:ascii="Times New Roman"/>
                <w:b w:val="false"/>
                <w:i w:val="false"/>
                <w:color w:val="000000"/>
                <w:sz w:val="20"/>
              </w:rPr>
              <w:t>
</w:t>
            </w:r>
            <w:r>
              <w:rPr>
                <w:rFonts w:ascii="Times New Roman"/>
                <w:b/>
                <w:i w:val="false"/>
                <w:color w:val="000000"/>
                <w:sz w:val="20"/>
              </w:rPr>
              <w:t>Ғимараттар</w:t>
            </w:r>
          </w:p>
          <w:bookmarkEnd w:id="683"/>
          <w:p>
            <w:pPr>
              <w:spacing w:after="20"/>
              <w:ind w:left="20"/>
              <w:jc w:val="both"/>
            </w:pPr>
            <w:r>
              <w:rPr>
                <w:rFonts w:ascii="Times New Roman"/>
                <w:b w:val="false"/>
                <w:i w:val="false"/>
                <w:color w:val="000000"/>
                <w:sz w:val="20"/>
              </w:rPr>
              <w:t>
Здания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684"/>
          <w:p>
            <w:pPr>
              <w:spacing w:after="20"/>
              <w:ind w:left="20"/>
              <w:jc w:val="both"/>
            </w:pPr>
            <w:r>
              <w:rPr>
                <w:rFonts w:ascii="Times New Roman"/>
                <w:b w:val="false"/>
                <w:i w:val="false"/>
                <w:color w:val="000000"/>
                <w:sz w:val="20"/>
              </w:rPr>
              <w:t>
</w:t>
            </w:r>
            <w:r>
              <w:rPr>
                <w:rFonts w:ascii="Times New Roman"/>
                <w:b/>
                <w:i w:val="false"/>
                <w:color w:val="000000"/>
                <w:sz w:val="20"/>
              </w:rPr>
              <w:t>Имараттар</w:t>
            </w:r>
          </w:p>
          <w:bookmarkEnd w:id="684"/>
          <w:p>
            <w:pPr>
              <w:spacing w:after="20"/>
              <w:ind w:left="20"/>
              <w:jc w:val="both"/>
            </w:pPr>
            <w:r>
              <w:rPr>
                <w:rFonts w:ascii="Times New Roman"/>
                <w:b w:val="false"/>
                <w:i w:val="false"/>
                <w:color w:val="000000"/>
                <w:sz w:val="20"/>
              </w:rPr>
              <w:t>
Сооружения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685"/>
          <w:p>
            <w:pPr>
              <w:spacing w:after="20"/>
              <w:ind w:left="20"/>
              <w:jc w:val="both"/>
            </w:pPr>
            <w:r>
              <w:rPr>
                <w:rFonts w:ascii="Times New Roman"/>
                <w:b w:val="false"/>
                <w:i w:val="false"/>
                <w:color w:val="000000"/>
                <w:sz w:val="20"/>
              </w:rPr>
              <w:t>
</w:t>
            </w:r>
            <w:r>
              <w:rPr>
                <w:rFonts w:ascii="Times New Roman"/>
                <w:b/>
                <w:i w:val="false"/>
                <w:color w:val="000000"/>
                <w:sz w:val="20"/>
              </w:rPr>
              <w:t>Көлік</w:t>
            </w:r>
            <w:r>
              <w:rPr>
                <w:rFonts w:ascii="Times New Roman"/>
                <w:b w:val="false"/>
                <w:i w:val="false"/>
                <w:color w:val="000000"/>
                <w:sz w:val="20"/>
              </w:rPr>
              <w:t xml:space="preserve"> </w:t>
            </w:r>
            <w:r>
              <w:rPr>
                <w:rFonts w:ascii="Times New Roman"/>
                <w:b/>
                <w:i w:val="false"/>
                <w:color w:val="000000"/>
                <w:sz w:val="20"/>
              </w:rPr>
              <w:t>құралдары</w:t>
            </w:r>
            <w:r>
              <w:rPr>
                <w:rFonts w:ascii="Times New Roman"/>
                <w:b/>
                <w:i w:val="false"/>
                <w:color w:val="000000"/>
                <w:sz w:val="20"/>
              </w:rPr>
              <w:t xml:space="preserve"> мен </w:t>
            </w:r>
            <w:r>
              <w:rPr>
                <w:rFonts w:ascii="Times New Roman"/>
                <w:b/>
                <w:i w:val="false"/>
                <w:color w:val="000000"/>
                <w:sz w:val="20"/>
              </w:rPr>
              <w:t>жабдығы</w:t>
            </w:r>
          </w:p>
          <w:bookmarkEnd w:id="685"/>
          <w:p>
            <w:pPr>
              <w:spacing w:after="20"/>
              <w:ind w:left="20"/>
              <w:jc w:val="both"/>
            </w:pPr>
            <w:r>
              <w:rPr>
                <w:rFonts w:ascii="Times New Roman"/>
                <w:b w:val="false"/>
                <w:i w:val="false"/>
                <w:color w:val="000000"/>
                <w:sz w:val="20"/>
              </w:rPr>
              <w:t>
Транспортные средства и оборудование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141.000000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686"/>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val="false"/>
                <w:i w:val="false"/>
                <w:color w:val="000000"/>
                <w:sz w:val="20"/>
              </w:rPr>
              <w:t xml:space="preserve"> </w:t>
            </w:r>
            <w:r>
              <w:rPr>
                <w:rFonts w:ascii="Times New Roman"/>
                <w:b/>
                <w:i w:val="false"/>
                <w:color w:val="000000"/>
                <w:sz w:val="20"/>
              </w:rPr>
              <w:t>жеңіл</w:t>
            </w:r>
            <w:r>
              <w:rPr>
                <w:rFonts w:ascii="Times New Roman"/>
                <w:b w:val="false"/>
                <w:i w:val="false"/>
                <w:color w:val="000000"/>
                <w:sz w:val="20"/>
              </w:rPr>
              <w:t xml:space="preserve"> </w:t>
            </w:r>
            <w:r>
              <w:rPr>
                <w:rFonts w:ascii="Times New Roman"/>
                <w:b/>
                <w:i w:val="false"/>
                <w:color w:val="000000"/>
                <w:sz w:val="20"/>
              </w:rPr>
              <w:t>жолаушылар</w:t>
            </w:r>
            <w:r>
              <w:rPr>
                <w:rFonts w:ascii="Times New Roman"/>
                <w:b/>
                <w:i w:val="false"/>
                <w:color w:val="000000"/>
                <w:sz w:val="20"/>
              </w:rPr>
              <w:t xml:space="preserve"> автомобиль-</w:t>
            </w:r>
            <w:r>
              <w:rPr>
                <w:rFonts w:ascii="Times New Roman"/>
                <w:b/>
                <w:i w:val="false"/>
                <w:color w:val="000000"/>
                <w:sz w:val="20"/>
              </w:rPr>
              <w:t>дері</w:t>
            </w:r>
          </w:p>
          <w:bookmarkEnd w:id="686"/>
          <w:p>
            <w:pPr>
              <w:spacing w:after="20"/>
              <w:ind w:left="20"/>
              <w:jc w:val="both"/>
            </w:pPr>
            <w:r>
              <w:rPr>
                <w:rFonts w:ascii="Times New Roman"/>
                <w:b w:val="false"/>
                <w:i w:val="false"/>
                <w:color w:val="000000"/>
                <w:sz w:val="20"/>
              </w:rPr>
              <w:t>
из них автомобили легковые пассажирские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141.291020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687"/>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машиналар</w:t>
            </w:r>
            <w:r>
              <w:rPr>
                <w:rFonts w:ascii="Times New Roman"/>
                <w:b/>
                <w:i w:val="false"/>
                <w:color w:val="000000"/>
                <w:sz w:val="20"/>
              </w:rPr>
              <w:t xml:space="preserve"> мен </w:t>
            </w:r>
            <w:r>
              <w:rPr>
                <w:rFonts w:ascii="Times New Roman"/>
                <w:b/>
                <w:i w:val="false"/>
                <w:color w:val="000000"/>
                <w:sz w:val="20"/>
              </w:rPr>
              <w:t>жабдығы</w:t>
            </w:r>
          </w:p>
          <w:bookmarkEnd w:id="687"/>
          <w:p>
            <w:pPr>
              <w:spacing w:after="20"/>
              <w:ind w:left="20"/>
              <w:jc w:val="both"/>
            </w:pPr>
            <w:r>
              <w:rPr>
                <w:rFonts w:ascii="Times New Roman"/>
                <w:b w:val="false"/>
                <w:i w:val="false"/>
                <w:color w:val="000000"/>
                <w:sz w:val="20"/>
              </w:rPr>
              <w:t>
Прочие машины и оборудование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142.000000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688"/>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val="false"/>
                <w:i w:val="false"/>
                <w:color w:val="000000"/>
                <w:sz w:val="20"/>
              </w:rPr>
              <w:t xml:space="preserve"> </w:t>
            </w:r>
            <w:r>
              <w:rPr>
                <w:rFonts w:ascii="Times New Roman"/>
                <w:b/>
                <w:i w:val="false"/>
                <w:color w:val="000000"/>
                <w:sz w:val="20"/>
              </w:rPr>
              <w:t>ауыл</w:t>
            </w:r>
            <w:r>
              <w:rPr>
                <w:rFonts w:ascii="Times New Roman"/>
                <w:b w:val="false"/>
                <w:i w:val="false"/>
                <w:color w:val="000000"/>
                <w:sz w:val="20"/>
              </w:rPr>
              <w:t xml:space="preserve"> </w:t>
            </w:r>
            <w:r>
              <w:rPr>
                <w:rFonts w:ascii="Times New Roman"/>
                <w:b/>
                <w:i w:val="false"/>
                <w:color w:val="000000"/>
                <w:sz w:val="20"/>
              </w:rPr>
              <w:t>шаруашалығы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орман</w:t>
            </w:r>
            <w:r>
              <w:rPr>
                <w:rFonts w:ascii="Times New Roman"/>
                <w:b w:val="false"/>
                <w:i w:val="false"/>
                <w:color w:val="000000"/>
                <w:sz w:val="20"/>
              </w:rPr>
              <w:t xml:space="preserve"> </w:t>
            </w:r>
            <w:r>
              <w:rPr>
                <w:rFonts w:ascii="Times New Roman"/>
                <w:b/>
                <w:i w:val="false"/>
                <w:color w:val="000000"/>
                <w:sz w:val="20"/>
              </w:rPr>
              <w:t>шаруашылығына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машиналар</w:t>
            </w:r>
          </w:p>
          <w:bookmarkEnd w:id="688"/>
          <w:p>
            <w:pPr>
              <w:spacing w:after="20"/>
              <w:ind w:left="20"/>
              <w:jc w:val="both"/>
            </w:pPr>
            <w:r>
              <w:rPr>
                <w:rFonts w:ascii="Times New Roman"/>
                <w:b w:val="false"/>
                <w:i w:val="false"/>
                <w:color w:val="000000"/>
                <w:sz w:val="20"/>
              </w:rPr>
              <w:t>
из них машины для сельского и лесного хозяйства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142.283000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689"/>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құрал</w:t>
            </w:r>
            <w:r>
              <w:rPr>
                <w:rFonts w:ascii="Times New Roman"/>
                <w:b/>
                <w:i w:val="false"/>
                <w:color w:val="000000"/>
                <w:sz w:val="20"/>
              </w:rPr>
              <w:t xml:space="preserve">- </w:t>
            </w:r>
            <w:r>
              <w:rPr>
                <w:rFonts w:ascii="Times New Roman"/>
                <w:b/>
                <w:i w:val="false"/>
                <w:color w:val="000000"/>
                <w:sz w:val="20"/>
              </w:rPr>
              <w:t>жабдықтар</w:t>
            </w:r>
          </w:p>
          <w:bookmarkEnd w:id="689"/>
          <w:p>
            <w:pPr>
              <w:spacing w:after="20"/>
              <w:ind w:left="20"/>
              <w:jc w:val="both"/>
            </w:pPr>
            <w:r>
              <w:rPr>
                <w:rFonts w:ascii="Times New Roman"/>
                <w:b w:val="false"/>
                <w:i w:val="false"/>
                <w:color w:val="000000"/>
                <w:sz w:val="20"/>
              </w:rPr>
              <w:t xml:space="preserve">
Прочие основные средства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2" w:id="69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 </w:t>
      </w:r>
      <w:r>
        <w:rPr>
          <w:rFonts w:ascii="Times New Roman"/>
          <w:b/>
          <w:i w:val="false"/>
          <w:color w:val="000000"/>
          <w:sz w:val="28"/>
        </w:rPr>
        <w:t>Әрекет</w:t>
      </w:r>
      <w:r>
        <w:rPr>
          <w:rFonts w:ascii="Times New Roman"/>
          <w:b w:val="false"/>
          <w:i w:val="false"/>
          <w:color w:val="000000"/>
          <w:sz w:val="28"/>
        </w:rPr>
        <w:t xml:space="preserve"> </w:t>
      </w:r>
      <w:r>
        <w:rPr>
          <w:rFonts w:ascii="Times New Roman"/>
          <w:b/>
          <w:i w:val="false"/>
          <w:color w:val="000000"/>
          <w:sz w:val="28"/>
        </w:rPr>
        <w:t>ету</w:t>
      </w:r>
      <w:r>
        <w:rPr>
          <w:rFonts w:ascii="Times New Roman"/>
          <w:b w:val="false"/>
          <w:i w:val="false"/>
          <w:color w:val="000000"/>
          <w:sz w:val="28"/>
        </w:rPr>
        <w:t xml:space="preserve"> </w:t>
      </w:r>
      <w:r>
        <w:rPr>
          <w:rFonts w:ascii="Times New Roman"/>
          <w:b/>
          <w:i w:val="false"/>
          <w:color w:val="000000"/>
          <w:sz w:val="28"/>
        </w:rPr>
        <w:t>кезеңдері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i w:val="false"/>
          <w:color w:val="000000"/>
          <w:sz w:val="28"/>
        </w:rPr>
        <w:t xml:space="preserve"> лизинг </w:t>
      </w:r>
      <w:r>
        <w:rPr>
          <w:rFonts w:ascii="Times New Roman"/>
          <w:b/>
          <w:i w:val="false"/>
          <w:color w:val="000000"/>
          <w:sz w:val="28"/>
        </w:rPr>
        <w:t>шарттарының</w:t>
      </w:r>
      <w:r>
        <w:rPr>
          <w:rFonts w:ascii="Times New Roman"/>
          <w:b w:val="false"/>
          <w:i w:val="false"/>
          <w:color w:val="000000"/>
          <w:sz w:val="28"/>
        </w:rPr>
        <w:t xml:space="preserve"> </w:t>
      </w:r>
      <w:r>
        <w:rPr>
          <w:rFonts w:ascii="Times New Roman"/>
          <w:b/>
          <w:i w:val="false"/>
          <w:color w:val="000000"/>
          <w:sz w:val="28"/>
        </w:rPr>
        <w:t>құнын</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теңге</w:t>
      </w:r>
    </w:p>
    <w:bookmarkEnd w:id="690"/>
    <w:bookmarkStart w:name="z783" w:id="691"/>
    <w:p>
      <w:pPr>
        <w:spacing w:after="0"/>
        <w:ind w:left="0"/>
        <w:jc w:val="both"/>
      </w:pPr>
      <w:r>
        <w:rPr>
          <w:rFonts w:ascii="Times New Roman"/>
          <w:b w:val="false"/>
          <w:i w:val="false"/>
          <w:color w:val="000000"/>
          <w:sz w:val="28"/>
        </w:rPr>
        <w:t>
      Укажите стоимость договоров по периодам действия договоров лизинга, тысяч теңге</w:t>
      </w:r>
    </w:p>
    <w:bookmarkEnd w:id="6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692"/>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i w:val="false"/>
                <w:color w:val="000000"/>
                <w:sz w:val="20"/>
              </w:rPr>
              <w:t xml:space="preserve"> коды</w:t>
            </w:r>
          </w:p>
          <w:bookmarkEnd w:id="692"/>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693"/>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r>
              <w:rPr>
                <w:rFonts w:ascii="Times New Roman"/>
                <w:b w:val="false"/>
                <w:i w:val="false"/>
                <w:color w:val="000000"/>
                <w:sz w:val="20"/>
              </w:rPr>
              <w:t xml:space="preserve"> </w:t>
            </w:r>
            <w:r>
              <w:rPr>
                <w:rFonts w:ascii="Times New Roman"/>
                <w:b/>
                <w:i w:val="false"/>
                <w:color w:val="000000"/>
                <w:sz w:val="20"/>
              </w:rPr>
              <w:t>атауы</w:t>
            </w:r>
          </w:p>
          <w:bookmarkEnd w:id="693"/>
          <w:p>
            <w:pPr>
              <w:spacing w:after="20"/>
              <w:ind w:left="20"/>
              <w:jc w:val="both"/>
            </w:pPr>
            <w:r>
              <w:rPr>
                <w:rFonts w:ascii="Times New Roman"/>
                <w:b w:val="false"/>
                <w:i w:val="false"/>
                <w:color w:val="000000"/>
                <w:sz w:val="20"/>
              </w:rPr>
              <w:t>
Наименование показателей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 w:id="694"/>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жылға</w:t>
            </w:r>
            <w:r>
              <w:rPr>
                <w:rFonts w:ascii="Times New Roman"/>
                <w:b w:val="false"/>
                <w:i w:val="false"/>
                <w:color w:val="000000"/>
                <w:sz w:val="20"/>
              </w:rPr>
              <w:t xml:space="preserve"> </w:t>
            </w:r>
            <w:r>
              <w:rPr>
                <w:rFonts w:ascii="Times New Roman"/>
                <w:b/>
                <w:i w:val="false"/>
                <w:color w:val="000000"/>
                <w:sz w:val="20"/>
              </w:rPr>
              <w:t>дейін</w:t>
            </w:r>
          </w:p>
          <w:bookmarkEnd w:id="694"/>
          <w:p>
            <w:pPr>
              <w:spacing w:after="20"/>
              <w:ind w:left="20"/>
              <w:jc w:val="both"/>
            </w:pPr>
            <w:r>
              <w:rPr>
                <w:rFonts w:ascii="Times New Roman"/>
                <w:b w:val="false"/>
                <w:i w:val="false"/>
                <w:color w:val="000000"/>
                <w:sz w:val="20"/>
              </w:rPr>
              <w:t>
до 1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695"/>
          <w:p>
            <w:pPr>
              <w:spacing w:after="20"/>
              <w:ind w:left="20"/>
              <w:jc w:val="both"/>
            </w:pPr>
            <w:r>
              <w:rPr>
                <w:rFonts w:ascii="Times New Roman"/>
                <w:b w:val="false"/>
                <w:i w:val="false"/>
                <w:color w:val="000000"/>
                <w:sz w:val="20"/>
              </w:rPr>
              <w:t>
</w:t>
            </w:r>
            <w:r>
              <w:rPr>
                <w:rFonts w:ascii="Times New Roman"/>
                <w:b/>
                <w:i w:val="false"/>
                <w:color w:val="000000"/>
                <w:sz w:val="20"/>
              </w:rPr>
              <w:t xml:space="preserve">1-ден 3 </w:t>
            </w:r>
            <w:r>
              <w:rPr>
                <w:rFonts w:ascii="Times New Roman"/>
                <w:b/>
                <w:i w:val="false"/>
                <w:color w:val="000000"/>
                <w:sz w:val="20"/>
              </w:rPr>
              <w:t>жылға</w:t>
            </w:r>
            <w:r>
              <w:rPr>
                <w:rFonts w:ascii="Times New Roman"/>
                <w:b w:val="false"/>
                <w:i w:val="false"/>
                <w:color w:val="000000"/>
                <w:sz w:val="20"/>
              </w:rPr>
              <w:t xml:space="preserve"> </w:t>
            </w:r>
            <w:r>
              <w:rPr>
                <w:rFonts w:ascii="Times New Roman"/>
                <w:b/>
                <w:i w:val="false"/>
                <w:color w:val="000000"/>
                <w:sz w:val="20"/>
              </w:rPr>
              <w:t>дейін</w:t>
            </w:r>
          </w:p>
          <w:bookmarkEnd w:id="695"/>
          <w:p>
            <w:pPr>
              <w:spacing w:after="20"/>
              <w:ind w:left="20"/>
              <w:jc w:val="both"/>
            </w:pPr>
            <w:r>
              <w:rPr>
                <w:rFonts w:ascii="Times New Roman"/>
                <w:b w:val="false"/>
                <w:i w:val="false"/>
                <w:color w:val="000000"/>
                <w:sz w:val="20"/>
              </w:rPr>
              <w:t>
от 1 года до 3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696"/>
          <w:p>
            <w:pPr>
              <w:spacing w:after="20"/>
              <w:ind w:left="20"/>
              <w:jc w:val="both"/>
            </w:pPr>
            <w:r>
              <w:rPr>
                <w:rFonts w:ascii="Times New Roman"/>
                <w:b w:val="false"/>
                <w:i w:val="false"/>
                <w:color w:val="000000"/>
                <w:sz w:val="20"/>
              </w:rPr>
              <w:t>
</w:t>
            </w:r>
            <w:r>
              <w:rPr>
                <w:rFonts w:ascii="Times New Roman"/>
                <w:b/>
                <w:i w:val="false"/>
                <w:color w:val="000000"/>
                <w:sz w:val="20"/>
              </w:rPr>
              <w:t xml:space="preserve">3-тен 6 </w:t>
            </w:r>
            <w:r>
              <w:rPr>
                <w:rFonts w:ascii="Times New Roman"/>
                <w:b/>
                <w:i w:val="false"/>
                <w:color w:val="000000"/>
                <w:sz w:val="20"/>
              </w:rPr>
              <w:t>жылға</w:t>
            </w:r>
            <w:r>
              <w:rPr>
                <w:rFonts w:ascii="Times New Roman"/>
                <w:b w:val="false"/>
                <w:i w:val="false"/>
                <w:color w:val="000000"/>
                <w:sz w:val="20"/>
              </w:rPr>
              <w:t xml:space="preserve"> </w:t>
            </w:r>
            <w:r>
              <w:rPr>
                <w:rFonts w:ascii="Times New Roman"/>
                <w:b/>
                <w:i w:val="false"/>
                <w:color w:val="000000"/>
                <w:sz w:val="20"/>
              </w:rPr>
              <w:t>дейін</w:t>
            </w:r>
          </w:p>
          <w:bookmarkEnd w:id="696"/>
          <w:p>
            <w:pPr>
              <w:spacing w:after="20"/>
              <w:ind w:left="20"/>
              <w:jc w:val="both"/>
            </w:pPr>
            <w:r>
              <w:rPr>
                <w:rFonts w:ascii="Times New Roman"/>
                <w:b w:val="false"/>
                <w:i w:val="false"/>
                <w:color w:val="000000"/>
                <w:sz w:val="20"/>
              </w:rPr>
              <w:t>
от 3 до 6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 w:id="697"/>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жылдан</w:t>
            </w:r>
            <w:r>
              <w:rPr>
                <w:rFonts w:ascii="Times New Roman"/>
                <w:b w:val="false"/>
                <w:i w:val="false"/>
                <w:color w:val="000000"/>
                <w:sz w:val="20"/>
              </w:rPr>
              <w:t xml:space="preserve"> </w:t>
            </w:r>
            <w:r>
              <w:rPr>
                <w:rFonts w:ascii="Times New Roman"/>
                <w:b/>
                <w:i w:val="false"/>
                <w:color w:val="000000"/>
                <w:sz w:val="20"/>
              </w:rPr>
              <w:t>жоғары</w:t>
            </w:r>
          </w:p>
          <w:bookmarkEnd w:id="697"/>
          <w:p>
            <w:pPr>
              <w:spacing w:after="20"/>
              <w:ind w:left="20"/>
              <w:jc w:val="both"/>
            </w:pPr>
            <w:r>
              <w:rPr>
                <w:rFonts w:ascii="Times New Roman"/>
                <w:b w:val="false"/>
                <w:i w:val="false"/>
                <w:color w:val="000000"/>
                <w:sz w:val="20"/>
              </w:rPr>
              <w:t>
свыше 6 лет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698"/>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698"/>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 w:id="699"/>
          <w:p>
            <w:pPr>
              <w:spacing w:after="20"/>
              <w:ind w:left="20"/>
              <w:jc w:val="both"/>
            </w:pPr>
            <w:r>
              <w:rPr>
                <w:rFonts w:ascii="Times New Roman"/>
                <w:b w:val="false"/>
                <w:i w:val="false"/>
                <w:color w:val="000000"/>
                <w:sz w:val="20"/>
              </w:rPr>
              <w:t>
</w:t>
            </w:r>
            <w:r>
              <w:rPr>
                <w:rFonts w:ascii="Times New Roman"/>
                <w:b/>
                <w:i w:val="false"/>
                <w:color w:val="000000"/>
                <w:sz w:val="20"/>
              </w:rPr>
              <w:t>соның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699"/>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700"/>
          <w:p>
            <w:pPr>
              <w:spacing w:after="20"/>
              <w:ind w:left="20"/>
              <w:jc w:val="both"/>
            </w:pPr>
            <w:r>
              <w:rPr>
                <w:rFonts w:ascii="Times New Roman"/>
                <w:b w:val="false"/>
                <w:i w:val="false"/>
                <w:color w:val="000000"/>
                <w:sz w:val="20"/>
              </w:rPr>
              <w:t>
</w:t>
            </w:r>
            <w:r>
              <w:rPr>
                <w:rFonts w:ascii="Times New Roman"/>
                <w:b/>
                <w:i w:val="false"/>
                <w:color w:val="000000"/>
                <w:sz w:val="20"/>
              </w:rPr>
              <w:t>Ауыл</w:t>
            </w:r>
            <w:r>
              <w:rPr>
                <w:rFonts w:ascii="Times New Roman"/>
                <w:b/>
                <w:i w:val="false"/>
                <w:color w:val="000000"/>
                <w:sz w:val="20"/>
              </w:rPr>
              <w:t xml:space="preserve">, </w:t>
            </w:r>
            <w:r>
              <w:rPr>
                <w:rFonts w:ascii="Times New Roman"/>
                <w:b/>
                <w:i w:val="false"/>
                <w:color w:val="000000"/>
                <w:sz w:val="20"/>
              </w:rPr>
              <w:t>орман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балық</w:t>
            </w:r>
            <w:r>
              <w:rPr>
                <w:rFonts w:ascii="Times New Roman"/>
                <w:b w:val="false"/>
                <w:i w:val="false"/>
                <w:color w:val="000000"/>
                <w:sz w:val="20"/>
              </w:rPr>
              <w:t xml:space="preserve"> </w:t>
            </w:r>
            <w:r>
              <w:rPr>
                <w:rFonts w:ascii="Times New Roman"/>
                <w:b/>
                <w:i w:val="false"/>
                <w:color w:val="000000"/>
                <w:sz w:val="20"/>
              </w:rPr>
              <w:t>шаруашылығы</w:t>
            </w:r>
          </w:p>
          <w:bookmarkEnd w:id="700"/>
          <w:p>
            <w:pPr>
              <w:spacing w:after="20"/>
              <w:ind w:left="20"/>
              <w:jc w:val="both"/>
            </w:pPr>
            <w:r>
              <w:rPr>
                <w:rFonts w:ascii="Times New Roman"/>
                <w:b w:val="false"/>
                <w:i w:val="false"/>
                <w:color w:val="000000"/>
                <w:sz w:val="20"/>
              </w:rPr>
              <w:t>
Сельское, лесное и рыбное хозяйство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701"/>
          <w:p>
            <w:pPr>
              <w:spacing w:after="20"/>
              <w:ind w:left="20"/>
              <w:jc w:val="both"/>
            </w:pPr>
            <w:r>
              <w:rPr>
                <w:rFonts w:ascii="Times New Roman"/>
                <w:b w:val="false"/>
                <w:i w:val="false"/>
                <w:color w:val="000000"/>
                <w:sz w:val="20"/>
              </w:rPr>
              <w:t>
</w:t>
            </w:r>
            <w:r>
              <w:rPr>
                <w:rFonts w:ascii="Times New Roman"/>
                <w:b/>
                <w:i w:val="false"/>
                <w:color w:val="000000"/>
                <w:sz w:val="20"/>
              </w:rPr>
              <w:t>Тау-</w:t>
            </w:r>
            <w:r>
              <w:rPr>
                <w:rFonts w:ascii="Times New Roman"/>
                <w:b/>
                <w:i w:val="false"/>
                <w:color w:val="000000"/>
                <w:sz w:val="20"/>
              </w:rPr>
              <w:t>кен</w:t>
            </w:r>
            <w:r>
              <w:rPr>
                <w:rFonts w:ascii="Times New Roman"/>
                <w:b w:val="false"/>
                <w:i w:val="false"/>
                <w:color w:val="000000"/>
                <w:sz w:val="20"/>
              </w:rPr>
              <w:t xml:space="preserve"> </w:t>
            </w:r>
            <w:r>
              <w:rPr>
                <w:rFonts w:ascii="Times New Roman"/>
                <w:b/>
                <w:i w:val="false"/>
                <w:color w:val="000000"/>
                <w:sz w:val="20"/>
              </w:rPr>
              <w:t>өндіру</w:t>
            </w:r>
            <w:r>
              <w:rPr>
                <w:rFonts w:ascii="Times New Roman"/>
                <w:b w:val="false"/>
                <w:i w:val="false"/>
                <w:color w:val="000000"/>
                <w:sz w:val="20"/>
              </w:rPr>
              <w:t xml:space="preserve"> </w:t>
            </w:r>
            <w:r>
              <w:rPr>
                <w:rFonts w:ascii="Times New Roman"/>
                <w:b/>
                <w:i w:val="false"/>
                <w:color w:val="000000"/>
                <w:sz w:val="20"/>
              </w:rPr>
              <w:t>өнеркәсібі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карьерлерді</w:t>
            </w:r>
            <w:r>
              <w:rPr>
                <w:rFonts w:ascii="Times New Roman"/>
                <w:b w:val="false"/>
                <w:i w:val="false"/>
                <w:color w:val="000000"/>
                <w:sz w:val="20"/>
              </w:rPr>
              <w:t xml:space="preserve"> </w:t>
            </w:r>
            <w:r>
              <w:rPr>
                <w:rFonts w:ascii="Times New Roman"/>
                <w:b/>
                <w:i w:val="false"/>
                <w:color w:val="000000"/>
                <w:sz w:val="20"/>
              </w:rPr>
              <w:t>қазу</w:t>
            </w:r>
          </w:p>
          <w:bookmarkEnd w:id="701"/>
          <w:p>
            <w:pPr>
              <w:spacing w:after="20"/>
              <w:ind w:left="20"/>
              <w:jc w:val="both"/>
            </w:pPr>
            <w:r>
              <w:rPr>
                <w:rFonts w:ascii="Times New Roman"/>
                <w:b w:val="false"/>
                <w:i w:val="false"/>
                <w:color w:val="000000"/>
                <w:sz w:val="20"/>
              </w:rPr>
              <w:t xml:space="preserve">
Горнодобывающая промышленность и разработка карьеров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 w:id="702"/>
          <w:p>
            <w:pPr>
              <w:spacing w:after="20"/>
              <w:ind w:left="20"/>
              <w:jc w:val="both"/>
            </w:pPr>
            <w:r>
              <w:rPr>
                <w:rFonts w:ascii="Times New Roman"/>
                <w:b w:val="false"/>
                <w:i w:val="false"/>
                <w:color w:val="000000"/>
                <w:sz w:val="20"/>
              </w:rPr>
              <w:t>
</w:t>
            </w:r>
            <w:r>
              <w:rPr>
                <w:rFonts w:ascii="Times New Roman"/>
                <w:b/>
                <w:i w:val="false"/>
                <w:color w:val="000000"/>
                <w:sz w:val="20"/>
              </w:rPr>
              <w:t>Өңдеу</w:t>
            </w:r>
            <w:r>
              <w:rPr>
                <w:rFonts w:ascii="Times New Roman"/>
                <w:b w:val="false"/>
                <w:i w:val="false"/>
                <w:color w:val="000000"/>
                <w:sz w:val="20"/>
              </w:rPr>
              <w:t xml:space="preserve"> </w:t>
            </w:r>
            <w:r>
              <w:rPr>
                <w:rFonts w:ascii="Times New Roman"/>
                <w:b/>
                <w:i w:val="false"/>
                <w:color w:val="000000"/>
                <w:sz w:val="20"/>
              </w:rPr>
              <w:t>өнеркәсібі</w:t>
            </w:r>
          </w:p>
          <w:bookmarkEnd w:id="702"/>
          <w:p>
            <w:pPr>
              <w:spacing w:after="20"/>
              <w:ind w:left="20"/>
              <w:jc w:val="both"/>
            </w:pPr>
            <w:r>
              <w:rPr>
                <w:rFonts w:ascii="Times New Roman"/>
                <w:b w:val="false"/>
                <w:i w:val="false"/>
                <w:color w:val="000000"/>
                <w:sz w:val="20"/>
              </w:rPr>
              <w:t>
Обрабатывающая промышленность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703"/>
          <w:p>
            <w:pPr>
              <w:spacing w:after="20"/>
              <w:ind w:left="20"/>
              <w:jc w:val="both"/>
            </w:pPr>
            <w:r>
              <w:rPr>
                <w:rFonts w:ascii="Times New Roman"/>
                <w:b w:val="false"/>
                <w:i w:val="false"/>
                <w:color w:val="000000"/>
                <w:sz w:val="20"/>
              </w:rPr>
              <w:t>
</w:t>
            </w:r>
            <w:r>
              <w:rPr>
                <w:rFonts w:ascii="Times New Roman"/>
                <w:b/>
                <w:i w:val="false"/>
                <w:color w:val="000000"/>
                <w:sz w:val="20"/>
              </w:rPr>
              <w:t xml:space="preserve">Электр </w:t>
            </w:r>
            <w:r>
              <w:rPr>
                <w:rFonts w:ascii="Times New Roman"/>
                <w:b/>
                <w:i w:val="false"/>
                <w:color w:val="000000"/>
                <w:sz w:val="20"/>
              </w:rPr>
              <w:t>энергиясымен</w:t>
            </w:r>
            <w:r>
              <w:rPr>
                <w:rFonts w:ascii="Times New Roman"/>
                <w:b/>
                <w:i w:val="false"/>
                <w:color w:val="000000"/>
                <w:sz w:val="20"/>
              </w:rPr>
              <w:t xml:space="preserve">, </w:t>
            </w:r>
            <w:r>
              <w:rPr>
                <w:rFonts w:ascii="Times New Roman"/>
                <w:b/>
                <w:i w:val="false"/>
                <w:color w:val="000000"/>
                <w:sz w:val="20"/>
              </w:rPr>
              <w:t>газбен</w:t>
            </w:r>
            <w:r>
              <w:rPr>
                <w:rFonts w:ascii="Times New Roman"/>
                <w:b/>
                <w:i w:val="false"/>
                <w:color w:val="000000"/>
                <w:sz w:val="20"/>
              </w:rPr>
              <w:t xml:space="preserve">, </w:t>
            </w:r>
            <w:r>
              <w:rPr>
                <w:rFonts w:ascii="Times New Roman"/>
                <w:b/>
                <w:i w:val="false"/>
                <w:color w:val="000000"/>
                <w:sz w:val="20"/>
              </w:rPr>
              <w:t>бумен</w:t>
            </w:r>
            <w:r>
              <w:rPr>
                <w:rFonts w:ascii="Times New Roman"/>
                <w:b/>
                <w:i w:val="false"/>
                <w:color w:val="000000"/>
                <w:sz w:val="20"/>
              </w:rPr>
              <w:t xml:space="preserve">, </w:t>
            </w:r>
            <w:r>
              <w:rPr>
                <w:rFonts w:ascii="Times New Roman"/>
                <w:b/>
                <w:i w:val="false"/>
                <w:color w:val="000000"/>
                <w:sz w:val="20"/>
              </w:rPr>
              <w:t>ыстық</w:t>
            </w:r>
            <w:r>
              <w:rPr>
                <w:rFonts w:ascii="Times New Roman"/>
                <w:b w:val="false"/>
                <w:i w:val="false"/>
                <w:color w:val="000000"/>
                <w:sz w:val="20"/>
              </w:rPr>
              <w:t xml:space="preserve"> </w:t>
            </w:r>
            <w:r>
              <w:rPr>
                <w:rFonts w:ascii="Times New Roman"/>
                <w:b/>
                <w:i w:val="false"/>
                <w:color w:val="000000"/>
                <w:sz w:val="20"/>
              </w:rPr>
              <w:t>сумен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ауаны</w:t>
            </w:r>
            <w:r>
              <w:rPr>
                <w:rFonts w:ascii="Times New Roman"/>
                <w:b w:val="false"/>
                <w:i w:val="false"/>
                <w:color w:val="000000"/>
                <w:sz w:val="20"/>
              </w:rPr>
              <w:t xml:space="preserve"> </w:t>
            </w:r>
            <w:r>
              <w:rPr>
                <w:rFonts w:ascii="Times New Roman"/>
                <w:b/>
                <w:i w:val="false"/>
                <w:color w:val="000000"/>
                <w:sz w:val="20"/>
              </w:rPr>
              <w:t>кондициялаумен</w:t>
            </w:r>
            <w:r>
              <w:rPr>
                <w:rFonts w:ascii="Times New Roman"/>
                <w:b w:val="false"/>
                <w:i w:val="false"/>
                <w:color w:val="000000"/>
                <w:sz w:val="20"/>
              </w:rPr>
              <w:t xml:space="preserve"> </w:t>
            </w:r>
            <w:r>
              <w:rPr>
                <w:rFonts w:ascii="Times New Roman"/>
                <w:b/>
                <w:i w:val="false"/>
                <w:color w:val="000000"/>
                <w:sz w:val="20"/>
              </w:rPr>
              <w:t>жабдықтау</w:t>
            </w:r>
          </w:p>
          <w:bookmarkEnd w:id="703"/>
          <w:p>
            <w:pPr>
              <w:spacing w:after="20"/>
              <w:ind w:left="20"/>
              <w:jc w:val="both"/>
            </w:pPr>
            <w:r>
              <w:rPr>
                <w:rFonts w:ascii="Times New Roman"/>
                <w:b w:val="false"/>
                <w:i w:val="false"/>
                <w:color w:val="000000"/>
                <w:sz w:val="20"/>
              </w:rPr>
              <w:t>
Снабжение электроэнергией, газом, паром, горячей водой и кондиционированным воздухом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704"/>
          <w:p>
            <w:pPr>
              <w:spacing w:after="20"/>
              <w:ind w:left="20"/>
              <w:jc w:val="both"/>
            </w:pPr>
            <w:r>
              <w:rPr>
                <w:rFonts w:ascii="Times New Roman"/>
                <w:b w:val="false"/>
                <w:i w:val="false"/>
                <w:color w:val="000000"/>
                <w:sz w:val="20"/>
              </w:rPr>
              <w:t>
</w:t>
            </w:r>
            <w:r>
              <w:rPr>
                <w:rFonts w:ascii="Times New Roman"/>
                <w:b/>
                <w:i w:val="false"/>
                <w:color w:val="000000"/>
                <w:sz w:val="20"/>
              </w:rPr>
              <w:t>Сумен</w:t>
            </w:r>
            <w:r>
              <w:rPr>
                <w:rFonts w:ascii="Times New Roman"/>
                <w:b w:val="false"/>
                <w:i w:val="false"/>
                <w:color w:val="000000"/>
                <w:sz w:val="20"/>
              </w:rPr>
              <w:t xml:space="preserve"> </w:t>
            </w:r>
            <w:r>
              <w:rPr>
                <w:rFonts w:ascii="Times New Roman"/>
                <w:b/>
                <w:i w:val="false"/>
                <w:color w:val="000000"/>
                <w:sz w:val="20"/>
              </w:rPr>
              <w:t>жабдықтау</w:t>
            </w:r>
            <w:r>
              <w:rPr>
                <w:rFonts w:ascii="Times New Roman"/>
                <w:b/>
                <w:i w:val="false"/>
                <w:color w:val="000000"/>
                <w:sz w:val="20"/>
              </w:rPr>
              <w:t xml:space="preserve">; су </w:t>
            </w:r>
            <w:r>
              <w:rPr>
                <w:rFonts w:ascii="Times New Roman"/>
                <w:b/>
                <w:i w:val="false"/>
                <w:color w:val="000000"/>
                <w:sz w:val="20"/>
              </w:rPr>
              <w:t>бұру</w:t>
            </w:r>
            <w:r>
              <w:rPr>
                <w:rFonts w:ascii="Times New Roman"/>
                <w:b/>
                <w:i w:val="false"/>
                <w:color w:val="000000"/>
                <w:sz w:val="20"/>
              </w:rPr>
              <w:t xml:space="preserve">; </w:t>
            </w:r>
            <w:r>
              <w:rPr>
                <w:rFonts w:ascii="Times New Roman"/>
                <w:b/>
                <w:i w:val="false"/>
                <w:color w:val="000000"/>
                <w:sz w:val="20"/>
              </w:rPr>
              <w:t>қалдықтарды</w:t>
            </w:r>
            <w:r>
              <w:rPr>
                <w:rFonts w:ascii="Times New Roman"/>
                <w:b w:val="false"/>
                <w:i w:val="false"/>
                <w:color w:val="000000"/>
                <w:sz w:val="20"/>
              </w:rPr>
              <w:t xml:space="preserve"> </w:t>
            </w:r>
            <w:r>
              <w:rPr>
                <w:rFonts w:ascii="Times New Roman"/>
                <w:b/>
                <w:i w:val="false"/>
                <w:color w:val="000000"/>
                <w:sz w:val="20"/>
              </w:rPr>
              <w:t>жинау</w:t>
            </w:r>
            <w:r>
              <w:rPr>
                <w:rFonts w:ascii="Times New Roman"/>
                <w:b/>
                <w:i w:val="false"/>
                <w:color w:val="000000"/>
                <w:sz w:val="20"/>
              </w:rPr>
              <w:t xml:space="preserve">, </w:t>
            </w:r>
            <w:r>
              <w:rPr>
                <w:rFonts w:ascii="Times New Roman"/>
                <w:b/>
                <w:i w:val="false"/>
                <w:color w:val="000000"/>
                <w:sz w:val="20"/>
              </w:rPr>
              <w:t>өңдеу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жою</w:t>
            </w:r>
            <w:r>
              <w:rPr>
                <w:rFonts w:ascii="Times New Roman"/>
                <w:b/>
                <w:i w:val="false"/>
                <w:color w:val="000000"/>
                <w:sz w:val="20"/>
              </w:rPr>
              <w:t xml:space="preserve">, </w:t>
            </w:r>
            <w:r>
              <w:rPr>
                <w:rFonts w:ascii="Times New Roman"/>
                <w:b/>
                <w:i w:val="false"/>
                <w:color w:val="000000"/>
                <w:sz w:val="20"/>
              </w:rPr>
              <w:t>ластануды</w:t>
            </w:r>
            <w:r>
              <w:rPr>
                <w:rFonts w:ascii="Times New Roman"/>
                <w:b w:val="false"/>
                <w:i w:val="false"/>
                <w:color w:val="000000"/>
                <w:sz w:val="20"/>
              </w:rPr>
              <w:t xml:space="preserve"> </w:t>
            </w:r>
            <w:r>
              <w:rPr>
                <w:rFonts w:ascii="Times New Roman"/>
                <w:b/>
                <w:i w:val="false"/>
                <w:color w:val="000000"/>
                <w:sz w:val="20"/>
              </w:rPr>
              <w:t>жою</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қызмет</w:t>
            </w:r>
          </w:p>
          <w:bookmarkEnd w:id="704"/>
          <w:p>
            <w:pPr>
              <w:spacing w:after="20"/>
              <w:ind w:left="20"/>
              <w:jc w:val="both"/>
            </w:pPr>
            <w:r>
              <w:rPr>
                <w:rFonts w:ascii="Times New Roman"/>
                <w:b w:val="false"/>
                <w:i w:val="false"/>
                <w:color w:val="000000"/>
                <w:sz w:val="20"/>
              </w:rPr>
              <w:t>
Водоснабжение; водоотведение сбор, обработка и удаление отходов, деятельность по ликвидации загрязнений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705"/>
          <w:p>
            <w:pPr>
              <w:spacing w:after="20"/>
              <w:ind w:left="20"/>
              <w:jc w:val="both"/>
            </w:pPr>
            <w:r>
              <w:rPr>
                <w:rFonts w:ascii="Times New Roman"/>
                <w:b w:val="false"/>
                <w:i w:val="false"/>
                <w:color w:val="000000"/>
                <w:sz w:val="20"/>
              </w:rPr>
              <w:t>
</w:t>
            </w:r>
            <w:r>
              <w:rPr>
                <w:rFonts w:ascii="Times New Roman"/>
                <w:b/>
                <w:i w:val="false"/>
                <w:color w:val="000000"/>
                <w:sz w:val="20"/>
              </w:rPr>
              <w:t>Құрылыс</w:t>
            </w:r>
          </w:p>
          <w:bookmarkEnd w:id="705"/>
          <w:p>
            <w:pPr>
              <w:spacing w:after="20"/>
              <w:ind w:left="20"/>
              <w:jc w:val="both"/>
            </w:pPr>
            <w:r>
              <w:rPr>
                <w:rFonts w:ascii="Times New Roman"/>
                <w:b w:val="false"/>
                <w:i w:val="false"/>
                <w:color w:val="000000"/>
                <w:sz w:val="20"/>
              </w:rPr>
              <w:t>
Строительство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 w:id="706"/>
          <w:p>
            <w:pPr>
              <w:spacing w:after="20"/>
              <w:ind w:left="20"/>
              <w:jc w:val="both"/>
            </w:pPr>
            <w:r>
              <w:rPr>
                <w:rFonts w:ascii="Times New Roman"/>
                <w:b w:val="false"/>
                <w:i w:val="false"/>
                <w:color w:val="000000"/>
                <w:sz w:val="20"/>
              </w:rPr>
              <w:t>
</w:t>
            </w:r>
            <w:r>
              <w:rPr>
                <w:rFonts w:ascii="Times New Roman"/>
                <w:b/>
                <w:i w:val="false"/>
                <w:color w:val="000000"/>
                <w:sz w:val="20"/>
              </w:rPr>
              <w:t>Көтерме</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бөлшек</w:t>
            </w:r>
            <w:r>
              <w:rPr>
                <w:rFonts w:ascii="Times New Roman"/>
                <w:b w:val="false"/>
                <w:i w:val="false"/>
                <w:color w:val="000000"/>
                <w:sz w:val="20"/>
              </w:rPr>
              <w:t xml:space="preserve"> </w:t>
            </w:r>
            <w:r>
              <w:rPr>
                <w:rFonts w:ascii="Times New Roman"/>
                <w:b/>
                <w:i w:val="false"/>
                <w:color w:val="000000"/>
                <w:sz w:val="20"/>
              </w:rPr>
              <w:t>саудада</w:t>
            </w:r>
            <w:r>
              <w:rPr>
                <w:rFonts w:ascii="Times New Roman"/>
                <w:b/>
                <w:i w:val="false"/>
                <w:color w:val="000000"/>
                <w:sz w:val="20"/>
              </w:rPr>
              <w:t xml:space="preserve"> сату; </w:t>
            </w:r>
            <w:r>
              <w:rPr>
                <w:rFonts w:ascii="Times New Roman"/>
                <w:b/>
                <w:i w:val="false"/>
                <w:color w:val="000000"/>
                <w:sz w:val="20"/>
              </w:rPr>
              <w:t>автомобильдерді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мотоциклдерді</w:t>
            </w:r>
            <w:r>
              <w:rPr>
                <w:rFonts w:ascii="Times New Roman"/>
                <w:b w:val="false"/>
                <w:i w:val="false"/>
                <w:color w:val="000000"/>
                <w:sz w:val="20"/>
              </w:rPr>
              <w:t xml:space="preserve"> </w:t>
            </w:r>
            <w:r>
              <w:rPr>
                <w:rFonts w:ascii="Times New Roman"/>
                <w:b/>
                <w:i w:val="false"/>
                <w:color w:val="000000"/>
                <w:sz w:val="20"/>
              </w:rPr>
              <w:t>жөндеу</w:t>
            </w:r>
          </w:p>
          <w:bookmarkEnd w:id="706"/>
          <w:p>
            <w:pPr>
              <w:spacing w:after="20"/>
              <w:ind w:left="20"/>
              <w:jc w:val="both"/>
            </w:pPr>
            <w:r>
              <w:rPr>
                <w:rFonts w:ascii="Times New Roman"/>
                <w:b w:val="false"/>
                <w:i w:val="false"/>
                <w:color w:val="000000"/>
                <w:sz w:val="20"/>
              </w:rPr>
              <w:t>
Оптовая и розничная торговля; ремонт автомобилей и мотоциклов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707"/>
          <w:p>
            <w:pPr>
              <w:spacing w:after="20"/>
              <w:ind w:left="20"/>
              <w:jc w:val="both"/>
            </w:pPr>
            <w:r>
              <w:rPr>
                <w:rFonts w:ascii="Times New Roman"/>
                <w:b w:val="false"/>
                <w:i w:val="false"/>
                <w:color w:val="000000"/>
                <w:sz w:val="20"/>
              </w:rPr>
              <w:t>
</w:t>
            </w:r>
            <w:r>
              <w:rPr>
                <w:rFonts w:ascii="Times New Roman"/>
                <w:b/>
                <w:i w:val="false"/>
                <w:color w:val="000000"/>
                <w:sz w:val="20"/>
              </w:rPr>
              <w:t>Көлік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жинақтау</w:t>
            </w:r>
          </w:p>
          <w:bookmarkEnd w:id="707"/>
          <w:p>
            <w:pPr>
              <w:spacing w:after="20"/>
              <w:ind w:left="20"/>
              <w:jc w:val="both"/>
            </w:pPr>
            <w:r>
              <w:rPr>
                <w:rFonts w:ascii="Times New Roman"/>
                <w:b w:val="false"/>
                <w:i w:val="false"/>
                <w:color w:val="000000"/>
                <w:sz w:val="20"/>
              </w:rPr>
              <w:t>
Транспорт и складирование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708"/>
          <w:p>
            <w:pPr>
              <w:spacing w:after="20"/>
              <w:ind w:left="20"/>
              <w:jc w:val="both"/>
            </w:pPr>
            <w:r>
              <w:rPr>
                <w:rFonts w:ascii="Times New Roman"/>
                <w:b w:val="false"/>
                <w:i w:val="false"/>
                <w:color w:val="000000"/>
                <w:sz w:val="20"/>
              </w:rPr>
              <w:t>
</w:t>
            </w:r>
            <w:r>
              <w:rPr>
                <w:rFonts w:ascii="Times New Roman"/>
                <w:b/>
                <w:i w:val="false"/>
                <w:color w:val="000000"/>
                <w:sz w:val="20"/>
              </w:rPr>
              <w:t>Тұру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тамақтану</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p>
          <w:bookmarkEnd w:id="708"/>
          <w:p>
            <w:pPr>
              <w:spacing w:after="20"/>
              <w:ind w:left="20"/>
              <w:jc w:val="both"/>
            </w:pPr>
            <w:r>
              <w:rPr>
                <w:rFonts w:ascii="Times New Roman"/>
                <w:b w:val="false"/>
                <w:i w:val="false"/>
                <w:color w:val="000000"/>
                <w:sz w:val="20"/>
              </w:rPr>
              <w:t>
Предоставление услуг по проживанию и питанию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709"/>
          <w:p>
            <w:pPr>
              <w:spacing w:after="20"/>
              <w:ind w:left="20"/>
              <w:jc w:val="both"/>
            </w:pPr>
            <w:r>
              <w:rPr>
                <w:rFonts w:ascii="Times New Roman"/>
                <w:b w:val="false"/>
                <w:i w:val="false"/>
                <w:color w:val="000000"/>
                <w:sz w:val="20"/>
              </w:rPr>
              <w:t>
</w:t>
            </w:r>
            <w:r>
              <w:rPr>
                <w:rFonts w:ascii="Times New Roman"/>
                <w:b/>
                <w:i w:val="false"/>
                <w:color w:val="000000"/>
                <w:sz w:val="20"/>
              </w:rPr>
              <w:t>Ақпарат</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байланыс</w:t>
            </w:r>
          </w:p>
          <w:bookmarkEnd w:id="709"/>
          <w:p>
            <w:pPr>
              <w:spacing w:after="20"/>
              <w:ind w:left="20"/>
              <w:jc w:val="both"/>
            </w:pPr>
            <w:r>
              <w:rPr>
                <w:rFonts w:ascii="Times New Roman"/>
                <w:b w:val="false"/>
                <w:i w:val="false"/>
                <w:color w:val="000000"/>
                <w:sz w:val="20"/>
              </w:rPr>
              <w:t>
Информация и связь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710"/>
          <w:p>
            <w:pPr>
              <w:spacing w:after="20"/>
              <w:ind w:left="20"/>
              <w:jc w:val="both"/>
            </w:pPr>
            <w:r>
              <w:rPr>
                <w:rFonts w:ascii="Times New Roman"/>
                <w:b w:val="false"/>
                <w:i w:val="false"/>
                <w:color w:val="000000"/>
                <w:sz w:val="20"/>
              </w:rPr>
              <w:t>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қызметі</w:t>
            </w:r>
          </w:p>
          <w:bookmarkEnd w:id="710"/>
          <w:p>
            <w:pPr>
              <w:spacing w:after="20"/>
              <w:ind w:left="20"/>
              <w:jc w:val="both"/>
            </w:pPr>
            <w:r>
              <w:rPr>
                <w:rFonts w:ascii="Times New Roman"/>
                <w:b w:val="false"/>
                <w:i w:val="false"/>
                <w:color w:val="000000"/>
                <w:sz w:val="20"/>
              </w:rPr>
              <w:t xml:space="preserve">
Финансовая и страховая деятельность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 w:id="711"/>
          <w:p>
            <w:pPr>
              <w:spacing w:after="20"/>
              <w:ind w:left="20"/>
              <w:jc w:val="both"/>
            </w:pPr>
            <w:r>
              <w:rPr>
                <w:rFonts w:ascii="Times New Roman"/>
                <w:b w:val="false"/>
                <w:i w:val="false"/>
                <w:color w:val="000000"/>
                <w:sz w:val="20"/>
              </w:rPr>
              <w:t>
</w:t>
            </w:r>
            <w:r>
              <w:rPr>
                <w:rFonts w:ascii="Times New Roman"/>
                <w:b/>
                <w:i w:val="false"/>
                <w:color w:val="000000"/>
                <w:sz w:val="20"/>
              </w:rPr>
              <w:t>Жылжымайтын</w:t>
            </w:r>
            <w:r>
              <w:rPr>
                <w:rFonts w:ascii="Times New Roman"/>
                <w:b w:val="false"/>
                <w:i w:val="false"/>
                <w:color w:val="000000"/>
                <w:sz w:val="20"/>
              </w:rPr>
              <w:t xml:space="preserve"> </w:t>
            </w:r>
            <w:r>
              <w:rPr>
                <w:rFonts w:ascii="Times New Roman"/>
                <w:b/>
                <w:i w:val="false"/>
                <w:color w:val="000000"/>
                <w:sz w:val="20"/>
              </w:rPr>
              <w:t>мүлікпен</w:t>
            </w:r>
            <w:r>
              <w:rPr>
                <w:rFonts w:ascii="Times New Roman"/>
                <w:b w:val="false"/>
                <w:i w:val="false"/>
                <w:color w:val="000000"/>
                <w:sz w:val="20"/>
              </w:rPr>
              <w:t xml:space="preserve"> </w:t>
            </w:r>
            <w:r>
              <w:rPr>
                <w:rFonts w:ascii="Times New Roman"/>
                <w:b/>
                <w:i w:val="false"/>
                <w:color w:val="000000"/>
                <w:sz w:val="20"/>
              </w:rPr>
              <w:t>операциялар</w:t>
            </w:r>
          </w:p>
          <w:bookmarkEnd w:id="711"/>
          <w:p>
            <w:pPr>
              <w:spacing w:after="20"/>
              <w:ind w:left="20"/>
              <w:jc w:val="both"/>
            </w:pPr>
            <w:r>
              <w:rPr>
                <w:rFonts w:ascii="Times New Roman"/>
                <w:b w:val="false"/>
                <w:i w:val="false"/>
                <w:color w:val="000000"/>
                <w:sz w:val="20"/>
              </w:rPr>
              <w:t>
Операции с недвижимым имуществом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 w:id="712"/>
          <w:p>
            <w:pPr>
              <w:spacing w:after="20"/>
              <w:ind w:left="20"/>
              <w:jc w:val="both"/>
            </w:pPr>
            <w:r>
              <w:rPr>
                <w:rFonts w:ascii="Times New Roman"/>
                <w:b w:val="false"/>
                <w:i w:val="false"/>
                <w:color w:val="000000"/>
                <w:sz w:val="20"/>
              </w:rPr>
              <w:t>
</w:t>
            </w:r>
            <w:r>
              <w:rPr>
                <w:rFonts w:ascii="Times New Roman"/>
                <w:b/>
                <w:i w:val="false"/>
                <w:color w:val="000000"/>
                <w:sz w:val="20"/>
              </w:rPr>
              <w:t>Кәсіби</w:t>
            </w:r>
            <w:r>
              <w:rPr>
                <w:rFonts w:ascii="Times New Roman"/>
                <w:b/>
                <w:i w:val="false"/>
                <w:color w:val="000000"/>
                <w:sz w:val="20"/>
              </w:rPr>
              <w:t xml:space="preserve">, </w:t>
            </w:r>
            <w:r>
              <w:rPr>
                <w:rFonts w:ascii="Times New Roman"/>
                <w:b/>
                <w:i w:val="false"/>
                <w:color w:val="000000"/>
                <w:sz w:val="20"/>
              </w:rPr>
              <w:t>ғылыми</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техникалық</w:t>
            </w:r>
            <w:r>
              <w:rPr>
                <w:rFonts w:ascii="Times New Roman"/>
                <w:b w:val="false"/>
                <w:i w:val="false"/>
                <w:color w:val="000000"/>
                <w:sz w:val="20"/>
              </w:rPr>
              <w:t xml:space="preserve"> </w:t>
            </w:r>
            <w:r>
              <w:rPr>
                <w:rFonts w:ascii="Times New Roman"/>
                <w:b/>
                <w:i w:val="false"/>
                <w:color w:val="000000"/>
                <w:sz w:val="20"/>
              </w:rPr>
              <w:t>қызмет</w:t>
            </w:r>
          </w:p>
          <w:bookmarkEnd w:id="712"/>
          <w:p>
            <w:pPr>
              <w:spacing w:after="20"/>
              <w:ind w:left="20"/>
              <w:jc w:val="both"/>
            </w:pPr>
            <w:r>
              <w:rPr>
                <w:rFonts w:ascii="Times New Roman"/>
                <w:b w:val="false"/>
                <w:i w:val="false"/>
                <w:color w:val="000000"/>
                <w:sz w:val="20"/>
              </w:rPr>
              <w:t>
Профессиональная, научная и техническая деятельность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713"/>
          <w:p>
            <w:pPr>
              <w:spacing w:after="20"/>
              <w:ind w:left="20"/>
              <w:jc w:val="both"/>
            </w:pPr>
            <w:r>
              <w:rPr>
                <w:rFonts w:ascii="Times New Roman"/>
                <w:b w:val="false"/>
                <w:i w:val="false"/>
                <w:color w:val="000000"/>
                <w:sz w:val="20"/>
              </w:rPr>
              <w:t>
</w:t>
            </w:r>
            <w:r>
              <w:rPr>
                <w:rFonts w:ascii="Times New Roman"/>
                <w:b/>
                <w:i w:val="false"/>
                <w:color w:val="000000"/>
                <w:sz w:val="20"/>
              </w:rPr>
              <w:t>Әкімшілік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қосалқы</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713"/>
          <w:p>
            <w:pPr>
              <w:spacing w:after="20"/>
              <w:ind w:left="20"/>
              <w:jc w:val="both"/>
            </w:pPr>
            <w:r>
              <w:rPr>
                <w:rFonts w:ascii="Times New Roman"/>
                <w:b w:val="false"/>
                <w:i w:val="false"/>
                <w:color w:val="000000"/>
                <w:sz w:val="20"/>
              </w:rPr>
              <w:t>
Деятельность в области административного и вспомогательного обслуживания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714"/>
          <w:p>
            <w:pPr>
              <w:spacing w:after="20"/>
              <w:ind w:left="20"/>
              <w:jc w:val="both"/>
            </w:pPr>
            <w:r>
              <w:rPr>
                <w:rFonts w:ascii="Times New Roman"/>
                <w:b w:val="false"/>
                <w:i w:val="false"/>
                <w:color w:val="000000"/>
                <w:sz w:val="20"/>
              </w:rPr>
              <w:t>
</w:t>
            </w:r>
            <w:r>
              <w:rPr>
                <w:rFonts w:ascii="Times New Roman"/>
                <w:b/>
                <w:i w:val="false"/>
                <w:color w:val="000000"/>
                <w:sz w:val="20"/>
              </w:rPr>
              <w:t>Білім</w:t>
            </w:r>
            <w:r>
              <w:rPr>
                <w:rFonts w:ascii="Times New Roman"/>
                <w:b/>
                <w:i w:val="false"/>
                <w:color w:val="000000"/>
                <w:sz w:val="20"/>
              </w:rPr>
              <w:t xml:space="preserve"> беру</w:t>
            </w:r>
          </w:p>
          <w:bookmarkEnd w:id="714"/>
          <w:p>
            <w:pPr>
              <w:spacing w:after="20"/>
              <w:ind w:left="20"/>
              <w:jc w:val="both"/>
            </w:pPr>
            <w:r>
              <w:rPr>
                <w:rFonts w:ascii="Times New Roman"/>
                <w:b w:val="false"/>
                <w:i w:val="false"/>
                <w:color w:val="000000"/>
                <w:sz w:val="20"/>
              </w:rPr>
              <w:t xml:space="preserve">
Образование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715"/>
          <w:p>
            <w:pPr>
              <w:spacing w:after="20"/>
              <w:ind w:left="20"/>
              <w:jc w:val="both"/>
            </w:pPr>
            <w:r>
              <w:rPr>
                <w:rFonts w:ascii="Times New Roman"/>
                <w:b w:val="false"/>
                <w:i w:val="false"/>
                <w:color w:val="000000"/>
                <w:sz w:val="20"/>
              </w:rPr>
              <w:t>
</w:t>
            </w:r>
            <w:r>
              <w:rPr>
                <w:rFonts w:ascii="Times New Roman"/>
                <w:b/>
                <w:i w:val="false"/>
                <w:color w:val="000000"/>
                <w:sz w:val="20"/>
              </w:rPr>
              <w:t>Денсаулық</w:t>
            </w:r>
            <w:r>
              <w:rPr>
                <w:rFonts w:ascii="Times New Roman"/>
                <w:b w:val="false"/>
                <w:i w:val="false"/>
                <w:color w:val="000000"/>
                <w:sz w:val="20"/>
              </w:rPr>
              <w:t xml:space="preserve">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халыққа</w:t>
            </w:r>
            <w:r>
              <w:rPr>
                <w:rFonts w:ascii="Times New Roman"/>
                <w:b w:val="false"/>
                <w:i w:val="false"/>
                <w:color w:val="000000"/>
                <w:sz w:val="20"/>
              </w:rPr>
              <w:t xml:space="preserve">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p>
          <w:bookmarkEnd w:id="715"/>
          <w:p>
            <w:pPr>
              <w:spacing w:after="20"/>
              <w:ind w:left="20"/>
              <w:jc w:val="both"/>
            </w:pPr>
            <w:r>
              <w:rPr>
                <w:rFonts w:ascii="Times New Roman"/>
                <w:b w:val="false"/>
                <w:i w:val="false"/>
                <w:color w:val="000000"/>
                <w:sz w:val="20"/>
              </w:rPr>
              <w:t>
Здравоохранение и социальное обслуживание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716"/>
          <w:p>
            <w:pPr>
              <w:spacing w:after="20"/>
              <w:ind w:left="20"/>
              <w:jc w:val="both"/>
            </w:pPr>
            <w:r>
              <w:rPr>
                <w:rFonts w:ascii="Times New Roman"/>
                <w:b w:val="false"/>
                <w:i w:val="false"/>
                <w:color w:val="000000"/>
                <w:sz w:val="20"/>
              </w:rPr>
              <w:t>
</w:t>
            </w:r>
            <w:r>
              <w:rPr>
                <w:rFonts w:ascii="Times New Roman"/>
                <w:b/>
                <w:i w:val="false"/>
                <w:color w:val="000000"/>
                <w:sz w:val="20"/>
              </w:rPr>
              <w:t>Өнер</w:t>
            </w:r>
            <w:r>
              <w:rPr>
                <w:rFonts w:ascii="Times New Roman"/>
                <w:b/>
                <w:i w:val="false"/>
                <w:color w:val="000000"/>
                <w:sz w:val="20"/>
              </w:rPr>
              <w:t xml:space="preserve">, </w:t>
            </w:r>
            <w:r>
              <w:rPr>
                <w:rFonts w:ascii="Times New Roman"/>
                <w:b/>
                <w:i w:val="false"/>
                <w:color w:val="000000"/>
                <w:sz w:val="20"/>
              </w:rPr>
              <w:t>ойын-сауық</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демалыс</w:t>
            </w:r>
          </w:p>
          <w:bookmarkEnd w:id="716"/>
          <w:p>
            <w:pPr>
              <w:spacing w:after="20"/>
              <w:ind w:left="20"/>
              <w:jc w:val="both"/>
            </w:pPr>
            <w:r>
              <w:rPr>
                <w:rFonts w:ascii="Times New Roman"/>
                <w:b w:val="false"/>
                <w:i w:val="false"/>
                <w:color w:val="000000"/>
                <w:sz w:val="20"/>
              </w:rPr>
              <w:t>
Искусство, развлечения и отдых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717"/>
          <w:p>
            <w:pPr>
              <w:spacing w:after="20"/>
              <w:ind w:left="20"/>
              <w:jc w:val="both"/>
            </w:pPr>
            <w:r>
              <w:rPr>
                <w:rFonts w:ascii="Times New Roman"/>
                <w:b w:val="false"/>
                <w:i w:val="false"/>
                <w:color w:val="000000"/>
                <w:sz w:val="20"/>
              </w:rPr>
              <w:t>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түрлерін</w:t>
            </w:r>
            <w:r>
              <w:rPr>
                <w:rFonts w:ascii="Times New Roman"/>
                <w:b w:val="false"/>
                <w:i w:val="false"/>
                <w:color w:val="000000"/>
                <w:sz w:val="20"/>
              </w:rPr>
              <w:t xml:space="preserve"> </w:t>
            </w:r>
            <w:r>
              <w:rPr>
                <w:rFonts w:ascii="Times New Roman"/>
                <w:b/>
                <w:i w:val="false"/>
                <w:color w:val="000000"/>
                <w:sz w:val="20"/>
              </w:rPr>
              <w:t>ұсыну</w:t>
            </w:r>
          </w:p>
          <w:bookmarkEnd w:id="717"/>
          <w:p>
            <w:pPr>
              <w:spacing w:after="20"/>
              <w:ind w:left="20"/>
              <w:jc w:val="both"/>
            </w:pPr>
            <w:r>
              <w:rPr>
                <w:rFonts w:ascii="Times New Roman"/>
                <w:b w:val="false"/>
                <w:i w:val="false"/>
                <w:color w:val="000000"/>
                <w:sz w:val="20"/>
              </w:rPr>
              <w:t>
Предоставление прочих видов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0" w:id="71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 </w:t>
      </w:r>
      <w:r>
        <w:rPr>
          <w:rFonts w:ascii="Times New Roman"/>
          <w:b/>
          <w:i w:val="false"/>
          <w:color w:val="000000"/>
          <w:sz w:val="28"/>
        </w:rPr>
        <w:t>Лизингті</w:t>
      </w:r>
      <w:r>
        <w:rPr>
          <w:rFonts w:ascii="Times New Roman"/>
          <w:b w:val="false"/>
          <w:i w:val="false"/>
          <w:color w:val="000000"/>
          <w:sz w:val="28"/>
        </w:rPr>
        <w:t xml:space="preserve"> </w:t>
      </w:r>
      <w:r>
        <w:rPr>
          <w:rFonts w:ascii="Times New Roman"/>
          <w:b/>
          <w:i w:val="false"/>
          <w:color w:val="000000"/>
          <w:sz w:val="28"/>
        </w:rPr>
        <w:t>пайдалану</w:t>
      </w:r>
      <w:r>
        <w:rPr>
          <w:rFonts w:ascii="Times New Roman"/>
          <w:b w:val="false"/>
          <w:i w:val="false"/>
          <w:color w:val="000000"/>
          <w:sz w:val="28"/>
        </w:rPr>
        <w:t xml:space="preserve"> </w:t>
      </w:r>
      <w:r>
        <w:rPr>
          <w:rFonts w:ascii="Times New Roman"/>
          <w:b/>
          <w:i w:val="false"/>
          <w:color w:val="000000"/>
          <w:sz w:val="28"/>
        </w:rPr>
        <w:t>бағыттары</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i w:val="false"/>
          <w:color w:val="000000"/>
          <w:sz w:val="28"/>
        </w:rPr>
        <w:t xml:space="preserve"> лизинг </w:t>
      </w:r>
      <w:r>
        <w:rPr>
          <w:rFonts w:ascii="Times New Roman"/>
          <w:b/>
          <w:i w:val="false"/>
          <w:color w:val="000000"/>
          <w:sz w:val="28"/>
        </w:rPr>
        <w:t>шарттары</w:t>
      </w:r>
      <w:r>
        <w:rPr>
          <w:rFonts w:ascii="Times New Roman"/>
          <w:b/>
          <w:i w:val="false"/>
          <w:color w:val="000000"/>
          <w:sz w:val="28"/>
        </w:rPr>
        <w:t xml:space="preserve"> саны мен </w:t>
      </w:r>
      <w:r>
        <w:rPr>
          <w:rFonts w:ascii="Times New Roman"/>
          <w:b/>
          <w:i w:val="false"/>
          <w:color w:val="000000"/>
          <w:sz w:val="28"/>
        </w:rPr>
        <w:t>құнын</w:t>
      </w:r>
      <w:r>
        <w:rPr>
          <w:rFonts w:ascii="Times New Roman"/>
          <w:b w:val="false"/>
          <w:i w:val="false"/>
          <w:color w:val="000000"/>
          <w:sz w:val="28"/>
        </w:rPr>
        <w:t xml:space="preserve"> </w:t>
      </w:r>
      <w:r>
        <w:rPr>
          <w:rFonts w:ascii="Times New Roman"/>
          <w:b/>
          <w:i w:val="false"/>
          <w:color w:val="000000"/>
          <w:sz w:val="28"/>
        </w:rPr>
        <w:t>көрсетіңіз</w:t>
      </w:r>
    </w:p>
    <w:bookmarkEnd w:id="718"/>
    <w:bookmarkStart w:name="z811" w:id="719"/>
    <w:p>
      <w:pPr>
        <w:spacing w:after="0"/>
        <w:ind w:left="0"/>
        <w:jc w:val="both"/>
      </w:pPr>
      <w:r>
        <w:rPr>
          <w:rFonts w:ascii="Times New Roman"/>
          <w:b w:val="false"/>
          <w:i w:val="false"/>
          <w:color w:val="000000"/>
          <w:sz w:val="28"/>
        </w:rPr>
        <w:t>
      Укажите количество и стоимость договоров лизинга по направлениям использования лизинга</w:t>
      </w:r>
    </w:p>
    <w:bookmarkEnd w:id="7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720"/>
          <w:p>
            <w:pPr>
              <w:spacing w:after="20"/>
              <w:ind w:left="20"/>
              <w:jc w:val="both"/>
            </w:pPr>
            <w:r>
              <w:rPr>
                <w:rFonts w:ascii="Times New Roman"/>
                <w:b w:val="false"/>
                <w:i w:val="false"/>
                <w:color w:val="000000"/>
                <w:sz w:val="20"/>
              </w:rPr>
              <w:t>
</w:t>
            </w:r>
            <w:r>
              <w:rPr>
                <w:rFonts w:ascii="Times New Roman"/>
                <w:b/>
                <w:i w:val="false"/>
                <w:color w:val="000000"/>
                <w:sz w:val="20"/>
              </w:rPr>
              <w:t>Жол</w:t>
            </w:r>
          </w:p>
          <w:bookmarkEnd w:id="720"/>
          <w:p>
            <w:pPr>
              <w:spacing w:after="20"/>
              <w:ind w:left="20"/>
              <w:jc w:val="both"/>
            </w:pPr>
            <w:r>
              <w:rPr>
                <w:rFonts w:ascii="Times New Roman"/>
                <w:b w:val="false"/>
                <w:i w:val="false"/>
                <w:color w:val="000000"/>
                <w:sz w:val="20"/>
              </w:rPr>
              <w:t>
</w:t>
            </w:r>
            <w:r>
              <w:rPr>
                <w:rFonts w:ascii="Times New Roman"/>
                <w:b/>
                <w:i w:val="false"/>
                <w:color w:val="000000"/>
                <w:sz w:val="20"/>
              </w:rPr>
              <w:t>коды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Код </w:t>
            </w:r>
          </w:p>
          <w:p>
            <w:pPr>
              <w:spacing w:after="20"/>
              <w:ind w:left="20"/>
              <w:jc w:val="both"/>
            </w:pPr>
            <w:r>
              <w:rPr>
                <w:rFonts w:ascii="Times New Roman"/>
                <w:b w:val="false"/>
                <w:i w:val="false"/>
                <w:color w:val="000000"/>
                <w:sz w:val="20"/>
              </w:rPr>
              <w:t>
строки</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721"/>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r>
              <w:rPr>
                <w:rFonts w:ascii="Times New Roman"/>
                <w:b w:val="false"/>
                <w:i w:val="false"/>
                <w:color w:val="000000"/>
                <w:sz w:val="20"/>
              </w:rPr>
              <w:t xml:space="preserve"> </w:t>
            </w:r>
            <w:r>
              <w:rPr>
                <w:rFonts w:ascii="Times New Roman"/>
                <w:b/>
                <w:i w:val="false"/>
                <w:color w:val="000000"/>
                <w:sz w:val="20"/>
              </w:rPr>
              <w:t>атауы</w:t>
            </w:r>
          </w:p>
          <w:bookmarkEnd w:id="721"/>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722"/>
          <w:p>
            <w:pPr>
              <w:spacing w:after="20"/>
              <w:ind w:left="20"/>
              <w:jc w:val="both"/>
            </w:pPr>
            <w:r>
              <w:rPr>
                <w:rFonts w:ascii="Times New Roman"/>
                <w:b w:val="false"/>
                <w:i w:val="false"/>
                <w:color w:val="000000"/>
                <w:sz w:val="20"/>
              </w:rPr>
              <w:t>
</w:t>
            </w:r>
            <w:r>
              <w:rPr>
                <w:rFonts w:ascii="Times New Roman"/>
                <w:b/>
                <w:i w:val="false"/>
                <w:color w:val="000000"/>
                <w:sz w:val="20"/>
              </w:rPr>
              <w:t>Жер</w:t>
            </w:r>
          </w:p>
          <w:bookmarkEnd w:id="722"/>
          <w:p>
            <w:pPr>
              <w:spacing w:after="20"/>
              <w:ind w:left="20"/>
              <w:jc w:val="both"/>
            </w:pPr>
            <w:r>
              <w:rPr>
                <w:rFonts w:ascii="Times New Roman"/>
                <w:b w:val="false"/>
                <w:i w:val="false"/>
                <w:color w:val="000000"/>
                <w:sz w:val="20"/>
              </w:rPr>
              <w:t>
Земля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723"/>
          <w:p>
            <w:pPr>
              <w:spacing w:after="20"/>
              <w:ind w:left="20"/>
              <w:jc w:val="both"/>
            </w:pPr>
            <w:r>
              <w:rPr>
                <w:rFonts w:ascii="Times New Roman"/>
                <w:b w:val="false"/>
                <w:i w:val="false"/>
                <w:color w:val="000000"/>
                <w:sz w:val="20"/>
              </w:rPr>
              <w:t>
</w:t>
            </w:r>
            <w:r>
              <w:rPr>
                <w:rFonts w:ascii="Times New Roman"/>
                <w:b/>
                <w:i w:val="false"/>
                <w:color w:val="000000"/>
                <w:sz w:val="20"/>
              </w:rPr>
              <w:t>Ғимараттар</w:t>
            </w:r>
          </w:p>
          <w:bookmarkEnd w:id="723"/>
          <w:p>
            <w:pPr>
              <w:spacing w:after="20"/>
              <w:ind w:left="20"/>
              <w:jc w:val="both"/>
            </w:pPr>
            <w:r>
              <w:rPr>
                <w:rFonts w:ascii="Times New Roman"/>
                <w:b w:val="false"/>
                <w:i w:val="false"/>
                <w:color w:val="000000"/>
                <w:sz w:val="20"/>
              </w:rPr>
              <w:t>
Здания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724"/>
          <w:p>
            <w:pPr>
              <w:spacing w:after="20"/>
              <w:ind w:left="20"/>
              <w:jc w:val="both"/>
            </w:pPr>
            <w:r>
              <w:rPr>
                <w:rFonts w:ascii="Times New Roman"/>
                <w:b w:val="false"/>
                <w:i w:val="false"/>
                <w:color w:val="000000"/>
                <w:sz w:val="20"/>
              </w:rPr>
              <w:t>
</w:t>
            </w:r>
            <w:r>
              <w:rPr>
                <w:rFonts w:ascii="Times New Roman"/>
                <w:b/>
                <w:i w:val="false"/>
                <w:color w:val="000000"/>
                <w:sz w:val="20"/>
              </w:rPr>
              <w:t>Имараттар</w:t>
            </w:r>
          </w:p>
          <w:bookmarkEnd w:id="724"/>
          <w:p>
            <w:pPr>
              <w:spacing w:after="20"/>
              <w:ind w:left="20"/>
              <w:jc w:val="both"/>
            </w:pPr>
            <w:r>
              <w:rPr>
                <w:rFonts w:ascii="Times New Roman"/>
                <w:b w:val="false"/>
                <w:i w:val="false"/>
                <w:color w:val="000000"/>
                <w:sz w:val="20"/>
              </w:rPr>
              <w:t>
Сооруже-ния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 w:id="725"/>
          <w:p>
            <w:pPr>
              <w:spacing w:after="20"/>
              <w:ind w:left="20"/>
              <w:jc w:val="both"/>
            </w:pPr>
            <w:r>
              <w:rPr>
                <w:rFonts w:ascii="Times New Roman"/>
                <w:b w:val="false"/>
                <w:i w:val="false"/>
                <w:color w:val="000000"/>
                <w:sz w:val="20"/>
              </w:rPr>
              <w:t>
</w:t>
            </w:r>
            <w:r>
              <w:rPr>
                <w:rFonts w:ascii="Times New Roman"/>
                <w:b/>
                <w:i w:val="false"/>
                <w:color w:val="000000"/>
                <w:sz w:val="20"/>
              </w:rPr>
              <w:t>Көлік</w:t>
            </w:r>
            <w:r>
              <w:rPr>
                <w:rFonts w:ascii="Times New Roman"/>
                <w:b w:val="false"/>
                <w:i w:val="false"/>
                <w:color w:val="000000"/>
                <w:sz w:val="20"/>
              </w:rPr>
              <w:t xml:space="preserve"> </w:t>
            </w:r>
            <w:r>
              <w:rPr>
                <w:rFonts w:ascii="Times New Roman"/>
                <w:b/>
                <w:i w:val="false"/>
                <w:color w:val="000000"/>
                <w:sz w:val="20"/>
              </w:rPr>
              <w:t>құралдары</w:t>
            </w:r>
            <w:r>
              <w:rPr>
                <w:rFonts w:ascii="Times New Roman"/>
                <w:b/>
                <w:i w:val="false"/>
                <w:color w:val="000000"/>
                <w:sz w:val="20"/>
              </w:rPr>
              <w:t xml:space="preserve"> мен </w:t>
            </w:r>
            <w:r>
              <w:rPr>
                <w:rFonts w:ascii="Times New Roman"/>
                <w:b/>
                <w:i w:val="false"/>
                <w:color w:val="000000"/>
                <w:sz w:val="20"/>
              </w:rPr>
              <w:t>жабдығы</w:t>
            </w:r>
          </w:p>
          <w:bookmarkEnd w:id="725"/>
          <w:p>
            <w:pPr>
              <w:spacing w:after="20"/>
              <w:ind w:left="20"/>
              <w:jc w:val="both"/>
            </w:pPr>
            <w:r>
              <w:rPr>
                <w:rFonts w:ascii="Times New Roman"/>
                <w:b w:val="false"/>
                <w:i w:val="false"/>
                <w:color w:val="000000"/>
                <w:sz w:val="20"/>
              </w:rPr>
              <w:t>
Транспортные средства и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726"/>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val="false"/>
                <w:i w:val="false"/>
                <w:color w:val="000000"/>
                <w:sz w:val="20"/>
              </w:rPr>
              <w:t xml:space="preserve"> </w:t>
            </w:r>
            <w:r>
              <w:rPr>
                <w:rFonts w:ascii="Times New Roman"/>
                <w:b/>
                <w:i w:val="false"/>
                <w:color w:val="000000"/>
                <w:sz w:val="20"/>
              </w:rPr>
              <w:t>жеңіл</w:t>
            </w:r>
            <w:r>
              <w:rPr>
                <w:rFonts w:ascii="Times New Roman"/>
                <w:b w:val="false"/>
                <w:i w:val="false"/>
                <w:color w:val="000000"/>
                <w:sz w:val="20"/>
              </w:rPr>
              <w:t xml:space="preserve"> </w:t>
            </w:r>
            <w:r>
              <w:rPr>
                <w:rFonts w:ascii="Times New Roman"/>
                <w:b/>
                <w:i w:val="false"/>
                <w:color w:val="000000"/>
                <w:sz w:val="20"/>
              </w:rPr>
              <w:t>жолаушылар</w:t>
            </w:r>
            <w:r>
              <w:rPr>
                <w:rFonts w:ascii="Times New Roman"/>
                <w:b/>
                <w:i w:val="false"/>
                <w:color w:val="000000"/>
                <w:sz w:val="20"/>
              </w:rPr>
              <w:t xml:space="preserve"> автомобиль-</w:t>
            </w:r>
            <w:r>
              <w:rPr>
                <w:rFonts w:ascii="Times New Roman"/>
                <w:b/>
                <w:i w:val="false"/>
                <w:color w:val="000000"/>
                <w:sz w:val="20"/>
              </w:rPr>
              <w:t>дері</w:t>
            </w:r>
          </w:p>
          <w:bookmarkEnd w:id="726"/>
          <w:p>
            <w:pPr>
              <w:spacing w:after="20"/>
              <w:ind w:left="20"/>
              <w:jc w:val="both"/>
            </w:pPr>
            <w:r>
              <w:rPr>
                <w:rFonts w:ascii="Times New Roman"/>
                <w:b w:val="false"/>
                <w:i w:val="false"/>
                <w:color w:val="000000"/>
                <w:sz w:val="20"/>
              </w:rPr>
              <w:t>
Из них автомобили легковые пассажирские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727"/>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машиналар</w:t>
            </w:r>
            <w:r>
              <w:rPr>
                <w:rFonts w:ascii="Times New Roman"/>
                <w:b/>
                <w:i w:val="false"/>
                <w:color w:val="000000"/>
                <w:sz w:val="20"/>
              </w:rPr>
              <w:t xml:space="preserve"> мен </w:t>
            </w:r>
            <w:r>
              <w:rPr>
                <w:rFonts w:ascii="Times New Roman"/>
                <w:b/>
                <w:i w:val="false"/>
                <w:color w:val="000000"/>
                <w:sz w:val="20"/>
              </w:rPr>
              <w:t>жабдығы</w:t>
            </w:r>
          </w:p>
          <w:bookmarkEnd w:id="727"/>
          <w:p>
            <w:pPr>
              <w:spacing w:after="20"/>
              <w:ind w:left="20"/>
              <w:jc w:val="both"/>
            </w:pPr>
            <w:r>
              <w:rPr>
                <w:rFonts w:ascii="Times New Roman"/>
                <w:b w:val="false"/>
                <w:i w:val="false"/>
                <w:color w:val="000000"/>
                <w:sz w:val="20"/>
              </w:rPr>
              <w:t>
Прочие машины и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728"/>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val="false"/>
                <w:i w:val="false"/>
                <w:color w:val="000000"/>
                <w:sz w:val="20"/>
              </w:rPr>
              <w:t xml:space="preserve"> </w:t>
            </w:r>
            <w:r>
              <w:rPr>
                <w:rFonts w:ascii="Times New Roman"/>
                <w:b/>
                <w:i w:val="false"/>
                <w:color w:val="000000"/>
                <w:sz w:val="20"/>
              </w:rPr>
              <w:t>ауыл</w:t>
            </w:r>
            <w:r>
              <w:rPr>
                <w:rFonts w:ascii="Times New Roman"/>
                <w:b w:val="false"/>
                <w:i w:val="false"/>
                <w:color w:val="000000"/>
                <w:sz w:val="20"/>
              </w:rPr>
              <w:t xml:space="preserve"> </w:t>
            </w:r>
            <w:r>
              <w:rPr>
                <w:rFonts w:ascii="Times New Roman"/>
                <w:b/>
                <w:i w:val="false"/>
                <w:color w:val="000000"/>
                <w:sz w:val="20"/>
              </w:rPr>
              <w:t>шаруашылығы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орман</w:t>
            </w:r>
            <w:r>
              <w:rPr>
                <w:rFonts w:ascii="Times New Roman"/>
                <w:b w:val="false"/>
                <w:i w:val="false"/>
                <w:color w:val="000000"/>
                <w:sz w:val="20"/>
              </w:rPr>
              <w:t xml:space="preserve"> </w:t>
            </w:r>
            <w:r>
              <w:rPr>
                <w:rFonts w:ascii="Times New Roman"/>
                <w:b/>
                <w:i w:val="false"/>
                <w:color w:val="000000"/>
                <w:sz w:val="20"/>
              </w:rPr>
              <w:t>шаруашылы-ғына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машиналар</w:t>
            </w:r>
          </w:p>
          <w:bookmarkEnd w:id="728"/>
          <w:p>
            <w:pPr>
              <w:spacing w:after="20"/>
              <w:ind w:left="20"/>
              <w:jc w:val="both"/>
            </w:pPr>
            <w:r>
              <w:rPr>
                <w:rFonts w:ascii="Times New Roman"/>
                <w:b w:val="false"/>
                <w:i w:val="false"/>
                <w:color w:val="000000"/>
                <w:sz w:val="20"/>
              </w:rPr>
              <w:t>
Из них машины для сельского и лесного хозяйства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729"/>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құрал-жабдықтар</w:t>
            </w:r>
          </w:p>
          <w:bookmarkEnd w:id="729"/>
          <w:p>
            <w:pPr>
              <w:spacing w:after="20"/>
              <w:ind w:left="20"/>
              <w:jc w:val="both"/>
            </w:pPr>
            <w:r>
              <w:rPr>
                <w:rFonts w:ascii="Times New Roman"/>
                <w:b w:val="false"/>
                <w:i w:val="false"/>
                <w:color w:val="000000"/>
                <w:sz w:val="20"/>
              </w:rPr>
              <w:t>
Прочие основные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730"/>
          <w:p>
            <w:pPr>
              <w:spacing w:after="20"/>
              <w:ind w:left="20"/>
              <w:jc w:val="both"/>
            </w:pPr>
            <w:r>
              <w:rPr>
                <w:rFonts w:ascii="Times New Roman"/>
                <w:b w:val="false"/>
                <w:i w:val="false"/>
                <w:color w:val="000000"/>
                <w:sz w:val="20"/>
              </w:rPr>
              <w:t>
бірлік</w:t>
            </w:r>
          </w:p>
          <w:bookmarkEnd w:id="730"/>
          <w:p>
            <w:pPr>
              <w:spacing w:after="20"/>
              <w:ind w:left="20"/>
              <w:jc w:val="both"/>
            </w:pPr>
            <w:r>
              <w:rPr>
                <w:rFonts w:ascii="Times New Roman"/>
                <w:b w:val="false"/>
                <w:i w:val="false"/>
                <w:color w:val="000000"/>
                <w:sz w:val="20"/>
              </w:rPr>
              <w:t>
единиц</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731"/>
          <w:p>
            <w:pPr>
              <w:spacing w:after="20"/>
              <w:ind w:left="20"/>
              <w:jc w:val="both"/>
            </w:pPr>
            <w:r>
              <w:rPr>
                <w:rFonts w:ascii="Times New Roman"/>
                <w:b w:val="false"/>
                <w:i w:val="false"/>
                <w:color w:val="000000"/>
                <w:sz w:val="20"/>
              </w:rPr>
              <w:t>
мың теңге</w:t>
            </w:r>
          </w:p>
          <w:bookmarkEnd w:id="731"/>
          <w:p>
            <w:pPr>
              <w:spacing w:after="20"/>
              <w:ind w:left="20"/>
              <w:jc w:val="both"/>
            </w:pPr>
            <w:r>
              <w:rPr>
                <w:rFonts w:ascii="Times New Roman"/>
                <w:b w:val="false"/>
                <w:i w:val="false"/>
                <w:color w:val="000000"/>
                <w:sz w:val="20"/>
              </w:rPr>
              <w:t>
тысяч теңге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732"/>
          <w:p>
            <w:pPr>
              <w:spacing w:after="20"/>
              <w:ind w:left="20"/>
              <w:jc w:val="both"/>
            </w:pPr>
            <w:r>
              <w:rPr>
                <w:rFonts w:ascii="Times New Roman"/>
                <w:b w:val="false"/>
                <w:i w:val="false"/>
                <w:color w:val="000000"/>
                <w:sz w:val="20"/>
              </w:rPr>
              <w:t>
бірлік</w:t>
            </w:r>
          </w:p>
          <w:bookmarkEnd w:id="732"/>
          <w:p>
            <w:pPr>
              <w:spacing w:after="20"/>
              <w:ind w:left="20"/>
              <w:jc w:val="both"/>
            </w:pPr>
            <w:r>
              <w:rPr>
                <w:rFonts w:ascii="Times New Roman"/>
                <w:b w:val="false"/>
                <w:i w:val="false"/>
                <w:color w:val="000000"/>
                <w:sz w:val="20"/>
              </w:rPr>
              <w:t>
единиц</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733"/>
          <w:p>
            <w:pPr>
              <w:spacing w:after="20"/>
              <w:ind w:left="20"/>
              <w:jc w:val="both"/>
            </w:pPr>
            <w:r>
              <w:rPr>
                <w:rFonts w:ascii="Times New Roman"/>
                <w:b w:val="false"/>
                <w:i w:val="false"/>
                <w:color w:val="000000"/>
                <w:sz w:val="20"/>
              </w:rPr>
              <w:t>
мың теңге</w:t>
            </w:r>
          </w:p>
          <w:bookmarkEnd w:id="733"/>
          <w:p>
            <w:pPr>
              <w:spacing w:after="20"/>
              <w:ind w:left="20"/>
              <w:jc w:val="both"/>
            </w:pPr>
            <w:r>
              <w:rPr>
                <w:rFonts w:ascii="Times New Roman"/>
                <w:b w:val="false"/>
                <w:i w:val="false"/>
                <w:color w:val="000000"/>
                <w:sz w:val="20"/>
              </w:rPr>
              <w:t>
тысяч теңге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734"/>
          <w:p>
            <w:pPr>
              <w:spacing w:after="20"/>
              <w:ind w:left="20"/>
              <w:jc w:val="both"/>
            </w:pPr>
            <w:r>
              <w:rPr>
                <w:rFonts w:ascii="Times New Roman"/>
                <w:b w:val="false"/>
                <w:i w:val="false"/>
                <w:color w:val="000000"/>
                <w:sz w:val="20"/>
              </w:rPr>
              <w:t>
бірлік</w:t>
            </w:r>
          </w:p>
          <w:bookmarkEnd w:id="734"/>
          <w:p>
            <w:pPr>
              <w:spacing w:after="20"/>
              <w:ind w:left="20"/>
              <w:jc w:val="both"/>
            </w:pPr>
            <w:r>
              <w:rPr>
                <w:rFonts w:ascii="Times New Roman"/>
                <w:b w:val="false"/>
                <w:i w:val="false"/>
                <w:color w:val="000000"/>
                <w:sz w:val="20"/>
              </w:rPr>
              <w:t>
единиц</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735"/>
          <w:p>
            <w:pPr>
              <w:spacing w:after="20"/>
              <w:ind w:left="20"/>
              <w:jc w:val="both"/>
            </w:pPr>
            <w:r>
              <w:rPr>
                <w:rFonts w:ascii="Times New Roman"/>
                <w:b w:val="false"/>
                <w:i w:val="false"/>
                <w:color w:val="000000"/>
                <w:sz w:val="20"/>
              </w:rPr>
              <w:t>
мың теңге</w:t>
            </w:r>
          </w:p>
          <w:bookmarkEnd w:id="735"/>
          <w:p>
            <w:pPr>
              <w:spacing w:after="20"/>
              <w:ind w:left="20"/>
              <w:jc w:val="both"/>
            </w:pPr>
            <w:r>
              <w:rPr>
                <w:rFonts w:ascii="Times New Roman"/>
                <w:b w:val="false"/>
                <w:i w:val="false"/>
                <w:color w:val="000000"/>
                <w:sz w:val="20"/>
              </w:rPr>
              <w:t>
тысяч теңге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736"/>
          <w:p>
            <w:pPr>
              <w:spacing w:after="20"/>
              <w:ind w:left="20"/>
              <w:jc w:val="both"/>
            </w:pPr>
            <w:r>
              <w:rPr>
                <w:rFonts w:ascii="Times New Roman"/>
                <w:b w:val="false"/>
                <w:i w:val="false"/>
                <w:color w:val="000000"/>
                <w:sz w:val="20"/>
              </w:rPr>
              <w:t>
бірлік</w:t>
            </w:r>
          </w:p>
          <w:bookmarkEnd w:id="736"/>
          <w:p>
            <w:pPr>
              <w:spacing w:after="20"/>
              <w:ind w:left="20"/>
              <w:jc w:val="both"/>
            </w:pPr>
            <w:r>
              <w:rPr>
                <w:rFonts w:ascii="Times New Roman"/>
                <w:b w:val="false"/>
                <w:i w:val="false"/>
                <w:color w:val="000000"/>
                <w:sz w:val="20"/>
              </w:rPr>
              <w:t>
единиц</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737"/>
          <w:p>
            <w:pPr>
              <w:spacing w:after="20"/>
              <w:ind w:left="20"/>
              <w:jc w:val="both"/>
            </w:pPr>
            <w:r>
              <w:rPr>
                <w:rFonts w:ascii="Times New Roman"/>
                <w:b w:val="false"/>
                <w:i w:val="false"/>
                <w:color w:val="000000"/>
                <w:sz w:val="20"/>
              </w:rPr>
              <w:t>
мың теңге</w:t>
            </w:r>
          </w:p>
          <w:bookmarkEnd w:id="737"/>
          <w:p>
            <w:pPr>
              <w:spacing w:after="20"/>
              <w:ind w:left="20"/>
              <w:jc w:val="both"/>
            </w:pPr>
            <w:r>
              <w:rPr>
                <w:rFonts w:ascii="Times New Roman"/>
                <w:b w:val="false"/>
                <w:i w:val="false"/>
                <w:color w:val="000000"/>
                <w:sz w:val="20"/>
              </w:rPr>
              <w:t>
тысяч теңге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 w:id="738"/>
          <w:p>
            <w:pPr>
              <w:spacing w:after="20"/>
              <w:ind w:left="20"/>
              <w:jc w:val="both"/>
            </w:pPr>
            <w:r>
              <w:rPr>
                <w:rFonts w:ascii="Times New Roman"/>
                <w:b w:val="false"/>
                <w:i w:val="false"/>
                <w:color w:val="000000"/>
                <w:sz w:val="20"/>
              </w:rPr>
              <w:t>
бірлік</w:t>
            </w:r>
          </w:p>
          <w:bookmarkEnd w:id="738"/>
          <w:p>
            <w:pPr>
              <w:spacing w:after="20"/>
              <w:ind w:left="20"/>
              <w:jc w:val="both"/>
            </w:pPr>
            <w:r>
              <w:rPr>
                <w:rFonts w:ascii="Times New Roman"/>
                <w:b w:val="false"/>
                <w:i w:val="false"/>
                <w:color w:val="000000"/>
                <w:sz w:val="20"/>
              </w:rPr>
              <w:t>
единиц</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739"/>
          <w:p>
            <w:pPr>
              <w:spacing w:after="20"/>
              <w:ind w:left="20"/>
              <w:jc w:val="both"/>
            </w:pPr>
            <w:r>
              <w:rPr>
                <w:rFonts w:ascii="Times New Roman"/>
                <w:b w:val="false"/>
                <w:i w:val="false"/>
                <w:color w:val="000000"/>
                <w:sz w:val="20"/>
              </w:rPr>
              <w:t>
мың теңге</w:t>
            </w:r>
          </w:p>
          <w:bookmarkEnd w:id="739"/>
          <w:p>
            <w:pPr>
              <w:spacing w:after="20"/>
              <w:ind w:left="20"/>
              <w:jc w:val="both"/>
            </w:pPr>
            <w:r>
              <w:rPr>
                <w:rFonts w:ascii="Times New Roman"/>
                <w:b w:val="false"/>
                <w:i w:val="false"/>
                <w:color w:val="000000"/>
                <w:sz w:val="20"/>
              </w:rPr>
              <w:t>
тысяч теңге</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740"/>
          <w:p>
            <w:pPr>
              <w:spacing w:after="20"/>
              <w:ind w:left="20"/>
              <w:jc w:val="both"/>
            </w:pPr>
            <w:r>
              <w:rPr>
                <w:rFonts w:ascii="Times New Roman"/>
                <w:b w:val="false"/>
                <w:i w:val="false"/>
                <w:color w:val="000000"/>
                <w:sz w:val="20"/>
              </w:rPr>
              <w:t>
бірлік</w:t>
            </w:r>
          </w:p>
          <w:bookmarkEnd w:id="740"/>
          <w:p>
            <w:pPr>
              <w:spacing w:after="20"/>
              <w:ind w:left="20"/>
              <w:jc w:val="both"/>
            </w:pPr>
            <w:r>
              <w:rPr>
                <w:rFonts w:ascii="Times New Roman"/>
                <w:b w:val="false"/>
                <w:i w:val="false"/>
                <w:color w:val="000000"/>
                <w:sz w:val="20"/>
              </w:rPr>
              <w:t>
единиц</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741"/>
          <w:p>
            <w:pPr>
              <w:spacing w:after="20"/>
              <w:ind w:left="20"/>
              <w:jc w:val="both"/>
            </w:pPr>
            <w:r>
              <w:rPr>
                <w:rFonts w:ascii="Times New Roman"/>
                <w:b w:val="false"/>
                <w:i w:val="false"/>
                <w:color w:val="000000"/>
                <w:sz w:val="20"/>
              </w:rPr>
              <w:t>
мың теңге</w:t>
            </w:r>
          </w:p>
          <w:bookmarkEnd w:id="741"/>
          <w:p>
            <w:pPr>
              <w:spacing w:after="20"/>
              <w:ind w:left="20"/>
              <w:jc w:val="both"/>
            </w:pPr>
            <w:r>
              <w:rPr>
                <w:rFonts w:ascii="Times New Roman"/>
                <w:b w:val="false"/>
                <w:i w:val="false"/>
                <w:color w:val="000000"/>
                <w:sz w:val="20"/>
              </w:rPr>
              <w:t>
тысяч теңге</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742"/>
          <w:p>
            <w:pPr>
              <w:spacing w:after="20"/>
              <w:ind w:left="20"/>
              <w:jc w:val="both"/>
            </w:pPr>
            <w:r>
              <w:rPr>
                <w:rFonts w:ascii="Times New Roman"/>
                <w:b w:val="false"/>
                <w:i w:val="false"/>
                <w:color w:val="000000"/>
                <w:sz w:val="20"/>
              </w:rPr>
              <w:t>
бірлік</w:t>
            </w:r>
          </w:p>
          <w:bookmarkEnd w:id="742"/>
          <w:p>
            <w:pPr>
              <w:spacing w:after="20"/>
              <w:ind w:left="20"/>
              <w:jc w:val="both"/>
            </w:pPr>
            <w:r>
              <w:rPr>
                <w:rFonts w:ascii="Times New Roman"/>
                <w:b w:val="false"/>
                <w:i w:val="false"/>
                <w:color w:val="000000"/>
                <w:sz w:val="20"/>
              </w:rPr>
              <w:t>
единиц</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743"/>
          <w:p>
            <w:pPr>
              <w:spacing w:after="20"/>
              <w:ind w:left="20"/>
              <w:jc w:val="both"/>
            </w:pPr>
            <w:r>
              <w:rPr>
                <w:rFonts w:ascii="Times New Roman"/>
                <w:b w:val="false"/>
                <w:i w:val="false"/>
                <w:color w:val="000000"/>
                <w:sz w:val="20"/>
              </w:rPr>
              <w:t>
мың теңге</w:t>
            </w:r>
          </w:p>
          <w:bookmarkEnd w:id="743"/>
          <w:p>
            <w:pPr>
              <w:spacing w:after="20"/>
              <w:ind w:left="20"/>
              <w:jc w:val="both"/>
            </w:pPr>
            <w:r>
              <w:rPr>
                <w:rFonts w:ascii="Times New Roman"/>
                <w:b w:val="false"/>
                <w:i w:val="false"/>
                <w:color w:val="000000"/>
                <w:sz w:val="20"/>
              </w:rPr>
              <w:t>
</w:t>
            </w:r>
            <w:r>
              <w:rPr>
                <w:rFonts w:ascii="Times New Roman"/>
                <w:b w:val="false"/>
                <w:i w:val="false"/>
                <w:color w:val="000000"/>
                <w:sz w:val="20"/>
              </w:rPr>
              <w:t>тысяч</w:t>
            </w:r>
          </w:p>
          <w:p>
            <w:pPr>
              <w:spacing w:after="20"/>
              <w:ind w:left="20"/>
              <w:jc w:val="both"/>
            </w:pPr>
            <w:r>
              <w:rPr>
                <w:rFonts w:ascii="Times New Roman"/>
                <w:b w:val="false"/>
                <w:i w:val="false"/>
                <w:color w:val="000000"/>
                <w:sz w:val="20"/>
              </w:rPr>
              <w:t>
теңге</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744"/>
          <w:p>
            <w:pPr>
              <w:spacing w:after="20"/>
              <w:ind w:left="20"/>
              <w:jc w:val="both"/>
            </w:pPr>
            <w:r>
              <w:rPr>
                <w:rFonts w:ascii="Times New Roman"/>
                <w:b w:val="false"/>
                <w:i w:val="false"/>
                <w:color w:val="000000"/>
                <w:sz w:val="20"/>
              </w:rPr>
              <w:t>
бірлік</w:t>
            </w:r>
          </w:p>
          <w:bookmarkEnd w:id="744"/>
          <w:p>
            <w:pPr>
              <w:spacing w:after="20"/>
              <w:ind w:left="20"/>
              <w:jc w:val="both"/>
            </w:pPr>
            <w:r>
              <w:rPr>
                <w:rFonts w:ascii="Times New Roman"/>
                <w:b w:val="false"/>
                <w:i w:val="false"/>
                <w:color w:val="000000"/>
                <w:sz w:val="20"/>
              </w:rPr>
              <w:t>
единиц</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745"/>
          <w:p>
            <w:pPr>
              <w:spacing w:after="20"/>
              <w:ind w:left="20"/>
              <w:jc w:val="both"/>
            </w:pPr>
            <w:r>
              <w:rPr>
                <w:rFonts w:ascii="Times New Roman"/>
                <w:b w:val="false"/>
                <w:i w:val="false"/>
                <w:color w:val="000000"/>
                <w:sz w:val="20"/>
              </w:rPr>
              <w:t>
мың теңге</w:t>
            </w:r>
          </w:p>
          <w:bookmarkEnd w:id="745"/>
          <w:p>
            <w:pPr>
              <w:spacing w:after="20"/>
              <w:ind w:left="20"/>
              <w:jc w:val="both"/>
            </w:pPr>
            <w:r>
              <w:rPr>
                <w:rFonts w:ascii="Times New Roman"/>
                <w:b w:val="false"/>
                <w:i w:val="false"/>
                <w:color w:val="000000"/>
                <w:sz w:val="20"/>
              </w:rPr>
              <w:t>
тысяч теңге</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 w:id="746"/>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746"/>
          <w:p>
            <w:pPr>
              <w:spacing w:after="20"/>
              <w:ind w:left="20"/>
              <w:jc w:val="both"/>
            </w:pPr>
            <w:r>
              <w:rPr>
                <w:rFonts w:ascii="Times New Roman"/>
                <w:b w:val="false"/>
                <w:i w:val="false"/>
                <w:color w:val="000000"/>
                <w:sz w:val="20"/>
              </w:rPr>
              <w:t>
Всего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747"/>
          <w:p>
            <w:pPr>
              <w:spacing w:after="20"/>
              <w:ind w:left="20"/>
              <w:jc w:val="both"/>
            </w:pPr>
            <w:r>
              <w:rPr>
                <w:rFonts w:ascii="Times New Roman"/>
                <w:b w:val="false"/>
                <w:i w:val="false"/>
                <w:color w:val="000000"/>
                <w:sz w:val="20"/>
              </w:rPr>
              <w:t>
</w:t>
            </w:r>
            <w:r>
              <w:rPr>
                <w:rFonts w:ascii="Times New Roman"/>
                <w:b/>
                <w:i w:val="false"/>
                <w:color w:val="000000"/>
                <w:sz w:val="20"/>
              </w:rPr>
              <w:t>соның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w:t>
            </w:r>
          </w:p>
          <w:bookmarkEnd w:id="747"/>
          <w:p>
            <w:pPr>
              <w:spacing w:after="20"/>
              <w:ind w:left="20"/>
              <w:jc w:val="both"/>
            </w:pPr>
            <w:r>
              <w:rPr>
                <w:rFonts w:ascii="Times New Roman"/>
                <w:b w:val="false"/>
                <w:i w:val="false"/>
                <w:color w:val="000000"/>
                <w:sz w:val="20"/>
              </w:rPr>
              <w:t>
в том числе: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748"/>
          <w:p>
            <w:pPr>
              <w:spacing w:after="20"/>
              <w:ind w:left="20"/>
              <w:jc w:val="both"/>
            </w:pPr>
            <w:r>
              <w:rPr>
                <w:rFonts w:ascii="Times New Roman"/>
                <w:b w:val="false"/>
                <w:i w:val="false"/>
                <w:color w:val="000000"/>
                <w:sz w:val="20"/>
              </w:rPr>
              <w:t>
</w:t>
            </w:r>
            <w:r>
              <w:rPr>
                <w:rFonts w:ascii="Times New Roman"/>
                <w:b/>
                <w:i w:val="false"/>
                <w:color w:val="000000"/>
                <w:sz w:val="20"/>
              </w:rPr>
              <w:t>Ауыл</w:t>
            </w:r>
            <w:r>
              <w:rPr>
                <w:rFonts w:ascii="Times New Roman"/>
                <w:b/>
                <w:i w:val="false"/>
                <w:color w:val="000000"/>
                <w:sz w:val="20"/>
              </w:rPr>
              <w:t xml:space="preserve">, </w:t>
            </w:r>
            <w:r>
              <w:rPr>
                <w:rFonts w:ascii="Times New Roman"/>
                <w:b/>
                <w:i w:val="false"/>
                <w:color w:val="000000"/>
                <w:sz w:val="20"/>
              </w:rPr>
              <w:t>орман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балық</w:t>
            </w:r>
            <w:r>
              <w:rPr>
                <w:rFonts w:ascii="Times New Roman"/>
                <w:b w:val="false"/>
                <w:i w:val="false"/>
                <w:color w:val="000000"/>
                <w:sz w:val="20"/>
              </w:rPr>
              <w:t xml:space="preserve"> </w:t>
            </w:r>
            <w:r>
              <w:rPr>
                <w:rFonts w:ascii="Times New Roman"/>
                <w:b/>
                <w:i w:val="false"/>
                <w:color w:val="000000"/>
                <w:sz w:val="20"/>
              </w:rPr>
              <w:t>шаруашылығы</w:t>
            </w:r>
          </w:p>
          <w:bookmarkEnd w:id="748"/>
          <w:p>
            <w:pPr>
              <w:spacing w:after="20"/>
              <w:ind w:left="20"/>
              <w:jc w:val="both"/>
            </w:pPr>
            <w:r>
              <w:rPr>
                <w:rFonts w:ascii="Times New Roman"/>
                <w:b w:val="false"/>
                <w:i w:val="false"/>
                <w:color w:val="000000"/>
                <w:sz w:val="20"/>
              </w:rPr>
              <w:t>
Сельское, лесное и рыбное хозяйство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749"/>
          <w:p>
            <w:pPr>
              <w:spacing w:after="20"/>
              <w:ind w:left="20"/>
              <w:jc w:val="both"/>
            </w:pPr>
            <w:r>
              <w:rPr>
                <w:rFonts w:ascii="Times New Roman"/>
                <w:b w:val="false"/>
                <w:i w:val="false"/>
                <w:color w:val="000000"/>
                <w:sz w:val="20"/>
              </w:rPr>
              <w:t>
</w:t>
            </w:r>
            <w:r>
              <w:rPr>
                <w:rFonts w:ascii="Times New Roman"/>
                <w:b/>
                <w:i w:val="false"/>
                <w:color w:val="000000"/>
                <w:sz w:val="20"/>
              </w:rPr>
              <w:t>Тау-</w:t>
            </w:r>
            <w:r>
              <w:rPr>
                <w:rFonts w:ascii="Times New Roman"/>
                <w:b/>
                <w:i w:val="false"/>
                <w:color w:val="000000"/>
                <w:sz w:val="20"/>
              </w:rPr>
              <w:t>кен</w:t>
            </w:r>
            <w:r>
              <w:rPr>
                <w:rFonts w:ascii="Times New Roman"/>
                <w:b w:val="false"/>
                <w:i w:val="false"/>
                <w:color w:val="000000"/>
                <w:sz w:val="20"/>
              </w:rPr>
              <w:t xml:space="preserve"> </w:t>
            </w:r>
            <w:r>
              <w:rPr>
                <w:rFonts w:ascii="Times New Roman"/>
                <w:b/>
                <w:i w:val="false"/>
                <w:color w:val="000000"/>
                <w:sz w:val="20"/>
              </w:rPr>
              <w:t>өндіру</w:t>
            </w:r>
            <w:r>
              <w:rPr>
                <w:rFonts w:ascii="Times New Roman"/>
                <w:b w:val="false"/>
                <w:i w:val="false"/>
                <w:color w:val="000000"/>
                <w:sz w:val="20"/>
              </w:rPr>
              <w:t xml:space="preserve"> </w:t>
            </w:r>
            <w:r>
              <w:rPr>
                <w:rFonts w:ascii="Times New Roman"/>
                <w:b/>
                <w:i w:val="false"/>
                <w:color w:val="000000"/>
                <w:sz w:val="20"/>
              </w:rPr>
              <w:t>өнеркәсібі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карьерлерді</w:t>
            </w:r>
            <w:r>
              <w:rPr>
                <w:rFonts w:ascii="Times New Roman"/>
                <w:b w:val="false"/>
                <w:i w:val="false"/>
                <w:color w:val="000000"/>
                <w:sz w:val="20"/>
              </w:rPr>
              <w:t xml:space="preserve"> </w:t>
            </w:r>
            <w:r>
              <w:rPr>
                <w:rFonts w:ascii="Times New Roman"/>
                <w:b/>
                <w:i w:val="false"/>
                <w:color w:val="000000"/>
                <w:sz w:val="20"/>
              </w:rPr>
              <w:t>қазу</w:t>
            </w:r>
          </w:p>
          <w:bookmarkEnd w:id="749"/>
          <w:p>
            <w:pPr>
              <w:spacing w:after="20"/>
              <w:ind w:left="20"/>
              <w:jc w:val="both"/>
            </w:pPr>
            <w:r>
              <w:rPr>
                <w:rFonts w:ascii="Times New Roman"/>
                <w:b w:val="false"/>
                <w:i w:val="false"/>
                <w:color w:val="000000"/>
                <w:sz w:val="20"/>
              </w:rPr>
              <w:t>
Горнодобывающая промышленность и разработка карьеров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750"/>
          <w:p>
            <w:pPr>
              <w:spacing w:after="20"/>
              <w:ind w:left="20"/>
              <w:jc w:val="both"/>
            </w:pPr>
            <w:r>
              <w:rPr>
                <w:rFonts w:ascii="Times New Roman"/>
                <w:b w:val="false"/>
                <w:i w:val="false"/>
                <w:color w:val="000000"/>
                <w:sz w:val="20"/>
              </w:rPr>
              <w:t>
</w:t>
            </w:r>
            <w:r>
              <w:rPr>
                <w:rFonts w:ascii="Times New Roman"/>
                <w:b/>
                <w:i w:val="false"/>
                <w:color w:val="000000"/>
                <w:sz w:val="20"/>
              </w:rPr>
              <w:t>Өңдеу</w:t>
            </w:r>
            <w:r>
              <w:rPr>
                <w:rFonts w:ascii="Times New Roman"/>
                <w:b w:val="false"/>
                <w:i w:val="false"/>
                <w:color w:val="000000"/>
                <w:sz w:val="20"/>
              </w:rPr>
              <w:t xml:space="preserve"> </w:t>
            </w:r>
            <w:r>
              <w:rPr>
                <w:rFonts w:ascii="Times New Roman"/>
                <w:b/>
                <w:i w:val="false"/>
                <w:color w:val="000000"/>
                <w:sz w:val="20"/>
              </w:rPr>
              <w:t>өнеркәсібі</w:t>
            </w:r>
          </w:p>
          <w:bookmarkEnd w:id="750"/>
          <w:p>
            <w:pPr>
              <w:spacing w:after="20"/>
              <w:ind w:left="20"/>
              <w:jc w:val="both"/>
            </w:pPr>
            <w:r>
              <w:rPr>
                <w:rFonts w:ascii="Times New Roman"/>
                <w:b w:val="false"/>
                <w:i w:val="false"/>
                <w:color w:val="000000"/>
                <w:sz w:val="20"/>
              </w:rPr>
              <w:t>
Обрабатывающая промышленность</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751"/>
          <w:p>
            <w:pPr>
              <w:spacing w:after="20"/>
              <w:ind w:left="20"/>
              <w:jc w:val="both"/>
            </w:pPr>
            <w:r>
              <w:rPr>
                <w:rFonts w:ascii="Times New Roman"/>
                <w:b w:val="false"/>
                <w:i w:val="false"/>
                <w:color w:val="000000"/>
                <w:sz w:val="20"/>
              </w:rPr>
              <w:t>
</w:t>
            </w:r>
            <w:r>
              <w:rPr>
                <w:rFonts w:ascii="Times New Roman"/>
                <w:b/>
                <w:i w:val="false"/>
                <w:color w:val="000000"/>
                <w:sz w:val="20"/>
              </w:rPr>
              <w:t xml:space="preserve">Электр </w:t>
            </w:r>
            <w:r>
              <w:rPr>
                <w:rFonts w:ascii="Times New Roman"/>
                <w:b/>
                <w:i w:val="false"/>
                <w:color w:val="000000"/>
                <w:sz w:val="20"/>
              </w:rPr>
              <w:t>энергиясымен</w:t>
            </w:r>
            <w:r>
              <w:rPr>
                <w:rFonts w:ascii="Times New Roman"/>
                <w:b/>
                <w:i w:val="false"/>
                <w:color w:val="000000"/>
                <w:sz w:val="20"/>
              </w:rPr>
              <w:t xml:space="preserve">, </w:t>
            </w:r>
            <w:r>
              <w:rPr>
                <w:rFonts w:ascii="Times New Roman"/>
                <w:b/>
                <w:i w:val="false"/>
                <w:color w:val="000000"/>
                <w:sz w:val="20"/>
              </w:rPr>
              <w:t>газбен</w:t>
            </w:r>
            <w:r>
              <w:rPr>
                <w:rFonts w:ascii="Times New Roman"/>
                <w:b/>
                <w:i w:val="false"/>
                <w:color w:val="000000"/>
                <w:sz w:val="20"/>
              </w:rPr>
              <w:t xml:space="preserve">, </w:t>
            </w:r>
            <w:r>
              <w:rPr>
                <w:rFonts w:ascii="Times New Roman"/>
                <w:b/>
                <w:i w:val="false"/>
                <w:color w:val="000000"/>
                <w:sz w:val="20"/>
              </w:rPr>
              <w:t>бумен</w:t>
            </w:r>
            <w:r>
              <w:rPr>
                <w:rFonts w:ascii="Times New Roman"/>
                <w:b/>
                <w:i w:val="false"/>
                <w:color w:val="000000"/>
                <w:sz w:val="20"/>
              </w:rPr>
              <w:t xml:space="preserve">, </w:t>
            </w:r>
            <w:r>
              <w:rPr>
                <w:rFonts w:ascii="Times New Roman"/>
                <w:b/>
                <w:i w:val="false"/>
                <w:color w:val="000000"/>
                <w:sz w:val="20"/>
              </w:rPr>
              <w:t>ыстық</w:t>
            </w:r>
            <w:r>
              <w:rPr>
                <w:rFonts w:ascii="Times New Roman"/>
                <w:b w:val="false"/>
                <w:i w:val="false"/>
                <w:color w:val="000000"/>
                <w:sz w:val="20"/>
              </w:rPr>
              <w:t xml:space="preserve"> </w:t>
            </w:r>
            <w:r>
              <w:rPr>
                <w:rFonts w:ascii="Times New Roman"/>
                <w:b/>
                <w:i w:val="false"/>
                <w:color w:val="000000"/>
                <w:sz w:val="20"/>
              </w:rPr>
              <w:t>сумен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ауаны</w:t>
            </w:r>
            <w:r>
              <w:rPr>
                <w:rFonts w:ascii="Times New Roman"/>
                <w:b w:val="false"/>
                <w:i w:val="false"/>
                <w:color w:val="000000"/>
                <w:sz w:val="20"/>
              </w:rPr>
              <w:t xml:space="preserve"> </w:t>
            </w:r>
            <w:r>
              <w:rPr>
                <w:rFonts w:ascii="Times New Roman"/>
                <w:b/>
                <w:i w:val="false"/>
                <w:color w:val="000000"/>
                <w:sz w:val="20"/>
              </w:rPr>
              <w:t>кондициялаумен</w:t>
            </w:r>
            <w:r>
              <w:rPr>
                <w:rFonts w:ascii="Times New Roman"/>
                <w:b w:val="false"/>
                <w:i w:val="false"/>
                <w:color w:val="000000"/>
                <w:sz w:val="20"/>
              </w:rPr>
              <w:t xml:space="preserve"> </w:t>
            </w:r>
            <w:r>
              <w:rPr>
                <w:rFonts w:ascii="Times New Roman"/>
                <w:b/>
                <w:i w:val="false"/>
                <w:color w:val="000000"/>
                <w:sz w:val="20"/>
              </w:rPr>
              <w:t>жабдықтау</w:t>
            </w:r>
          </w:p>
          <w:bookmarkEnd w:id="751"/>
          <w:p>
            <w:pPr>
              <w:spacing w:after="20"/>
              <w:ind w:left="20"/>
              <w:jc w:val="both"/>
            </w:pPr>
            <w:r>
              <w:rPr>
                <w:rFonts w:ascii="Times New Roman"/>
                <w:b w:val="false"/>
                <w:i w:val="false"/>
                <w:color w:val="000000"/>
                <w:sz w:val="20"/>
              </w:rPr>
              <w:t>
Снабжение электроэнергией, газом, паром, горячей водой и кондиционированным воздухом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752"/>
          <w:p>
            <w:pPr>
              <w:spacing w:after="20"/>
              <w:ind w:left="20"/>
              <w:jc w:val="both"/>
            </w:pPr>
            <w:r>
              <w:rPr>
                <w:rFonts w:ascii="Times New Roman"/>
                <w:b w:val="false"/>
                <w:i w:val="false"/>
                <w:color w:val="000000"/>
                <w:sz w:val="20"/>
              </w:rPr>
              <w:t>
</w:t>
            </w:r>
            <w:r>
              <w:rPr>
                <w:rFonts w:ascii="Times New Roman"/>
                <w:b/>
                <w:i w:val="false"/>
                <w:color w:val="000000"/>
                <w:sz w:val="20"/>
              </w:rPr>
              <w:t>Сумен</w:t>
            </w:r>
            <w:r>
              <w:rPr>
                <w:rFonts w:ascii="Times New Roman"/>
                <w:b w:val="false"/>
                <w:i w:val="false"/>
                <w:color w:val="000000"/>
                <w:sz w:val="20"/>
              </w:rPr>
              <w:t xml:space="preserve"> </w:t>
            </w:r>
            <w:r>
              <w:rPr>
                <w:rFonts w:ascii="Times New Roman"/>
                <w:b/>
                <w:i w:val="false"/>
                <w:color w:val="000000"/>
                <w:sz w:val="20"/>
              </w:rPr>
              <w:t>жабдықтау</w:t>
            </w:r>
            <w:r>
              <w:rPr>
                <w:rFonts w:ascii="Times New Roman"/>
                <w:b/>
                <w:i w:val="false"/>
                <w:color w:val="000000"/>
                <w:sz w:val="20"/>
              </w:rPr>
              <w:t xml:space="preserve">; су </w:t>
            </w:r>
            <w:r>
              <w:rPr>
                <w:rFonts w:ascii="Times New Roman"/>
                <w:b/>
                <w:i w:val="false"/>
                <w:color w:val="000000"/>
                <w:sz w:val="20"/>
              </w:rPr>
              <w:t>бұру</w:t>
            </w:r>
            <w:r>
              <w:rPr>
                <w:rFonts w:ascii="Times New Roman"/>
                <w:b/>
                <w:i w:val="false"/>
                <w:color w:val="000000"/>
                <w:sz w:val="20"/>
              </w:rPr>
              <w:t xml:space="preserve">; </w:t>
            </w:r>
            <w:r>
              <w:rPr>
                <w:rFonts w:ascii="Times New Roman"/>
                <w:b/>
                <w:i w:val="false"/>
                <w:color w:val="000000"/>
                <w:sz w:val="20"/>
              </w:rPr>
              <w:t>қалдықтарды</w:t>
            </w:r>
            <w:r>
              <w:rPr>
                <w:rFonts w:ascii="Times New Roman"/>
                <w:b w:val="false"/>
                <w:i w:val="false"/>
                <w:color w:val="000000"/>
                <w:sz w:val="20"/>
              </w:rPr>
              <w:t xml:space="preserve"> </w:t>
            </w:r>
            <w:r>
              <w:rPr>
                <w:rFonts w:ascii="Times New Roman"/>
                <w:b/>
                <w:i w:val="false"/>
                <w:color w:val="000000"/>
                <w:sz w:val="20"/>
              </w:rPr>
              <w:t>жинау</w:t>
            </w:r>
            <w:r>
              <w:rPr>
                <w:rFonts w:ascii="Times New Roman"/>
                <w:b/>
                <w:i w:val="false"/>
                <w:color w:val="000000"/>
                <w:sz w:val="20"/>
              </w:rPr>
              <w:t xml:space="preserve">, </w:t>
            </w:r>
            <w:r>
              <w:rPr>
                <w:rFonts w:ascii="Times New Roman"/>
                <w:b/>
                <w:i w:val="false"/>
                <w:color w:val="000000"/>
                <w:sz w:val="20"/>
              </w:rPr>
              <w:t>өңдеу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жою</w:t>
            </w:r>
            <w:r>
              <w:rPr>
                <w:rFonts w:ascii="Times New Roman"/>
                <w:b/>
                <w:i w:val="false"/>
                <w:color w:val="000000"/>
                <w:sz w:val="20"/>
              </w:rPr>
              <w:t xml:space="preserve">, </w:t>
            </w:r>
            <w:r>
              <w:rPr>
                <w:rFonts w:ascii="Times New Roman"/>
                <w:b/>
                <w:i w:val="false"/>
                <w:color w:val="000000"/>
                <w:sz w:val="20"/>
              </w:rPr>
              <w:t>ластануды</w:t>
            </w:r>
            <w:r>
              <w:rPr>
                <w:rFonts w:ascii="Times New Roman"/>
                <w:b w:val="false"/>
                <w:i w:val="false"/>
                <w:color w:val="000000"/>
                <w:sz w:val="20"/>
              </w:rPr>
              <w:t xml:space="preserve"> </w:t>
            </w:r>
            <w:r>
              <w:rPr>
                <w:rFonts w:ascii="Times New Roman"/>
                <w:b/>
                <w:i w:val="false"/>
                <w:color w:val="000000"/>
                <w:sz w:val="20"/>
              </w:rPr>
              <w:t>жою</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қызмет</w:t>
            </w:r>
          </w:p>
          <w:bookmarkEnd w:id="752"/>
          <w:p>
            <w:pPr>
              <w:spacing w:after="20"/>
              <w:ind w:left="20"/>
              <w:jc w:val="both"/>
            </w:pPr>
            <w:r>
              <w:rPr>
                <w:rFonts w:ascii="Times New Roman"/>
                <w:b w:val="false"/>
                <w:i w:val="false"/>
                <w:color w:val="000000"/>
                <w:sz w:val="20"/>
              </w:rPr>
              <w:t>
Водоснабжение; водоотведение сбор, обработка и удаление отходов, деятельность по ликвидации загрязнений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753"/>
          <w:p>
            <w:pPr>
              <w:spacing w:after="20"/>
              <w:ind w:left="20"/>
              <w:jc w:val="both"/>
            </w:pPr>
            <w:r>
              <w:rPr>
                <w:rFonts w:ascii="Times New Roman"/>
                <w:b w:val="false"/>
                <w:i w:val="false"/>
                <w:color w:val="000000"/>
                <w:sz w:val="20"/>
              </w:rPr>
              <w:t>
</w:t>
            </w:r>
            <w:r>
              <w:rPr>
                <w:rFonts w:ascii="Times New Roman"/>
                <w:b/>
                <w:i w:val="false"/>
                <w:color w:val="000000"/>
                <w:sz w:val="20"/>
              </w:rPr>
              <w:t>Құрылыс</w:t>
            </w:r>
          </w:p>
          <w:bookmarkEnd w:id="753"/>
          <w:p>
            <w:pPr>
              <w:spacing w:after="20"/>
              <w:ind w:left="20"/>
              <w:jc w:val="both"/>
            </w:pPr>
            <w:r>
              <w:rPr>
                <w:rFonts w:ascii="Times New Roman"/>
                <w:b w:val="false"/>
                <w:i w:val="false"/>
                <w:color w:val="000000"/>
                <w:sz w:val="20"/>
              </w:rPr>
              <w:t>
Строительство</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754"/>
          <w:p>
            <w:pPr>
              <w:spacing w:after="20"/>
              <w:ind w:left="20"/>
              <w:jc w:val="both"/>
            </w:pPr>
            <w:r>
              <w:rPr>
                <w:rFonts w:ascii="Times New Roman"/>
                <w:b w:val="false"/>
                <w:i w:val="false"/>
                <w:color w:val="000000"/>
                <w:sz w:val="20"/>
              </w:rPr>
              <w:t>
</w:t>
            </w:r>
            <w:r>
              <w:rPr>
                <w:rFonts w:ascii="Times New Roman"/>
                <w:b/>
                <w:i w:val="false"/>
                <w:color w:val="000000"/>
                <w:sz w:val="20"/>
              </w:rPr>
              <w:t>Көтерме</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бөлшек</w:t>
            </w:r>
            <w:r>
              <w:rPr>
                <w:rFonts w:ascii="Times New Roman"/>
                <w:b w:val="false"/>
                <w:i w:val="false"/>
                <w:color w:val="000000"/>
                <w:sz w:val="20"/>
              </w:rPr>
              <w:t xml:space="preserve"> </w:t>
            </w:r>
            <w:r>
              <w:rPr>
                <w:rFonts w:ascii="Times New Roman"/>
                <w:b/>
                <w:i w:val="false"/>
                <w:color w:val="000000"/>
                <w:sz w:val="20"/>
              </w:rPr>
              <w:t>саудада</w:t>
            </w:r>
            <w:r>
              <w:rPr>
                <w:rFonts w:ascii="Times New Roman"/>
                <w:b/>
                <w:i w:val="false"/>
                <w:color w:val="000000"/>
                <w:sz w:val="20"/>
              </w:rPr>
              <w:t xml:space="preserve"> сату; </w:t>
            </w:r>
            <w:r>
              <w:rPr>
                <w:rFonts w:ascii="Times New Roman"/>
                <w:b/>
                <w:i w:val="false"/>
                <w:color w:val="000000"/>
                <w:sz w:val="20"/>
              </w:rPr>
              <w:t>автомобильдерді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мотоциклдерді</w:t>
            </w:r>
            <w:r>
              <w:rPr>
                <w:rFonts w:ascii="Times New Roman"/>
                <w:b w:val="false"/>
                <w:i w:val="false"/>
                <w:color w:val="000000"/>
                <w:sz w:val="20"/>
              </w:rPr>
              <w:t xml:space="preserve"> </w:t>
            </w:r>
            <w:r>
              <w:rPr>
                <w:rFonts w:ascii="Times New Roman"/>
                <w:b/>
                <w:i w:val="false"/>
                <w:color w:val="000000"/>
                <w:sz w:val="20"/>
              </w:rPr>
              <w:t>жөндеу</w:t>
            </w:r>
          </w:p>
          <w:bookmarkEnd w:id="754"/>
          <w:p>
            <w:pPr>
              <w:spacing w:after="20"/>
              <w:ind w:left="20"/>
              <w:jc w:val="both"/>
            </w:pPr>
            <w:r>
              <w:rPr>
                <w:rFonts w:ascii="Times New Roman"/>
                <w:b w:val="false"/>
                <w:i w:val="false"/>
                <w:color w:val="000000"/>
                <w:sz w:val="20"/>
              </w:rPr>
              <w:t>
Оптовая и розничная торговля; ремонт автомобилей и мотоциклов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 w:id="755"/>
          <w:p>
            <w:pPr>
              <w:spacing w:after="20"/>
              <w:ind w:left="20"/>
              <w:jc w:val="both"/>
            </w:pPr>
            <w:r>
              <w:rPr>
                <w:rFonts w:ascii="Times New Roman"/>
                <w:b w:val="false"/>
                <w:i w:val="false"/>
                <w:color w:val="000000"/>
                <w:sz w:val="20"/>
              </w:rPr>
              <w:t>
</w:t>
            </w:r>
            <w:r>
              <w:rPr>
                <w:rFonts w:ascii="Times New Roman"/>
                <w:b/>
                <w:i w:val="false"/>
                <w:color w:val="000000"/>
                <w:sz w:val="20"/>
              </w:rPr>
              <w:t>Көлік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жинақтау</w:t>
            </w:r>
          </w:p>
          <w:bookmarkEnd w:id="755"/>
          <w:p>
            <w:pPr>
              <w:spacing w:after="20"/>
              <w:ind w:left="20"/>
              <w:jc w:val="both"/>
            </w:pPr>
            <w:r>
              <w:rPr>
                <w:rFonts w:ascii="Times New Roman"/>
                <w:b w:val="false"/>
                <w:i w:val="false"/>
                <w:color w:val="000000"/>
                <w:sz w:val="20"/>
              </w:rPr>
              <w:t>
Транспорт и складирование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756"/>
          <w:p>
            <w:pPr>
              <w:spacing w:after="20"/>
              <w:ind w:left="20"/>
              <w:jc w:val="both"/>
            </w:pPr>
            <w:r>
              <w:rPr>
                <w:rFonts w:ascii="Times New Roman"/>
                <w:b w:val="false"/>
                <w:i w:val="false"/>
                <w:color w:val="000000"/>
                <w:sz w:val="20"/>
              </w:rPr>
              <w:t>
</w:t>
            </w:r>
            <w:r>
              <w:rPr>
                <w:rFonts w:ascii="Times New Roman"/>
                <w:b/>
                <w:i w:val="false"/>
                <w:color w:val="000000"/>
                <w:sz w:val="20"/>
              </w:rPr>
              <w:t>Тұру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тамақтану</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p>
          <w:bookmarkEnd w:id="756"/>
          <w:p>
            <w:pPr>
              <w:spacing w:after="20"/>
              <w:ind w:left="20"/>
              <w:jc w:val="both"/>
            </w:pPr>
            <w:r>
              <w:rPr>
                <w:rFonts w:ascii="Times New Roman"/>
                <w:b w:val="false"/>
                <w:i w:val="false"/>
                <w:color w:val="000000"/>
                <w:sz w:val="20"/>
              </w:rPr>
              <w:t>
Предоставление услуг по проживанию и питанию</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757"/>
          <w:p>
            <w:pPr>
              <w:spacing w:after="20"/>
              <w:ind w:left="20"/>
              <w:jc w:val="both"/>
            </w:pPr>
            <w:r>
              <w:rPr>
                <w:rFonts w:ascii="Times New Roman"/>
                <w:b w:val="false"/>
                <w:i w:val="false"/>
                <w:color w:val="000000"/>
                <w:sz w:val="20"/>
              </w:rPr>
              <w:t>
</w:t>
            </w:r>
            <w:r>
              <w:rPr>
                <w:rFonts w:ascii="Times New Roman"/>
                <w:b/>
                <w:i w:val="false"/>
                <w:color w:val="000000"/>
                <w:sz w:val="20"/>
              </w:rPr>
              <w:t>Ақпарат</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байланыс</w:t>
            </w:r>
          </w:p>
          <w:bookmarkEnd w:id="757"/>
          <w:p>
            <w:pPr>
              <w:spacing w:after="20"/>
              <w:ind w:left="20"/>
              <w:jc w:val="both"/>
            </w:pPr>
            <w:r>
              <w:rPr>
                <w:rFonts w:ascii="Times New Roman"/>
                <w:b w:val="false"/>
                <w:i w:val="false"/>
                <w:color w:val="000000"/>
                <w:sz w:val="20"/>
              </w:rPr>
              <w:t>
Информация и связь</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758"/>
          <w:p>
            <w:pPr>
              <w:spacing w:after="20"/>
              <w:ind w:left="20"/>
              <w:jc w:val="both"/>
            </w:pPr>
            <w:r>
              <w:rPr>
                <w:rFonts w:ascii="Times New Roman"/>
                <w:b w:val="false"/>
                <w:i w:val="false"/>
                <w:color w:val="000000"/>
                <w:sz w:val="20"/>
              </w:rPr>
              <w:t>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қызметі</w:t>
            </w:r>
          </w:p>
          <w:bookmarkEnd w:id="758"/>
          <w:p>
            <w:pPr>
              <w:spacing w:after="20"/>
              <w:ind w:left="20"/>
              <w:jc w:val="both"/>
            </w:pPr>
            <w:r>
              <w:rPr>
                <w:rFonts w:ascii="Times New Roman"/>
                <w:b w:val="false"/>
                <w:i w:val="false"/>
                <w:color w:val="000000"/>
                <w:sz w:val="20"/>
              </w:rPr>
              <w:t>
Финансовая и страховая деятельность</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759"/>
          <w:p>
            <w:pPr>
              <w:spacing w:after="20"/>
              <w:ind w:left="20"/>
              <w:jc w:val="both"/>
            </w:pPr>
            <w:r>
              <w:rPr>
                <w:rFonts w:ascii="Times New Roman"/>
                <w:b w:val="false"/>
                <w:i w:val="false"/>
                <w:color w:val="000000"/>
                <w:sz w:val="20"/>
              </w:rPr>
              <w:t>
</w:t>
            </w:r>
            <w:r>
              <w:rPr>
                <w:rFonts w:ascii="Times New Roman"/>
                <w:b/>
                <w:i w:val="false"/>
                <w:color w:val="000000"/>
                <w:sz w:val="20"/>
              </w:rPr>
              <w:t>Жылжымайтын</w:t>
            </w:r>
            <w:r>
              <w:rPr>
                <w:rFonts w:ascii="Times New Roman"/>
                <w:b w:val="false"/>
                <w:i w:val="false"/>
                <w:color w:val="000000"/>
                <w:sz w:val="20"/>
              </w:rPr>
              <w:t xml:space="preserve"> </w:t>
            </w:r>
            <w:r>
              <w:rPr>
                <w:rFonts w:ascii="Times New Roman"/>
                <w:b/>
                <w:i w:val="false"/>
                <w:color w:val="000000"/>
                <w:sz w:val="20"/>
              </w:rPr>
              <w:t>мүлікпен</w:t>
            </w:r>
            <w:r>
              <w:rPr>
                <w:rFonts w:ascii="Times New Roman"/>
                <w:b w:val="false"/>
                <w:i w:val="false"/>
                <w:color w:val="000000"/>
                <w:sz w:val="20"/>
              </w:rPr>
              <w:t xml:space="preserve"> </w:t>
            </w:r>
            <w:r>
              <w:rPr>
                <w:rFonts w:ascii="Times New Roman"/>
                <w:b/>
                <w:i w:val="false"/>
                <w:color w:val="000000"/>
                <w:sz w:val="20"/>
              </w:rPr>
              <w:t>операциялар</w:t>
            </w:r>
          </w:p>
          <w:bookmarkEnd w:id="759"/>
          <w:p>
            <w:pPr>
              <w:spacing w:after="20"/>
              <w:ind w:left="20"/>
              <w:jc w:val="both"/>
            </w:pPr>
            <w:r>
              <w:rPr>
                <w:rFonts w:ascii="Times New Roman"/>
                <w:b w:val="false"/>
                <w:i w:val="false"/>
                <w:color w:val="000000"/>
                <w:sz w:val="20"/>
              </w:rPr>
              <w:t>
Операции с недвижимым имуществом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 w:id="760"/>
          <w:p>
            <w:pPr>
              <w:spacing w:after="20"/>
              <w:ind w:left="20"/>
              <w:jc w:val="both"/>
            </w:pPr>
            <w:r>
              <w:rPr>
                <w:rFonts w:ascii="Times New Roman"/>
                <w:b w:val="false"/>
                <w:i w:val="false"/>
                <w:color w:val="000000"/>
                <w:sz w:val="20"/>
              </w:rPr>
              <w:t>
</w:t>
            </w:r>
            <w:r>
              <w:rPr>
                <w:rFonts w:ascii="Times New Roman"/>
                <w:b/>
                <w:i w:val="false"/>
                <w:color w:val="000000"/>
                <w:sz w:val="20"/>
              </w:rPr>
              <w:t>Кәсіби</w:t>
            </w:r>
            <w:r>
              <w:rPr>
                <w:rFonts w:ascii="Times New Roman"/>
                <w:b/>
                <w:i w:val="false"/>
                <w:color w:val="000000"/>
                <w:sz w:val="20"/>
              </w:rPr>
              <w:t xml:space="preserve">, </w:t>
            </w:r>
            <w:r>
              <w:rPr>
                <w:rFonts w:ascii="Times New Roman"/>
                <w:b/>
                <w:i w:val="false"/>
                <w:color w:val="000000"/>
                <w:sz w:val="20"/>
              </w:rPr>
              <w:t>ғылыми</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техникалық</w:t>
            </w:r>
            <w:r>
              <w:rPr>
                <w:rFonts w:ascii="Times New Roman"/>
                <w:b w:val="false"/>
                <w:i w:val="false"/>
                <w:color w:val="000000"/>
                <w:sz w:val="20"/>
              </w:rPr>
              <w:t xml:space="preserve"> </w:t>
            </w:r>
            <w:r>
              <w:rPr>
                <w:rFonts w:ascii="Times New Roman"/>
                <w:b/>
                <w:i w:val="false"/>
                <w:color w:val="000000"/>
                <w:sz w:val="20"/>
              </w:rPr>
              <w:t>қызмет</w:t>
            </w:r>
          </w:p>
          <w:bookmarkEnd w:id="760"/>
          <w:p>
            <w:pPr>
              <w:spacing w:after="20"/>
              <w:ind w:left="20"/>
              <w:jc w:val="both"/>
            </w:pPr>
            <w:r>
              <w:rPr>
                <w:rFonts w:ascii="Times New Roman"/>
                <w:b w:val="false"/>
                <w:i w:val="false"/>
                <w:color w:val="000000"/>
                <w:sz w:val="20"/>
              </w:rPr>
              <w:t>
Профессиональная, научная и техническая деятельность</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 w:id="761"/>
          <w:p>
            <w:pPr>
              <w:spacing w:after="20"/>
              <w:ind w:left="20"/>
              <w:jc w:val="both"/>
            </w:pPr>
            <w:r>
              <w:rPr>
                <w:rFonts w:ascii="Times New Roman"/>
                <w:b w:val="false"/>
                <w:i w:val="false"/>
                <w:color w:val="000000"/>
                <w:sz w:val="20"/>
              </w:rPr>
              <w:t>
</w:t>
            </w:r>
            <w:r>
              <w:rPr>
                <w:rFonts w:ascii="Times New Roman"/>
                <w:b/>
                <w:i w:val="false"/>
                <w:color w:val="000000"/>
                <w:sz w:val="20"/>
              </w:rPr>
              <w:t>Әкімшілік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қосалқы</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761"/>
          <w:p>
            <w:pPr>
              <w:spacing w:after="20"/>
              <w:ind w:left="20"/>
              <w:jc w:val="both"/>
            </w:pPr>
            <w:r>
              <w:rPr>
                <w:rFonts w:ascii="Times New Roman"/>
                <w:b w:val="false"/>
                <w:i w:val="false"/>
                <w:color w:val="000000"/>
                <w:sz w:val="20"/>
              </w:rPr>
              <w:t>
Деятельность в области административного и вспомогательного обслуживания</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 w:id="762"/>
          <w:p>
            <w:pPr>
              <w:spacing w:after="20"/>
              <w:ind w:left="20"/>
              <w:jc w:val="both"/>
            </w:pPr>
            <w:r>
              <w:rPr>
                <w:rFonts w:ascii="Times New Roman"/>
                <w:b w:val="false"/>
                <w:i w:val="false"/>
                <w:color w:val="000000"/>
                <w:sz w:val="20"/>
              </w:rPr>
              <w:t>
</w:t>
            </w:r>
            <w:r>
              <w:rPr>
                <w:rFonts w:ascii="Times New Roman"/>
                <w:b/>
                <w:i w:val="false"/>
                <w:color w:val="000000"/>
                <w:sz w:val="20"/>
              </w:rPr>
              <w:t>Білім</w:t>
            </w:r>
            <w:r>
              <w:rPr>
                <w:rFonts w:ascii="Times New Roman"/>
                <w:b/>
                <w:i w:val="false"/>
                <w:color w:val="000000"/>
                <w:sz w:val="20"/>
              </w:rPr>
              <w:t xml:space="preserve"> беру</w:t>
            </w:r>
          </w:p>
          <w:bookmarkEnd w:id="762"/>
          <w:p>
            <w:pPr>
              <w:spacing w:after="20"/>
              <w:ind w:left="20"/>
              <w:jc w:val="both"/>
            </w:pPr>
            <w:r>
              <w:rPr>
                <w:rFonts w:ascii="Times New Roman"/>
                <w:b w:val="false"/>
                <w:i w:val="false"/>
                <w:color w:val="000000"/>
                <w:sz w:val="20"/>
              </w:rPr>
              <w:t>
Образование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763"/>
          <w:p>
            <w:pPr>
              <w:spacing w:after="20"/>
              <w:ind w:left="20"/>
              <w:jc w:val="both"/>
            </w:pPr>
            <w:r>
              <w:rPr>
                <w:rFonts w:ascii="Times New Roman"/>
                <w:b w:val="false"/>
                <w:i w:val="false"/>
                <w:color w:val="000000"/>
                <w:sz w:val="20"/>
              </w:rPr>
              <w:t>
</w:t>
            </w:r>
            <w:r>
              <w:rPr>
                <w:rFonts w:ascii="Times New Roman"/>
                <w:b/>
                <w:i w:val="false"/>
                <w:color w:val="000000"/>
                <w:sz w:val="20"/>
              </w:rPr>
              <w:t>Денсаулық</w:t>
            </w:r>
            <w:r>
              <w:rPr>
                <w:rFonts w:ascii="Times New Roman"/>
                <w:b w:val="false"/>
                <w:i w:val="false"/>
                <w:color w:val="000000"/>
                <w:sz w:val="20"/>
              </w:rPr>
              <w:t xml:space="preserve">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халыққа</w:t>
            </w:r>
            <w:r>
              <w:rPr>
                <w:rFonts w:ascii="Times New Roman"/>
                <w:b w:val="false"/>
                <w:i w:val="false"/>
                <w:color w:val="000000"/>
                <w:sz w:val="20"/>
              </w:rPr>
              <w:t xml:space="preserve">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p>
          <w:bookmarkEnd w:id="763"/>
          <w:p>
            <w:pPr>
              <w:spacing w:after="20"/>
              <w:ind w:left="20"/>
              <w:jc w:val="both"/>
            </w:pPr>
            <w:r>
              <w:rPr>
                <w:rFonts w:ascii="Times New Roman"/>
                <w:b w:val="false"/>
                <w:i w:val="false"/>
                <w:color w:val="000000"/>
                <w:sz w:val="20"/>
              </w:rPr>
              <w:t>
Здравоохранение и социальное обслуживание населения</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764"/>
          <w:p>
            <w:pPr>
              <w:spacing w:after="20"/>
              <w:ind w:left="20"/>
              <w:jc w:val="both"/>
            </w:pPr>
            <w:r>
              <w:rPr>
                <w:rFonts w:ascii="Times New Roman"/>
                <w:b w:val="false"/>
                <w:i w:val="false"/>
                <w:color w:val="000000"/>
                <w:sz w:val="20"/>
              </w:rPr>
              <w:t>
</w:t>
            </w:r>
            <w:r>
              <w:rPr>
                <w:rFonts w:ascii="Times New Roman"/>
                <w:b/>
                <w:i w:val="false"/>
                <w:color w:val="000000"/>
                <w:sz w:val="20"/>
              </w:rPr>
              <w:t>Өнер</w:t>
            </w:r>
            <w:r>
              <w:rPr>
                <w:rFonts w:ascii="Times New Roman"/>
                <w:b/>
                <w:i w:val="false"/>
                <w:color w:val="000000"/>
                <w:sz w:val="20"/>
              </w:rPr>
              <w:t xml:space="preserve">, </w:t>
            </w:r>
            <w:r>
              <w:rPr>
                <w:rFonts w:ascii="Times New Roman"/>
                <w:b/>
                <w:i w:val="false"/>
                <w:color w:val="000000"/>
                <w:sz w:val="20"/>
              </w:rPr>
              <w:t>ойын-сауық</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демалыс</w:t>
            </w:r>
          </w:p>
          <w:bookmarkEnd w:id="764"/>
          <w:p>
            <w:pPr>
              <w:spacing w:after="20"/>
              <w:ind w:left="20"/>
              <w:jc w:val="both"/>
            </w:pPr>
            <w:r>
              <w:rPr>
                <w:rFonts w:ascii="Times New Roman"/>
                <w:b w:val="false"/>
                <w:i w:val="false"/>
                <w:color w:val="000000"/>
                <w:sz w:val="20"/>
              </w:rPr>
              <w:t>
Искусство, развлечения и отдых</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 w:id="765"/>
          <w:p>
            <w:pPr>
              <w:spacing w:after="20"/>
              <w:ind w:left="20"/>
              <w:jc w:val="both"/>
            </w:pPr>
            <w:r>
              <w:rPr>
                <w:rFonts w:ascii="Times New Roman"/>
                <w:b w:val="false"/>
                <w:i w:val="false"/>
                <w:color w:val="000000"/>
                <w:sz w:val="20"/>
              </w:rPr>
              <w:t>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түрлерін</w:t>
            </w:r>
            <w:r>
              <w:rPr>
                <w:rFonts w:ascii="Times New Roman"/>
                <w:b w:val="false"/>
                <w:i w:val="false"/>
                <w:color w:val="000000"/>
                <w:sz w:val="20"/>
              </w:rPr>
              <w:t xml:space="preserve"> </w:t>
            </w:r>
            <w:r>
              <w:rPr>
                <w:rFonts w:ascii="Times New Roman"/>
                <w:b/>
                <w:i w:val="false"/>
                <w:color w:val="000000"/>
                <w:sz w:val="20"/>
              </w:rPr>
              <w:t>ұсыну</w:t>
            </w:r>
            <w:r>
              <w:rPr>
                <w:rFonts w:ascii="Times New Roman"/>
                <w:b w:val="false"/>
                <w:i w:val="false"/>
                <w:color w:val="000000"/>
                <w:sz w:val="20"/>
              </w:rPr>
              <w:t xml:space="preserve"> </w:t>
            </w:r>
          </w:p>
          <w:bookmarkEnd w:id="765"/>
          <w:p>
            <w:pPr>
              <w:spacing w:after="20"/>
              <w:ind w:left="20"/>
              <w:jc w:val="both"/>
            </w:pPr>
            <w:r>
              <w:rPr>
                <w:rFonts w:ascii="Times New Roman"/>
                <w:b w:val="false"/>
                <w:i w:val="false"/>
                <w:color w:val="000000"/>
                <w:sz w:val="20"/>
              </w:rPr>
              <w:t>
Предоставление прочих видов услуг</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61" w:id="76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 </w:t>
      </w:r>
      <w:r>
        <w:rPr>
          <w:rFonts w:ascii="Times New Roman"/>
          <w:b/>
          <w:i w:val="false"/>
          <w:color w:val="000000"/>
          <w:sz w:val="28"/>
        </w:rPr>
        <w:t>Пайыздық</w:t>
      </w:r>
      <w:r>
        <w:rPr>
          <w:rFonts w:ascii="Times New Roman"/>
          <w:b w:val="false"/>
          <w:i w:val="false"/>
          <w:color w:val="000000"/>
          <w:sz w:val="28"/>
        </w:rPr>
        <w:t xml:space="preserve"> </w:t>
      </w:r>
      <w:r>
        <w:rPr>
          <w:rFonts w:ascii="Times New Roman"/>
          <w:b/>
          <w:i w:val="false"/>
          <w:color w:val="000000"/>
          <w:sz w:val="28"/>
        </w:rPr>
        <w:t>мөлшерлемелер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шарттардың</w:t>
      </w:r>
      <w:r>
        <w:rPr>
          <w:rFonts w:ascii="Times New Roman"/>
          <w:b/>
          <w:i w:val="false"/>
          <w:color w:val="000000"/>
          <w:sz w:val="28"/>
        </w:rPr>
        <w:t xml:space="preserve"> саны мен </w:t>
      </w:r>
      <w:r>
        <w:rPr>
          <w:rFonts w:ascii="Times New Roman"/>
          <w:b/>
          <w:i w:val="false"/>
          <w:color w:val="000000"/>
          <w:sz w:val="28"/>
        </w:rPr>
        <w:t>құны</w:t>
      </w:r>
    </w:p>
    <w:bookmarkEnd w:id="766"/>
    <w:bookmarkStart w:name="z862" w:id="767"/>
    <w:p>
      <w:pPr>
        <w:spacing w:after="0"/>
        <w:ind w:left="0"/>
        <w:jc w:val="both"/>
      </w:pPr>
      <w:r>
        <w:rPr>
          <w:rFonts w:ascii="Times New Roman"/>
          <w:b w:val="false"/>
          <w:i w:val="false"/>
          <w:color w:val="000000"/>
          <w:sz w:val="28"/>
        </w:rPr>
        <w:t>
       Количество и стоимость договоров лизинга по процентным ставкам</w:t>
      </w:r>
    </w:p>
    <w:bookmarkEnd w:id="7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768"/>
          <w:p>
            <w:pPr>
              <w:spacing w:after="20"/>
              <w:ind w:left="20"/>
              <w:jc w:val="both"/>
            </w:pPr>
            <w:r>
              <w:rPr>
                <w:rFonts w:ascii="Times New Roman"/>
                <w:b w:val="false"/>
                <w:i w:val="false"/>
                <w:color w:val="000000"/>
                <w:sz w:val="20"/>
              </w:rPr>
              <w:t>
</w:t>
            </w:r>
            <w:r>
              <w:rPr>
                <w:rFonts w:ascii="Times New Roman"/>
                <w:b/>
                <w:i w:val="false"/>
                <w:color w:val="000000"/>
                <w:sz w:val="20"/>
              </w:rPr>
              <w:t>Жол</w:t>
            </w:r>
          </w:p>
          <w:bookmarkEnd w:id="768"/>
          <w:p>
            <w:pPr>
              <w:spacing w:after="20"/>
              <w:ind w:left="20"/>
              <w:jc w:val="both"/>
            </w:pPr>
            <w:r>
              <w:rPr>
                <w:rFonts w:ascii="Times New Roman"/>
                <w:b w:val="false"/>
                <w:i w:val="false"/>
                <w:color w:val="000000"/>
                <w:sz w:val="20"/>
              </w:rPr>
              <w:t>
</w:t>
            </w:r>
            <w:r>
              <w:rPr>
                <w:rFonts w:ascii="Times New Roman"/>
                <w:b/>
                <w:i w:val="false"/>
                <w:color w:val="000000"/>
                <w:sz w:val="20"/>
              </w:rPr>
              <w:t>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769"/>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r>
              <w:rPr>
                <w:rFonts w:ascii="Times New Roman"/>
                <w:b w:val="false"/>
                <w:i w:val="false"/>
                <w:color w:val="000000"/>
                <w:sz w:val="20"/>
              </w:rPr>
              <w:t xml:space="preserve"> </w:t>
            </w:r>
            <w:r>
              <w:rPr>
                <w:rFonts w:ascii="Times New Roman"/>
                <w:b/>
                <w:i w:val="false"/>
                <w:color w:val="000000"/>
                <w:sz w:val="20"/>
              </w:rPr>
              <w:t>атауы</w:t>
            </w:r>
          </w:p>
          <w:bookmarkEnd w:id="769"/>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 w:id="770"/>
          <w:p>
            <w:pPr>
              <w:spacing w:after="20"/>
              <w:ind w:left="20"/>
              <w:jc w:val="both"/>
            </w:pPr>
            <w:r>
              <w:rPr>
                <w:rFonts w:ascii="Times New Roman"/>
                <w:b w:val="false"/>
                <w:i w:val="false"/>
                <w:color w:val="000000"/>
                <w:sz w:val="20"/>
              </w:rPr>
              <w:t>
</w:t>
            </w:r>
            <w:r>
              <w:rPr>
                <w:rFonts w:ascii="Times New Roman"/>
                <w:b/>
                <w:i w:val="false"/>
                <w:color w:val="000000"/>
                <w:sz w:val="20"/>
              </w:rPr>
              <w:t xml:space="preserve">саны, </w:t>
            </w:r>
            <w:r>
              <w:rPr>
                <w:rFonts w:ascii="Times New Roman"/>
                <w:b/>
                <w:i w:val="false"/>
                <w:color w:val="000000"/>
                <w:sz w:val="20"/>
              </w:rPr>
              <w:t>бірлік</w:t>
            </w:r>
          </w:p>
          <w:bookmarkEnd w:id="770"/>
          <w:p>
            <w:pPr>
              <w:spacing w:after="20"/>
              <w:ind w:left="20"/>
              <w:jc w:val="both"/>
            </w:pPr>
            <w:r>
              <w:rPr>
                <w:rFonts w:ascii="Times New Roman"/>
                <w:b w:val="false"/>
                <w:i w:val="false"/>
                <w:color w:val="000000"/>
                <w:sz w:val="20"/>
              </w:rPr>
              <w:t>
количество,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771"/>
          <w:p>
            <w:pPr>
              <w:spacing w:after="20"/>
              <w:ind w:left="20"/>
              <w:jc w:val="both"/>
            </w:pPr>
            <w:r>
              <w:rPr>
                <w:rFonts w:ascii="Times New Roman"/>
                <w:b w:val="false"/>
                <w:i w:val="false"/>
                <w:color w:val="000000"/>
                <w:sz w:val="20"/>
              </w:rPr>
              <w:t>
</w:t>
            </w:r>
            <w:r>
              <w:rPr>
                <w:rFonts w:ascii="Times New Roman"/>
                <w:b/>
                <w:i w:val="false"/>
                <w:color w:val="000000"/>
                <w:sz w:val="20"/>
              </w:rPr>
              <w:t>құны</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bookmarkEnd w:id="771"/>
          <w:p>
            <w:pPr>
              <w:spacing w:after="20"/>
              <w:ind w:left="20"/>
              <w:jc w:val="both"/>
            </w:pPr>
            <w:r>
              <w:rPr>
                <w:rFonts w:ascii="Times New Roman"/>
                <w:b w:val="false"/>
                <w:i w:val="false"/>
                <w:color w:val="000000"/>
                <w:sz w:val="20"/>
              </w:rPr>
              <w:t>
стоимость,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772"/>
          <w:p>
            <w:pPr>
              <w:spacing w:after="20"/>
              <w:ind w:left="20"/>
              <w:jc w:val="both"/>
            </w:pPr>
            <w:r>
              <w:rPr>
                <w:rFonts w:ascii="Times New Roman"/>
                <w:b w:val="false"/>
                <w:i w:val="false"/>
                <w:color w:val="000000"/>
                <w:sz w:val="20"/>
              </w:rPr>
              <w:t>
</w:t>
            </w:r>
            <w:r>
              <w:rPr>
                <w:rFonts w:ascii="Times New Roman"/>
                <w:b/>
                <w:i w:val="false"/>
                <w:color w:val="000000"/>
                <w:sz w:val="20"/>
              </w:rPr>
              <w:t>10%-</w:t>
            </w:r>
            <w:r>
              <w:rPr>
                <w:rFonts w:ascii="Times New Roman"/>
                <w:b/>
                <w:i w:val="false"/>
                <w:color w:val="000000"/>
                <w:sz w:val="20"/>
              </w:rPr>
              <w:t>ға</w:t>
            </w:r>
            <w:r>
              <w:rPr>
                <w:rFonts w:ascii="Times New Roman"/>
                <w:b w:val="false"/>
                <w:i w:val="false"/>
                <w:color w:val="000000"/>
                <w:sz w:val="20"/>
              </w:rPr>
              <w:t xml:space="preserve"> </w:t>
            </w:r>
            <w:r>
              <w:rPr>
                <w:rFonts w:ascii="Times New Roman"/>
                <w:b/>
                <w:i w:val="false"/>
                <w:color w:val="000000"/>
                <w:sz w:val="20"/>
              </w:rPr>
              <w:t>дейін</w:t>
            </w:r>
          </w:p>
          <w:bookmarkEnd w:id="772"/>
          <w:p>
            <w:pPr>
              <w:spacing w:after="20"/>
              <w:ind w:left="20"/>
              <w:jc w:val="both"/>
            </w:pPr>
            <w:r>
              <w:rPr>
                <w:rFonts w:ascii="Times New Roman"/>
                <w:b w:val="false"/>
                <w:i w:val="false"/>
                <w:color w:val="000000"/>
                <w:sz w:val="20"/>
              </w:rPr>
              <w:t>
до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773"/>
          <w:p>
            <w:pPr>
              <w:spacing w:after="20"/>
              <w:ind w:left="20"/>
              <w:jc w:val="both"/>
            </w:pPr>
            <w:r>
              <w:rPr>
                <w:rFonts w:ascii="Times New Roman"/>
                <w:b w:val="false"/>
                <w:i w:val="false"/>
                <w:color w:val="000000"/>
                <w:sz w:val="20"/>
              </w:rPr>
              <w:t>
</w:t>
            </w:r>
            <w:r>
              <w:rPr>
                <w:rFonts w:ascii="Times New Roman"/>
                <w:b/>
                <w:i w:val="false"/>
                <w:color w:val="000000"/>
                <w:sz w:val="20"/>
              </w:rPr>
              <w:t>10%-дан 14%-</w:t>
            </w:r>
            <w:r>
              <w:rPr>
                <w:rFonts w:ascii="Times New Roman"/>
                <w:b/>
                <w:i w:val="false"/>
                <w:color w:val="000000"/>
                <w:sz w:val="20"/>
              </w:rPr>
              <w:t>ға</w:t>
            </w:r>
            <w:r>
              <w:rPr>
                <w:rFonts w:ascii="Times New Roman"/>
                <w:b w:val="false"/>
                <w:i w:val="false"/>
                <w:color w:val="000000"/>
                <w:sz w:val="20"/>
              </w:rPr>
              <w:t xml:space="preserve"> </w:t>
            </w:r>
            <w:r>
              <w:rPr>
                <w:rFonts w:ascii="Times New Roman"/>
                <w:b/>
                <w:i w:val="false"/>
                <w:color w:val="000000"/>
                <w:sz w:val="20"/>
              </w:rPr>
              <w:t>дейін</w:t>
            </w:r>
          </w:p>
          <w:bookmarkEnd w:id="773"/>
          <w:p>
            <w:pPr>
              <w:spacing w:after="20"/>
              <w:ind w:left="20"/>
              <w:jc w:val="both"/>
            </w:pPr>
            <w:r>
              <w:rPr>
                <w:rFonts w:ascii="Times New Roman"/>
                <w:b w:val="false"/>
                <w:i w:val="false"/>
                <w:color w:val="000000"/>
                <w:sz w:val="20"/>
              </w:rPr>
              <w:t>
от 10 до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774"/>
          <w:p>
            <w:pPr>
              <w:spacing w:after="20"/>
              <w:ind w:left="20"/>
              <w:jc w:val="both"/>
            </w:pPr>
            <w:r>
              <w:rPr>
                <w:rFonts w:ascii="Times New Roman"/>
                <w:b w:val="false"/>
                <w:i w:val="false"/>
                <w:color w:val="000000"/>
                <w:sz w:val="20"/>
              </w:rPr>
              <w:t>
</w:t>
            </w:r>
            <w:r>
              <w:rPr>
                <w:rFonts w:ascii="Times New Roman"/>
                <w:b/>
                <w:i w:val="false"/>
                <w:color w:val="000000"/>
                <w:sz w:val="20"/>
              </w:rPr>
              <w:t xml:space="preserve">14%-дан </w:t>
            </w:r>
            <w:r>
              <w:rPr>
                <w:rFonts w:ascii="Times New Roman"/>
                <w:b/>
                <w:i w:val="false"/>
                <w:color w:val="000000"/>
                <w:sz w:val="20"/>
              </w:rPr>
              <w:t>жоғары</w:t>
            </w:r>
          </w:p>
          <w:bookmarkEnd w:id="774"/>
          <w:p>
            <w:pPr>
              <w:spacing w:after="20"/>
              <w:ind w:left="20"/>
              <w:jc w:val="both"/>
            </w:pPr>
            <w:r>
              <w:rPr>
                <w:rFonts w:ascii="Times New Roman"/>
                <w:b w:val="false"/>
                <w:i w:val="false"/>
                <w:color w:val="000000"/>
                <w:sz w:val="20"/>
              </w:rPr>
              <w:t>
свыше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1" w:id="77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нысанды</w:t>
      </w:r>
      <w:r>
        <w:rPr>
          <w:rFonts w:ascii="Times New Roman"/>
          <w:b w:val="false"/>
          <w:i w:val="false"/>
          <w:color w:val="000000"/>
          <w:sz w:val="28"/>
        </w:rPr>
        <w:t xml:space="preserve"> </w:t>
      </w:r>
      <w:r>
        <w:rPr>
          <w:rFonts w:ascii="Times New Roman"/>
          <w:b/>
          <w:i w:val="false"/>
          <w:color w:val="000000"/>
          <w:sz w:val="28"/>
        </w:rPr>
        <w:t>толтыруға</w:t>
      </w:r>
      <w:r>
        <w:rPr>
          <w:rFonts w:ascii="Times New Roman"/>
          <w:b w:val="false"/>
          <w:i w:val="false"/>
          <w:color w:val="000000"/>
          <w:sz w:val="28"/>
        </w:rPr>
        <w:t xml:space="preserve"> </w:t>
      </w:r>
      <w:r>
        <w:rPr>
          <w:rFonts w:ascii="Times New Roman"/>
          <w:b/>
          <w:i w:val="false"/>
          <w:color w:val="000000"/>
          <w:sz w:val="28"/>
        </w:rPr>
        <w:t>жұмсалған</w:t>
      </w:r>
      <w:r>
        <w:rPr>
          <w:rFonts w:ascii="Times New Roman"/>
          <w:b w:val="false"/>
          <w:i w:val="false"/>
          <w:color w:val="000000"/>
          <w:sz w:val="28"/>
        </w:rPr>
        <w:t xml:space="preserve"> </w:t>
      </w:r>
      <w:r>
        <w:rPr>
          <w:rFonts w:ascii="Times New Roman"/>
          <w:b/>
          <w:i w:val="false"/>
          <w:color w:val="000000"/>
          <w:sz w:val="28"/>
        </w:rPr>
        <w:t>уақытты</w:t>
      </w:r>
      <w:r>
        <w:rPr>
          <w:rFonts w:ascii="Times New Roman"/>
          <w:b w:val="false"/>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сағатпен</w:t>
      </w:r>
      <w:r>
        <w:rPr>
          <w:rFonts w:ascii="Times New Roman"/>
          <w:b/>
          <w:i w:val="false"/>
          <w:color w:val="000000"/>
          <w:sz w:val="28"/>
        </w:rPr>
        <w:t xml:space="preserve"> (</w:t>
      </w:r>
      <w:r>
        <w:rPr>
          <w:rFonts w:ascii="Times New Roman"/>
          <w:b/>
          <w:i w:val="false"/>
          <w:color w:val="000000"/>
          <w:sz w:val="28"/>
        </w:rPr>
        <w:t>қажеттісін</w:t>
      </w:r>
      <w:r>
        <w:rPr>
          <w:rFonts w:ascii="Times New Roman"/>
          <w:b w:val="false"/>
          <w:i w:val="false"/>
          <w:color w:val="000000"/>
          <w:sz w:val="28"/>
        </w:rPr>
        <w:t xml:space="preserve"> </w:t>
      </w:r>
      <w:r>
        <w:rPr>
          <w:rFonts w:ascii="Times New Roman"/>
          <w:b/>
          <w:i w:val="false"/>
          <w:color w:val="000000"/>
          <w:sz w:val="28"/>
        </w:rPr>
        <w:t>қоршаңыз</w:t>
      </w:r>
      <w:r>
        <w:rPr>
          <w:rFonts w:ascii="Times New Roman"/>
          <w:b/>
          <w:i w:val="false"/>
          <w:color w:val="000000"/>
          <w:sz w:val="28"/>
        </w:rPr>
        <w:t>)</w:t>
      </w:r>
    </w:p>
    <w:bookmarkEnd w:id="775"/>
    <w:bookmarkStart w:name="z872" w:id="776"/>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bookmarkEnd w:id="7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сағатқа</w:t>
            </w:r>
            <w:r>
              <w:rPr>
                <w:rFonts w:ascii="Times New Roman"/>
                <w:b w:val="false"/>
                <w:i w:val="false"/>
                <w:color w:val="000000"/>
                <w:sz w:val="20"/>
              </w:rPr>
              <w:t xml:space="preserve"> </w:t>
            </w:r>
            <w:r>
              <w:rPr>
                <w:rFonts w:ascii="Times New Roman"/>
                <w:b/>
                <w:i w:val="false"/>
                <w:color w:val="000000"/>
                <w:sz w:val="20"/>
              </w:rPr>
              <w:t>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40 </w:t>
            </w:r>
            <w:r>
              <w:rPr>
                <w:rFonts w:ascii="Times New Roman"/>
                <w:b/>
                <w:i w:val="false"/>
                <w:color w:val="000000"/>
                <w:sz w:val="20"/>
              </w:rPr>
              <w:t>сағаттан</w:t>
            </w:r>
            <w:r>
              <w:rPr>
                <w:rFonts w:ascii="Times New Roman"/>
                <w:b w:val="false"/>
                <w:i w:val="false"/>
                <w:color w:val="000000"/>
                <w:sz w:val="20"/>
              </w:rPr>
              <w:t xml:space="preserve"> </w:t>
            </w:r>
            <w:r>
              <w:rPr>
                <w:rFonts w:ascii="Times New Roman"/>
                <w:b/>
                <w:i w:val="false"/>
                <w:color w:val="000000"/>
                <w:sz w:val="20"/>
              </w:rPr>
              <w:t>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bookmarkStart w:name="z873" w:id="777"/>
      <w:r>
        <w:rPr>
          <w:rFonts w:ascii="Times New Roman"/>
          <w:b w:val="false"/>
          <w:i w:val="false"/>
          <w:color w:val="000000"/>
          <w:sz w:val="28"/>
        </w:rPr>
        <w:t xml:space="preserve">
      </w:t>
      </w:r>
      <w:r>
        <w:rPr>
          <w:rFonts w:ascii="Times New Roman"/>
          <w:b/>
          <w:i w:val="false"/>
          <w:color w:val="000000"/>
          <w:sz w:val="28"/>
        </w:rPr>
        <w:t>Атауы</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 xml:space="preserve"> (</w:t>
      </w:r>
      <w:r>
        <w:rPr>
          <w:rFonts w:ascii="Times New Roman"/>
          <w:b/>
          <w:i w:val="false"/>
          <w:color w:val="000000"/>
          <w:sz w:val="28"/>
        </w:rPr>
        <w:t>респонденттің</w:t>
      </w:r>
      <w:r>
        <w:rPr>
          <w:rFonts w:ascii="Times New Roman"/>
          <w:b/>
          <w:i w:val="false"/>
          <w:color w:val="000000"/>
          <w:sz w:val="28"/>
        </w:rPr>
        <w:t>)</w:t>
      </w:r>
    </w:p>
    <w:bookmarkEnd w:id="777"/>
    <w:p>
      <w:pPr>
        <w:spacing w:after="0"/>
        <w:ind w:left="0"/>
        <w:jc w:val="both"/>
      </w:pPr>
      <w:r>
        <w:rPr>
          <w:rFonts w:ascii="Times New Roman"/>
          <w:b w:val="false"/>
          <w:i w:val="false"/>
          <w:color w:val="000000"/>
          <w:sz w:val="28"/>
        </w:rPr>
        <w:t xml:space="preserve"> Наименование _____________________________Адрес (респондента) ______________</w:t>
      </w:r>
    </w:p>
    <w:p>
      <w:pPr>
        <w:spacing w:after="0"/>
        <w:ind w:left="0"/>
        <w:jc w:val="both"/>
      </w:pPr>
      <w:bookmarkStart w:name="z874" w:id="778"/>
      <w:r>
        <w:rPr>
          <w:rFonts w:ascii="Times New Roman"/>
          <w:b w:val="false"/>
          <w:i w:val="false"/>
          <w:color w:val="000000"/>
          <w:sz w:val="28"/>
        </w:rPr>
        <w:t xml:space="preserve">
      </w:t>
      </w:r>
      <w:r>
        <w:rPr>
          <w:rFonts w:ascii="Times New Roman"/>
          <w:b/>
          <w:i w:val="false"/>
          <w:color w:val="000000"/>
          <w:sz w:val="28"/>
        </w:rPr>
        <w:t>Телефоны (</w:t>
      </w:r>
      <w:r>
        <w:rPr>
          <w:rFonts w:ascii="Times New Roman"/>
          <w:b/>
          <w:i w:val="false"/>
          <w:color w:val="000000"/>
          <w:sz w:val="28"/>
        </w:rPr>
        <w:t>респонденттің</w:t>
      </w:r>
      <w:r>
        <w:rPr>
          <w:rFonts w:ascii="Times New Roman"/>
          <w:b/>
          <w:i w:val="false"/>
          <w:color w:val="000000"/>
          <w:sz w:val="28"/>
        </w:rPr>
        <w:t>)</w:t>
      </w:r>
      <w:r>
        <w:rPr>
          <w:rFonts w:ascii="Times New Roman"/>
          <w:b w:val="false"/>
          <w:i w:val="false"/>
          <w:color w:val="000000"/>
          <w:sz w:val="28"/>
        </w:rPr>
        <w:t xml:space="preserve"> ___________  ________</w:t>
      </w:r>
      <w:r>
        <w:rPr>
          <w:rFonts w:ascii="Times New Roman"/>
          <w:b/>
          <w:i w:val="false"/>
          <w:color w:val="000000"/>
          <w:sz w:val="28"/>
        </w:rPr>
        <w:t>Электрондық</w:t>
      </w:r>
      <w:r>
        <w:rPr>
          <w:rFonts w:ascii="Times New Roman"/>
          <w:b w:val="false"/>
          <w:i w:val="false"/>
          <w:color w:val="000000"/>
          <w:sz w:val="28"/>
        </w:rPr>
        <w:t xml:space="preserve"> </w:t>
      </w:r>
      <w:r>
        <w:rPr>
          <w:rFonts w:ascii="Times New Roman"/>
          <w:b/>
          <w:i w:val="false"/>
          <w:color w:val="000000"/>
          <w:sz w:val="28"/>
        </w:rPr>
        <w:t>пошта</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 xml:space="preserve"> (</w:t>
      </w:r>
      <w:r>
        <w:rPr>
          <w:rFonts w:ascii="Times New Roman"/>
          <w:b/>
          <w:i w:val="false"/>
          <w:color w:val="000000"/>
          <w:sz w:val="28"/>
        </w:rPr>
        <w:t>респонденттің</w:t>
      </w:r>
      <w:r>
        <w:rPr>
          <w:rFonts w:ascii="Times New Roman"/>
          <w:b/>
          <w:i w:val="false"/>
          <w:color w:val="000000"/>
          <w:sz w:val="28"/>
        </w:rPr>
        <w:t>)</w:t>
      </w:r>
      <w:r>
        <w:rPr>
          <w:rFonts w:ascii="Times New Roman"/>
          <w:b w:val="false"/>
          <w:i w:val="false"/>
          <w:color w:val="000000"/>
          <w:sz w:val="28"/>
        </w:rPr>
        <w:t xml:space="preserve">______ </w:t>
      </w:r>
    </w:p>
    <w:bookmarkEnd w:id="778"/>
    <w:p>
      <w:pPr>
        <w:spacing w:after="0"/>
        <w:ind w:left="0"/>
        <w:jc w:val="both"/>
      </w:pPr>
      <w:r>
        <w:rPr>
          <w:rFonts w:ascii="Times New Roman"/>
          <w:b w:val="false"/>
          <w:i w:val="false"/>
          <w:color w:val="000000"/>
          <w:sz w:val="28"/>
        </w:rPr>
        <w:t xml:space="preserve">Телефон (респондента)        </w:t>
      </w:r>
      <w:r>
        <w:rPr>
          <w:rFonts w:ascii="Times New Roman"/>
          <w:b/>
          <w:i w:val="false"/>
          <w:color w:val="000000"/>
          <w:sz w:val="28"/>
        </w:rPr>
        <w:t>стационарлық</w:t>
      </w:r>
      <w:r>
        <w:rPr>
          <w:rFonts w:ascii="Times New Roman"/>
          <w:b w:val="false"/>
          <w:i w:val="false"/>
          <w:color w:val="000000"/>
          <w:sz w:val="28"/>
        </w:rPr>
        <w:t xml:space="preserve">    </w:t>
      </w:r>
      <w:r>
        <w:rPr>
          <w:rFonts w:ascii="Times New Roman"/>
          <w:b/>
          <w:i w:val="false"/>
          <w:color w:val="000000"/>
          <w:sz w:val="28"/>
        </w:rPr>
        <w:t>ұялы</w:t>
      </w:r>
      <w:r>
        <w:rPr>
          <w:rFonts w:ascii="Times New Roman"/>
          <w:b w:val="false"/>
          <w:i w:val="false"/>
          <w:color w:val="000000"/>
          <w:sz w:val="28"/>
        </w:rPr>
        <w:t xml:space="preserve">              Адрес электронной почты (респондента)              стационарный  мобильный</w:t>
      </w:r>
    </w:p>
    <w:p>
      <w:pPr>
        <w:spacing w:after="0"/>
        <w:ind w:left="0"/>
        <w:jc w:val="both"/>
      </w:pPr>
      <w:bookmarkStart w:name="z875" w:id="779"/>
      <w:r>
        <w:rPr>
          <w:rFonts w:ascii="Times New Roman"/>
          <w:b w:val="false"/>
          <w:i w:val="false"/>
          <w:color w:val="000000"/>
          <w:sz w:val="28"/>
        </w:rPr>
        <w:t xml:space="preserve">
      </w:t>
      </w:r>
      <w:r>
        <w:rPr>
          <w:rFonts w:ascii="Times New Roman"/>
          <w:b/>
          <w:i w:val="false"/>
          <w:color w:val="000000"/>
          <w:sz w:val="28"/>
        </w:rPr>
        <w:t>Орындаушы</w:t>
      </w:r>
    </w:p>
    <w:bookmarkEnd w:id="779"/>
    <w:p>
      <w:pPr>
        <w:spacing w:after="0"/>
        <w:ind w:left="0"/>
        <w:jc w:val="both"/>
      </w:pPr>
      <w:r>
        <w:rPr>
          <w:rFonts w:ascii="Times New Roman"/>
          <w:b w:val="false"/>
          <w:i w:val="false"/>
          <w:color w:val="000000"/>
          <w:sz w:val="28"/>
        </w:rPr>
        <w:t>Исполнитель_____________________________________________________ 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қолы</w:t>
      </w:r>
      <w:r>
        <w:rPr>
          <w:rFonts w:ascii="Times New Roman"/>
          <w:b/>
          <w:i w:val="false"/>
          <w:color w:val="000000"/>
          <w:sz w:val="28"/>
        </w:rPr>
        <w:t>, телефоны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орындаушының</w:t>
      </w: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bookmarkStart w:name="z876" w:id="780"/>
      <w:r>
        <w:rPr>
          <w:rFonts w:ascii="Times New Roman"/>
          <w:b w:val="false"/>
          <w:i w:val="false"/>
          <w:color w:val="000000"/>
          <w:sz w:val="28"/>
        </w:rPr>
        <w:t xml:space="preserve">
      </w:t>
      </w:r>
      <w:r>
        <w:rPr>
          <w:rFonts w:ascii="Times New Roman"/>
          <w:b/>
          <w:i w:val="false"/>
          <w:color w:val="000000"/>
          <w:sz w:val="28"/>
        </w:rPr>
        <w:t xml:space="preserve">Бас бухгалтер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тұлға</w:t>
      </w:r>
    </w:p>
    <w:bookmarkEnd w:id="780"/>
    <w:p>
      <w:pPr>
        <w:spacing w:after="0"/>
        <w:ind w:left="0"/>
        <w:jc w:val="both"/>
      </w:pPr>
      <w:r>
        <w:rPr>
          <w:rFonts w:ascii="Times New Roman"/>
          <w:b w:val="false"/>
          <w:i w:val="false"/>
          <w:color w:val="000000"/>
          <w:sz w:val="28"/>
        </w:rPr>
        <w:t xml:space="preserve">Главный бухгалтер или лицо, исполняющее его обязанности ___________________________ </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 xml:space="preserve">) </w:t>
      </w:r>
      <w:r>
        <w:rPr>
          <w:rFonts w:ascii="Times New Roman"/>
          <w:b/>
          <w:i w:val="false"/>
          <w:color w:val="000000"/>
          <w:sz w:val="28"/>
        </w:rPr>
        <w:t>қолы</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bookmarkStart w:name="z877" w:id="781"/>
      <w:r>
        <w:rPr>
          <w:rFonts w:ascii="Times New Roman"/>
          <w:b w:val="false"/>
          <w:i w:val="false"/>
          <w:color w:val="000000"/>
          <w:sz w:val="28"/>
        </w:rPr>
        <w:t xml:space="preserve">
      </w:t>
      </w:r>
      <w:r>
        <w:rPr>
          <w:rFonts w:ascii="Times New Roman"/>
          <w:b/>
          <w:i w:val="false"/>
          <w:color w:val="000000"/>
          <w:sz w:val="28"/>
        </w:rPr>
        <w:t>Басшы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тұлға</w:t>
      </w:r>
      <w:r>
        <w:rPr>
          <w:rFonts w:ascii="Times New Roman"/>
          <w:b w:val="false"/>
          <w:i w:val="false"/>
          <w:color w:val="000000"/>
          <w:sz w:val="28"/>
        </w:rPr>
        <w:t xml:space="preserve"> </w:t>
      </w:r>
    </w:p>
    <w:bookmarkEnd w:id="781"/>
    <w:p>
      <w:pPr>
        <w:spacing w:after="0"/>
        <w:ind w:left="0"/>
        <w:jc w:val="both"/>
      </w:pPr>
      <w:r>
        <w:rPr>
          <w:rFonts w:ascii="Times New Roman"/>
          <w:b w:val="false"/>
          <w:i w:val="false"/>
          <w:color w:val="000000"/>
          <w:sz w:val="28"/>
        </w:rPr>
        <w:t>Руководитель или лицо, исполняющее его обязанности _____________________ 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қолы</w:t>
      </w:r>
    </w:p>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878" w:id="782"/>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782"/>
    <w:bookmarkStart w:name="z879" w:id="783"/>
    <w:p>
      <w:pPr>
        <w:spacing w:after="0"/>
        <w:ind w:left="0"/>
        <w:jc w:val="both"/>
      </w:pPr>
      <w:r>
        <w:rPr>
          <w:rFonts w:ascii="Times New Roman"/>
          <w:b w:val="false"/>
          <w:i w:val="false"/>
          <w:color w:val="000000"/>
          <w:sz w:val="28"/>
        </w:rPr>
        <w:t>
      Примечание:</w:t>
      </w:r>
    </w:p>
    <w:bookmarkEnd w:id="783"/>
    <w:bookmarkStart w:name="z880" w:id="784"/>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статистиканың</w:t>
      </w:r>
      <w:r>
        <w:rPr>
          <w:rFonts w:ascii="Times New Roman"/>
          <w:b w:val="false"/>
          <w:i w:val="false"/>
          <w:color w:val="000000"/>
          <w:sz w:val="28"/>
        </w:rPr>
        <w:t xml:space="preserve"> </w:t>
      </w:r>
      <w:r>
        <w:rPr>
          <w:rFonts w:ascii="Times New Roman"/>
          <w:b/>
          <w:i w:val="false"/>
          <w:color w:val="000000"/>
          <w:sz w:val="28"/>
        </w:rPr>
        <w:t>тиісті</w:t>
      </w:r>
      <w:r>
        <w:rPr>
          <w:rFonts w:ascii="Times New Roman"/>
          <w:b w:val="false"/>
          <w:i w:val="false"/>
          <w:color w:val="000000"/>
          <w:sz w:val="28"/>
        </w:rPr>
        <w:t xml:space="preserve"> </w:t>
      </w:r>
      <w:r>
        <w:rPr>
          <w:rFonts w:ascii="Times New Roman"/>
          <w:b/>
          <w:i w:val="false"/>
          <w:color w:val="000000"/>
          <w:sz w:val="28"/>
        </w:rPr>
        <w:t>органдарына</w:t>
      </w:r>
      <w:r>
        <w:rPr>
          <w:rFonts w:ascii="Times New Roman"/>
          <w:b w:val="false"/>
          <w:i w:val="false"/>
          <w:color w:val="000000"/>
          <w:sz w:val="28"/>
        </w:rPr>
        <w:t xml:space="preserve"> </w:t>
      </w:r>
      <w:r>
        <w:rPr>
          <w:rFonts w:ascii="Times New Roman"/>
          <w:b/>
          <w:i w:val="false"/>
          <w:color w:val="000000"/>
          <w:sz w:val="28"/>
        </w:rPr>
        <w:t>анық</w:t>
      </w:r>
      <w:r>
        <w:rPr>
          <w:rFonts w:ascii="Times New Roman"/>
          <w:b w:val="false"/>
          <w:i w:val="false"/>
          <w:color w:val="000000"/>
          <w:sz w:val="28"/>
        </w:rPr>
        <w:t xml:space="preserve"> </w:t>
      </w:r>
      <w:r>
        <w:rPr>
          <w:rFonts w:ascii="Times New Roman"/>
          <w:b/>
          <w:i w:val="false"/>
          <w:color w:val="000000"/>
          <w:sz w:val="28"/>
        </w:rPr>
        <w:t>емес</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ұсыну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белгіленген</w:t>
      </w:r>
      <w:r>
        <w:rPr>
          <w:rFonts w:ascii="Times New Roman"/>
          <w:b w:val="false"/>
          <w:i w:val="false"/>
          <w:color w:val="000000"/>
          <w:sz w:val="28"/>
        </w:rPr>
        <w:t xml:space="preserve"> </w:t>
      </w:r>
      <w:r>
        <w:rPr>
          <w:rFonts w:ascii="Times New Roman"/>
          <w:b/>
          <w:i w:val="false"/>
          <w:color w:val="000000"/>
          <w:sz w:val="28"/>
        </w:rPr>
        <w:t>мерзімде</w:t>
      </w:r>
      <w:r>
        <w:rPr>
          <w:rFonts w:ascii="Times New Roman"/>
          <w:b w:val="false"/>
          <w:i w:val="false"/>
          <w:color w:val="000000"/>
          <w:sz w:val="28"/>
        </w:rPr>
        <w:t xml:space="preserve"> </w:t>
      </w:r>
      <w:r>
        <w:rPr>
          <w:rFonts w:ascii="Times New Roman"/>
          <w:b/>
          <w:i w:val="false"/>
          <w:color w:val="000000"/>
          <w:sz w:val="28"/>
        </w:rPr>
        <w:t>ұсынбау</w:t>
      </w:r>
      <w:r>
        <w:rPr>
          <w:rFonts w:ascii="Times New Roman"/>
          <w:b/>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Кодексінің</w:t>
      </w:r>
      <w:r>
        <w:rPr>
          <w:rFonts w:ascii="Times New Roman"/>
          <w:b/>
          <w:i w:val="false"/>
          <w:color w:val="000000"/>
          <w:sz w:val="28"/>
        </w:rPr>
        <w:t xml:space="preserve"> 497-бабында </w:t>
      </w:r>
      <w:r>
        <w:rPr>
          <w:rFonts w:ascii="Times New Roman"/>
          <w:b/>
          <w:i w:val="false"/>
          <w:color w:val="000000"/>
          <w:sz w:val="28"/>
        </w:rPr>
        <w:t>көзделген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бұзушылықтар</w:t>
      </w:r>
      <w:r>
        <w:rPr>
          <w:rFonts w:ascii="Times New Roman"/>
          <w:b w:val="false"/>
          <w:i w:val="false"/>
          <w:color w:val="000000"/>
          <w:sz w:val="28"/>
        </w:rPr>
        <w:t xml:space="preserve"> </w:t>
      </w:r>
      <w:r>
        <w:rPr>
          <w:rFonts w:ascii="Times New Roman"/>
          <w:b/>
          <w:i w:val="false"/>
          <w:color w:val="000000"/>
          <w:sz w:val="28"/>
        </w:rPr>
        <w:t>болып</w:t>
      </w:r>
      <w:r>
        <w:rPr>
          <w:rFonts w:ascii="Times New Roman"/>
          <w:b w:val="false"/>
          <w:i w:val="false"/>
          <w:color w:val="000000"/>
          <w:sz w:val="28"/>
        </w:rPr>
        <w:t xml:space="preserve"> </w:t>
      </w:r>
      <w:r>
        <w:rPr>
          <w:rFonts w:ascii="Times New Roman"/>
          <w:b/>
          <w:i w:val="false"/>
          <w:color w:val="000000"/>
          <w:sz w:val="28"/>
        </w:rPr>
        <w:t>табылады</w:t>
      </w:r>
    </w:p>
    <w:bookmarkEnd w:id="784"/>
    <w:bookmarkStart w:name="z881" w:id="785"/>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7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приказу</w:t>
            </w:r>
            <w:r>
              <w:br/>
            </w:r>
            <w:r>
              <w:rPr>
                <w:rFonts w:ascii="Times New Roman"/>
                <w:b w:val="false"/>
                <w:i w:val="false"/>
                <w:color w:val="000000"/>
                <w:sz w:val="20"/>
              </w:rPr>
              <w:t xml:space="preserve">Руководитель Бюро </w:t>
            </w:r>
            <w:r>
              <w:br/>
            </w:r>
            <w:r>
              <w:rPr>
                <w:rFonts w:ascii="Times New Roman"/>
                <w:b w:val="false"/>
                <w:i w:val="false"/>
                <w:color w:val="000000"/>
                <w:sz w:val="20"/>
              </w:rPr>
              <w:t>национальной</w:t>
            </w:r>
            <w:r>
              <w:br/>
            </w:r>
            <w:r>
              <w:rPr>
                <w:rFonts w:ascii="Times New Roman"/>
                <w:b w:val="false"/>
                <w:i w:val="false"/>
                <w:color w:val="000000"/>
                <w:sz w:val="20"/>
              </w:rPr>
              <w:t>статистики Агентства</w:t>
            </w:r>
            <w:r>
              <w:br/>
            </w:r>
            <w:r>
              <w:rPr>
                <w:rFonts w:ascii="Times New Roman"/>
                <w:b w:val="false"/>
                <w:i w:val="false"/>
                <w:color w:val="000000"/>
                <w:sz w:val="20"/>
              </w:rPr>
              <w:t xml:space="preserve">по стратегическому </w:t>
            </w:r>
            <w:r>
              <w:br/>
            </w:r>
            <w:r>
              <w:rPr>
                <w:rFonts w:ascii="Times New Roman"/>
                <w:b w:val="false"/>
                <w:i w:val="false"/>
                <w:color w:val="000000"/>
                <w:sz w:val="20"/>
              </w:rPr>
              <w:t>планированию</w:t>
            </w:r>
            <w:r>
              <w:br/>
            </w:r>
            <w:r>
              <w:rPr>
                <w:rFonts w:ascii="Times New Roman"/>
                <w:b w:val="false"/>
                <w:i w:val="false"/>
                <w:color w:val="000000"/>
                <w:sz w:val="20"/>
              </w:rPr>
              <w:t xml:space="preserve">и реформам Республики </w:t>
            </w:r>
            <w:r>
              <w:br/>
            </w:r>
            <w:r>
              <w:rPr>
                <w:rFonts w:ascii="Times New Roman"/>
                <w:b w:val="false"/>
                <w:i w:val="false"/>
                <w:color w:val="000000"/>
                <w:sz w:val="20"/>
              </w:rPr>
              <w:t>Казахстан</w:t>
            </w:r>
            <w:r>
              <w:br/>
            </w:r>
            <w:r>
              <w:rPr>
                <w:rFonts w:ascii="Times New Roman"/>
                <w:b w:val="false"/>
                <w:i w:val="false"/>
                <w:color w:val="000000"/>
                <w:sz w:val="20"/>
              </w:rPr>
              <w:t xml:space="preserve">от 25 августа 2026 года </w:t>
            </w:r>
            <w:r>
              <w:br/>
            </w:r>
            <w:r>
              <w:rPr>
                <w:rFonts w:ascii="Times New Roman"/>
                <w:b w:val="false"/>
                <w:i w:val="false"/>
                <w:color w:val="000000"/>
                <w:sz w:val="20"/>
              </w:rPr>
              <w:t>№ 27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12 к приказу </w:t>
            </w:r>
            <w:r>
              <w:br/>
            </w:r>
            <w:r>
              <w:rPr>
                <w:rFonts w:ascii="Times New Roman"/>
                <w:b w:val="false"/>
                <w:i w:val="false"/>
                <w:color w:val="000000"/>
                <w:sz w:val="20"/>
              </w:rPr>
              <w:t>Председателя Комитета</w:t>
            </w:r>
            <w:r>
              <w:br/>
            </w:r>
            <w:r>
              <w:rPr>
                <w:rFonts w:ascii="Times New Roman"/>
                <w:b w:val="false"/>
                <w:i w:val="false"/>
                <w:color w:val="000000"/>
                <w:sz w:val="20"/>
              </w:rPr>
              <w:t>по статистике Министерства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2020 года</w:t>
            </w:r>
            <w:r>
              <w:br/>
            </w:r>
            <w:r>
              <w:rPr>
                <w:rFonts w:ascii="Times New Roman"/>
                <w:b w:val="false"/>
                <w:i w:val="false"/>
                <w:color w:val="000000"/>
                <w:sz w:val="20"/>
              </w:rPr>
              <w:t>№ 5</w:t>
            </w:r>
          </w:p>
        </w:tc>
      </w:tr>
    </w:tbl>
    <w:bookmarkStart w:name="z884" w:id="786"/>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 "Отчет о лизинговой деятельности", (индекс 1-лизинг, периодичность годовая)</w:t>
      </w:r>
    </w:p>
    <w:bookmarkEnd w:id="786"/>
    <w:bookmarkStart w:name="z885" w:id="787"/>
    <w:p>
      <w:pPr>
        <w:spacing w:after="0"/>
        <w:ind w:left="0"/>
        <w:jc w:val="both"/>
      </w:pPr>
      <w:r>
        <w:rPr>
          <w:rFonts w:ascii="Times New Roman"/>
          <w:b w:val="false"/>
          <w:i w:val="false"/>
          <w:color w:val="000000"/>
          <w:sz w:val="28"/>
        </w:rPr>
        <w:t>
      1. Настоящая инструкция детализирует заполнение статистической формы общегосударственного статистического наблюдения "Отчет о лизинговой деятельности" (индекс 1-лизинг, периодичность годовая) (далее – статистическая форма).</w:t>
      </w:r>
    </w:p>
    <w:bookmarkEnd w:id="787"/>
    <w:bookmarkStart w:name="z886" w:id="788"/>
    <w:p>
      <w:pPr>
        <w:spacing w:after="0"/>
        <w:ind w:left="0"/>
        <w:jc w:val="both"/>
      </w:pPr>
      <w:r>
        <w:rPr>
          <w:rFonts w:ascii="Times New Roman"/>
          <w:b w:val="false"/>
          <w:i w:val="false"/>
          <w:color w:val="000000"/>
          <w:sz w:val="28"/>
        </w:rPr>
        <w:t>
      2. Статистические формы представляют филиалы, представительства и иные обособленные структурные подразделения юридических лиц по месту своего нахождения, если им делегированы полномочия по сдаче статистических форм юридическим лицом. Если филиалы, представительства и иные обособленные структурные подразделения юридического лица не имеют таких полномочий, то статистические формы представляют юридические лица в разрезе своих филиалов, представительств и иных обособленных структурных подразделений с указанием их местонахождения.</w:t>
      </w:r>
    </w:p>
    <w:bookmarkEnd w:id="788"/>
    <w:bookmarkStart w:name="z887" w:id="789"/>
    <w:p>
      <w:pPr>
        <w:spacing w:after="0"/>
        <w:ind w:left="0"/>
        <w:jc w:val="both"/>
      </w:pPr>
      <w:r>
        <w:rPr>
          <w:rFonts w:ascii="Times New Roman"/>
          <w:b w:val="false"/>
          <w:i w:val="false"/>
          <w:color w:val="000000"/>
          <w:sz w:val="28"/>
        </w:rPr>
        <w:t>
      Первичные статистические данные указываются в целых числах: в стоимостном выражении – в тысячах теңге, количество объектов – в единицах. Стоимость оказанных услуг учитывается в текущих ценах без налога на добавленную стоимость.</w:t>
      </w:r>
    </w:p>
    <w:bookmarkEnd w:id="789"/>
    <w:bookmarkStart w:name="z888" w:id="790"/>
    <w:p>
      <w:pPr>
        <w:spacing w:after="0"/>
        <w:ind w:left="0"/>
        <w:jc w:val="both"/>
      </w:pPr>
      <w:r>
        <w:rPr>
          <w:rFonts w:ascii="Times New Roman"/>
          <w:b w:val="false"/>
          <w:i w:val="false"/>
          <w:color w:val="000000"/>
          <w:sz w:val="28"/>
        </w:rPr>
        <w:t>
      3. В строке 1 раздела 3 указываются начисленные лизинговые платежи за отчетный год, указанные в договоре лизинга.</w:t>
      </w:r>
    </w:p>
    <w:bookmarkEnd w:id="790"/>
    <w:bookmarkStart w:name="z889" w:id="791"/>
    <w:p>
      <w:pPr>
        <w:spacing w:after="0"/>
        <w:ind w:left="0"/>
        <w:jc w:val="both"/>
      </w:pPr>
      <w:r>
        <w:rPr>
          <w:rFonts w:ascii="Times New Roman"/>
          <w:b w:val="false"/>
          <w:i w:val="false"/>
          <w:color w:val="000000"/>
          <w:sz w:val="28"/>
        </w:rPr>
        <w:t>
      В строке 2 раздела 3 указывается текущий портфель, то есть объем лизинговых платежей к получению по остаточной стоимости текущих сделок на конец отчетного года.</w:t>
      </w:r>
    </w:p>
    <w:bookmarkEnd w:id="791"/>
    <w:bookmarkStart w:name="z890" w:id="792"/>
    <w:p>
      <w:pPr>
        <w:spacing w:after="0"/>
        <w:ind w:left="0"/>
        <w:jc w:val="both"/>
      </w:pPr>
      <w:r>
        <w:rPr>
          <w:rFonts w:ascii="Times New Roman"/>
          <w:b w:val="false"/>
          <w:i w:val="false"/>
          <w:color w:val="000000"/>
          <w:sz w:val="28"/>
        </w:rPr>
        <w:t>
      Объем лизинговых платежей к получению представляет собой сумму задолженности лизингополучателей перед лизингодателем по текущим сделкам. При этом из этой суммы вычитается задолженность, которая просрочена более чем на 2 месяца. При расчете учитываются все суммы, кроме авансов, внесенных лизингополучателями. Кроме того, в данный объем включаются вознаграждения лизинговой компании и другие дополнительные надбавки.</w:t>
      </w:r>
    </w:p>
    <w:bookmarkEnd w:id="792"/>
    <w:bookmarkStart w:name="z891" w:id="793"/>
    <w:p>
      <w:pPr>
        <w:spacing w:after="0"/>
        <w:ind w:left="0"/>
        <w:jc w:val="both"/>
      </w:pPr>
      <w:r>
        <w:rPr>
          <w:rFonts w:ascii="Times New Roman"/>
          <w:b w:val="false"/>
          <w:i w:val="false"/>
          <w:color w:val="000000"/>
          <w:sz w:val="28"/>
        </w:rPr>
        <w:t>
      4. В разделе 4 указывается общая стоимость договоров лизинга, заключенных в отчетном году по источникам финансирования.</w:t>
      </w:r>
    </w:p>
    <w:bookmarkEnd w:id="793"/>
    <w:bookmarkStart w:name="z892" w:id="794"/>
    <w:p>
      <w:pPr>
        <w:spacing w:after="0"/>
        <w:ind w:left="0"/>
        <w:jc w:val="both"/>
      </w:pPr>
      <w:r>
        <w:rPr>
          <w:rFonts w:ascii="Times New Roman"/>
          <w:b w:val="false"/>
          <w:i w:val="false"/>
          <w:color w:val="000000"/>
          <w:sz w:val="28"/>
        </w:rPr>
        <w:t>
      Общая стоимость договоров лизинга рассчитывается как стоимость переданных лизингополучателям предметов лизинга в течение отчетного периода, включая сумму авансов, полученных от лизингополучателей.</w:t>
      </w:r>
    </w:p>
    <w:bookmarkEnd w:id="794"/>
    <w:bookmarkStart w:name="z893" w:id="795"/>
    <w:p>
      <w:pPr>
        <w:spacing w:after="0"/>
        <w:ind w:left="0"/>
        <w:jc w:val="both"/>
      </w:pPr>
      <w:r>
        <w:rPr>
          <w:rFonts w:ascii="Times New Roman"/>
          <w:b w:val="false"/>
          <w:i w:val="false"/>
          <w:color w:val="000000"/>
          <w:sz w:val="28"/>
        </w:rPr>
        <w:t>
      Для всех сделок, включаемых в стоимость договоров лизинга, необходимо выполнение одного или обоих из следующих условий:</w:t>
      </w:r>
    </w:p>
    <w:bookmarkEnd w:id="795"/>
    <w:bookmarkStart w:name="z894" w:id="796"/>
    <w:p>
      <w:pPr>
        <w:spacing w:after="0"/>
        <w:ind w:left="0"/>
        <w:jc w:val="both"/>
      </w:pPr>
      <w:r>
        <w:rPr>
          <w:rFonts w:ascii="Times New Roman"/>
          <w:b w:val="false"/>
          <w:i w:val="false"/>
          <w:color w:val="000000"/>
          <w:sz w:val="28"/>
        </w:rPr>
        <w:t>
      - приобретение оборудования для передачи в лизинг в рамках соответствующего договора;</w:t>
      </w:r>
    </w:p>
    <w:bookmarkEnd w:id="796"/>
    <w:bookmarkStart w:name="z895" w:id="797"/>
    <w:p>
      <w:pPr>
        <w:spacing w:after="0"/>
        <w:ind w:left="0"/>
        <w:jc w:val="both"/>
      </w:pPr>
      <w:r>
        <w:rPr>
          <w:rFonts w:ascii="Times New Roman"/>
          <w:b w:val="false"/>
          <w:i w:val="false"/>
          <w:color w:val="000000"/>
          <w:sz w:val="28"/>
        </w:rPr>
        <w:t>
      - получение ненулевого аванса от лизингополучателя.</w:t>
      </w:r>
    </w:p>
    <w:bookmarkEnd w:id="797"/>
    <w:bookmarkStart w:name="z896" w:id="798"/>
    <w:p>
      <w:pPr>
        <w:spacing w:after="0"/>
        <w:ind w:left="0"/>
        <w:jc w:val="both"/>
      </w:pPr>
      <w:r>
        <w:rPr>
          <w:rFonts w:ascii="Times New Roman"/>
          <w:b w:val="false"/>
          <w:i w:val="false"/>
          <w:color w:val="000000"/>
          <w:sz w:val="28"/>
        </w:rPr>
        <w:t>
      Оба условия должны выполняться в период, начиная с первого и заканчивая последним днем рассматриваемого срока.</w:t>
      </w:r>
    </w:p>
    <w:bookmarkEnd w:id="798"/>
    <w:bookmarkStart w:name="z897" w:id="799"/>
    <w:p>
      <w:pPr>
        <w:spacing w:after="0"/>
        <w:ind w:left="0"/>
        <w:jc w:val="both"/>
      </w:pPr>
      <w:r>
        <w:rPr>
          <w:rFonts w:ascii="Times New Roman"/>
          <w:b w:val="false"/>
          <w:i w:val="false"/>
          <w:color w:val="000000"/>
          <w:sz w:val="28"/>
        </w:rPr>
        <w:t>
      5. В разделе 5 указывается общая стоимость договоров по периодам действия договоров лизинга.</w:t>
      </w:r>
    </w:p>
    <w:bookmarkEnd w:id="799"/>
    <w:bookmarkStart w:name="z898" w:id="800"/>
    <w:p>
      <w:pPr>
        <w:spacing w:after="0"/>
        <w:ind w:left="0"/>
        <w:jc w:val="both"/>
      </w:pPr>
      <w:r>
        <w:rPr>
          <w:rFonts w:ascii="Times New Roman"/>
          <w:b w:val="false"/>
          <w:i w:val="false"/>
          <w:color w:val="000000"/>
          <w:sz w:val="28"/>
        </w:rPr>
        <w:t>
      6. В разделе 6 указываются общая стоимость и количество договоров лизинга, заключенных в отчетном году.</w:t>
      </w:r>
    </w:p>
    <w:bookmarkEnd w:id="800"/>
    <w:bookmarkStart w:name="z899" w:id="801"/>
    <w:p>
      <w:pPr>
        <w:spacing w:after="0"/>
        <w:ind w:left="0"/>
        <w:jc w:val="both"/>
      </w:pPr>
      <w:r>
        <w:rPr>
          <w:rFonts w:ascii="Times New Roman"/>
          <w:b w:val="false"/>
          <w:i w:val="false"/>
          <w:color w:val="000000"/>
          <w:sz w:val="28"/>
        </w:rPr>
        <w:t>
      7. В разделе 7 указывается общая стоимость и количество договоров лизинга по процентным ставкам.</w:t>
      </w:r>
    </w:p>
    <w:bookmarkEnd w:id="801"/>
    <w:bookmarkStart w:name="z900" w:id="802"/>
    <w:p>
      <w:pPr>
        <w:spacing w:after="0"/>
        <w:ind w:left="0"/>
        <w:jc w:val="both"/>
      </w:pPr>
      <w:r>
        <w:rPr>
          <w:rFonts w:ascii="Times New Roman"/>
          <w:b w:val="false"/>
          <w:i w:val="false"/>
          <w:color w:val="000000"/>
          <w:sz w:val="28"/>
        </w:rPr>
        <w:t xml:space="preserve">
      8. При отсутствии деятельности в отчетный период респондент не позднее даты окончания самого раннего из сроков представления статистических форм за данный отчетный период, указанных в утвержденном Графике представления респондентами первичных статистических данных по общегосударственным статистическим наблюдениям, представляет в соответствующий орган государственной статистики вместо соответствующих статистических форм Уведомление об отсутствии деятельности в электронном виде, с использованием электронной цифровой подписи или на бумажном носителе, с указанием причин отсутствия деятельности и сроков, в течение которых данная деятельность не будет осуществляться согласно форме, приведенной в приложении 1 к Правилам представления респондентами достоверных первичных статистических данных по утвержденным статистическим формам при проведении статистических наблюдений, утвержденных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статистике от 9 июля 2010 года № 173, (зарегистрирован в Реестре государственной регистрации нормативных правовых актов за № 6459).</w:t>
      </w:r>
    </w:p>
    <w:bookmarkEnd w:id="802"/>
    <w:bookmarkStart w:name="z901" w:id="803"/>
    <w:p>
      <w:pPr>
        <w:spacing w:after="0"/>
        <w:ind w:left="0"/>
        <w:jc w:val="both"/>
      </w:pPr>
      <w:r>
        <w:rPr>
          <w:rFonts w:ascii="Times New Roman"/>
          <w:b w:val="false"/>
          <w:i w:val="false"/>
          <w:color w:val="000000"/>
          <w:sz w:val="28"/>
        </w:rPr>
        <w:t>
      9. Представление данной статистической формы осуществляется в электронном виде или на бумажном носителе. Заполнение статистической формы в электронном виде осуществляется через "Кабинет респондента" (https://cabinet.stat.gov.kz/), размещенном на интернет-ресурсе Бюро национальной статистики Агентства по стратегическому планированию и реформам Республики Казахстан.</w:t>
      </w:r>
    </w:p>
    <w:bookmarkEnd w:id="803"/>
    <w:bookmarkStart w:name="z902" w:id="804"/>
    <w:p>
      <w:pPr>
        <w:spacing w:after="0"/>
        <w:ind w:left="0"/>
        <w:jc w:val="both"/>
      </w:pPr>
      <w:r>
        <w:rPr>
          <w:rFonts w:ascii="Times New Roman"/>
          <w:b w:val="false"/>
          <w:i w:val="false"/>
          <w:color w:val="000000"/>
          <w:sz w:val="28"/>
        </w:rPr>
        <w:t>
      10. Арифметико-логический контроль:</w:t>
      </w:r>
    </w:p>
    <w:bookmarkEnd w:id="804"/>
    <w:bookmarkStart w:name="z903" w:id="805"/>
    <w:p>
      <w:pPr>
        <w:spacing w:after="0"/>
        <w:ind w:left="0"/>
        <w:jc w:val="both"/>
      </w:pPr>
      <w:r>
        <w:rPr>
          <w:rFonts w:ascii="Times New Roman"/>
          <w:b w:val="false"/>
          <w:i w:val="false"/>
          <w:color w:val="000000"/>
          <w:sz w:val="28"/>
        </w:rPr>
        <w:t>
      1) Раздел 4: строка 1=∑ строк 1.1-1.4, 1.5 и 1.6 для каждой графы;</w:t>
      </w:r>
    </w:p>
    <w:bookmarkEnd w:id="805"/>
    <w:bookmarkStart w:name="z904" w:id="806"/>
    <w:p>
      <w:pPr>
        <w:spacing w:after="0"/>
        <w:ind w:left="0"/>
        <w:jc w:val="both"/>
      </w:pPr>
      <w:r>
        <w:rPr>
          <w:rFonts w:ascii="Times New Roman"/>
          <w:b w:val="false"/>
          <w:i w:val="false"/>
          <w:color w:val="000000"/>
          <w:sz w:val="28"/>
        </w:rPr>
        <w:t>
      строка 1.4 ≥ строки 1.4.1 для каждой графы;</w:t>
      </w:r>
    </w:p>
    <w:bookmarkEnd w:id="806"/>
    <w:bookmarkStart w:name="z905" w:id="807"/>
    <w:p>
      <w:pPr>
        <w:spacing w:after="0"/>
        <w:ind w:left="0"/>
        <w:jc w:val="both"/>
      </w:pPr>
      <w:r>
        <w:rPr>
          <w:rFonts w:ascii="Times New Roman"/>
          <w:b w:val="false"/>
          <w:i w:val="false"/>
          <w:color w:val="000000"/>
          <w:sz w:val="28"/>
        </w:rPr>
        <w:t>
      строка 1.5 ≥ строки 1.5.1 для каждой графы;</w:t>
      </w:r>
    </w:p>
    <w:bookmarkEnd w:id="807"/>
    <w:bookmarkStart w:name="z906" w:id="808"/>
    <w:p>
      <w:pPr>
        <w:spacing w:after="0"/>
        <w:ind w:left="0"/>
        <w:jc w:val="both"/>
      </w:pPr>
      <w:r>
        <w:rPr>
          <w:rFonts w:ascii="Times New Roman"/>
          <w:b w:val="false"/>
          <w:i w:val="false"/>
          <w:color w:val="000000"/>
          <w:sz w:val="28"/>
        </w:rPr>
        <w:t>
      2) Раздел 5: строка 1=∑ строк 1.1-1.18 для каждой графы;</w:t>
      </w:r>
    </w:p>
    <w:bookmarkEnd w:id="808"/>
    <w:bookmarkStart w:name="z907" w:id="809"/>
    <w:p>
      <w:pPr>
        <w:spacing w:after="0"/>
        <w:ind w:left="0"/>
        <w:jc w:val="both"/>
      </w:pPr>
      <w:r>
        <w:rPr>
          <w:rFonts w:ascii="Times New Roman"/>
          <w:b w:val="false"/>
          <w:i w:val="false"/>
          <w:color w:val="000000"/>
          <w:sz w:val="28"/>
        </w:rPr>
        <w:t>
      3) Раздел 6: строка 1 =∑ строк 1.1-1.18 для каждой графы;</w:t>
      </w:r>
    </w:p>
    <w:bookmarkEnd w:id="809"/>
    <w:bookmarkStart w:name="z908" w:id="810"/>
    <w:p>
      <w:pPr>
        <w:spacing w:after="0"/>
        <w:ind w:left="0"/>
        <w:jc w:val="both"/>
      </w:pPr>
      <w:r>
        <w:rPr>
          <w:rFonts w:ascii="Times New Roman"/>
          <w:b w:val="false"/>
          <w:i w:val="false"/>
          <w:color w:val="000000"/>
          <w:sz w:val="28"/>
        </w:rPr>
        <w:t>
      графа 7 ≥ графы 9 для каждой строки;</w:t>
      </w:r>
    </w:p>
    <w:bookmarkEnd w:id="810"/>
    <w:bookmarkStart w:name="z909" w:id="811"/>
    <w:p>
      <w:pPr>
        <w:spacing w:after="0"/>
        <w:ind w:left="0"/>
        <w:jc w:val="both"/>
      </w:pPr>
      <w:r>
        <w:rPr>
          <w:rFonts w:ascii="Times New Roman"/>
          <w:b w:val="false"/>
          <w:i w:val="false"/>
          <w:color w:val="000000"/>
          <w:sz w:val="28"/>
        </w:rPr>
        <w:t>
      графа 8 ≥ графы 10 для каждой строки;</w:t>
      </w:r>
    </w:p>
    <w:bookmarkEnd w:id="811"/>
    <w:bookmarkStart w:name="z910" w:id="812"/>
    <w:p>
      <w:pPr>
        <w:spacing w:after="0"/>
        <w:ind w:left="0"/>
        <w:jc w:val="both"/>
      </w:pPr>
      <w:r>
        <w:rPr>
          <w:rFonts w:ascii="Times New Roman"/>
          <w:b w:val="false"/>
          <w:i w:val="false"/>
          <w:color w:val="000000"/>
          <w:sz w:val="28"/>
        </w:rPr>
        <w:t>
      графа 11 ≥ графы 13 для каждой строки;</w:t>
      </w:r>
    </w:p>
    <w:bookmarkEnd w:id="812"/>
    <w:bookmarkStart w:name="z911" w:id="813"/>
    <w:p>
      <w:pPr>
        <w:spacing w:after="0"/>
        <w:ind w:left="0"/>
        <w:jc w:val="both"/>
      </w:pPr>
      <w:r>
        <w:rPr>
          <w:rFonts w:ascii="Times New Roman"/>
          <w:b w:val="false"/>
          <w:i w:val="false"/>
          <w:color w:val="000000"/>
          <w:sz w:val="28"/>
        </w:rPr>
        <w:t>
      графа 12 ≥ графы 14 для каждой строки;</w:t>
      </w:r>
    </w:p>
    <w:bookmarkEnd w:id="813"/>
    <w:bookmarkStart w:name="z912" w:id="814"/>
    <w:p>
      <w:pPr>
        <w:spacing w:after="0"/>
        <w:ind w:left="0"/>
        <w:jc w:val="both"/>
      </w:pPr>
      <w:r>
        <w:rPr>
          <w:rFonts w:ascii="Times New Roman"/>
          <w:b w:val="false"/>
          <w:i w:val="false"/>
          <w:color w:val="000000"/>
          <w:sz w:val="28"/>
        </w:rPr>
        <w:t>
      4) "Арифметико-логический контроль между разделами":</w:t>
      </w:r>
    </w:p>
    <w:bookmarkEnd w:id="814"/>
    <w:bookmarkStart w:name="z913" w:id="815"/>
    <w:p>
      <w:pPr>
        <w:spacing w:after="0"/>
        <w:ind w:left="0"/>
        <w:jc w:val="both"/>
      </w:pPr>
      <w:r>
        <w:rPr>
          <w:rFonts w:ascii="Times New Roman"/>
          <w:b w:val="false"/>
          <w:i w:val="false"/>
          <w:color w:val="000000"/>
          <w:sz w:val="28"/>
        </w:rPr>
        <w:t>
      ∑ граф 1-4 строки 1.1 раздела 4 = графе 2 строки 1 раздела 6;</w:t>
      </w:r>
    </w:p>
    <w:bookmarkEnd w:id="815"/>
    <w:bookmarkStart w:name="z914" w:id="816"/>
    <w:p>
      <w:pPr>
        <w:spacing w:after="0"/>
        <w:ind w:left="0"/>
        <w:jc w:val="both"/>
      </w:pPr>
      <w:r>
        <w:rPr>
          <w:rFonts w:ascii="Times New Roman"/>
          <w:b w:val="false"/>
          <w:i w:val="false"/>
          <w:color w:val="000000"/>
          <w:sz w:val="28"/>
        </w:rPr>
        <w:t>
      ∑ граф 1-4 строки 1.2 раздела 4 = графе 4 строки 1 раздела 6;</w:t>
      </w:r>
    </w:p>
    <w:bookmarkEnd w:id="816"/>
    <w:bookmarkStart w:name="z915" w:id="817"/>
    <w:p>
      <w:pPr>
        <w:spacing w:after="0"/>
        <w:ind w:left="0"/>
        <w:jc w:val="both"/>
      </w:pPr>
      <w:r>
        <w:rPr>
          <w:rFonts w:ascii="Times New Roman"/>
          <w:b w:val="false"/>
          <w:i w:val="false"/>
          <w:color w:val="000000"/>
          <w:sz w:val="28"/>
        </w:rPr>
        <w:t>
      ∑ граф 1-4 строки 1.3 раздела 4 = графе 6 строки 1 раздела 6;</w:t>
      </w:r>
    </w:p>
    <w:bookmarkEnd w:id="817"/>
    <w:bookmarkStart w:name="z916" w:id="818"/>
    <w:p>
      <w:pPr>
        <w:spacing w:after="0"/>
        <w:ind w:left="0"/>
        <w:jc w:val="both"/>
      </w:pPr>
      <w:r>
        <w:rPr>
          <w:rFonts w:ascii="Times New Roman"/>
          <w:b w:val="false"/>
          <w:i w:val="false"/>
          <w:color w:val="000000"/>
          <w:sz w:val="28"/>
        </w:rPr>
        <w:t>
      ∑ граф 1-4 строки 1.4 раздела 4 = графе 8 строки 1 раздела 6;</w:t>
      </w:r>
    </w:p>
    <w:bookmarkEnd w:id="818"/>
    <w:bookmarkStart w:name="z917" w:id="819"/>
    <w:p>
      <w:pPr>
        <w:spacing w:after="0"/>
        <w:ind w:left="0"/>
        <w:jc w:val="both"/>
      </w:pPr>
      <w:r>
        <w:rPr>
          <w:rFonts w:ascii="Times New Roman"/>
          <w:b w:val="false"/>
          <w:i w:val="false"/>
          <w:color w:val="000000"/>
          <w:sz w:val="28"/>
        </w:rPr>
        <w:t>
      ∑ граф 1-4 строки 1.4.1 раздела 4 = графе 10 строки 1 раздела 6;</w:t>
      </w:r>
    </w:p>
    <w:bookmarkEnd w:id="819"/>
    <w:bookmarkStart w:name="z918" w:id="820"/>
    <w:p>
      <w:pPr>
        <w:spacing w:after="0"/>
        <w:ind w:left="0"/>
        <w:jc w:val="both"/>
      </w:pPr>
      <w:r>
        <w:rPr>
          <w:rFonts w:ascii="Times New Roman"/>
          <w:b w:val="false"/>
          <w:i w:val="false"/>
          <w:color w:val="000000"/>
          <w:sz w:val="28"/>
        </w:rPr>
        <w:t>
      ∑ граф 1-4 строки 1.5 раздела 4 = графе 12 строки 1 раздела 6;</w:t>
      </w:r>
    </w:p>
    <w:bookmarkEnd w:id="820"/>
    <w:bookmarkStart w:name="z919" w:id="821"/>
    <w:p>
      <w:pPr>
        <w:spacing w:after="0"/>
        <w:ind w:left="0"/>
        <w:jc w:val="both"/>
      </w:pPr>
      <w:r>
        <w:rPr>
          <w:rFonts w:ascii="Times New Roman"/>
          <w:b w:val="false"/>
          <w:i w:val="false"/>
          <w:color w:val="000000"/>
          <w:sz w:val="28"/>
        </w:rPr>
        <w:t>
      ∑ граф 1-4 строки 1.5.1 раздела 4 = графе 14 строки 1 раздела 6;</w:t>
      </w:r>
    </w:p>
    <w:bookmarkEnd w:id="821"/>
    <w:bookmarkStart w:name="z920" w:id="822"/>
    <w:p>
      <w:pPr>
        <w:spacing w:after="0"/>
        <w:ind w:left="0"/>
        <w:jc w:val="both"/>
      </w:pPr>
      <w:r>
        <w:rPr>
          <w:rFonts w:ascii="Times New Roman"/>
          <w:b w:val="false"/>
          <w:i w:val="false"/>
          <w:color w:val="000000"/>
          <w:sz w:val="28"/>
        </w:rPr>
        <w:t>
      ∑ граф 1-4 строки 1.6 раздела 4 = графе 16 строки 1 раздела 6;</w:t>
      </w:r>
    </w:p>
    <w:bookmarkEnd w:id="822"/>
    <w:bookmarkStart w:name="z921" w:id="823"/>
    <w:p>
      <w:pPr>
        <w:spacing w:after="0"/>
        <w:ind w:left="0"/>
        <w:jc w:val="both"/>
      </w:pPr>
      <w:r>
        <w:rPr>
          <w:rFonts w:ascii="Times New Roman"/>
          <w:b w:val="false"/>
          <w:i w:val="false"/>
          <w:color w:val="000000"/>
          <w:sz w:val="28"/>
        </w:rPr>
        <w:t>
      ∑ граф 1-4 строки 1 раздела 4 = ∑ граф 1, 2, 3,4 строки 1 раздела 5;</w:t>
      </w:r>
    </w:p>
    <w:bookmarkEnd w:id="823"/>
    <w:bookmarkStart w:name="z922" w:id="824"/>
    <w:p>
      <w:pPr>
        <w:spacing w:after="0"/>
        <w:ind w:left="0"/>
        <w:jc w:val="both"/>
      </w:pPr>
      <w:r>
        <w:rPr>
          <w:rFonts w:ascii="Times New Roman"/>
          <w:b w:val="false"/>
          <w:i w:val="false"/>
          <w:color w:val="000000"/>
          <w:sz w:val="28"/>
        </w:rPr>
        <w:t>
      ∑ граф 2, 4, 6, 8, 12, 16 строки 1 раздела 6 = ∑ граф 1-4 строки 1 раздела 5;</w:t>
      </w:r>
    </w:p>
    <w:bookmarkEnd w:id="824"/>
    <w:bookmarkStart w:name="z923" w:id="825"/>
    <w:p>
      <w:pPr>
        <w:spacing w:after="0"/>
        <w:ind w:left="0"/>
        <w:jc w:val="both"/>
      </w:pPr>
      <w:r>
        <w:rPr>
          <w:rFonts w:ascii="Times New Roman"/>
          <w:b w:val="false"/>
          <w:i w:val="false"/>
          <w:color w:val="000000"/>
          <w:sz w:val="28"/>
        </w:rPr>
        <w:t>
      ∑ граф 1-4 строки 1 раздела 4 = ∑ строк 1-3 по графе 2 раздела 7;</w:t>
      </w:r>
    </w:p>
    <w:bookmarkEnd w:id="825"/>
    <w:bookmarkStart w:name="z924" w:id="826"/>
    <w:p>
      <w:pPr>
        <w:spacing w:after="0"/>
        <w:ind w:left="0"/>
        <w:jc w:val="both"/>
      </w:pPr>
      <w:r>
        <w:rPr>
          <w:rFonts w:ascii="Times New Roman"/>
          <w:b w:val="false"/>
          <w:i w:val="false"/>
          <w:color w:val="000000"/>
          <w:sz w:val="28"/>
        </w:rPr>
        <w:t>
      ∑ граф 1, 2, 3, 4 строки 1 раздела 5 = ∑ строк 1-3 по графе 2 раздела 7;</w:t>
      </w:r>
    </w:p>
    <w:bookmarkEnd w:id="826"/>
    <w:bookmarkStart w:name="z925" w:id="827"/>
    <w:p>
      <w:pPr>
        <w:spacing w:after="0"/>
        <w:ind w:left="0"/>
        <w:jc w:val="both"/>
      </w:pPr>
      <w:r>
        <w:rPr>
          <w:rFonts w:ascii="Times New Roman"/>
          <w:b w:val="false"/>
          <w:i w:val="false"/>
          <w:color w:val="000000"/>
          <w:sz w:val="28"/>
        </w:rPr>
        <w:t>
      ∑ граф 2, 4, 6, 8, 12, 16 строки 1 раздела 6 = ∑ строк 1-3 по графе 2 раздела 7;</w:t>
      </w:r>
    </w:p>
    <w:bookmarkEnd w:id="827"/>
    <w:bookmarkStart w:name="z926" w:id="828"/>
    <w:p>
      <w:pPr>
        <w:spacing w:after="0"/>
        <w:ind w:left="0"/>
        <w:jc w:val="both"/>
      </w:pPr>
      <w:r>
        <w:rPr>
          <w:rFonts w:ascii="Times New Roman"/>
          <w:b w:val="false"/>
          <w:i w:val="false"/>
          <w:color w:val="000000"/>
          <w:sz w:val="28"/>
        </w:rPr>
        <w:t>
      ∑ граф 1, 3, 5, 7, 11, 15 строки 1 раздела 6= ∑ строк 1-3 по графе 1 раздела 7.</w:t>
      </w:r>
    </w:p>
    <w:bookmarkEnd w:id="8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