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8365" w14:textId="83d8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населенных пунктах города Талдыкорган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Талдыкорган области Жетісу от 3 сентября 2024 года № 680. Зарегистрировано Департаментом юстиции области Жетісу 5 сентября 2024 года № 239-19. Утратило силу постановлением акимата города Талдыкорган области Жетісу от 10 сентября 2025 года № 567</w:t>
      </w:r>
    </w:p>
    <w:p>
      <w:pPr>
        <w:spacing w:after="0"/>
        <w:ind w:left="0"/>
        <w:jc w:val="both"/>
      </w:pPr>
      <w:bookmarkStart w:name="z7" w:id="0"/>
      <w:r>
        <w:rPr>
          <w:rFonts w:ascii="Times New Roman"/>
          <w:b w:val="false"/>
          <w:i w:val="false"/>
          <w:color w:val="ff0000"/>
          <w:sz w:val="28"/>
        </w:rPr>
        <w:t xml:space="preserve">
      Сноска. Утратило силу постановлением акимата города Талдыкорган области Жетісу от 10.09.2025 </w:t>
      </w:r>
      <w:r>
        <w:rPr>
          <w:rFonts w:ascii="Times New Roman"/>
          <w:b w:val="false"/>
          <w:i w:val="false"/>
          <w:color w:val="ff0000"/>
          <w:sz w:val="28"/>
        </w:rPr>
        <w:t>№ 567</w:t>
      </w:r>
      <w:r>
        <w:rPr>
          <w:rFonts w:ascii="Times New Roman"/>
          <w:b w:val="false"/>
          <w:i w:val="false"/>
          <w:color w:val="ff0000"/>
          <w:sz w:val="28"/>
        </w:rPr>
        <w:t xml:space="preserve"> (вводится в действие с 01.01.2026 года).</w:t>
      </w:r>
    </w:p>
    <w:bookmarkEnd w:id="0"/>
    <w:p>
      <w:pPr>
        <w:spacing w:after="0"/>
        <w:ind w:left="0"/>
        <w:jc w:val="both"/>
      </w:pPr>
      <w:r>
        <w:rPr>
          <w:rFonts w:ascii="Times New Roman"/>
          <w:b w:val="false"/>
          <w:i w:val="false"/>
          <w:color w:val="000000"/>
          <w:sz w:val="28"/>
        </w:rPr>
        <w:t>
      Сноска. Вводится в действие с 01.01.2025 в соответствии с пунктом 4 настоящего постановления.</w:t>
      </w:r>
    </w:p>
    <w:bookmarkStart w:name="z8"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приказом Министра информации и коммуникаций Республики Казахстан от 12 ноября 2018 года </w:t>
      </w:r>
      <w:r>
        <w:rPr>
          <w:rFonts w:ascii="Times New Roman"/>
          <w:b w:val="false"/>
          <w:i w:val="false"/>
          <w:color w:val="000000"/>
          <w:sz w:val="28"/>
        </w:rPr>
        <w:t>№ 475</w:t>
      </w:r>
      <w:r>
        <w:rPr>
          <w:rFonts w:ascii="Times New Roman"/>
          <w:b w:val="false"/>
          <w:i w:val="false"/>
          <w:color w:val="000000"/>
          <w:sz w:val="28"/>
        </w:rPr>
        <w:t xml:space="preserve"> "Об утверждении Методики расчета коэффициента зонирования" (зарегистрирован в Реестре государственной регистрации нормативных правовых актов за № 126377), акимат города Талдыкорган ПОСТАНОВЛЯЕТ:</w:t>
      </w:r>
    </w:p>
    <w:bookmarkEnd w:id="1"/>
    <w:bookmarkStart w:name="z9" w:id="2"/>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населенных пунктах города Талдыкорган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10" w:id="3"/>
    <w:p>
      <w:pPr>
        <w:spacing w:after="0"/>
        <w:ind w:left="0"/>
        <w:jc w:val="both"/>
      </w:pPr>
      <w:r>
        <w:rPr>
          <w:rFonts w:ascii="Times New Roman"/>
          <w:b w:val="false"/>
          <w:i w:val="false"/>
          <w:color w:val="000000"/>
          <w:sz w:val="28"/>
        </w:rPr>
        <w:t xml:space="preserve">
      2. Признать утратившими силу некоторые постановления акимата города Талдыкорган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11"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Талдыкорган.</w:t>
      </w:r>
    </w:p>
    <w:bookmarkEnd w:id="4"/>
    <w:bookmarkStart w:name="z12" w:id="5"/>
    <w:p>
      <w:pPr>
        <w:spacing w:after="0"/>
        <w:ind w:left="0"/>
        <w:jc w:val="both"/>
      </w:pPr>
      <w:r>
        <w:rPr>
          <w:rFonts w:ascii="Times New Roman"/>
          <w:b w:val="false"/>
          <w:i w:val="false"/>
          <w:color w:val="000000"/>
          <w:sz w:val="28"/>
        </w:rPr>
        <w:t>
      4. Настоящее постановление вводится в действие с 1 января 2025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Талдыкорган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Бәзіл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от 3 сентября 2024 года № 680</w:t>
            </w:r>
          </w:p>
        </w:tc>
      </w:tr>
    </w:tbl>
    <w:bookmarkStart w:name="z16" w:id="6"/>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города Талдыкорган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кадастро-вого квартала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Талдыкорган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Абая. Северная сторона улица М.Талкибаева. Западная сторона улица Т.Шевченко. Южная сторона улица Кабанбай батыра.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Биржан cал. Северная сторона улица Кабанбай батыра. Южная сторона улица Каблиса жырау. Западная сторона улица Г.Орманова.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улицы Абая и Абылай хана. Северная сторона улица Кабанбай батыра. Южная сторона улица Каблиса жырау. Западная сторона улица Биржан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Каратальская. Северная сторона улица Гаухар ана. Южная сторона улица И.Жансугурова. Западная сторона улицы Абая и Абылай 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Г.Орманова. Северная сторона проспект Нұрсұлтан Назарбаев. Южная сторона улица Каблиса жырау. Западная сторона улица Н.Алдабергенова.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парк "Ветеранов". Северная сторона улица Ойжайлау. Южная сторона улица Гаухар ана. Западная сторона улица Абая.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Акбастау. Северная сторона улица И.Жансугурова. Южная сторона улица Жамбыл. Западная сторона улица Абая.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Абая. Северная сторона улица Каблиса жырау. Южная сторона улица М.Тынышбаева. Западная сторона улица 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Ш.Уалиханова. Южная сторона улица Д.Конаева. Западная сторона улица Н.Алдабергенова.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Н.Алдабергенова. Северная сторона проспект Нұрсұлтан Назарбаев. Западная сторона проспект Нұрсұлтан Назарбаев. Южная сторона улица И.Жансугурова.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Н.Алдабергенова. Северная сторона улицы Ж.Балапанова и Ш.Уалиханова. Западная сторона проспект Қадырғали Жалайыри. Южная сторона улица Д.Конаева.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Т.Шевченко. Северная сторона улица В.Чкалова. Южная сторона улица Кабанбай батыра. Западная сторона улица Желтоксан.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Западная сторона улица Н.Алдабергенова. Северная сторона улица Д.Конаева. Южная сторона улица Н.Алдабергенова.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проспект Нұрсұлтан Назарбаев. Южная сторона улица Н.Койшыбекова. Западная сторона улица Акбастау.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сторона улица Астана. Западная сторона проспект Қадырғали Жалайыри. Северная сторона улица Д.Конаева. Восточная сторона улица Н.Алдабергенова.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трасса Алматы – Өскемен. Северная сторона улица И.Жансугурова. Южная сторона микрорайон Восточный, улица Гани Муратбаева. Западная сторона микрорайон Восточный, улица Центральная.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Акбастау. Северная сторона улица Г.Сланова. Южная сторона улица Н.Койшыбекова. Западная сторона улицы Абая и Абылай 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улица Б.Акылбекова. Южная сторона улица В.Чкалова. Западная сторона улица А.Шахворостова.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проспект Нұрсұлтан Назарбаев. Северная сторона улица Кабанбай батыра. Южная сторона улица И.Жансугурова. Западная сторона улица Кабанбай батыра.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жилой массив Северный, улица Н.Милованова. Северная сторона улица Медеубая Курманова. Южная сторона улица Кабанбай батыра. Западная сторона жилой массив Шайкорган.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улицы Н.Алдабергенова и Ю.Гагарина. Северная сторона улица И.Жансугурова. Южная сторона улица Ш.Уалиханова. Западная сторона улица Ж.Балапанова.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Казахстанская. Северная сторона улица Каблиса жырау. Южная сторона улица М.Тынышбаева. Западная сторона улица Ю.Гагарина.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улица Н.Койшыбекова. Южная сторона улица Хан Танири. Западная сторона улица Абылай 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Дарабоз ана. Южная сторона проспект Нұрсұлтан Назарбаев. Западная сторона жилой массив Северный, улица А.Кастеева.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Г.Ли. Южная сторона улица Дарабоз ана. Западная сторона улица Е.Сыпатаева.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Е.Сихимова. Южная сторона улица Г.Ли и улица Гаухар ана. Западная сторона жилой массив Северный, улица Н.Милованова.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Желтоксан. Южная сторона улица Е.Сихимова. Западная сторона жилой массив Плодопитомник, улица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А.Шахворостова. Северная сторона улица Е.Ярославского. Южная сторона улица В.Чкалова. Западная сторона улица Желтоксан.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микрорайон Бирлик. Западная сторона проспект Қадырғали Жалайыри. Восточная сторона улица Ж.Балапанова. Южная сторона трасса Алматы – Өскемен.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трасса Алматы – Өскемен. Северная сторона микрорайон Восточный, улица Гани Муратбаева. Южная сторона Восточная промышленная зона. Западная сторона микрорайон Восточный, улица Центральная.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Западное кольцо. Северная сторона улица И.Жансугурова. Южная сторона проспект Қадырғали Жалайыри. Западная сторона село Отенай, улица Жасұлан.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жилой массив Северо – Западный, улица К.Мукашева. Северная сторона потребительский кооператив садоводов Шайкорган. Южная сторона улица Е.Сихимова. Западная сторона жилой массив Северо – Западный, улица Мустафы Озтюрка.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Восточная сторона канал реки Каратал. Северная сторона улица А.Кивилева и жилой массив Юго – Восточный, улица Гулдаурен. Южная сторона улица С.Сейфуллина. Западная сторона улица Абылай хана.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зона отдыха и улица Абая. Северная сторона улица В.Чкалова. Южная сторона улица М.Талкибаева. Западная сторона улица Т.Шевченко.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Акбастау. Северная сторона улица Жамбыл. Южная сторона улица Г.Сланова. Западная сторона улица Абая.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Восточная сторона канал реки Каратал. Северная сторона улица Хан Танири. Южная сторона улица Жетісу сазы. Западная сторона улица Абылай хана.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Зона отдыха. Южная сторона проспект Нұрсұлтан Назарбаев. Западная сторона улица Каратальская.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Кабанбай батыра. Южная сторона улица И.Жансугурова. Западная сторона село Отенай. Северная сторона жилой массив Шайкорган.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К.Циолковского. Северная сторона потребительский кооператив садоводов Агропромышленник. Южная сторона улица Е.Ярославского. Западная сторона улица Желтоксан.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канал реки Каратал. Южная сторона улица Б.Акылбекова. Западная сторона улица К.Циолковского.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Восточная сторона улица Карагайлы. Северная сторона проспект Нұрсұлтан Назарбаев. Южная сторона Восточная промышленая зона. Западная сторона река Каратал.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жилой массив Северо – Западный. Северная сторона улица Жиделі. Южная сторона дорога на очистные сооружение. Западная сторона очистные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Н.Алдабергенова. Западная сторона улица Ж.Балапанова. Северная сторона улица Астана. Южная сторона трасса Алматы – Өскемен.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проспект Қадырғали Жалайыри. Северная сторона село Ынтымак. Южная сторона жилой массив Береке. Западная сторона село Ынтымак.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жилой массив Плодопитомник, улица № 15. Северная сторона потребительский кооператив садоводов Агропромышленник. Южная сторона улица Е.Сихимова. Западная сторона жилой массив Северо – Западный, улица К.Мукашева.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улица С.Сейфуллина. Южная сторона улица Абылай хана. Западная сторона улица Абылай 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Н.Алдабергенова. Южная сторона трасса Алматы – Өскемен. Западная сторона улица Н.Алдабергенова.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трасса Алматы – Өскемен. Северная сторона микрорайон Восточный. Южная сторона трасса Алматы – Өскемен. Западная сторона канал реки Каратал.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территория Отенайского сельского округа. Восточная сторона жилой массив Западный, улица Айнабулак и улица Кайнар. Западная сторона территория Отенайского сельского округа. Южная сторона село Отенай, улица І.Жансүгіров.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село Отенай, улица І.Жансүгіров. Восточная сторона село Отенай, улица Шайкорган. Западная сторона объездная дорога. Южная сторона село Отенай, улица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село Отенай, улица І.Жансүгіров. Восточная сторона село Отенай, улица С.Хван. Западная сторона село Отенай, улица Шайкорган. Южная сторона село Отенай, улица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село Отенай, улица І.Жансүгіров. Восточная сторона село Отенай, улица Кадржанова Баеке. Западная сторона село Отенай, улица С.Хван. Южная сторона село Отенай, улица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село Отенай, улица І.Жансүгіров. Восточная сторона село Отенай, улица Жасұлан. Западная сторона село Отенай, улица Кадржанова Баеке. Южная сторона проспект Қадырғали Жалайыри.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село Ынтымак, улица Желтоксан. Южная, Северная, Западная стороны территория Отенайского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Отенай, жилой массив Жастар 1. Северная сторона село Отенай, улица Республика. Восточная сторона село Отенай, улица Кадржанова Баеке. Западная сторона село Отенай, улица Кокжиек. Южная сторона пересечение проспекта Қадырғали Жалайыри с объездной дорогой.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Отенайский сельский округ, село Енбек.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Ынтымак.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Отенай, жилой массив Жастар 2. Северная сторона село Отенай, улица І.Жансүгіров. Западная сторона территория Отенайского сельского округа. Восточная сторона объездная дорога. Южная сторона территория Отенайского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Пригородное.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Мойнак.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 село 3–отделение.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 село Еркин. Северная сторона река Карасу. Восточная сторона село Еркин, улица Жамбыла. Западная сторона село Еркин, улица Сулеева. Южная сторона село Еркин, улица Жеңіс.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Северная сторона река Карасу. Восточная сторона село Еркин, улица Сулеева. Западная сторона село Еркин, улица Қаратал. Южная сторона проспект Нұрсұлтан Назарбаев.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река Карасу. Восточная сторона село Еркин, улица Қаратал. Западная сторона дорога на резиденцию. Южная сторона проспект Нұрсұлтан Назарбаев.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 село Еркин, жилой массив Көктал. Северная сторона жилой массив Көктал, улица Долана. Восточная сторона жилой массив Көктал, улица Үлгілі. Западная сторона трасса Талдыкорган – Өскемен. Южная сторона жилой массив Көктал, улица Алтынсарина.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 село Еркин, жилой массив Көктал. Северная сторона жилой массив Көктал, улица Долана. Восточная сторона жилой массив Көктал, улица Балбырауын. Западная сторона жилой массив Көктал, улица Үлгілі. Южная сторона жилой массив Көктал, улица Азат.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 село Еркин, жилой массив Көктал. Северная сторона жилой массив Көктал, улица Тамшы. Восточная сторона река Балыкты. Западная сторона жилой массив Көктал, улица Балбырауын. Южная сторона жилой массив Көктал, улица Сейфуллина и улица Азат.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от 3 сентября 2024 года № 680</w:t>
            </w:r>
          </w:p>
        </w:tc>
      </w:tr>
    </w:tbl>
    <w:bookmarkStart w:name="z18" w:id="7"/>
    <w:p>
      <w:pPr>
        <w:spacing w:after="0"/>
        <w:ind w:left="0"/>
        <w:jc w:val="left"/>
      </w:pPr>
      <w:r>
        <w:rPr>
          <w:rFonts w:ascii="Times New Roman"/>
          <w:b/>
          <w:i w:val="false"/>
          <w:color w:val="000000"/>
        </w:rPr>
        <w:t xml:space="preserve"> Перечень утративших силу некоторых постановлений акимата города Талдыкорган</w:t>
      </w:r>
    </w:p>
    <w:bookmarkEnd w:id="7"/>
    <w:bookmarkStart w:name="z19" w:id="8"/>
    <w:p>
      <w:pPr>
        <w:spacing w:after="0"/>
        <w:ind w:left="0"/>
        <w:jc w:val="both"/>
      </w:pPr>
      <w:r>
        <w:rPr>
          <w:rFonts w:ascii="Times New Roman"/>
          <w:b w:val="false"/>
          <w:i w:val="false"/>
          <w:color w:val="000000"/>
          <w:sz w:val="28"/>
        </w:rPr>
        <w:t xml:space="preserve">
      1.Постановление акимата города Талдыкорган Алматинской области от 19 ноября 2021 года </w:t>
      </w:r>
      <w:r>
        <w:rPr>
          <w:rFonts w:ascii="Times New Roman"/>
          <w:b w:val="false"/>
          <w:i w:val="false"/>
          <w:color w:val="000000"/>
          <w:sz w:val="28"/>
        </w:rPr>
        <w:t>№ 593</w:t>
      </w:r>
      <w:r>
        <w:rPr>
          <w:rFonts w:ascii="Times New Roman"/>
          <w:b w:val="false"/>
          <w:i w:val="false"/>
          <w:color w:val="000000"/>
          <w:sz w:val="28"/>
        </w:rPr>
        <w:t xml:space="preserve"> "Об утверждении коэффициентов зонирования, учитывающих месторасположение объекта налогообложения в населенных пунктах города Талдыкорган" (Зарегистрировано в Реестре государственной регистрации нормативных правовых актов за № 160602).</w:t>
      </w:r>
    </w:p>
    <w:bookmarkEnd w:id="8"/>
    <w:bookmarkStart w:name="z20" w:id="9"/>
    <w:p>
      <w:pPr>
        <w:spacing w:after="0"/>
        <w:ind w:left="0"/>
        <w:jc w:val="both"/>
      </w:pPr>
      <w:r>
        <w:rPr>
          <w:rFonts w:ascii="Times New Roman"/>
          <w:b w:val="false"/>
          <w:i w:val="false"/>
          <w:color w:val="000000"/>
          <w:sz w:val="28"/>
        </w:rPr>
        <w:t xml:space="preserve">
      2.Постановление акимата города Талдыкорган от 22 ноября 2022 года области Жетісу </w:t>
      </w:r>
      <w:r>
        <w:rPr>
          <w:rFonts w:ascii="Times New Roman"/>
          <w:b w:val="false"/>
          <w:i w:val="false"/>
          <w:color w:val="000000"/>
          <w:sz w:val="28"/>
        </w:rPr>
        <w:t>№ 657</w:t>
      </w:r>
      <w:r>
        <w:rPr>
          <w:rFonts w:ascii="Times New Roman"/>
          <w:b w:val="false"/>
          <w:i w:val="false"/>
          <w:color w:val="000000"/>
          <w:sz w:val="28"/>
        </w:rPr>
        <w:t xml:space="preserve"> "О внесении изменений в постановление акимата города Талдыкорган от 19 ноября 2021 года № 593 "Об утверждении коэффициентов зонирования, учитывающих месторасположение объекта налогообложения в населенных пунктах города Талдыкорган" (Зарегистрировано в Реестре государственной регистрации нормативных правовых актов за № 175181).</w:t>
      </w:r>
    </w:p>
    <w:bookmarkEnd w:id="9"/>
    <w:bookmarkStart w:name="z21" w:id="10"/>
    <w:p>
      <w:pPr>
        <w:spacing w:after="0"/>
        <w:ind w:left="0"/>
        <w:jc w:val="both"/>
      </w:pPr>
      <w:r>
        <w:rPr>
          <w:rFonts w:ascii="Times New Roman"/>
          <w:b w:val="false"/>
          <w:i w:val="false"/>
          <w:color w:val="000000"/>
          <w:sz w:val="28"/>
        </w:rPr>
        <w:t xml:space="preserve">
      3.Постановление акимата города Талдыкорган от 8 сентября 2023 года области Жетісу </w:t>
      </w:r>
      <w:r>
        <w:rPr>
          <w:rFonts w:ascii="Times New Roman"/>
          <w:b w:val="false"/>
          <w:i w:val="false"/>
          <w:color w:val="000000"/>
          <w:sz w:val="28"/>
        </w:rPr>
        <w:t>№ 679</w:t>
      </w:r>
      <w:r>
        <w:rPr>
          <w:rFonts w:ascii="Times New Roman"/>
          <w:b w:val="false"/>
          <w:i w:val="false"/>
          <w:color w:val="000000"/>
          <w:sz w:val="28"/>
        </w:rPr>
        <w:t xml:space="preserve"> "О внесении изменений в постановление акимата города Талдыкорган от 19 ноября 2021 года № 593 "Об утверждении коэффициентов зонирования, учитывающих месторасположение объекта налогообложения в населенных пунктах города Талдыкорган" (Зарегистрировано в Реестре государственной регистрации нормативных правовых актов за № 186001).</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