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09dd" w14:textId="8af0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по Уйгурскому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18 марта 2024 года № 8-18-91. Зарегистрировано Департаментом юстиции Алматинской области 20 марта 2024 года № 6100-05.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Уйгурского районного маслихата Алматинской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8-57-268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Правилами предоставления жилищной помощи, утвержденных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33763), Уйгурский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правила оказания жилищной помощи по Уйгурскому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Уйгурского районного маслихата Алматинской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8-57-268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Уйгурского районного маслихата "По вопросам социальной защиты населения, трудоустройства, образования, здравоохранения, культуры, языка, религии и по делам молодежи".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Уйгурского районного маслихата от 18 марта 2024 года № 8-18-91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Уйгурского районного маслихата Алматинской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8-57-268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по Уйгурскому району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Уйгурском районе, на оплату: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 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Уйгурского района" (далее – услугодатель).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приказу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5 (пяти) процентов к совокупному доходу услугополучателя.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правительства. 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 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 путем перечисления начисленных сумм на лицевые счета услугополучателей.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