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7e97" w14:textId="ce77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установки летних площадок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января 2024 года № 502-239. Зарегистрировано Департаментом юстиции города Астаны 31 января 2024 года № 1369-01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статусе столицы Республики Казахстан",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установки летних площадок в городе Астане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по инвестициям и развитию предпринимательства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2024 года № 502-239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установки летних площадок в городе Астане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установки летних площадок в городе Астане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статусе столицы Республики Казахстан" и определяют порядок установки летних площадок на территории города Астаны.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элементы благоустройства территории – декоративные, технические, планировочные, конструктивные решения, элементы ландшафта, различные виды оборудования и оформления, малые архитектурные формы, нестационарные сооружения, наружная реклама и информация, используемые как составные части благоустройства, а также система организации субъектов городской среды;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летняя площадка – это элемент благоустройства территории, не являющийся объектом капитального строительства, из легковозводимой временной конструкции (терраса, веранда, выносные столики), неотапливаемый и предназначенный для дополнительного обслуживания питанием и организации отдыха потребителей (или без него), непосредственно примыкающий к объекту общественного питания;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дизайн-код летних площадок – это свод правил, регламентирующих обязательную визуальную составляющую элементов городского пространства: благоустройства, вывесок, указателей, малых архитектурных форм и других элементов летних площадок, направленных на формирование целостной эстетичной архитектуры, комфортной, доступной и безопасной городской среды;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предпринимательства – это граждане, кандасы и негосударственные коммерческие юридические лица, осуществляющие предпринимательскую деятельность (субъекты частного предпринимательства), государственные предприятия (субъекты государственного предпринимательства);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архитектурные элементы фасадов – детали, украшающие внешние стены здания (сооружений);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 общественного питания – объект по производству, переработке, реализации и организации потребления пищевой продукции, в том числе с предоставлением мест для ее потребления.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общественного питания подразделяются на следующие категории: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ресторан – объект общественного питания и отдыха, предлагающий ассортимент блюд сложного приготовления, включая заказные и фирменные, а также алкогольную продукцию с обязательным предоставлением услуг официантов потребителям;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кафе – объект общественного питания и отдыха, предлагающий ассортимент блюд несложного приготовления, а также алкогольную продукцию с обязательным предоставлением услуг официантов потребителям;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 – объект общественного питания и отдыха, предлагающий потребителям закуски, десерты и кондитерские изделия, а также алкогольную продукцию;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столовая – объект общественного питания с самостоятельным обслуживанием потребителей;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по делам архитектуры – структурное подразделение акимата города Астаны, осуществляющее функции в сфере архитектурной, градостроительной деятельности, урбанистики;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прилегающая территория – территория (в границах пяти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установки летних площадок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Установка летних площадок на территории города Астаны производится в соответствии с требованиями законодательства Республики Казахстан в сфере жилищных, земельных отношений, санитарно-эпидемиологического контроля, регулирования торговой деятельности, пожарной безопасности.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установки летних площадок при многоквартирных жилых домах заинтересованные субъекты предпринимательства согласовывают установку летней площадки с собственниками квартир и нежилых помещений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163 "Об утверждении Правил принятия решений по управлению объектом кондоминиума и содержанию общего имущества объекта кондоминиума, а также типовые формы протоколов собрания" (зарегистрирован в Реестре государственной регистрации нормативных правовых актов за № 20283).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установки летних площадок на других территориях заинтересованные субъекты предпринимательства согласовывают установку летней площадки с другими совладельцами земельного участка, в случае их наличия.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конструктивных изменений летней площадки субъекты предпринимательства согласовывают вносимые изменения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 уполномоченным органом по делам архитектуры в течение пяти рабочих дней.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установке летних площадок субъекты предпринимательства обеспечивают доступ к объектам инженерной инфраструктуры по первому требованию эксплуатирующих организаций.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Установка летних площадок над грунтовыми поверхностями и травяным покровом (газоном) допускается при условии организации технологического настила.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Установка летних площадок возле объекта общественного питания допускается при наличии прямого доступа (выхода) к объекту общественного питания.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Летние площадки устанавливаются вне границ улиц, проспектов, аллей, переулков, площадей, дорог, пешеходных и велосипедных дорожек.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Летние площадки устанавливаются на прилегающей к объекту территории, при условии отсутствия изменений архитектурных элементов фасадов зданий, строений, сооружений, террас со стороны владельцев, собственников объектов общественного питания.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не распространяется на летние площадки в случае изменения архитектурных элементов фасадов зданий, строений, сооружений, террас другими лицами.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установка летних площадок: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арках зданий, на цветниках, площадках (детских, отдыха, спортивных, городских транспортных стоянок);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остановочных пунктах городского пассажирского транспорта, а также ближе 20 метров от границ посадочных площадок;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ближе пяти метров от подземных, наземных и надземных пешеходных переходов;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неэксплуатируемых крышах жилых домов и их встроенно-пристроенных помещений, а также во внутренних дворах жилых домов;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использованием конструкций (оборудования), обустраиваемых вокруг стволов деревьев, кустарников или над ними и приводящих к полному или частичному заключению их крон, стволов непосредственно внутрь летней площадки;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земельных участках при объектах общественного питания, расположенных выше первых этажей нежилых зданий и не имеющих отдельного входа;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 железнодорожными путепроводами и автомобильными эстакадами, мостами;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случае, если установка летней площадки препятствует свободному подъезду пожарной, аварийно-спасательной техники или доступу к объектам инженерной инфраструктуры (объекты энергоснабжения и освещения, колодцы, краны, гидранты).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Обустройство летних площадок осуществляется с учетом необходимости обеспечения доступности для маломобильных групп населения (путем использования пандусов, поручней, специальных тактильных и сигнальных маркировок).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Иные вопросы по порядку установки летних площадок, не урегулированные Правилами, регламентируются законодательными актами Республики Казахстан.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