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19d5" w14:textId="492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декабря 2024 года № 860. Зарегистрирован в Министерстве юстиции Республики Казахстан 23 декабря 2024 года № 35499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2007 года № 185 "Об утверждении Типового плана счетов бухгалтерского учета" (зарегистрирован в Реестре государственной регистрации нормативных правовых актов под № 4771):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подпункта 643-3)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 методологии бухгалтерского учета, аудита и оценки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(далее – Типовой план)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643-3)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№387.";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следующей редакцией: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"3250 "Обязательства по обязательным пенсионным взносам работодателя", где отражаются операции, связанные с начислением и уплатой обязательных пенсионных взносов работодателя.".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2022 года № 94 "Об утверждении Правил сдачи финансовой отчетности организациями публичного интереса в депозитарий" (зарегистрирован в Реестре государственной регистрации нормативных правовых актов под № 26686):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финансовой отчетности организациями публичного интереса в депозитарий,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