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5ffb" w14:textId="bc45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на территории Тайыншинского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19 июня 2023 года № 26. Зарегистрировано Департаментом юстиции Северо-Казахстанской области 20 июня 2023 года № 7538-15. Утратило силу решением маслихата Тайыншинского района Северо-Казахстанской области от 13 ноября 2023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Тайыншинского района Северо-Казахстанской области от 13.11.2023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Тайыншинский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Тайыншинскому району Северо-Казахстанской области в местах размещения туристов с 1 января по 31 декабря 2023 года включительно - 1 (один) процент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Тайыншинского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