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e7d5" w14:textId="40fe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Каражалского городского маслихата от 25 декабря 2017 года № 189 "Об утверждении норм образования и накопления коммунальных отходов, а также тарифов на сбор, вывоз, утилизацию, переработку и захоронение твердых бытовых отходов по городу Каражал" и от 10 февраля 2020 года № 362 "О внесении изменений в решение ХХ сессии Каражалского городского маслихата от 25 декабря 2017 года № 189 "Об утверждении норм образования и накопления коммунальных отходов, а также тарифов на сбор, вывоз, утилизацию, переработку и захоронение твердых бытовых отходов по городу Каражал"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27 декабря 2023 года № 99. Зарегистрировано в Департаменте юстиции области Ұлытау 28 декабря 2023 года № 83-20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утверждении норм образования и накопления коммунальных отходов, а также тарифов на сбор, вывоз, утилизацию, переработку и захоронение твердых бытовых отходов по городу Каражал" от 25 декабря 2017 года №189 (зарегистрировано в Реестре государственной регистрации нормативных правовых актов за №4585);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изменений в решение ХХ сессии Каражалского городского маслихата от 25 декабря 2017 года № 189 "Об утверждении норм образования и накопления коммунальных отходов, а также тарифов на сбор, вывоз, утилизацию, переработку и захоронение твердых бытовых отходов по городу Каражал" от 10 февраля 2020 года № 362 (зарегистрировано в Реестре государственной регистрации нормативных правовых актов за №5704).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