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1ce1" w14:textId="95a1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июня 2023 года № 105. Зарегистрирован в Министерстве юстиции Республики Казахстан 12 июня 2023 года № 32766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 и Бюджетным кодексом Республики Казахстан, и определяют порядок предоставления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(далее – услугополучатели), по решению местных представительных органов (маслихатов) подъемного пособия и бюджетного кредита на приобретение или строительство жилья за счет бюджетных средств.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социальной поддержки услугополучателям является государственной услугой и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Подъемное пособие и бюджетный кредит на приобретение или строительство жилья предоставляется услугополучателям,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и бюджетный кредит на приобретение или строительство жилья предоставляется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Республике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 в виде подъемного пособия и бюджетного кредита на приобретение или строительство жилья предоставляются по перечню востребованных специальностей в области здравоохранения, образования, социального обеспечения, культуры, спорта, агропромышленного комплекса и государственных служащих аппаратов акимов сел, поселков, сельских округов (далее – Перечень).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в виде бюджетного кредита на приобретение жилья не могут быть использованы на приобретение жилого помещения у близких родственников (супруга (супруги), дедушки (бабушки), родителей (в том числе усыновителей), детей (в том числе усыновленных), полнородных и неполнородных братьев и сестер), а также на приобретение жилого помещения, в котором гражданин постоянно проживает.";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Местный исполнительный орган района (города областного значения) на предстоящий период формирует Перечень, который в течение одного рабочего дня размещается на интернет-ресурсе акимата района (города областного значения) и предоставляет в акционерное общество "Жилищный строительный сберегательный банк "Отбасы банк" (далее – поверенный (агент) для сведения.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в течение одного рабочего дня посредством объектов информатизации поверенного (агента) – Портал недвижимости Баспана Маркет otbasybank.kz/programm-bank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указывается количество услугополучателей и их специальность, по которым будут оказаны меры социальной поддержки в виде подъемного пособия и бюджетного кредита на приобретение или строительство жилья на предстоящий период.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представительный орган (маслихат) района (города областного значения) ежегодно принимает решение о предоставлении мер социальной поддержки услугополучателям в виде подъемного пособия и бюджетного кредита на приобретение или строительство жилья.";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мер социальной поддержки услугополучатель осуществляет регистрацию на Портале с помощью электронной цифровой подписи (далее – ЭЦП) или удостоверенным одноразовым паролем и предоставляет услугодателю через Портал следующие документы: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подъемного пособия: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жилья: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(супружества) либо электронный документ из сервиса цифровых документов для услугополучателей, состоящих в браке (для идентификации);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из Кредитного бюро;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бюджетного кредита на строительство жилья: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электронный документ из сервиса цифровых документов (для идентификации);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образовании либо электронный документ из сервиса цифровых документов (для идентификации);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услугополучателя;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(супружества) либо электронный документ из сервиса цифровых документов для услугополучателей, состоящих в браке (для идентификации);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из Кредитного бюро.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представления других документов, не предусмотренных настоящими Правилами, не допускается.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подача заявления на получение подъемного пособия и бюджетного кредита на приобретение или строительства жилья одновременно.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к заявлению прикрепляются электронные копии (сканированные) указанных документов (за исключением документов получаемых из соответствующих информационных систем), которые заверяются ЭЦП услугополучателя или удостоверенным одноразовым паролем.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документах, удостоверяющих личность, свидетельства о государственной регистрации заключения брака (супружества), сведения о зарегистрированных правах (обременениях) на недвижимость,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услугодатель получает из Портала.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полноту пакета документов, принимаемых у услугополучателя на Портале.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10 настоящих Правил, услугодатель отказывает в приеме заявления и на Портале отображается соответствующее уведомление (c указанием причины отказа).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Портале поверенный (агент) обеспечивает передачу полного пакета документов, а также доступ услугодателю в автоматическом режиме.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одного рабочего дня со дня размещения услугополучателем документов на Портале осуществляет регистрацию документов услугополучателя, претендующего на получение мер социальной поддержки, проверяет достоверность предоставленных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одного рабочего дня готовит проект постановления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поддержки, либо мотивированный отказ в предоставлении мер социальной поддержки.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района (города областного значения) о предоставлении мер социальной поддержки услугополучателям и/или постановке на учет и очередность услугополучателей на получение мер социальной поддержки принимается в течение четырех рабочих дней.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мер социальной поддержки является уведомление услугополучателю на Портале о необходимости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форме согласно приложению к настоящим Правилам (далее – Соглашение), о постановке на учет и очередность или мотивированный отказ в предоставлении мер социальной поддержки.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отказывает в предоставлении мер социальной поддержки в случаях: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согласия услугополучателя, предоставляемого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на Портале.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принятия постановления о предоставлении мер социальной поддержки услугополучателям, указанного в пункте 14 настоящих Правил: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подъемного пособия Соглашение подписывается в течение одного рабочего дня между услугодателем и услугополучателем на Портале с помощью ЭЦП или удостоверенным одноразовым паролем;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бюджетного кредита на приобретение или строительство жилья Соглашение подписывается в течение пяти рабочих дней между услугодателем, поверенным (агентом) и услугополучателем на Портале с помощью ЭЦП или удостоверенным одноразовым паролем.";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недостатке бюджетных средств для оказания мер социальной поддержки услугополучателям, услугодатель приостанавливает сроки предоставления мер социальной поддержки, путем формирования очередности из числа претендентов на получение мер социальной поддержки.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повторного рассмотрения документов услугополучателей, состоящих в очереди на получение мер социальной поддержки, устанавливаются услугодателем и не превышают более одного года.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о приостановлении сроков предоставления мер социальной поддержки поверенному (агенту).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решения о предоставлении мер социальной поддержки в виде бюджетного кредита на приобретение или строительство жилья услугодатель уведомляет услугополучателя о необходимости предоставления на Портале, заверенные ЭЦП услугополучателя или удостоверенным одноразовым паролем, следующих документов: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бюджетного кредита на приобретение жилья: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стоимости приобретаемого жилья размера выдаваемого бюджетного кредита.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бюджетного кредита на строительство жилья: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расходов при строительстве жилья размера выдаваемого бюджетного кредита.";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После перечисления суммы на банковский счет услугополучатель не менее чем за десять рабочих дней уведомляет органы, осуществляющие государственный архитектурно-строительный контроль, о начале строительства жилого дома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Результат оказания государственной услуги направляется в "личный кабинет" услугополучателя на Портале.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– короткий номер 300.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поверенного (агента) принимаются на имя первого руководителя поверенного (агента) через официальный сайт или в отделениях поверенного (агента).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аппаратов акимов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сельских округов,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местных исполнительных органов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объектов информатизации поверенного (агента) – Портал недвижимости Баспана Маркет otbasybank.kz/programm-bank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на Портале о необходимости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на Портале, о постановке на учет и очередность или мотивированный отказ в предоставлении мер социальной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- круглосуточно, за исключением перерывов, связанных с проведением технических работ 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подъемного пособия: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образовании,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бюджетного кредита на приобретение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образовании,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заключении брака (супружества), либо электронный документ из сервиса цифровых документов для услугополучателей, состоящих в браке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получении бюджетного кредита на строительство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об образовании,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заключении брака (супружества), либо электронный документ из сервиса цифровых документов для услугополучателей, состоящих в браке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из Кредитного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документов, свидетельства о государственной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услугодатель получает из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 осуществляется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несоответствия услугополучателя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короткий номер 300. Услугополучатель получает государственную услугу в электронной форме через Портал при условии наличия электронной цифровой подписи или удостоверенного одноразового пароля.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оформление бюджетного кредита на приобретение/строительство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 _________________ (дата)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обязуюсь в течение 15 рабочих дней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них. Предупрежден(-а) об ответственности за представление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и/или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</w:p>
    <w:bookmarkEnd w:id="85"/>
    <w:p>
      <w:pPr>
        <w:spacing w:after="0"/>
        <w:ind w:left="0"/>
        <w:jc w:val="both"/>
      </w:pPr>
      <w:bookmarkStart w:name="z110" w:id="86"/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_______________________________ "___" ___________ 20__ года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"Администратор", с одной стороны, получатель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"Получатель", с другой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"Поверенный (агент)", с третьей стороны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взаимных обязательств о нижеследующем:</w:t>
      </w:r>
    </w:p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Администратор на основании решения маслихата ______________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(№____ от "___" _______ 20__ года) принимает на себя обязательства предоставить меры социальной поддержки в виде: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_______________________________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тенге;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_________________________________________________________ тенге сроком на ____ лет.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Получатель принимает на себя обязательства при получении вышеуказанных мер социальной поддержки не менее трех лет отработать в организации __________________ (здравоохранения, образования, социального обеспечения, культуры, спорта, агропромышленного комплекса, и агропромышленного комплекса, аппарате акима села, поселка, сельского округа), расположенной в сельском населенном пункте _____________.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Поверенный (агент) принимает на себя обязательства на основе договора поручения совершать от имени и за счет администратора, и в соответствии с его указаниями определенные поручения, связанные с бюджетным кредитованием.</w:t>
      </w:r>
    </w:p>
    <w:bookmarkEnd w:id="95"/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Администратор вправе: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получателя, добросовестного и надлежащего исполнения обязательств, взятых на себя в соответствии с настоящим Соглашением;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из соответствующих государственных информационных систем через интернет-ресурс поверенного (агента) сведения о регистрации по месту жительства получателя.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Администратор обязан: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рабочего дня после заключения настоящего Соглашения перечислить назначенную сумму подъемного пособия на индивидуальный лицевой счет получателя.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Получатель имеет право: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(или в пределах одного сельского населенного пункта) до истечения трехлетнего срока, связанного с производственными условиями или по инициативе администрации, принимая обязательства по дополнительному соглашению.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Получатель обязан: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30 рабочих дней представить Администратору подтверждающие документы о целевом использовании бюджетных средств: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мер социальной поддержки в виде бюджетного кредита на приобретение /строительство жилья;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строительства жилья;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Администратору в качестве залога по обеспечению данного Соглашения сроком не менее чем на три года до полного погашения полученного бюджетного кредита;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Администратору справку с места работы;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ежемесячное погашение взносов по кредиту путем вычета сумм погашения по графику из заработной платы.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Поверенный (агент) имеет право: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Поверенный (агент) обязан: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бюджетным законодательством Республики Казахстан;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получателя, получившего меры социальной поддержки по кредитному договору;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при неисполнении и отказе от исполнения условий данного Соглашения с получателя в соответствии с бюджетным законодательством Республики Казахстан.</w:t>
      </w:r>
    </w:p>
    <w:bookmarkEnd w:id="119"/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случае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End w:id="122"/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Настоящее Соглашение вступает в силу со дня его подписания сторонами.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Соглашение составлено в трех экземплярах, имеющих одинаковую юридическую силу, для каждой из сторон.</w:t>
      </w:r>
    </w:p>
    <w:bookmarkEnd w:id="126"/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27"/>
    <w:p>
      <w:pPr>
        <w:spacing w:after="0"/>
        <w:ind w:left="0"/>
        <w:jc w:val="both"/>
      </w:pPr>
      <w:bookmarkStart w:name="z152" w:id="128"/>
      <w:r>
        <w:rPr>
          <w:rFonts w:ascii="Times New Roman"/>
          <w:b w:val="false"/>
          <w:i w:val="false"/>
          <w:color w:val="000000"/>
          <w:sz w:val="28"/>
        </w:rPr>
        <w:t>
      Администратор      Получатель      Поверенный (агент)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