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d423" w14:textId="d10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9 марта 2022 года № 17-72. Зарегистрировано в Министерстве юстиции Республики Казахстан 16 марта 2022 года № 27133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Балхашского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Балхашского районного маслихата: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29 апреля 2015 года № 43-188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3179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29 апреля 2015 года № 43-189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3180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17-72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Балхашского района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Балхашского района.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Балхашского района".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Балхашского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банки второго уровня.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Балхашского района.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Социальная поддержка оказывается один раз в год за счет средств бюджета в размере 5 (пять) месячных расчетных показателей.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