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d706" w14:textId="02e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"Жарқын" Аршалинского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Аршалинского сельского округа Жарминского района Восточно-Казахстанской области от 26 апреля 2021 года № 7. Зарегистрировано Департаментом юстиции Восточно-Казахстанской области 27 апреля 2021 года № 8679. Утратило силу - решением акима Аршалинского сельского округа Жарминского района Восточно-Казахстанской области от 28 июля 2021 года № 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Аршалинского сельского округа Жарминского района Восточно-Казахстанской области от 28.07.2021 № 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20 апреля 2021 года № 303, аким Аршалинского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"Жарқын" села Аршалы Жарминского района в связи с выявлением болезни бешенства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Аршалинского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Жраминского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Жарминского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Аршалы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