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d6e2" w14:textId="b3ed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городов Усть-Каменогорск, Риддер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 марта 2021 года № 42 и решение Восточно-Казахстанского областного маслихата от 3 марта 2021 года № 3/14-VII. Зарегистрировано Департаментом юстиции Восточно-Казахстанской области 11 марта 2021 года № 8438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постановления акимата города Усть-Каменогорска от 4 сентября 2020 года № 3061 и решения Усть-Каменогорского городского маслихата от 8 сентября 2020 года № 61/8-VI "О внесении предложения по переименованию составной части города Усть-Каменогорска", постановления акимата города Риддера от 5 марта 2020 года № 156 и решения Риддерского городского маслихата от 5 марта 2020 года № 39/9-VI "О переименовании улицы 1-Нагорная, Абая", постановления акимата города Риддера от 5 марта 2020 года № 157 и решения Риддерского городского маслихата от 5 марта 2020 года № 39/10-VI "О переименовании улицы Островского", учитывая заключение Республиканской ономастической комиссии при Правительстве Республики Казахстан от 4 декабря 2020 года,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составные части городов Усть-Каменогорск, Риддер Восточно-Казахстанской области: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Усть-Каменогорск: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 - улица Бағдат Шаяхметов;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Риддер: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- проспект Абай;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улица Сергея Гуляева.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