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ce0" w14:textId="0384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12 февраля 2013 года № 30 "Об организации бесплатного питания отдельным категориям воспитанников государственных дошкольных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марта 2021 года № 80. Зарегистрировано Департаментом юстиции Костанайской области 8 апреля 2021 года № 9854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бесплатного питания отдельным категориям воспитанников государственных дошкольных организаций образования" от 12 февраля 2013 года № 30, зарегистрированное в Реестре государственной регистрации нормативных правовых актов под № 4059.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