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ba9a9" w14:textId="eeba9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изменениях в административно-территориальном устройстве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Костанайской области от 21 июня 2021 года № 1 и решение маслихата Костанайской области от 21 июня 2021 года № 67. Зарегистрированы в Министерстве юстиции Республики Казахстан 13 июля 2021 года № 23473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и с учетом мнения районных (города областного значения) представительных и исполнительных органов акимат Костанайской области ПОСТАНОВЛЯЕТ и Костанайский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Изменить подчиненность села Красногорское города Лисаковска, передав в административное подчинение Камыстинского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совместные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Костанайского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Мурзабекова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секретаря Костанайского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Утеулин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