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e3a7" w14:textId="d58e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районном бюджете на 2021-2023 годы" от 25 декабря 2020 года №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19 августа 2021 года № 95. Зарегистрировано в Министерстве юстиции Республики Казахстан 1 сентября 2021 года № 24191.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районном бюджете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20 710 972,5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2 300 246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80 794,9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138 225,7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18 191 705,9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20 897 294,1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30 487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13 268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48 782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48 782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- 265 590,6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265 590,6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60 515,3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282 350,9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439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20 710 972,5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18 191 705,9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18 190 348,2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18 190 348,2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20 897 294,1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субұру жұйесінің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- 265 590,6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