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13ec" w14:textId="8cf1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 августа 2019 года № 455 "Об определении размера и перечня категорий получателей жилищных сертификатов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22 октября 2021 года № 72. Зарегистрировано в Министерстве юстиции Республики Казахстан 5 ноября 2021 года № 25017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определении размера и перечня категорий получателей жилищных сертификатов по Актюбинской области" от 2 августа 2019 года № 455 (зарегистрированное в Реестре государственной регистрации нормативных правовых актов под № 6330)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22 октября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 августа 2019 года № 455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Актюбинской области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займа, определить размер жилищных сертификатов по Актюбинской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90% от суммы первоначального взноса, но не более 1,5 миллиона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90% от суммы первоначального взноса, но не более 1,5 миллиона (одного миллиона пятисот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1,5 миллиона (одного миллиона пятсот тысяч) тенге для каждого получателя.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социально-уязвимых слоев населения, определенных подпунктами 3), 9)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отрасли здравоохранения, образования, культуры, спорта, сферы социальной защиты,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№ 18445).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