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244" w14:textId="45cf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пастбище "Юбилейное" Чингирлауского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9 декабря 2020 года № 102. Зарегистрировано Департаментом юстиции Западно-Казахстанской области 9 декабря 2020 года № 6521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Казахстан" от 23 ноября 2020 года №01-18/531, аким Чингирлауского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 установленный в связи с возникновением заболевания эмфизематозного карбункула среди крупного рогатого скота на пастбище "Юбилейное"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сельского округа Чингирлауского района от 26 октября 2020 года №80 "Об установлении карантина на пастбище "Юбилейное" Чингирлауского сельского округа Чингирлауского района" (зарегистрированное в Реестре государственной регистрации нормативных правовых актов №6439, опубликованное 29 октября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Чингирлауского сельского округа Чингирлауского района (Тулепов Ж.М.)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выполнением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