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6ea" w14:textId="647d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населенных пунктов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Жанибекского района Западно-Казахстанской области от 23 декабря 2020 года № 229 и решение Жанибекского районного маслихата Западно-Казахстанской области от 23 декабря 2020 года № 50-3. Зарегистрировано Департаментом юстиции Западно-Казахстанской области 24 декабря 2020 года № 6600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Жанибек Жанибекского сельского округа Жанибекского района площадью 1400,2433 гектаров, периметром 13931,57,17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Жаксыбай Жаксыбайского сельского округа Жанибекского района площадью 135,7586 гектаров, периметром 5218,5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Тегисшиль Борсинского сельского округа Жанибекского района площадью 185,1537 гектаров, периметром 5529,1732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 границу (черту) села Узункуль Узункульского сельского округа Жанибекского района площадью 161,7924 гектаров, периметром 6710,0268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акима района (Н.Серик) обеспечить государственную регистрацию данного совместного постановления и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совместного постановления и решения возложить на заместителя акима района А.Мулдагалиева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совместное постановление и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№ 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50-3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Жанибек Жанибекского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Жанибекского района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0104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№ 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50-3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Жаксыбай Жаксыбайского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Жанибекского района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9596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№ 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50-3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Тегисшиль</w:t>
      </w:r>
      <w:r>
        <w:br/>
      </w:r>
      <w:r>
        <w:rPr>
          <w:rFonts w:ascii="Times New Roman"/>
          <w:b/>
          <w:i w:val="false"/>
          <w:color w:val="000000"/>
        </w:rPr>
        <w:t>Борсинского сельского округа Жанибекского района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6929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2020 года № 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50-3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Узункуль Узункульского сельского округа </w:t>
      </w:r>
      <w:r>
        <w:br/>
      </w:r>
      <w:r>
        <w:rPr>
          <w:rFonts w:ascii="Times New Roman"/>
          <w:b/>
          <w:i w:val="false"/>
          <w:color w:val="000000"/>
        </w:rPr>
        <w:t>Жанибекского района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667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