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1a7" w14:textId="79a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Зайсан от 15 мая 2020 года № 1 "Об установлении ограничительных мероприятий в микрорайоне "Заречный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7 октября 2020 года № 2. Зарегистрировано Департаментом юстиции Восточно-Казахстанской области 12 октября 2020 года № 76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01 сентября 2020 года № 599 аким города Зайс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микрорайоне "Заречный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Зайсанского  района от 15 мая 2020 года № 1 "Об установлении ограничительных мероприятий в микрорайоне "Заречный" Зайсанского городского округа" (зарегистрированного в Реестре государственной регистрации нормативных правовых актов за № 7098 от 02 мая 2020 года, опубликовано 23 июня 2020 года в газетах "Достық", и в Эталонном контрольном банке нормативных правовых актов Республики Казахстан в электронном виде от 22 ма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