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1a0e" w14:textId="f9c1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"Куат" находящегося в зимовке Жиде Каратальского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19 июня 2020 года № 6. Зарегистрировано Департаментом юстиции Восточно-Казахстанской области 23 июня 2020 года № 7210. Утратило силу решением акима Каратальского сельского округа Зайсанского района Восточно-Казахстанской области от 20 октября 2020 года № 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Каратальского сельского округа Зайсанского района Восточно-Казахстанской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 санитарного инспектора Зайсанского района от 12 июня 2020 года № 398, аким Каратальского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"Куат" находящегося в зимовке Жиде Каратальского сельского округа в связи с возникновением бруцеллеза мелкого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Каратальского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