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39f5" w14:textId="ce43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49/6 "О бюджете сельского округа Бестам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60/6. Зарегистрировано Департаментом юстиции Кызылординской области 9 октября 2020 года № 7696.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Бестам на 2020-2022 годы" (зарегистрировано в Реестре государственной регистрации нормативных правовых актов за номером 7113,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- 43 458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- 41 681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- 45135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- 1 677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