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ebf15" w14:textId="00ebf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Казалинского районного маслихата от 22 декабря 2017 года № 150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16 апреля 2020 года № 403. Зарегистрировано Департаментом юстиции Кызылординской области 17 апреля 2020 года № 7396. Утратило силу решением Казалинского районного маслихата Кызылординской области от 29 апреля 2021 года № 47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Казалинского районного маслихата Кызылординской области от 29.04.2021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Казалинский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Казалинского районного маслихата от 22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150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номером 6129, опубликовано 23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ко Дню Победы - 9 мая: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 – раз в год в размере 40 месячных расчетных показателей и дополнительная единовременная выплата к 75 летию Победы в Великой Отечественной войне 1941-1945 годов; в размере 500 000 (пятьсот тысяч)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другим категориям лиц, приравненных по льготам и гарантиям к участникам войны, а именно: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– раз в год в размере 30 месячного расчетного показателя и дополнительная единовременная выплата к 75 летию Победы в Великой Отечественной войне 1941-1945 годов; в размере 100 000 (сто тысяч)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женам (мужьям) умерших инвалидов войны и приравненных к ним инвалидов, а также женам (мужьям) умерших участников войны, которые не вступали в другой брак единовременная выплата к 75 летию Победы в Великой Отечественной войне 1941-1945 годов; в размере 100 000 (сто тысяч) тенге;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Гражданам, имеющим право на получение специального государственного пособия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апреля 1999 года "О специальном государственном пособии в Республике Казахстан", а именно: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единовременная выплата к 75 летию Победы в Великой Отечественной войне 1941-1945 годов, в размере 100 000 (сто тысяч) тенге;";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LIII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сессий Казалинского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Казалинского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Государственным учреждением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координации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