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8471" w14:textId="b478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Мергенсай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28 декабря 2020 года № 469. Зарегистрировано Департаментом юстиции Кызылординской области 6 января 2021 года № 8060.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 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Мергенсай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38 291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2 680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35 611 тысяч тенге,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39 294,5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-1 003,5 тысяч тенге;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1 003,5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бюджетных программ, не подлежащих секвестру в процессе исполнения бюджета сельского округа Мергенсай на 2021 год согласно приложения 4.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шестьдесят пятой 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469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Мергенсай на 2021 год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469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Мергенсай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469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Мергенсай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469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Куланды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