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73fe" w14:textId="4057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марта 2020 года № 256. Зарегистрирован в Министерстве юстиции Республики Казахстан 1 апреля 2020 года № 20270.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 и связи Министерства внутренних дел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информатизации и связи Министерства внутренних дел Республики Казахстан (Ахметов Т.Т.).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специальный государственный архив – архивное учреждение или подразделение государственного органа Республики Казахстан,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Национальном архивном фонде и архивах";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архивная справка – документ, составленный на бланке письма организации,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документов, на основании которых она составлена, имеющая юридическую силу (подлинника);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архивная копия – копия, дословно воспроизводящая текст архивного документа, с указанием архивного шифра и номеров листов единицы 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архивная выписка – документ, составленный на бланке письма архива,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архивный фонд – совокупность исторически или логически связанных между собой архивных документов; </w:t>
      </w:r>
    </w:p>
    <w:bookmarkEnd w:id="20"/>
    <w:bookmarkStart w:name="z2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1"/>
    <w:bookmarkStart w:name="z2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правительства":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2"/>
    <w:bookmarkStart w:name="z2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территориальными подразделениями, учебными заведениями Министерства (далее – услугодатель).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Для получения государственной услуги услугополучатели подают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 заявлению прилагаются документы либо их копии, подтверждающие запрашиваемые сведения.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канцелярию услугодателя 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места, времени и даты получения результата государственной услуги.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требования к оказанию государственной услуги приведены в перечне основных требований к оказанию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в день поступления заявления осуществляет их прием, регистрацию и направляет руководителю структурного подразделения услугодателя для определения ответственного исполнителя.</w:t>
      </w:r>
    </w:p>
    <w:bookmarkEnd w:id="36"/>
    <w:bookmarkStart w:name="z2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заявлений осуществляется следующим рабочим днем.</w:t>
      </w:r>
    </w:p>
    <w:bookmarkEnd w:id="37"/>
    <w:bookmarkStart w:name="z2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оказания государственной услуги осуществляет поиск запрашиваемой информации по архивным фондам (бумажным) в течение 4 (четырех) рабочих дней.</w:t>
      </w:r>
    </w:p>
    <w:bookmarkEnd w:id="38"/>
    <w:bookmarkStart w:name="z2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 обнаружении запрашиваемых сведений в течение 1 (одного) рабочего дня формирует архивную справку и/или готовит копии архивных документов на бумажном носителе, подписывает ее руководителем. Сотрудник канцелярии регистрирует в течение 1 (одного) рабочего дня и отправляет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Перечнем.</w:t>
      </w:r>
    </w:p>
    <w:bookmarkEnd w:id="39"/>
    <w:bookmarkStart w:name="z2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(сведений) на хранении, ответственный исполнитель подготавливает ответ об отсутствии на архивном хранении у услугодателя запрашиваемых документов (сведений).</w:t>
      </w:r>
    </w:p>
    <w:bookmarkEnd w:id="40"/>
    <w:bookmarkStart w:name="z2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1"/>
    <w:bookmarkStart w:name="z2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2"/>
    <w:bookmarkStart w:name="z2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2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Запрос, не относящийся к составу хранящихся в архиве архивных документов, не позднее 3 (трех) рабочих дней с момента его регистрации направляется по принадлежности в другой государственный или ведомственный архив, где хранятся необходимые архивные документы, с уведомлением об этом услугополучателя.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Услугодатель в течении трех рабочих дней после первого официального опубликования Правил, информирует о внесенных изменениях и (или) дополнениях в порядок оказания государственных услуг оператора информационно-коммуникационной инфраструктуры "электронного правительства", Государственную корпорацию, Единый контакт-центр и услугодателей.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и(или) их должностных лиц, государственной корпорации и (или) их работников по вопросам оказания государственных услуг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 рабочих дней)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работников Государственной корпорации при оказании услуги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внутренних дел РК от 30.05.2022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 копии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внтуренних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0" w:id="4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(наименование услугодателя)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(для физического лица)/юридический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ИИН_____________________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p>
      <w:pPr>
        <w:spacing w:after="0"/>
        <w:ind w:left="0"/>
        <w:jc w:val="both"/>
      </w:pPr>
      <w:bookmarkStart w:name="z52" w:id="50"/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(заверенные копии или архивные выписки из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архивных документов) о подтверждении: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запрашиваемые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 следующий(щие) год(ы):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(девичья фамилия), имя, отчество (при его наличии),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лица, на которого запрашиваются сведения) за указанный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либо их копии, подтверждающие запрашиваемые сведения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"О государственных услугах",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№ _____ филиала Некоммерческого акционерного общества "(Государственная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"Выдача архивных справок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копий архивных документов в пределах специального государственного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 и его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подразделений"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Перечнем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</w:tbl>
    <w:bookmarkStart w:name="z23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 и/или копий архивных документов в пределах</w:t>
      </w:r>
      <w:r>
        <w:br/>
      </w:r>
      <w:r>
        <w:rPr>
          <w:rFonts w:ascii="Times New Roman"/>
          <w:b/>
          <w:i w:val="false"/>
          <w:color w:val="000000"/>
        </w:rPr>
        <w:t>специального государственного архива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его территориальных подразделений"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внутренних дел РК от 12.11.2025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Казахстан, территориальные подразделения, учебные заведения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канцелярию услугодателя, Некоммерческое акционерное общество "Государственная корпорация "Правительство для граждан" (далее – Государственная корпорация), 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результатов оказания государственной услуги осуществляется через канцелярию услугодателя или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- 8 (восемь)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документов услугополучателем к услугодателю и в Государственную корпорацию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для оформления заявления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при получении документов услугополучателя у услугодателя – 15 (пятнадцать) минут, в Государственной корпорации – 20 (двадцать)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Архивная справка и/или копия архивного документа,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результатов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www.mvd.gov.kz;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заполненное заявление по форме, согласно приложению 1 к Правилам. При наличии к заявлению прилагаются документы либо их копии, подтверждающие запрашиваемые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услугодателем пакета документов, перечисленных в настоящем 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форме, согласно приложению 1 к Правилам. При наличии к заявлению прилагаются копии документов, подтверждающие запрашиваемые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пароля. При наличии к запросу прилагаются электронные копии документов, подтверждающие запрашиваемые сведения.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посредством справочных служб услугодателя, а также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 www.mvd.gov.kz в разделе "Государственные 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256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30.05.2022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1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 оказывается Министерством внутренних дел, территориальными подразделениями, учебными заведениями Министерства (далее – услугодатель).</w:t>
      </w:r>
    </w:p>
    <w:bookmarkEnd w:id="56"/>
    <w:bookmarkStart w:name="z1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57"/>
    <w:bookmarkStart w:name="z2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государственный архив – архивное учреждение или подразделение государственного органа Республики Казахстан,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Национальном архивном фонде и архивах";</w:t>
      </w:r>
    </w:p>
    <w:bookmarkEnd w:id="58"/>
    <w:bookmarkStart w:name="z2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архивная справка – документ, составленный на бланке письма организации, содержащий необходимую физическим и юридическим лицам информацию с указанием архивных шифров и номеров листов единиц хранения тех архивных документов, на основании которых она составлена, имеющая юридическую силу (подлинника);</w:t>
      </w:r>
    </w:p>
    <w:bookmarkEnd w:id="59"/>
    <w:bookmarkStart w:name="z2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архивная копия – копия, дословно воспроизводящая текст архивного документа, с указанием архивного шифра и номеров листов единицы хранения;</w:t>
      </w:r>
    </w:p>
    <w:bookmarkEnd w:id="60"/>
    <w:bookmarkStart w:name="z2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</w:p>
    <w:bookmarkEnd w:id="61"/>
    <w:bookmarkStart w:name="z2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архивная выписка – документ, составленный на бланке письма архива,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хранения;</w:t>
      </w:r>
    </w:p>
    <w:bookmarkEnd w:id="62"/>
    <w:bookmarkStart w:name="z2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официальный документ – документ, созданный физическим или юридическим лицом, оформленный и удостоверенный в порядке, установленном законодательством Республики Казахстан;</w:t>
      </w:r>
    </w:p>
    <w:bookmarkEnd w:id="63"/>
    <w:bookmarkStart w:name="z2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апостиль –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документ;</w:t>
      </w:r>
    </w:p>
    <w:bookmarkEnd w:id="64"/>
    <w:bookmarkStart w:name="z2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65"/>
    <w:bookmarkStart w:name="z2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"электронного правительства":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66"/>
    <w:bookmarkStart w:name="z2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8"/>
    <w:bookmarkStart w:name="z1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юридические лица (далее – услугополучатель) подают услугодателю заявление на проставление апостиля с перечнем документов, указанных в пункте 8 Перечня основных требований к оказанию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через Некоммерческое акционерное общество "Государственная корпорация "Правительство для граждан" (далее - Государственная корпорация), либо через портал или канцелярию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по оказанию государственной услуги, включающий характеристики процесса, форму, содержание и результаты оказания, а также иные сведения с учетом особенностей предоставления государственной услуги, изложены в Перечне,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сдаче документов через Государственную корпорацию, работник Государственной корпорации выдает услугополучателю расписку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заявление через Государственную корпорацию, либо портал работник канцелярии услугодателя в течение 1 (одного) рабочего дня передает ответственному исполнителю (в случае поступления после 17.30 часов заявление регистрируется на следующий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указанных в пункте 8 Перечня,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уведомление о статусе рассмотрения запроса.</w:t>
      </w:r>
    </w:p>
    <w:bookmarkEnd w:id="72"/>
    <w:bookmarkStart w:name="z1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проверяет полноту представленных документов и подлинность официального документа, по результатам положительного рассмотрения документов направляет уведомление о предоставлении оригиналов документов для апостилирования через портал в "личный кабинет" услугополучателя.</w:t>
      </w:r>
    </w:p>
    <w:bookmarkEnd w:id="73"/>
    <w:bookmarkStart w:name="z2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обращения через канцелярию услугодателя, услугодатель осуществляет прием и регистрацию документов в день поступления, передает на рассмотрение сотруднику услугодателя, осуществляющему оказание государственной услуги.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заявления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bookmarkEnd w:id="75"/>
    <w:bookmarkStart w:name="z2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обратившегося через портал неполного пакета документов или отсутствия сведений необходимых для оказания государственной услуги в соответствии с настоящими Правилами, работник услугодателя направляет услугополучателю уведомление с указанием каким требованиям не соответствует пакет документов и срока приведения его в соответствие.</w:t>
      </w:r>
    </w:p>
    <w:bookmarkEnd w:id="76"/>
    <w:bookmarkStart w:name="z2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77"/>
    <w:bookmarkStart w:name="z2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2 (двух) рабочих дней со дня получения уведомления услугополучатель не привел пакет документов в соответствие с требованиями, услугодатель направляет отказ в дальнейшем рассмотрении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2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в течение 5 (пяти) рабочих дней проверяет подлинность официального документа, проставляет штамп апостиля, гербовую печать на штамп апостиля, заполняет Книгу регистрации документов, представленных для проставления апостиля. Сотрудник канцелярии регистрирует в течение 1 (одного) рабочего дня и отправляет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Перечнем.</w:t>
      </w:r>
    </w:p>
    <w:bookmarkEnd w:id="79"/>
    <w:bookmarkStart w:name="z2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услугодатель готовит мотивированный ответ об отказе в оказании государственной услуги.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оснований, предусмотренных в пункте 9 Перечня,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2"/>
    <w:bookmarkStart w:name="z2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направляется положительный результат либо мотивированный отказ в оказании государственной услуги.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отдела филиалов Государственной корпорации на основании расписки и при предъявлении документа, удостоверяющего личность, либо электронного документа из сервиса цифровых документов и (или) доверенности, выдает услугополучателю результат оказания государственной услуги.</w:t>
      </w:r>
    </w:p>
    <w:bookmarkEnd w:id="84"/>
    <w:bookmarkStart w:name="z2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85"/>
    <w:bookmarkStart w:name="z2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86"/>
    <w:bookmarkStart w:name="z2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Услугодатель в течении трех рабочих дней после первого официального опубликования Правил, информирует о внесенных изменениях и (или) дополнениях в порядок оказания государственных услуг оператора информационно-коммуникационной инфраструктуры "электронного правительства", Государственную корпорацию, Единый контакт-центр и услугодателей.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внутренних дел РК от 19.05.2023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12.11.2025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государственной услуги</w:t>
      </w:r>
    </w:p>
    <w:bookmarkEnd w:id="88"/>
    <w:bookmarkStart w:name="z2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9"/>
    <w:bookmarkStart w:name="z2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90"/>
    <w:bookmarkStart w:name="z2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1"/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92"/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94"/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работников Государственной корпорации при оказании услуги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</w:tbl>
    <w:bookmarkStart w:name="z25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исходящих из специального государственного архива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его территориальных подразделений"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внутренних дел РК от 12.11.2025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Казахстан, территориальные подразделения, учебные заведения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-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результатов оказания государственной услуги осуществляется через канцелярию услугодателя или Государственную корпорацию.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- 8 (восемь)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документов–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для оформления заявления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в очереди при получении документов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Апостилированные архивные справки, копий архивных документов,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результатов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-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кодекс), которая составляет 50 процентов от размера месячного расчетного показателя,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09.00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www.mvd.gov.kz;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Государственной корпорации – www.gov4с.kz;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(либо его представителя по доверенности) к услугодателю или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официальный документ, исходящий из специального государственного архива Министерства внутренних дел Республики Казахстан и его территориальных подразделений для апостилирования;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нотариально заверенная доверенность, в случае представления интересов услугополучателя государственной услуги третьим лицом (для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подтверждающий оплату в бюджет государственной пошлины за оказание государственной услуги (за исключением случаев оплаты через портал шлюза "электронного правительства" (далее -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заявление, удостоверенное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(сканированная копия), представленного для проставления апостиля;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 (сканированная копия), подтверждающего оплату в бюджет государственной пошлины (за исключением случаев оплаты через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- ресурсе Министерства www.mvd.gov.kz в разделе "Государственные услуги". Единый контакт - 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</w:t>
            </w:r>
          </w:p>
        </w:tc>
      </w:tr>
    </w:tbl>
    <w:bookmarkStart w:name="z2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проставить штамп апостиля 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(архивной справке и копии архивных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выданных специальным государственным архивом.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5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19.05.2023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_____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"(Государственная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архивных справок и/или копий архивных документов в пределах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архива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его территориальных подразделений"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Перечнем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требований к оказанию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256</w:t>
            </w:r>
          </w:p>
        </w:tc>
      </w:tr>
    </w:tbl>
    <w:bookmarkStart w:name="z17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100"/>
    <w:bookmarkStart w:name="z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Министерстве юстиции Республики Казахстан 20 мая 2015 года № 11087);</w:t>
      </w:r>
    </w:p>
    <w:bookmarkEnd w:id="101"/>
    <w:bookmarkStart w:name="z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2015 года № 440 "Об утверждении регламентов государственных услуг специального государственного архива Министерства внутренних дел Республики Казахстан" (зарегистрирован в Министерстве юстиции Республики Казахстан от 16 июня 2015 года № 11359);</w:t>
      </w:r>
    </w:p>
    <w:bookmarkEnd w:id="102"/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апреля 2019 года №346 "О внесении изменений в приказ Министра внутренних дел Республики Казахстан от 8 апреля 2015 года №320 "Об 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Министерстве юстиции 3 мая 2019 года № 18624);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августа 2019 года №733 "О внесении изменений в приказ Министра внутренних дел Республики Казахстан от 8 мая 2015 года №440 "Об утверждении регламентов государственных услуг специального государственного архива Министерства внутренних дел Республики Казахстан" (зарегистрирован в Министерстве юстиции 27 августа 2019 года № 19295).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