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305" w14:textId="7ef3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28 декабря 2018 года № 38/253-VІ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22 ноября 2019 года № 51/313-VI. Зарегистрировано Департаментом юстиции Туркестанской области 29 ноября 2019 года № 5269.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11 ноября 2019 года № 50/310-VI "О внесении изменений в решение Казыгуртского районного маслихата от 25 декабря 2018 года № 37/239-VI "О районном бюджете на 2019-2021 годы", зарегистрированного в Реестре государственной регистрации нормативных правовых актов за № 5247,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28 декабря 2018 года № 38/253-VI "О бюджете сельских округов на 2019-2021 годы" (зарегистрировано в Реестре государственной регистрации нормативных правовых актов за № 4875, опубликовано 25 января 2019 года в газете "Казыгурт тынысы" и в эталонном контрольном банке нормативных правовых актов Республики Казахстан в электронном виде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2019-2021 годы согласно приложению 1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664 354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4 464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2019-2021 годы согласно приложению 2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2019-2021 годы согласно приложению 3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134 943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801тысяч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801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2019-2021 годы согласно приложению 4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173 637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174 447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2019-2021 годы согласно приложению 5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105 524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2019-2021 годы согласно приложению 6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200 076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2019-2021 годы согласно приложению 7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260 667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262 037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2019-2021 годы согласно приложению 8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87 535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2019-2021 годы согласно приложению 9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112 624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2019-2021 годы согласно приложению 10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270 093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2019-2021 годы согласно приложению 11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206 042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206 751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2019-2021 годы согласно приложению 12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–150 822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151 468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2019-2021 годы согласно приложению 13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106 815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Казыгуртского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Нышанбекұлы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Казыгуртского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