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ec58" w14:textId="096e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имени Абылхаира Баймульдина и Такир Баймульдинского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Баймульдинского сельского округа района Аққулы Павлодарской области от 19 июня 2019 года № 1-03/1. Зарегистрировано Департаментом юстиции Павлодарской области 20 июня 2019 года № 6430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 имени Абылхаира Баймульдина, Такир Баймульдинского сельского округа и на основании заключения областной ономастической комиссии от 25 октября 2017 года, аким Баймульдинского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"Степная" на улицу "Астана", улицу "Дорожная" на улицу "Жолжиек" в селе имени Абылхаира Баймульдина Баймульдинского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"Ленина" на улицу "Тұңғыш Президент" в селе Такир Баймульдинского сельского округа района Аққулы.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