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2941" w14:textId="b202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 года №34/20 "О бюджете сельского округа Сулутобе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19 марта 2019 года № 38/12. Зарегистрировано Департаментом юстиции Кызылординской области 20 марта 2019 года № 6746.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Сулутобе на 2019-2021 годы" (зарегистрировано в Реестре государственной регистрации нормативных правовых актов за номером 6631, опубликовано в Эталонном контрольном банке нормативных правовых актов Республики Казахстан от 16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Сулутобе на 2019 - 2021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- 85 761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- 1 819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- 83 942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- 88 293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-2532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- 2532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- 2532 тысяч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"19" марта 2019 года №38/12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"28" декабря 2018 года №34/20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Сулутобе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