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8f5cf" w14:textId="558f5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5 ноября 2019 года № 1224. Зарегистрирован в Министерстве юстиции Республики Казахстан 6 ноября 2019 года № 19558. Утратил силу приказом Министра финансов Республики Казахстан от 18 апреля 2025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18.04.2025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под № 9756, опубликован 17 октября 2014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Единой бюджетной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утвержденной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классификации расходов бюджета: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03 "Общественный порядок, безопасность, правовая, судебная, уголовно-исполнительная деятельность":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общественного порядка и безопасности":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221 "Министерство юстиции Республики Казахстан":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подпрограммы 047 "Защита и представление интересов государства в арбитражах, иностранных арбитражах, иностранных государственных и судебных органах, а также в процессе до арбитражного и досудебного урегулирования споров, оценка перспектив судебных или арбитражных разбирательств, проводимых за рубежом с участием Правительства Республики Казахстан"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"047 Защита и представление интересов государства в арбитражах, иностранных арбитражах, иностранных государственных и судебных органах, а также в процессе доарбитражного и досудебного урегулирования споров, оценка перспектив судебных или арбитражных разбирательств, проводимых за рубежом с участием Правительства Республики Казахстан";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"Образование":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"Техническое и профессиональное, послесреднее образование":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261 "Управление образования области":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025 "Подготовка специалистов в организациях послесреднего образования":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032 следующего содержания: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"032 За счет целевого трансферта из Национального фонда Республики Казахстан";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05 "Здравоохранение":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"Охрана здоровья населения":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226 "Министерство здравоохранения Республики Казахстан":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067 "Обеспечение гарантированного объема бесплатной медицинской помощи":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115 следующего содержания: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"115 Целевые текущие трансферты бюджету города Нур-Султана на погашение кредиторской задолженности по обязательствам организаций здравоохранения за счет средств республиканского бюджета";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здравоохранения":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339 "Управление общественного здравоохранения города республиканского значения, столицы":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подпрограммы 023 "Погашение кредиторской задолженности по обязательствам организаций здравоохранения за счет средств местного бюджета"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"023 Погашение кредиторской задолженности по обязательствам организаций здравоохранения";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06 "Социальная помощь и социальное обеспечение":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"Социальная помощь":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327 "Управление социального благосостояния города республиканского значения, столицы":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015 "Обеспечение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инвалида":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"Жилищно-коммунальное хозяйство":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"Коммунальное хозяйство":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249 "Министерство индустрии и инфраструктурного развития Республики Казахстан":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007 следующего содержания: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"007 Целевые трансферты на развитие бюджету Карагандинской области на развитие систем теплоснабжения";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341 "Управление строительства и жилищной политики города республиканского значения, столицы":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012 следующего содержания: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"012 Бюджетное кредитование АО "Жилищный строительный сберегательный банк Казахстана" для предоставления жилищных займов";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"Благоустройство населенных пунктов":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336 с бюджетной программой 041 следующего содержания: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"336 Управление охраны окружающей среды и природопользования города республиканского значения, столицы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041 Проведение профилактической дезинсекции и дератизации";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"Сельское хозяйство":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212 "Министерство сельского хозяйства Республики Казахстан":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наименование бюджетной программы 269 "Увеличение уставного капитала НАО "Национальный аграрный научно-образовательный центр" для модернизации научных организаций" внесено изменение на государственном языке, текст на русском языке не изменяется;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"Водное хозяйство":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207 "Министерство экологии, геологии и природных ресурсов Республики Казахстан":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254 "Эффективное управление водными ресурсами":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подпрограммы 101 "Эксплуатация трансграничных и республиканских водохозяйственных объектов, не связанных с подачей воды и мониторинг за их техническим состоянием" изложить в следующей редакции: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 Эксплуатация трансграничных и республиканских водохозяйственных объектов, не связанных с подачей воды, и мониторинг за их техническим состоянием";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сельского, водного, лесного, рыбного хозяйства, охраны окружающей среды и земельных отношений":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212 "Министерство сельского хозяйства Республики Казахстан":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программы 264 "Кредитование областных бюджетов на развитие продуктивной занятости и массового предпринимательства" изложить в следующей редакции: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"264 Кредитование областных бюджетов, бюджетов городов республиканского значения, столицы на развитие продуктивной занятости и массового предпринимательства";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326 "Управление предпринимательства и инвестиций города республиканского значения, столицы", 334 "Управление по инвестициям и развитию предпринимательства города республиканского значения, столицы" и 349 "Управление сельского хозяйства и ветеринарии города республиканского значения, столицы":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037 с бюджетными подпрограммами 015 и 033 следующего содержания: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"037 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033 За счет кредитования из средств целевого трансферта из Национального фонда Республики Казахстан";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11 "Промышленность, архитектурная, градостроительная и строительная деятельность":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"Промышленность":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249 "Министерство индустрии и инфраструктурного развития Республики Казахстан":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086 и 087 следующего содержания: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"086 Целевые трансферты на развитие бюджету Костанайской области для увеличения уставного капитала АО "НК "СПК "Тобол" с целью реализации проектов машиностроительной отрасли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087 Увеличение уставного капитала АО "Национальный управляющий холдинг "Байтерек" с последующим увеличением уставного капитала АО "Банк Развития Казахстана" для реализации лизингового финансирования проектов обрабатывающей промышленности и инфраструктуры через АО "БРК-Лизинг";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266 с бюджетной программой 029 и бюджетными подпрограммами 011 и 015 следующего содержания: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"266 Управление предпринимательства и индустриально-инновационного развития области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Увеличение уставного капитала АО "НК "СПК "Тобол" с целью реализации проектов машиностроительной отрасли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"Железнодорожный транспорт":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249 "Министерство индустрии и инфраструктурного развития Республики Казахстан":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наименование бюджетной программы 212 "Субсидирование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(контейнеров)" внесено изменение на государственном языке, текст на русском языке не изменяется;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сфере транспорта и коммуникаций":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223 "Министерство цифрового развития, инноваций и аэрокосмической промышленности Республики Казахстан":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наименование бюджетной программы 003 "Развитие "электронного правительства", инфокоммуникационной инфраструктуры и информационной безопасности" внесено изменение на государственном языке, текст на русском языке не изменяется;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317 "Управление городской мобильности города республиканского значения, столицы":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009 "Субсидирование пассажирских перевозок по социально значимым внутренним сообщениям":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"Регулирование экономической деятельности":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204 "Министерство иностранных дел Республики Казахстан":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026 "Содействие привлечению инвестиций в Республику Казахстан":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101 следующего содержания: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 Создание условий для привлечения инвестиций";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"Поддержка предпринимательской деятельности и защита конкуренции":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243 "Министерство национальной экономики Республики Казахстан":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087 "Реализация мероприятий в рамках Государственной программы поддержки и развития бизнеса "Дорожная карта бизнеса-2025":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бюджетной подпрограммы 117 "Субсидирование части ставки вознаграждения по кредитам субъектов частного предпринимательства, осуществляющих деятельность в обрабатывающей отрасли" изложить в следующей редакции: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"117 Субсидирование части ставки вознаграждения и гарантирование по кредитам предпринимателей";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"Прочие":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243 "Министерство национальной экономики Республики Казахстан":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наименование бюджетной программы 098 "Целевые текущие трансферты областным бюджетам, бюджетам городов республиканского значения, столицы на компенсацию потерь в связи со снижением налоговой нагрузки низкооплачиваемых работников для повышения размера их заработной платы" внесено изменение на государственном языке, текст на русском языке не изменяется;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204 следующего содержания: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"204 Целевые текущие трансферты бюджету Мангистауской области на обеспечение сбалансированности областного бюджета";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249 "Министерство индустрии и инфраструктурного развития Республики Казахстан":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наименование бюджетной программы 120 "Выполнение государственных обязательств по проектам государственно-частного партнерства" внесено изменение на государственном языке, текст на русском языке не изменяется.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 и подлежит официальному опубликованию.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Шолпанкулов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