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482ba" w14:textId="43482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управления бесхозяйными отходами, признанными решением суда поступившими в коммунальную собственность Майского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Майского района Павлодарской области от 10 апреля 2018 года № 2/30. Зарегистрировано Департаментом юстиции Павлодарской области 24 апреля 2018 года № 5963. Утратило силу решением Майского районного маслихата Павлодарской области от 5 октября 2021 года № 2/8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Майского районного маслихата Павлодарской области от 05.10.2021 № 2/8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статьи 19-1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от 9 января 2007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управления бесхозяйными отходами, признанными решением суда, поступившими в коммунальную собственность Майского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районного маслихата по вопросам социально-культурного развития и по защите законных прав и интересов граждан.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А.А. Жетыбаева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Г.Т. Арынов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10апреля 2018 года № 2/30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управления бесхозяйными отходами, признанными решением</w:t>
      </w:r>
      <w:r>
        <w:br/>
      </w:r>
      <w:r>
        <w:rPr>
          <w:rFonts w:ascii="Times New Roman"/>
          <w:b/>
          <w:i w:val="false"/>
          <w:color w:val="000000"/>
        </w:rPr>
        <w:t>суда поступившими в коммунальную собственность Майского района</w:t>
      </w:r>
    </w:p>
    <w:bookmarkEnd w:id="4"/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управления бесхозяйными отходами, признанными решением суда поступившими в коммунальную собственность Майского района (далее - Правила), разработаны в соответствии с подпунктом 5) </w:t>
      </w:r>
      <w:r>
        <w:rPr>
          <w:rFonts w:ascii="Times New Roman"/>
          <w:b w:val="false"/>
          <w:i w:val="false"/>
          <w:color w:val="000000"/>
          <w:sz w:val="28"/>
        </w:rPr>
        <w:t>статьи 20-1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от 9 января 2007 года и определяют порядок управления бесхозяйными отходами, признанными решением суда поступившими в коммунальную собственность (далее - отходы).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Передача отходов в коммунальную собственность осуществляется на основании судебного решения.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Управление отходами - это деятельность по оценке, учету, дальнейшему использованию, реализации, утилизации и удалению отходов.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Управление отходами осуществляется акиматом Майского района (далее - местный исполнительный орган).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целей управления отходами местным исполнительным органом создается комиссия из представителей заинтересованных государственных органов (далее - Комиссия).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Органом по организации работ по управлению отходами является государственное учреждение "Отдел жилищно-коммунального хозяйства, пассажирского транспорта и автомобильных дорог Майского района", финансируемое из местного бюджета и уполномоченное на осуществление функции в сфере коммунального хозяйства.</w:t>
      </w:r>
    </w:p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управления бесхозяйными отходами, признанными</w:t>
      </w:r>
      <w:r>
        <w:br/>
      </w:r>
      <w:r>
        <w:rPr>
          <w:rFonts w:ascii="Times New Roman"/>
          <w:b/>
          <w:i w:val="false"/>
          <w:color w:val="000000"/>
        </w:rPr>
        <w:t>решением суда поступившими в коммунальную собственность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Оценка, учет, дальнейшее использование и реализация осуществляется в соответствии с Правилами учета, хранения, оценки и дальнейшего использования имущества, обращенного (поступившего) в собственность государства по отдельным основаниям,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июля 2002 года № 833.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Организация работы по безопасной утилизации и удалению невостребованных отходов осуществляется местным исполнительным органом с учетом рекомендаций Комиссии в соответствии с требованиями экологического законодательства Республики Казахстан за счет средств местного бюджета.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Выбор поставщика услуг по утилизации и удалению отходов осуществляется в соответствии с законодательством Республики Казахстан о государственных закупках.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Рекультивация территорий, на которых были размещены отходы, после реализации, утилизации, удаления отходов производится в соответствии с требованиями земельного законодательства Республики Казахстан.</w:t>
      </w:r>
    </w:p>
    <w:bookmarkEnd w:id="15"/>
    <w:bookmarkStart w:name="z1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Заключительные положения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процессе обращения с отходами соблюдаются требования, предусмотренные экологическим законодательством Республики Казахстан.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