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29f4" w14:textId="3762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21 декабря 2017 года № 1/22 "О бюджете района Тереңкөл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7 ноября 2018 года № 1/36. Зарегистрировано Департаментом юстиции Павлодарской области 23 ноября 2018 года № 6123.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21 декабря 2017 года № 1/22 "О бюджете района Тереңкөл на 2018 - 2020 годы" (зарегистрированное в Реестре государственной регистрации нормативных правовых актов за № 5758, опубликованное 10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"6 446 562" заменить цифрами "6 545 738";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"568 786" заменить цифрами "566 369";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"4 620" заменить цифрами "9 016";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"6 559" заменить цифрами "4 580";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"5 866 597" заменить цифрами "5 965 773";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"6 469 290" заменить цифрами "6 568 466";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"1 000" заменить цифрами "791";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планово-бюджетную комиссию районного маслихата.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Кауц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2018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2018 года № 1/36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Капитальные.расходы.подведомственных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