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9163" w14:textId="e6e9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22 декабря 2017 года № 174/6 "О Железинском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8 ноября 2018 года № 281/6. Зарегистрировано Департаментом юстиции Павлодарской области 5 декабря 2018 года № 6135.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22 декабря 2017 года №174/6 "О Железинском районном бюджете на 2018 - 2020 годы" (зарегистрированное в Реестре государственной регистрации нормативных правовых актов за № 5760, опубликованное в газетах "Родные просторы" 5 января 2018 года, "Туған өлке" 6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"5289036" заменить цифрами "5269066";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"644466" заменить цифрами "642144";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"3277" заменить цифрами "4420";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"4357" заменить цифрами "5536";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"4636936" заменить цифрами "4616966";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"5319336" заменить цифрами "5301235";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"25193" заменить цифрами "23324";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281/6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281/6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