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437d" w14:textId="aba4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коэффициента зонирования, учитывающего месторасположение объекта налогообложения по городу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27 ноября 2018 года № 7014. Зарегистрировано Управлением юстиции района "Астана" города Актобе Департамента юстиции Актюбинской области 30 ноября 2018 года № 3-1-216. Утратило силу постановлением акимата города Актобе Актюбинской области от 30 ноября 2020 года № 4703</w:t>
      </w:r>
    </w:p>
    <w:p>
      <w:pPr>
        <w:spacing w:after="0"/>
        <w:ind w:left="0"/>
        <w:jc w:val="both"/>
      </w:pPr>
      <w:r>
        <w:rPr>
          <w:rFonts w:ascii="Times New Roman"/>
          <w:b w:val="false"/>
          <w:i w:val="false"/>
          <w:color w:val="ff0000"/>
          <w:sz w:val="28"/>
        </w:rPr>
        <w:t xml:space="preserve">
      Сноска. Утратило силу постановлением акимата города Актобе Актюбинской области от 30.11.2020 </w:t>
      </w:r>
      <w:r>
        <w:rPr>
          <w:rFonts w:ascii="Times New Roman"/>
          <w:b w:val="false"/>
          <w:i w:val="false"/>
          <w:color w:val="ff0000"/>
          <w:sz w:val="28"/>
        </w:rPr>
        <w:t>№ 4703</w:t>
      </w:r>
      <w:r>
        <w:rPr>
          <w:rFonts w:ascii="Times New Roman"/>
          <w:b w:val="false"/>
          <w:i w:val="false"/>
          <w:color w:val="ff0000"/>
          <w:sz w:val="28"/>
        </w:rPr>
        <w:t xml:space="preserve"> (вводится в действие с 01.01.2021).</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6</w:t>
      </w:r>
      <w:r>
        <w:rPr>
          <w:rFonts w:ascii="Times New Roman"/>
          <w:b w:val="false"/>
          <w:i w:val="false"/>
          <w:color w:val="000000"/>
          <w:sz w:val="28"/>
        </w:rPr>
        <w:t xml:space="preserve"> статьи 529 Кодекса Республики Казахстан от 25 декабря 2017 года "О налогах и других обязательных платежах в бюджет" (Налоговый кодекс),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Утвердить коэффициент зонирования, учитывающий месторасположение объекта налогообложения по городу Актобе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Р.Айдашеву.</w:t>
      </w:r>
    </w:p>
    <w:bookmarkEnd w:id="3"/>
    <w:bookmarkStart w:name="z6" w:id="4"/>
    <w:p>
      <w:pPr>
        <w:spacing w:after="0"/>
        <w:ind w:left="0"/>
        <w:jc w:val="both"/>
      </w:pPr>
      <w:r>
        <w:rPr>
          <w:rFonts w:ascii="Times New Roman"/>
          <w:b w:val="false"/>
          <w:i w:val="false"/>
          <w:color w:val="000000"/>
          <w:sz w:val="28"/>
        </w:rPr>
        <w:t>
      4. Настоящее постановление вводятся в действие с 1 января 2019 года.</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Руководитель </w:t>
            </w:r>
            <w:r>
              <w:br/>
            </w:r>
            <w:r>
              <w:rPr>
                <w:rFonts w:ascii="Times New Roman"/>
                <w:b w:val="false"/>
                <w:i/>
                <w:color w:val="000000"/>
                <w:sz w:val="20"/>
              </w:rPr>
              <w:t xml:space="preserve">республиканского государственного </w:t>
            </w:r>
            <w:r>
              <w:br/>
            </w:r>
            <w:r>
              <w:rPr>
                <w:rFonts w:ascii="Times New Roman"/>
                <w:b w:val="false"/>
                <w:i/>
                <w:color w:val="000000"/>
                <w:sz w:val="20"/>
              </w:rPr>
              <w:t xml:space="preserve">учреждения "Управление государственных </w:t>
            </w:r>
            <w:r>
              <w:br/>
            </w:r>
            <w:r>
              <w:rPr>
                <w:rFonts w:ascii="Times New Roman"/>
                <w:b w:val="false"/>
                <w:i/>
                <w:color w:val="000000"/>
                <w:sz w:val="20"/>
              </w:rPr>
              <w:t xml:space="preserve">доходов по городу Актобе" </w:t>
            </w:r>
            <w:r>
              <w:br/>
            </w:r>
            <w:r>
              <w:rPr>
                <w:rFonts w:ascii="Times New Roman"/>
                <w:b w:val="false"/>
                <w:i/>
                <w:color w:val="000000"/>
                <w:sz w:val="20"/>
              </w:rPr>
              <w:t xml:space="preserve">21 ноября 2018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города Актобе от 27 ноября 2018 года № 7014</w:t>
            </w:r>
          </w:p>
        </w:tc>
      </w:tr>
    </w:tbl>
    <w:p>
      <w:pPr>
        <w:spacing w:after="0"/>
        <w:ind w:left="0"/>
        <w:jc w:val="left"/>
      </w:pPr>
      <w:r>
        <w:rPr>
          <w:rFonts w:ascii="Times New Roman"/>
          <w:b/>
          <w:i w:val="false"/>
          <w:color w:val="000000"/>
        </w:rPr>
        <w:t xml:space="preserve"> Коэффициент зонирования, учитывающего месторасположение объекта налогообложения по городу Актобе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58"/>
        <w:gridCol w:w="575"/>
        <w:gridCol w:w="164"/>
        <w:gridCol w:w="164"/>
        <w:gridCol w:w="165"/>
      </w:tblGrid>
      <w:tr>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 города Актобе</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"Астана" города Актобе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101 стрелковой бригады (до улицы братьев Жубановых)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101 стрелковой бригады (от улицы братьев Жубановых)</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11, улицы Н.Шайкенова, М.Оспанова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Аз Наурыз (дома № 2,4,6,8,10,12,14,16,18,20,22,24)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12, улица М.Маметовой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12 Б, 12 Вг</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Бокенбай батыра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А.Молдагуловой до улицы Есет-батыра (дома № 2,4, 5А, 5, 6,7,8,9,10,11,12)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проспекта А.Молдагуловой до проспекта Санкибай батыра (дома № 13-44)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А.Молдагуловой (дома №46-58) до проспекта Санкибай батыра, проспект Санкибай батыра (дома № 28Б, 28В, 36Б)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Абилкайыр хана (от улицы Тилеу батыра до улицы В.Пацаева), улицы Лачугина, И.Киселева, Маресьева (от улицы В.Пацаева), В.Пацаева, Ш.Калдаякова, переулок Плавильщиков</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Абилкайыр хана (от улицы В.Пацаева до улицы Г.Жубановой)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проспект Абая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Санкибай батыра (жилые комплексы "Сазда-4", "Зеленая долина")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проспект Санкибай батыра, дома № 1-151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Санкибай батыра, дома №151-173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переулок Айвазовского Ивана Константиновича, улица М.Глинки, переулок Литейный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Авиагородок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К.Оспанова, Т.Рыскулова, А.Чекалина, Пожарского, переулок Футбольный, улица Актюбинская (многоэтажные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Батыс-2 и улицы О.Татеулы, Мангилик Ел, М.Шокай, проспект Тауелсиздик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Парковая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Г.Мусирепова (бывшая улица Котовского), Снайперская, А.Чекалина, Пожарского, частный сектор по улице Актюбинская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улицы братьев Жубановых (с улицы Чернышевского до улицы В.Пацаева), С.Вавилова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переулки Зангар (бывший переулок Воровского), Торговый, Химиков, Н.Зеленского, улицы Сауран (бывшая улица Декабристов), Макаренко, А.Жанзакова, Жастар (Молодежная), Минина, Новаторов, А.Кусжанова, В.Козенкова, Хмельницкого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Белинского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братьев Жубановых (с улицы В.Пацаева до улицы Г.Жубановой)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переулки Арматурный, Ярославский, улица Самурык (бывшая улица Бабушкина)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Ватутина, Ю.Гагарина, М.Кутузова, М.Тынышбаева (бывшая улица Ленинградская), Тургенева (до пожарной части), Алтынемел (бывшая улица Земледельческая)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Военный городок, Б.Каратаева, Абубакира Кердери (бывшая улица Красногорская), В.Ливенцова, Маресьева (до улицы В.Пацаева), Б.Махамбетова, Касиподак (бывшая улица Профсоюзный), Севастопольская, Тилеу батыра, Р.Кутуева, М.Прохорова, проспект Победы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Г.Жубановой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Г.Жубановой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О.Калыбаева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А.Гришина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Г.Ибатова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Есет-батыра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переулок, улицы С.Жаманкулова, Московская, дом №16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Мира, дома №1-17 (до улицы Есет батыра)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Мира, дома № 17-64 (от улицы Есет батыра)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Касым хана (бывшая улица Д.Бедного), Вокзальная, Елек, Монке би, Станционная, А.Пушкина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М.Арынова, А.Иманова, Г.Мясоедова, М.Макатаева (бывшая улица Озерного), М.Ауезова (бывшая улица Пугачева)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К.Рыскулбекова (бывшая улица 1905 года), Ажибай би, Бактыбай батыра, Н.Баумана, И.Билтабанова, Актау (бывшая улица Белогорская), Д.Беркимбаева, Вагонная, Екпинди, Каргалинская, Орал (бывшая улица Кольцова), З.Космедемьянской, И.Крылова, Локомотивная, Луговая, Д.Нурпеисовой (бывшая улица Р.Люксембург), Менделеева, П.Морозова , Московская, А.Наумова, Новокооперативная, Островского, Павлова, С.Торайгырова (бывшая улица Парижской коммуны), Первомайская, Машхур Жусипа Копейулы (бывшая улица С.Разина), Уш таган (бывшая улица Совхозный проезд), Л. Толстого, Уральская, М.Черепанова, Арай (бывшая улица Щорса), Алтай батыра, С.Сейфуллина (бывшая улица Красная), А.Чехова, переулки Транспортный, Темирказык (бывший переулок Ударный), Дальний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К.Алабяна, Т.Алдиярова, Радистов, Почтовая, С.Курманалина, Дмитрова, Ж.Тлепбергенова, В.Тропинина, Фестивальная, А.Маргулана (бывшая улица Цементная), А.Кашаубаева (бывшая улица Коммунальников), Куаныш (бывшая улица Веселый), Таулы (бывшая улица Горный), Балалар (бывшая улица Детский), Жолды (бывшая улица Дорожный), Каменный, Селеу (бывшая улица Ковыльный), Орманды (бывшая улица Лесной), Кумды (бывшая улица Песчаный), Жарык (бывшая улица Светлый), Спартак, Бакытты (бывшая улица Счастливый), переулки Алмазный, Автотранспортный, Бакинский, О.Канахина, Казанский, Крымский, Местпрома, Механизаторов, Индустриальная, Звездная, Никелевый, Полтавский, Спортивный, Театральный, Космонавтов, Железнодорожный, Короткий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Г.Ибатова, Карагул батыра, Е.Тайбекова, Целинная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К.Сатпаева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Тургенева (до пожарной части)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Тургенева (от пожарной части)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Чернышевского, О.Кошевого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Сельмаш, квартал Авиатор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"Юго-Запад"</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"Юго-Запад-2"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Жанаконыс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Сазды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"Бауырластар"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Курашасай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"Канагат", "Батыс-3", "Бауырластар-3", "Бауырластар-5", "Жанаконыс-2", "Жанаконыс-3", "Жанаконыс-4", "Жанаконыс-5"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 под индивидуальное жилищное строительство (Ветеран-2, Устаз, Новый, Айболит, УПТК-Актюбжилстрой, Актюбсельмаш-11, Рассвет Дидар, Актюбсельмаш-10, Рассвет)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"Алматы" города Актобе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312 стрелковой дивизии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8 марта, Ж.Кереева, Ломоносова, Ш.Уалиханова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И.Алтынсарина, Т.Ахтанова, Т.Жургенова (этажные дома), Н.Кобландина, Шернияза Жарылгасулы (дома № 57-70), Айтеке би (дома № 43-52), Жанкожа батыра (дома № 61/1-40) (до улицы Некрасова)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Некрасова, Карасай батыра, Д.Кунаева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Асау-Барака (от улицы Т.Жургенова до улицы Ломоносова), Карасай батыра, Д.Кунаева, А.Яншина, Шернияза Жарылгасулы, Айтеке би, Жанкожа батыра (от улицы Некрасова)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Бурабай (бывшая улица Кобозева)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А.Акимжанова, Т.Жургенова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Н.Байганина, Жанибек хана (бывшая улица Н.Жуковского), У.Кулымбетова, Набережная, Нахимова, М. Ряхова, А.Смагулова, Ш.Айманова (бывшая улица Чапаева), Джамбула, А.Джангильдина, Керей хана (бывшая улица братьев Коростылевых), Полярная, М.Утемисова, переулки Жихазды (Мебельная), Жасыл, Халыкаралык, Школьный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Ш.Берсиева, Жанши Досмухамедулы (бывшая улица Гарнизонная)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Берчогурская, Ерназарова, Жыра (Овражная), Жазгы (Летняя), 30 Лет Казахстана, Нариманова, Самал, Пожарная, переулок Баспахана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Абая, Нефтяников, К.Байсеитовой, Береговая, Т.Шевченко, Суворова, Оренбургская, Кустанайская, Авиационная, Лазо, Можайского, Турксиба, Маяковского, Алматинская, В.Зинченко, Дубинина, Куншуак, Орская, переулки Хобдинский (район Городского молочного завода), Петропавловский, Жагалау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Н.Гастелло, Н.Гоголя, Эмбинская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Н.Гастелло, Н.Гоголя, Эмбинская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Б.Тажибаева, С.Жиенбаева, К.Жазыкова, Ташкентская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Т.Айбергенова, Коктем (Весенняя), Кандагачская, Кленовая, Диирменди (Мельничная), Панфилова, Жумысшы (Рабочая), Рентгензаводская, Тимирязева, Южная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Куйбышева, Ыргыз (бывшая улица Тельмана), В.Чкалова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Герцена, Билге каган (бывшая улица М.Патоличева), Лермонтова, Интернациональная, Безымянный Тупик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Горпитомник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Заводская, Атырау (бывшая улица Краснощекова), А.Матросова, А.Бокейханова (бывшая улица Л.Мирзояна), Онеркасипти (Промышленная), Тамды, Енбекши (Трудовая), переулок Элеваторский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улицы Заводская, Атырау (бывшая улица Краснощекова)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Набережная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"Акжар-2"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"Заречный-1"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"Заречный-2"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"Келешек"</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"Саяжай"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"Заречный-3"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"Заречный-4"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Магаджанское лесничество, село Акжар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41 – жилые массивы "Парасат", "Думан"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"Ясное"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"Кирпичный"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"Кирпичный" (этажные дома)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селы Курайли, Орлеу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Вохра, жилые массивы "Новостройка-1", "Новостройка-2"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 жилой массив "Каргалы" дома №10В,11В,12В,15В,16В,21В,22В,5В,23В,24В,25Б,4В,19В, 20А,26В,28В,18В,36В,38В,39В (Нур Актобе микрорайон №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 жилой массив "Каргалы" (Нур Актобе микрорайоны № 3,4,5,8)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Каргалы, жилой массив "Каргалы" (Нур Актобе 1А,1Б)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"Рауан"</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селы К.Нокина, Пригородное, Кызылжар, Садовое</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Украинка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селы Ульке, Актасты, Шилисай, Белогорка, Беккул баба, Акшат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массивы "Акшат-3", "Шилисай-1", "Шилисай-2", "Красносельское-2", "Актобе-сити", "Шыгыс"</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Жилой массив "Акшат-2"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коллективы под индивидуальное жилищное строительство (Теренсай, Байшешек, Виктория-1, Дружба, Железнодорожник-1, Тополек, Тополек-2, Актюбрентген-16, Геолог-2, Геолог-4, Геолог-5, Геолог-6, Автобаза связи, Актюбрентген-10, Алмаз, Геофизик-2, Сейсмик-1, Каргала, Тамды-1, Актюбрентген 14 "Урожайный", "Голубойогонек", Акжарплюс, Кирпичный, Жанажол)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