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9331" w14:textId="1259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и переименовании составных частей села Косшы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Косшынского сельского округа Целиноградского района Акмолинской области от 12 ноября 2018 года № 1. Зарегистрировано Департаментом юстиции Акмолинской области 7 декабря 2018 года № 6908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Косшынского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Косшы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1 - Букар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1 - Касым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1 - Тауекел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№ 1 - Есим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№ 1 - Салкам Жангир;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микрорайона № 1 - Тауке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микрорайона № 1- Окжетпес;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микрорайона № 1 - Каганат;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микрорайона № 1 - Хантау;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микрорайона № 1 - Жарсуат;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микрорайона № 1 - Калкаман;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микрорайона № 1 - Дарабоз;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микрорайона № 1 - Ханкол;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микрорайона № 1 - Каспий;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микрорайона № 1 - 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микрорайона № 1 - Балкаш;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микрорайона № 1 - Зайсан;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 микрорайона № 1 - Алакол;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микрорайона № 1 -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3 - Кажымукан;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3а - Есил;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3а - Ертис;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3а - Едил;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№ 3а - Иле;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№ 3а - Жайык;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4 - Балуан Шолак;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4а - Кейки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5 - Кобыланды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5а - Едиге;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5б - Туран;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6 - Камбар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7а - Орынбор;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7а -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7а -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№ 7а - Кызылжар;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7б - Кереку;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7б - Бозок;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7б - Берел;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№ 7б - Байконыр;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15 - Тоныкок;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15 - Култегин;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15 - Махмут Кашкари;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№ 15 - Туркистан;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16 -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16 - Асанкайгы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16 -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№ 16 -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№ 16 - Аркалык;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17 - Мустафа Шокай;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18 - Алихан Бокейхан;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микрорайонга № 19 - Кокшетау;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19 - Акмола;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20 -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25 -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26 - Кайрат Рыскулбеков;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27 -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28 - Халифа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29 - Жанибек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30 - Казанат.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составные части села Косшы Целиноградского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Дорожная на улицу Майбулак;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на улицу Алтын казык;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Район VIP городка на микрорайон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Район племстанция на микрорайон Асыл тулик.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Косшынского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Е.Жолумбетов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