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d4d4" w14:textId="21ad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Жаксынском районе на 2019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17 октября 2018 года № а-9/307. Зарегистрировано Департаментом юстиции Акмолинской области 16 ноября 2018 года № 6833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трудоустройства лиц, освобожденных из мест лишения свободы в Жаксынском районе на 2019 год,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Жаксынского района</w:t>
            </w:r>
            <w:r>
              <w:br/>
            </w:r>
            <w:r>
              <w:rPr>
                <w:rFonts w:ascii="Times New Roman"/>
                <w:b w:val="false"/>
                <w:i w:val="false"/>
                <w:color w:val="000000"/>
                <w:sz w:val="20"/>
              </w:rPr>
              <w:t>от "17" октября 2018 года</w:t>
            </w:r>
            <w:r>
              <w:br/>
            </w:r>
            <w:r>
              <w:rPr>
                <w:rFonts w:ascii="Times New Roman"/>
                <w:b w:val="false"/>
                <w:i w:val="false"/>
                <w:color w:val="000000"/>
                <w:sz w:val="20"/>
              </w:rPr>
              <w:t>№ а-9/307</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Жаксынском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2486"/>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"Айбат"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